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039" w:rsidRPr="00FB4F9B" w:rsidRDefault="00830039" w:rsidP="00830039">
      <w:pPr>
        <w:rPr>
          <w:rFonts w:ascii="Times New Roman" w:hAnsi="Times New Roman"/>
        </w:rPr>
      </w:pPr>
    </w:p>
    <w:p w:rsidR="00830039" w:rsidRPr="00FB4F9B" w:rsidRDefault="00830039" w:rsidP="00830039">
      <w:pPr>
        <w:rPr>
          <w:rFonts w:ascii="Times New Roman" w:hAnsi="Times New Roman"/>
        </w:rPr>
      </w:pPr>
    </w:p>
    <w:p w:rsidR="00830039" w:rsidRPr="00FB4F9B" w:rsidRDefault="00830039" w:rsidP="00830039">
      <w:pPr>
        <w:rPr>
          <w:rFonts w:ascii="Times New Roman" w:hAnsi="Times New Roman"/>
        </w:rPr>
      </w:pPr>
    </w:p>
    <w:p w:rsidR="00830039" w:rsidRPr="00FB4F9B" w:rsidRDefault="00830039" w:rsidP="00830039">
      <w:pPr>
        <w:rPr>
          <w:rFonts w:ascii="Times New Roman" w:hAnsi="Times New Roman"/>
        </w:rPr>
      </w:pPr>
    </w:p>
    <w:p w:rsidR="00830039" w:rsidRPr="00FB4F9B" w:rsidRDefault="00830039" w:rsidP="00830039">
      <w:pPr>
        <w:rPr>
          <w:rFonts w:ascii="Times New Roman" w:hAnsi="Times New Roman"/>
        </w:rPr>
      </w:pPr>
    </w:p>
    <w:p w:rsidR="00830039" w:rsidRPr="00FB4F9B" w:rsidRDefault="00D20CCD" w:rsidP="00D20CCD">
      <w:pPr>
        <w:tabs>
          <w:tab w:val="left" w:pos="1410"/>
        </w:tabs>
        <w:rPr>
          <w:rFonts w:ascii="Times New Roman" w:hAnsi="Times New Roman"/>
        </w:rPr>
      </w:pPr>
      <w:r w:rsidRPr="00FB4F9B">
        <w:rPr>
          <w:rFonts w:ascii="Times New Roman" w:hAnsi="Times New Roman"/>
        </w:rPr>
        <w:tab/>
      </w:r>
    </w:p>
    <w:p w:rsidR="00830039" w:rsidRPr="00FB4F9B" w:rsidRDefault="00830039" w:rsidP="00830039">
      <w:pPr>
        <w:rPr>
          <w:rFonts w:ascii="Times New Roman" w:hAnsi="Times New Roman"/>
        </w:rPr>
      </w:pPr>
    </w:p>
    <w:p w:rsidR="00830039" w:rsidRPr="00FB4F9B" w:rsidRDefault="00830039" w:rsidP="00830039">
      <w:pPr>
        <w:rPr>
          <w:rFonts w:ascii="Times New Roman" w:hAnsi="Times New Roman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  <w:r w:rsidRPr="00FB4F9B">
        <w:rPr>
          <w:rFonts w:ascii="Times New Roman" w:hAnsi="Times New Roman"/>
          <w:b/>
          <w:sz w:val="40"/>
          <w:szCs w:val="40"/>
        </w:rPr>
        <w:t xml:space="preserve">Inovovaný školský vzdelávací program pre </w:t>
      </w:r>
      <w:r w:rsidR="003F45E0" w:rsidRPr="00FB4F9B">
        <w:rPr>
          <w:rFonts w:ascii="Times New Roman" w:hAnsi="Times New Roman"/>
          <w:b/>
          <w:sz w:val="40"/>
          <w:szCs w:val="40"/>
        </w:rPr>
        <w:t>3</w:t>
      </w:r>
      <w:r w:rsidRPr="00FB4F9B">
        <w:rPr>
          <w:rFonts w:ascii="Times New Roman" w:hAnsi="Times New Roman"/>
          <w:b/>
          <w:sz w:val="40"/>
          <w:szCs w:val="40"/>
        </w:rPr>
        <w:t>. ročník</w:t>
      </w: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sdt>
      <w:sdt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id w:val="10209678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57013" w:rsidRPr="00FB4F9B" w:rsidRDefault="00E57013">
          <w:pPr>
            <w:pStyle w:val="Hlavikaobsahu"/>
            <w:rPr>
              <w:rFonts w:ascii="Times New Roman" w:hAnsi="Times New Roman" w:cs="Times New Roman"/>
            </w:rPr>
          </w:pPr>
          <w:r w:rsidRPr="00FB4F9B">
            <w:rPr>
              <w:rFonts w:ascii="Times New Roman" w:hAnsi="Times New Roman" w:cs="Times New Roman"/>
            </w:rPr>
            <w:t>Obsah</w:t>
          </w:r>
        </w:p>
        <w:p w:rsidR="00C72246" w:rsidRDefault="00381BDA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sk-SK"/>
            </w:rPr>
          </w:pPr>
          <w:r w:rsidRPr="00FB4F9B">
            <w:rPr>
              <w:rFonts w:ascii="Times New Roman" w:hAnsi="Times New Roman"/>
            </w:rPr>
            <w:fldChar w:fldCharType="begin"/>
          </w:r>
          <w:r w:rsidR="00E57013" w:rsidRPr="00FB4F9B">
            <w:rPr>
              <w:rFonts w:ascii="Times New Roman" w:hAnsi="Times New Roman"/>
            </w:rPr>
            <w:instrText xml:space="preserve"> TOC \o "1-3" \h \z \u </w:instrText>
          </w:r>
          <w:r w:rsidRPr="00FB4F9B">
            <w:rPr>
              <w:rFonts w:ascii="Times New Roman" w:hAnsi="Times New Roman"/>
            </w:rPr>
            <w:fldChar w:fldCharType="separate"/>
          </w:r>
          <w:hyperlink w:anchor="_Toc21520509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</w:t>
            </w:r>
            <w:r w:rsidR="00C72246">
              <w:rPr>
                <w:rFonts w:asciiTheme="minorHAnsi" w:eastAsiaTheme="minorEastAsia" w:hAnsiTheme="minorHAnsi" w:cstheme="minorBidi"/>
                <w:noProof/>
                <w:lang w:eastAsia="sk-SK"/>
              </w:rPr>
              <w:tab/>
            </w:r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UČEBNÉ OSNOVY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_Toc21520509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3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Pr="00C72246" w:rsidRDefault="006E0D5B" w:rsidP="00C72246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10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1.2 SLOVENSKÝ JAZYK A LITERATÚRA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_Toc21520510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3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14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1.2 Anglický jazyk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_Toc21520514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15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15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1.3 Matematika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_Toc21520515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23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16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1.3 Informatika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_Toc21520516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36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21520517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1.4</w:t>
            </w:r>
            <w:r w:rsidR="00C72246">
              <w:rPr>
                <w:noProof/>
              </w:rPr>
              <w:tab/>
            </w:r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Prírodoveda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_Toc21520517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51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18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1.5 Vlastiveda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_Toc21520518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60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19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1.6 Etická výchova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_Toc21520519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66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20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1.7 Náboženská výchova - KATOLÍCKA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_Toc21520520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73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21" w:history="1">
            <w:r w:rsidR="00C72246" w:rsidRPr="00605FF0">
              <w:rPr>
                <w:rStyle w:val="Hypertextovprepojenie"/>
                <w:noProof/>
              </w:rPr>
              <w:t>1.8 Náboženská výchova - EVANJELICKÁ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_Toc21520521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78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22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1.9 Pracovné vyučovanie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_Toc21520522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87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23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1.10 Hudobná výchova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_Toc21520523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93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24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1.11 Výtvarná výchova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_Toc21520524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101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C72246" w:rsidRDefault="006E0D5B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21520525" w:history="1">
            <w:r w:rsidR="00C72246" w:rsidRPr="00605FF0">
              <w:rPr>
                <w:rStyle w:val="Hypertextovprepojenie"/>
                <w:rFonts w:ascii="Times New Roman" w:hAnsi="Times New Roman"/>
                <w:noProof/>
              </w:rPr>
              <w:t>1.12 Telesná a športová výchova</w:t>
            </w:r>
            <w:r w:rsidR="00C72246">
              <w:rPr>
                <w:noProof/>
                <w:webHidden/>
              </w:rPr>
              <w:tab/>
            </w:r>
            <w:r w:rsidR="00C72246">
              <w:rPr>
                <w:noProof/>
                <w:webHidden/>
              </w:rPr>
              <w:fldChar w:fldCharType="begin"/>
            </w:r>
            <w:r w:rsidR="00C72246">
              <w:rPr>
                <w:noProof/>
                <w:webHidden/>
              </w:rPr>
              <w:instrText xml:space="preserve"> PAGEREF _Toc21520525 \h </w:instrText>
            </w:r>
            <w:r w:rsidR="00C72246">
              <w:rPr>
                <w:noProof/>
                <w:webHidden/>
              </w:rPr>
            </w:r>
            <w:r w:rsidR="00C72246">
              <w:rPr>
                <w:noProof/>
                <w:webHidden/>
              </w:rPr>
              <w:fldChar w:fldCharType="separate"/>
            </w:r>
            <w:r w:rsidR="00C72246">
              <w:rPr>
                <w:noProof/>
                <w:webHidden/>
              </w:rPr>
              <w:t>109</w:t>
            </w:r>
            <w:r w:rsidR="00C72246">
              <w:rPr>
                <w:noProof/>
                <w:webHidden/>
              </w:rPr>
              <w:fldChar w:fldCharType="end"/>
            </w:r>
          </w:hyperlink>
        </w:p>
        <w:p w:rsidR="00E57013" w:rsidRPr="00FB4F9B" w:rsidRDefault="00381BDA">
          <w:pPr>
            <w:rPr>
              <w:rFonts w:ascii="Times New Roman" w:hAnsi="Times New Roman"/>
            </w:rPr>
          </w:pPr>
          <w:r w:rsidRPr="00FB4F9B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830039">
      <w:pPr>
        <w:rPr>
          <w:rFonts w:ascii="Times New Roman" w:hAnsi="Times New Roman"/>
          <w:b/>
          <w:sz w:val="40"/>
          <w:szCs w:val="40"/>
        </w:rPr>
      </w:pPr>
    </w:p>
    <w:p w:rsidR="003F45E0" w:rsidRPr="00FB4F9B" w:rsidRDefault="003F45E0" w:rsidP="00DB1946">
      <w:pPr>
        <w:rPr>
          <w:rFonts w:ascii="Times New Roman" w:hAnsi="Times New Roman"/>
          <w:b/>
          <w:sz w:val="40"/>
          <w:szCs w:val="40"/>
        </w:rPr>
      </w:pPr>
    </w:p>
    <w:p w:rsidR="003F45E0" w:rsidRPr="00FB4F9B" w:rsidRDefault="003F45E0" w:rsidP="00DB1946">
      <w:pPr>
        <w:rPr>
          <w:rFonts w:ascii="Times New Roman" w:hAnsi="Times New Roman"/>
          <w:b/>
          <w:sz w:val="40"/>
          <w:szCs w:val="40"/>
        </w:rPr>
      </w:pPr>
    </w:p>
    <w:p w:rsidR="00830039" w:rsidRPr="00FB4F9B" w:rsidRDefault="00830039" w:rsidP="00DD4F36">
      <w:pPr>
        <w:pStyle w:val="Nadpis1"/>
        <w:numPr>
          <w:ilvl w:val="0"/>
          <w:numId w:val="9"/>
        </w:numPr>
        <w:jc w:val="center"/>
        <w:rPr>
          <w:rFonts w:ascii="Times New Roman" w:hAnsi="Times New Roman" w:cs="Times New Roman"/>
          <w:color w:val="984806" w:themeColor="accent6" w:themeShade="80"/>
        </w:rPr>
      </w:pPr>
      <w:bookmarkStart w:id="0" w:name="_Toc21520509"/>
      <w:r w:rsidRPr="00FB4F9B">
        <w:rPr>
          <w:rFonts w:ascii="Times New Roman" w:hAnsi="Times New Roman" w:cs="Times New Roman"/>
          <w:color w:val="984806" w:themeColor="accent6" w:themeShade="80"/>
        </w:rPr>
        <w:lastRenderedPageBreak/>
        <w:t>UČEBNÉ OSNOVY</w:t>
      </w:r>
      <w:bookmarkEnd w:id="0"/>
    </w:p>
    <w:p w:rsidR="00830039" w:rsidRDefault="00B0052A" w:rsidP="00B0052A">
      <w:pPr>
        <w:pStyle w:val="Nadpis2"/>
        <w:rPr>
          <w:rFonts w:ascii="Times New Roman" w:hAnsi="Times New Roman" w:cs="Times New Roman"/>
          <w:color w:val="984806" w:themeColor="accent6" w:themeShade="80"/>
        </w:rPr>
      </w:pPr>
      <w:bookmarkStart w:id="1" w:name="_Toc460959084"/>
      <w:bookmarkStart w:id="2" w:name="_Toc21520510"/>
      <w:r w:rsidRPr="00B0052A">
        <w:rPr>
          <w:rFonts w:ascii="Times New Roman" w:hAnsi="Times New Roman" w:cs="Times New Roman"/>
          <w:color w:val="984806" w:themeColor="accent6" w:themeShade="80"/>
        </w:rPr>
        <w:t xml:space="preserve">1.2 </w:t>
      </w:r>
      <w:r w:rsidR="00830039" w:rsidRPr="00B0052A">
        <w:rPr>
          <w:rFonts w:ascii="Times New Roman" w:hAnsi="Times New Roman" w:cs="Times New Roman"/>
          <w:color w:val="984806" w:themeColor="accent6" w:themeShade="80"/>
        </w:rPr>
        <w:t>SLOVENSKÝ JAZYK A</w:t>
      </w:r>
      <w:r>
        <w:rPr>
          <w:rFonts w:ascii="Times New Roman" w:hAnsi="Times New Roman" w:cs="Times New Roman"/>
          <w:color w:val="984806" w:themeColor="accent6" w:themeShade="80"/>
        </w:rPr>
        <w:t> </w:t>
      </w:r>
      <w:r w:rsidR="00830039" w:rsidRPr="00B0052A">
        <w:rPr>
          <w:rFonts w:ascii="Times New Roman" w:hAnsi="Times New Roman" w:cs="Times New Roman"/>
          <w:color w:val="984806" w:themeColor="accent6" w:themeShade="80"/>
        </w:rPr>
        <w:t>LITERATÚRA</w:t>
      </w:r>
      <w:bookmarkEnd w:id="1"/>
      <w:bookmarkEnd w:id="2"/>
    </w:p>
    <w:p w:rsidR="00B0052A" w:rsidRPr="00B0052A" w:rsidRDefault="00B0052A" w:rsidP="00B0052A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3F45E0" w:rsidRPr="00FB4F9B" w:rsidTr="00B0052A">
        <w:tc>
          <w:tcPr>
            <w:tcW w:w="9073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PREDMET SLOVENSKÝ JAZYK A LITERATÚRA</w:t>
            </w:r>
          </w:p>
        </w:tc>
      </w:tr>
    </w:tbl>
    <w:p w:rsidR="003F45E0" w:rsidRPr="00FB4F9B" w:rsidRDefault="003F45E0" w:rsidP="003F45E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45E0" w:rsidRPr="00FB4F9B" w:rsidTr="003F45E0">
        <w:tc>
          <w:tcPr>
            <w:tcW w:w="9062" w:type="dxa"/>
            <w:shd w:val="clear" w:color="auto" w:fill="EEECE1" w:themeFill="background2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Názov predmetu: </w:t>
            </w:r>
            <w:r w:rsidRPr="00B0052A">
              <w:rPr>
                <w:rFonts w:ascii="Times New Roman" w:hAnsi="Times New Roman"/>
                <w:b/>
              </w:rPr>
              <w:t>Slovenský jazyk  a literatúra</w:t>
            </w:r>
          </w:p>
        </w:tc>
      </w:tr>
      <w:tr w:rsidR="003F45E0" w:rsidRPr="00FB4F9B" w:rsidTr="00D20CCD">
        <w:tc>
          <w:tcPr>
            <w:tcW w:w="906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Časový rozsah výučby spolu:</w:t>
            </w:r>
            <w:r w:rsidR="00D20CCD" w:rsidRPr="00FB4F9B">
              <w:rPr>
                <w:rFonts w:ascii="Times New Roman" w:hAnsi="Times New Roman"/>
                <w:b/>
              </w:rPr>
              <w:t xml:space="preserve">8 hodín týždenne, spolu </w:t>
            </w:r>
            <w:r w:rsidR="0046225E">
              <w:rPr>
                <w:rFonts w:ascii="Times New Roman" w:hAnsi="Times New Roman"/>
                <w:b/>
              </w:rPr>
              <w:t>264</w:t>
            </w:r>
            <w:r w:rsidRPr="00FB4F9B">
              <w:rPr>
                <w:rFonts w:ascii="Times New Roman" w:hAnsi="Times New Roman"/>
                <w:b/>
              </w:rPr>
              <w:t xml:space="preserve"> hodín</w:t>
            </w:r>
          </w:p>
        </w:tc>
      </w:tr>
      <w:tr w:rsidR="003F45E0" w:rsidRPr="00FB4F9B" w:rsidTr="003F45E0">
        <w:tc>
          <w:tcPr>
            <w:tcW w:w="9062" w:type="dxa"/>
            <w:shd w:val="clear" w:color="auto" w:fill="EEECE1" w:themeFill="background2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Ročník:</w:t>
            </w:r>
            <w:r w:rsidRPr="00B0052A">
              <w:rPr>
                <w:rFonts w:ascii="Times New Roman" w:hAnsi="Times New Roman"/>
                <w:b/>
              </w:rPr>
              <w:t>tretí</w:t>
            </w:r>
          </w:p>
        </w:tc>
      </w:tr>
      <w:tr w:rsidR="003F45E0" w:rsidRPr="00FB4F9B" w:rsidTr="00D20CCD">
        <w:tc>
          <w:tcPr>
            <w:tcW w:w="906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</w:t>
            </w:r>
            <w:r w:rsidR="00FB4F9B">
              <w:rPr>
                <w:rFonts w:ascii="Times New Roman" w:hAnsi="Times New Roman"/>
              </w:rPr>
              <w:t>škola, Námestie A. H. Škultétyho 9, Veľký Krtíš 990 01</w:t>
            </w:r>
          </w:p>
        </w:tc>
      </w:tr>
      <w:tr w:rsidR="003F45E0" w:rsidRPr="00FB4F9B" w:rsidTr="003F45E0">
        <w:tc>
          <w:tcPr>
            <w:tcW w:w="9062" w:type="dxa"/>
            <w:shd w:val="clear" w:color="auto" w:fill="EEECE1" w:themeFill="background2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3F45E0" w:rsidRPr="00FB4F9B" w:rsidTr="00D20CCD">
        <w:tc>
          <w:tcPr>
            <w:tcW w:w="906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3F45E0" w:rsidRPr="00FB4F9B" w:rsidRDefault="003F45E0" w:rsidP="003F45E0">
      <w:pPr>
        <w:rPr>
          <w:rFonts w:ascii="Times New Roman" w:hAnsi="Times New Roman"/>
        </w:rPr>
      </w:pP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3F45E0" w:rsidRPr="00FB4F9B" w:rsidRDefault="003F45E0" w:rsidP="00621B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>Učebný predmet slovenský jazyk a literatúra má vo vzdelávaní nezastupiteľné miesto. Je základným prostriedkom pre nadobúdanie kultúrnej gramotnosti žiaka, jeho kľúčových kompetencií. Umožňuje porozumenie a osvojenie si poznatkov vo všetkých vzdelávacích oblastiach. Z tohto dôvodu má v systéme primárneho vzdelávania kľúčové, centrálne postavenie. Spôsobilosti, ktoré žiak v rámci tohto učebného predmetu nadobudne, majú zásadný vplyv na jeho vzdelávanie aj v ďalších vzdelávacích oblastiach, učebných predmetoch. Kvalita spôsobilostí používať materinský jazyk zásadne ovplyvňuje aj komunikáciu žiaka s jeho okolím, vytváranie vzťahov s inými ľuďmi a formuje zaradenie žiaka do spoločnosti. Cieľom výučby slovenského jazyka na primárnom stupni vzdelávania je naučiť spisovný jazyk na takej úrovni, aby ho žiaci vedeli používať v praktickom živote. Používanie jazyka vnímame ako komplexné využívanie všetkých komunikačných zručností – rozprávania, písania, čítania a počúvania.</w:t>
      </w:r>
    </w:p>
    <w:p w:rsidR="003F45E0" w:rsidRPr="00FB4F9B" w:rsidRDefault="003F45E0" w:rsidP="00621B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3. ročník </w:t>
      </w:r>
    </w:p>
    <w:p w:rsidR="003F45E0" w:rsidRPr="00FB4F9B" w:rsidRDefault="003F45E0" w:rsidP="00621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>Špecifickým cieľom jazykového vyučovania v treťom ročníku je zvládnutie učiva, zameraného na pravopisné pravidlá. Žiaci získavajú základné poznatky o jazykovom systéme slovných druhov, zvlášť ohybných slovných druhov. Intenzívna pozornosť sa venuje práci s textom. Žiaci rozlišujú slohové útvary: rozprávanie, opis, oznámenie, správa a i. Zvyšujeme požiadavky na čítanie s porozumením a na samostatnú tvorbu textov podľa zadania. Jednotlivé zložky učebného predmetu slovenský jazyk a literatúra majú v tomto ročníku nasledovné špecifiká: Jazyková a slohová zložka - osvojenie si základných pravopisných pravidiel a kľúčových pojmov o jazykovom systéme, slovných druhoch na elementárnej úrovni. Nadobudnutie spôsobilosti ústne prezentovať výsledky svojej práce, rozprávať podľa predlohy alebo zadania. Napísať krátke útvary podľa špecifického zamerania učiva. Čítanie a literárna výchova – zdokonaľovanie techniky čítania, osvojenie si významu určených literárnych pojmov, estetické vnímanie literárneho diela, obsahová analýza textu na primeranej úrovni, čítanie s porozumením. Identifikácia informácií priamo uvedených v texte, formulovanie otázok k týmto informáciám a identifikovanie informácií uvedených v texte nepriamo. Pre jednotlivé zložky učebného predmetu slovenský jazyk a literatúra môžeme v tomto ročníku formulovať nasledovné špecifiká:</w:t>
      </w:r>
    </w:p>
    <w:p w:rsidR="003F45E0" w:rsidRPr="00FB4F9B" w:rsidRDefault="003F45E0" w:rsidP="00621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Rozprávanie: žiaci dokážu rozprávať samostatne a podľa predlohy. Ústne prezentujú výsledky svojej práce pri riešení rôznych úloh. Počúvanie: žiaci sa zdokonaľujú v spôsobilosti počúvať partnera v rámci komunikácie. Nadobúdajú skúsenosti pri počúvaní spolužiakov pri ich prezentáciách, vedia formulovať otázky k informáciám zadaným v prezentovanom texte. Od žiakov vyžadujeme, aby porozumeli nielen inštrukciám učiteľa pri riešení úlohy, ale aby nadobudli aj spôsobilosť vyžiadať si chýbajúce informácie. Čítanie: žiaci sa zdokonaľujú v technike čítania a v porozumení čítaného textu. </w:t>
      </w:r>
      <w:r w:rsidRPr="00FB4F9B">
        <w:rPr>
          <w:rFonts w:ascii="Times New Roman" w:hAnsi="Times New Roman"/>
        </w:rPr>
        <w:lastRenderedPageBreak/>
        <w:t>Vyžadujeme porozumenie informáciám, ktoré sú v texte uvedené nepriamo na základe otázky formulovanej učiteľom. Žiaci triedia texty podľa ich vlastností. Písanie: žiaci čitateľne prepisujú a odpisujú text. Samostatne tvoria krátke texty podľa zadania učiteľa.</w:t>
      </w:r>
    </w:p>
    <w:p w:rsidR="003F45E0" w:rsidRPr="00FB4F9B" w:rsidRDefault="003F45E0" w:rsidP="00621BDB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3F45E0" w:rsidRPr="00FB4F9B" w:rsidRDefault="003F45E0" w:rsidP="00621BDB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3F45E0" w:rsidRPr="00FB4F9B" w:rsidRDefault="003F45E0" w:rsidP="00621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Zahŕňa rozsah učiva, ktorý sa má žiakovi odovzdať, sprostredkovať  ako záväzne, základné učivo z daného tematického celku , aby sa zabezpečila požadovaná úroveň  vzdelávania žiaka v materinskom jazyku. Ak žiaci zvládnu základné učivo, učiteľ  má  možnosť  diferencovať nároky na žiakov v súlade s ich schopnosťami a záujmami. </w:t>
      </w:r>
    </w:p>
    <w:p w:rsidR="003F45E0" w:rsidRPr="00FB4F9B" w:rsidRDefault="003F45E0" w:rsidP="00621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>Predmet Slovenský jazyk a literatúra v 3. ročníku spája jazykové vyučovanie  -  jazykovú zložku, slohovú výchovu, ktoré nie sú navzájom oddelené ale tvoria  integrálnu súčasť a taktiež  čítanie a literárna výchova . Žiaci veku primeranou formou získavajú základné poznatky z písania, zo zvukovej  stránky jazyka, z pravopisu a morfológie. Javy v slohovej výchove  sa preberajú v súlade s jazykovými javmi a s využitím textov v literatúre s dôrazom na rozvoj  komunikačných zručností. Obsahom vyučovania literatúry je súbor umeleckých  ukážok a diel zo slovenskej a svetovej literatúry, ktorý zodpovedá ontogenetickým možnostiam žiakov – čitateľov.</w:t>
      </w:r>
    </w:p>
    <w:p w:rsidR="003F45E0" w:rsidRPr="00FB4F9B" w:rsidRDefault="003F45E0" w:rsidP="00621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</w:rPr>
      </w:pPr>
      <w:r w:rsidRPr="00FB4F9B">
        <w:rPr>
          <w:rFonts w:ascii="Times New Roman" w:hAnsi="Times New Roman"/>
          <w:b/>
          <w:i/>
        </w:rPr>
        <w:t xml:space="preserve">Obsah vzdelávania sa delí na : </w:t>
      </w: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B4F9B">
        <w:rPr>
          <w:rFonts w:ascii="Times New Roman" w:hAnsi="Times New Roman"/>
          <w:b/>
          <w:i/>
        </w:rPr>
        <w:t>a)  jazykovú a slohovú zložku</w:t>
      </w: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</w:rPr>
      </w:pPr>
      <w:r w:rsidRPr="00FB4F9B">
        <w:rPr>
          <w:rFonts w:ascii="Times New Roman" w:hAnsi="Times New Roman"/>
          <w:b/>
          <w:i/>
        </w:rPr>
        <w:t>b) čítanie a literárnu výchovu</w:t>
      </w: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3F45E0" w:rsidRPr="00FB4F9B" w:rsidTr="00D20CCD">
        <w:tc>
          <w:tcPr>
            <w:tcW w:w="53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3F45E0" w:rsidRPr="00FB4F9B" w:rsidTr="00D20CCD">
        <w:tc>
          <w:tcPr>
            <w:tcW w:w="53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auto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Všeobecné ciele predmetu: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V jazykovej časti oblasti Jazyk a komunikácia sú určujúce komunikačné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schopnosti. Vyučovacia hodina materinského jazyka by mala byť zameraná na dieťa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a jeho skúsenosti s jazykom a svetom. Počúvanie, čítanie, hovorenie a písanie by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mali byť jej samozrejmosťou bez ohľadu na obsah vyučovacej hodiny.  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Medzi dôležité ciele patrí pestovanie úcty k materinskému jazyku, žiaci získavajú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základné poznatky o význame základných lingvistických pojmov. Jazyk sa chápe ako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nástroj myslenia, komunikácie medzi ľuďmi. Preferuje sa rozvoj kompetencií, ktoré sú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teoreticko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 -  praktickým východiskom ďalšieho rozvoja žiaka aj v iných vyučovacích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predmetoch s ohľadom na ich špecifické potreby. Nové jazykové a gramatické javy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sa žiaci učia uplatňovať pri tvorbe vlastných textov v ústnej a písomnej podobe.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Mimoriadny akcent sa kladie na metódy a formy. Prostredníctvom moderných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vyučovacích prostriedkov je potrebné v maximálnej miere aktivizovať žiakov na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vyučovacích hodinách, vedieť ich stimulovať k lepším výkonom. Cieľom je zvýšenie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a upriamenie pozornosti na predmet slovenský jazyk, bez ktorého nie je možná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normálna existencia človeka v spoločnosti.  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V súčasnom vyučovaní sa preferuje zážitkové učenie, ako veľmi efektívne na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dosiahnutie cieľov v slovenskom jazyku a literatúre. Vo 4. ročníku je vhodné využiť aj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poznatky tvorivého písania.  </w:t>
            </w:r>
          </w:p>
        </w:tc>
      </w:tr>
      <w:tr w:rsidR="003F45E0" w:rsidRPr="00FB4F9B" w:rsidTr="00D20CCD">
        <w:tc>
          <w:tcPr>
            <w:tcW w:w="53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auto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Hlavné ciele predmetu :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 naučiť žiakov správne a primerane rýchlo a čitateľne písať,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 naučiť žiakov pravopisné normy (vybrané slová, diakritika priebežne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upevňovať),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 vytvoriť žiakom pevný základ k poznaniu jazykových javov, naučiť sa ich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primerane využívať pri tvorbe vlastného textu, v ústnej a písomnej podobe, ,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 naučiť žiakov základné poznatky z lingvistiky,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 naučiť žiakov správnej artikulácii, zrozumiteľnému vyjadrovaniu sa v rámci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komunikácie, 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 xml:space="preserve">-  viesť žiakov k vlastnej tvorbe jazykových prejavov, k práci s informáciami,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žiaka naučiť argumentovať,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 viesť žiaka k rozvoju schopností, k poznávaniu sveta, prostredníctvom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čítania textu s porozumením, tvorivé písanie,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 prostredníctvom doplnkovej literatúry zlepšovať čitateľské zručnosti, 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 rozširovanie slovnej zásoby o výrazy z ľudovej slovesnosti,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 dbať na umelecký prednes,  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 využívať kreativitu žiakov.</w:t>
            </w:r>
          </w:p>
        </w:tc>
      </w:tr>
    </w:tbl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20"/>
      </w:tblGrid>
      <w:tr w:rsidR="003F45E0" w:rsidRPr="00FB4F9B" w:rsidTr="00D20CCD">
        <w:tc>
          <w:tcPr>
            <w:tcW w:w="53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3F45E0" w:rsidRPr="00FB4F9B" w:rsidTr="00D20CCD">
        <w:tc>
          <w:tcPr>
            <w:tcW w:w="53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numPr>
                <w:ilvl w:val="0"/>
                <w:numId w:val="1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FFFFFF" w:themeFill="background1"/>
          </w:tcPr>
          <w:p w:rsidR="003F45E0" w:rsidRPr="00FB4F9B" w:rsidRDefault="003F45E0" w:rsidP="003F45E0">
            <w:pPr>
              <w:ind w:left="540" w:hanging="540"/>
              <w:jc w:val="both"/>
              <w:rPr>
                <w:rFonts w:ascii="Times New Roman" w:hAnsi="Times New Roman"/>
                <w:b/>
                <w:color w:val="0000FF"/>
              </w:rPr>
            </w:pPr>
            <w:r w:rsidRPr="00FB4F9B">
              <w:rPr>
                <w:rFonts w:ascii="Times New Roman" w:hAnsi="Times New Roman"/>
                <w:b/>
                <w:bCs/>
              </w:rPr>
              <w:t>sociálne komunikačné kompetencie  (spôsobilosti)</w:t>
            </w:r>
          </w:p>
          <w:p w:rsidR="003F45E0" w:rsidRPr="00FB4F9B" w:rsidRDefault="003F45E0" w:rsidP="003F45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vyjadruje sa súvisle a výstižne písomnou aj ústnou formou adekvátnou primárnemu stupňu vzdelávania,</w:t>
            </w:r>
          </w:p>
          <w:p w:rsidR="003F45E0" w:rsidRPr="00FB4F9B" w:rsidRDefault="003F45E0" w:rsidP="003F45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dokáže určitý čas sústredene načúvať, náležite reagovať, používať vhodné argumenty a vyjadriť svoj názor,</w:t>
            </w:r>
          </w:p>
          <w:p w:rsidR="003F45E0" w:rsidRPr="00FB4F9B" w:rsidRDefault="003F45E0" w:rsidP="003F45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uplatňuje ústretovú komunikáciu pre vytváranie dobrých vzťahov so spolužiakmi, učiteľmi, rodičmi a s ďalšími ľuďmi, s ktorými prichádza do kontaktu,</w:t>
            </w:r>
          </w:p>
          <w:p w:rsidR="003F45E0" w:rsidRPr="00FB4F9B" w:rsidRDefault="003F45E0" w:rsidP="003F45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rozumie rôznym typom doteraz používaných  textov a bežne používaným prejavom neverbálnej komunikácie a dokáže na ne  adekvátne reagovať,</w:t>
            </w:r>
          </w:p>
          <w:p w:rsidR="003F45E0" w:rsidRPr="00FB4F9B" w:rsidRDefault="003F45E0" w:rsidP="003F45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na základnej úrovni využíva technické prostriedky  medzi osobnej komunikácie,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D20CCD">
        <w:tc>
          <w:tcPr>
            <w:tcW w:w="53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numPr>
                <w:ilvl w:val="0"/>
                <w:numId w:val="1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FFFFFF" w:themeFill="background1"/>
          </w:tcPr>
          <w:p w:rsidR="003F45E0" w:rsidRPr="00FB4F9B" w:rsidRDefault="003F45E0" w:rsidP="003F45E0">
            <w:pPr>
              <w:ind w:left="540" w:hanging="540"/>
              <w:jc w:val="both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  <w:bCs/>
              </w:rPr>
              <w:t xml:space="preserve">kompetencia </w:t>
            </w:r>
            <w:r w:rsidRPr="00FB4F9B">
              <w:rPr>
                <w:rFonts w:ascii="Times New Roman" w:hAnsi="Times New Roman"/>
                <w:b/>
              </w:rPr>
              <w:t xml:space="preserve">v oblasti matematického a prírodovedného myslenia </w:t>
            </w:r>
          </w:p>
          <w:p w:rsidR="003F45E0" w:rsidRPr="00FB4F9B" w:rsidRDefault="003F45E0" w:rsidP="003F45E0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hAnsi="Times New Roman"/>
              </w:rPr>
              <w:t>je pripravený ďalej si rozvíjať schopnosť objavovať, pýtať sa a hľadať odpovede, ktoré smerujú k systematizácii poznatkov,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D20CCD">
        <w:tc>
          <w:tcPr>
            <w:tcW w:w="53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numPr>
                <w:ilvl w:val="0"/>
                <w:numId w:val="1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FFFFFF" w:themeFill="background1"/>
          </w:tcPr>
          <w:p w:rsidR="003F45E0" w:rsidRPr="00FB4F9B" w:rsidRDefault="003F45E0" w:rsidP="003F45E0">
            <w:pPr>
              <w:jc w:val="both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  <w:bCs/>
              </w:rPr>
              <w:t xml:space="preserve">kompetencie </w:t>
            </w:r>
            <w:r w:rsidRPr="00FB4F9B">
              <w:rPr>
                <w:rFonts w:ascii="Times New Roman" w:hAnsi="Times New Roman"/>
                <w:b/>
              </w:rPr>
              <w:t xml:space="preserve">v oblasti informačných a komunikačných    technológií </w:t>
            </w:r>
          </w:p>
          <w:p w:rsidR="003F45E0" w:rsidRPr="00FB4F9B" w:rsidRDefault="003F45E0" w:rsidP="00DD4F36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vie používať vybrané informačné a komunikačné technológie pri vyučovaní a učení sa,</w:t>
            </w:r>
          </w:p>
          <w:p w:rsidR="003F45E0" w:rsidRPr="00FB4F9B" w:rsidRDefault="003F45E0" w:rsidP="003F45E0">
            <w:p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      -     dokáže adekvátne veku aktívne vyhľadávať informácie na internete,</w:t>
            </w:r>
          </w:p>
          <w:p w:rsidR="003F45E0" w:rsidRPr="00FB4F9B" w:rsidRDefault="003F45E0" w:rsidP="003F45E0">
            <w:p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          - vie používať rôzne vyučovacie programy,</w:t>
            </w:r>
          </w:p>
        </w:tc>
      </w:tr>
      <w:tr w:rsidR="003F45E0" w:rsidRPr="00FB4F9B" w:rsidTr="00D20CCD">
        <w:tc>
          <w:tcPr>
            <w:tcW w:w="53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numPr>
                <w:ilvl w:val="0"/>
                <w:numId w:val="1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FFFFFF" w:themeFill="background1"/>
          </w:tcPr>
          <w:p w:rsidR="003F45E0" w:rsidRPr="00FB4F9B" w:rsidRDefault="003F45E0" w:rsidP="003F45E0">
            <w:pPr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bookmarkStart w:id="3" w:name="_Toc461481587"/>
            <w:bookmarkStart w:id="4" w:name="_Toc21520511"/>
            <w:r w:rsidRPr="00FB4F9B">
              <w:rPr>
                <w:rFonts w:ascii="Times New Roman" w:hAnsi="Times New Roman"/>
                <w:b/>
                <w:bCs/>
              </w:rPr>
              <w:t>kompetencia (spôsobilosť)  učiť sa učiť sa</w:t>
            </w:r>
            <w:bookmarkEnd w:id="3"/>
            <w:bookmarkEnd w:id="4"/>
          </w:p>
          <w:p w:rsidR="003F45E0" w:rsidRPr="00FB4F9B" w:rsidRDefault="003F45E0" w:rsidP="00DD4F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má osvojené základy schopnosti sebareflexie  pri poznávaní svojich myšlienkových postupov,</w:t>
            </w:r>
          </w:p>
          <w:p w:rsidR="003F45E0" w:rsidRPr="00FB4F9B" w:rsidRDefault="003F45E0" w:rsidP="00DD4F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uplatňuje základy rôznych techník učenia sa a osvojovania si poznatkov </w:t>
            </w:r>
          </w:p>
          <w:p w:rsidR="003F45E0" w:rsidRPr="00FB4F9B" w:rsidRDefault="003F45E0" w:rsidP="00DD4F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vyberá a hodnotí získané informácie, spracováva ich a využíva vo svojom učení a v iných činnostiach,</w:t>
            </w:r>
          </w:p>
          <w:p w:rsidR="003F45E0" w:rsidRPr="00FB4F9B" w:rsidRDefault="003F45E0" w:rsidP="00DD4F36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uvedomuje si význam vytrvalosti a iniciatívy pre svoj pokrok, </w:t>
            </w:r>
          </w:p>
        </w:tc>
      </w:tr>
      <w:tr w:rsidR="003F45E0" w:rsidRPr="00FB4F9B" w:rsidTr="00D20CCD">
        <w:tc>
          <w:tcPr>
            <w:tcW w:w="53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numPr>
                <w:ilvl w:val="0"/>
                <w:numId w:val="1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FFFFFF" w:themeFill="background1"/>
          </w:tcPr>
          <w:p w:rsidR="003F45E0" w:rsidRPr="00FB4F9B" w:rsidRDefault="003F45E0" w:rsidP="003F45E0">
            <w:pPr>
              <w:jc w:val="both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  <w:bCs/>
              </w:rPr>
              <w:t xml:space="preserve">kompetencia (spôsobilosť) </w:t>
            </w:r>
            <w:r w:rsidRPr="00FB4F9B">
              <w:rPr>
                <w:rFonts w:ascii="Times New Roman" w:hAnsi="Times New Roman"/>
                <w:b/>
              </w:rPr>
              <w:t>riešiť problémy</w:t>
            </w:r>
          </w:p>
          <w:p w:rsidR="003F45E0" w:rsidRPr="00FB4F9B" w:rsidRDefault="003F45E0" w:rsidP="00DD4F36">
            <w:pPr>
              <w:pStyle w:val="Default"/>
              <w:numPr>
                <w:ilvl w:val="0"/>
                <w:numId w:val="24"/>
              </w:numPr>
              <w:spacing w:before="60"/>
              <w:jc w:val="both"/>
              <w:rPr>
                <w:color w:val="auto"/>
                <w:sz w:val="22"/>
                <w:szCs w:val="22"/>
              </w:rPr>
            </w:pPr>
            <w:r w:rsidRPr="00FB4F9B">
              <w:rPr>
                <w:color w:val="auto"/>
                <w:sz w:val="22"/>
                <w:szCs w:val="22"/>
              </w:rPr>
              <w:t xml:space="preserve">vníma a sleduje problémové situácie v škole a vo svojom najbližšom okolí,  adekvátne svojej úrovni  navrhuje riešenia podľa svojich vedomostí a skúseností z danej oblasti, </w:t>
            </w:r>
          </w:p>
          <w:p w:rsidR="003F45E0" w:rsidRPr="00FB4F9B" w:rsidRDefault="003F45E0" w:rsidP="00DD4F36">
            <w:pPr>
              <w:pStyle w:val="Default"/>
              <w:numPr>
                <w:ilvl w:val="0"/>
                <w:numId w:val="24"/>
              </w:numPr>
              <w:spacing w:before="60"/>
              <w:jc w:val="both"/>
              <w:rPr>
                <w:color w:val="auto"/>
                <w:sz w:val="22"/>
                <w:szCs w:val="22"/>
              </w:rPr>
            </w:pPr>
            <w:r w:rsidRPr="00FB4F9B">
              <w:rPr>
                <w:color w:val="auto"/>
                <w:sz w:val="22"/>
                <w:szCs w:val="22"/>
              </w:rPr>
              <w:t>pri riešení problémov hľadá a využíva rôzne informácie,  skúša viaceré možnosti riešenia problému, overuje správnosť riešenia a osvedčené postupy aplikuje pri podobných alebo nových problémoch,</w:t>
            </w:r>
          </w:p>
          <w:p w:rsidR="003F45E0" w:rsidRPr="00FB4F9B" w:rsidRDefault="003F45E0" w:rsidP="00DD4F36">
            <w:pPr>
              <w:pStyle w:val="Default"/>
              <w:numPr>
                <w:ilvl w:val="0"/>
                <w:numId w:val="24"/>
              </w:numPr>
              <w:spacing w:before="60"/>
              <w:jc w:val="both"/>
              <w:rPr>
                <w:color w:val="auto"/>
                <w:sz w:val="22"/>
                <w:szCs w:val="22"/>
              </w:rPr>
            </w:pPr>
            <w:r w:rsidRPr="00FB4F9B">
              <w:rPr>
                <w:color w:val="auto"/>
                <w:sz w:val="22"/>
                <w:szCs w:val="22"/>
              </w:rPr>
              <w:t>pokúša sa problémy a  konflikty vo vzťahoch riešiť primeraným (chápavým a spolupracujúcim) spôsobom,</w:t>
            </w:r>
          </w:p>
          <w:p w:rsidR="003F45E0" w:rsidRPr="00FB4F9B" w:rsidRDefault="003F45E0" w:rsidP="003F45E0">
            <w:pPr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</w:p>
        </w:tc>
      </w:tr>
      <w:tr w:rsidR="003F45E0" w:rsidRPr="00FB4F9B" w:rsidTr="00D20CCD">
        <w:tc>
          <w:tcPr>
            <w:tcW w:w="53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numPr>
                <w:ilvl w:val="0"/>
                <w:numId w:val="1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FFFFFF" w:themeFill="background1"/>
          </w:tcPr>
          <w:p w:rsidR="003F45E0" w:rsidRPr="00FB4F9B" w:rsidRDefault="003F45E0" w:rsidP="003F45E0">
            <w:pPr>
              <w:ind w:left="360" w:hanging="360"/>
              <w:jc w:val="both"/>
              <w:outlineLvl w:val="0"/>
              <w:rPr>
                <w:rFonts w:ascii="Times New Roman" w:hAnsi="Times New Roman"/>
                <w:b/>
                <w:bCs/>
                <w:i/>
                <w:color w:val="0000FF"/>
              </w:rPr>
            </w:pPr>
            <w:bookmarkStart w:id="5" w:name="_Toc461481588"/>
            <w:bookmarkStart w:id="6" w:name="_Toc21520512"/>
            <w:r w:rsidRPr="00FB4F9B">
              <w:rPr>
                <w:rFonts w:ascii="Times New Roman" w:hAnsi="Times New Roman"/>
                <w:b/>
                <w:bCs/>
              </w:rPr>
              <w:t>osobné, sociálne a občianske kompetencie (spôsobilosti)</w:t>
            </w:r>
            <w:bookmarkEnd w:id="5"/>
            <w:bookmarkEnd w:id="6"/>
          </w:p>
          <w:p w:rsidR="003F45E0" w:rsidRPr="00FB4F9B" w:rsidRDefault="003F45E0" w:rsidP="00DD4F3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má základy pre smerovanie k pozitívnemu sebaobranu a sebadôvere, </w:t>
            </w:r>
          </w:p>
          <w:p w:rsidR="003F45E0" w:rsidRPr="00FB4F9B" w:rsidRDefault="003F45E0" w:rsidP="00DD4F3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uvedomuje si vlastné potreby a tvorivo využíva svoje možnosti,</w:t>
            </w:r>
          </w:p>
          <w:p w:rsidR="003F45E0" w:rsidRPr="00FB4F9B" w:rsidRDefault="003F45E0" w:rsidP="00DD4F3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dokáže odhadnúť svoje silné a slabé stránky ako svoje rozvojové možnosti,</w:t>
            </w:r>
          </w:p>
          <w:p w:rsidR="003F45E0" w:rsidRPr="00FB4F9B" w:rsidRDefault="003F45E0" w:rsidP="00DD4F3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dokáže primerane veku odhadnúť dôsledky svojich rozhodnutí a činov,</w:t>
            </w:r>
          </w:p>
          <w:p w:rsidR="003F45E0" w:rsidRPr="00FB4F9B" w:rsidRDefault="003F45E0" w:rsidP="00DD4F36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hAnsi="Times New Roman"/>
              </w:rPr>
              <w:t>uvedomuje si, že má svoje práva a povinnosti, má osvojené základy pre efektívnu spoluprácu v skupine</w:t>
            </w:r>
          </w:p>
          <w:p w:rsidR="003F45E0" w:rsidRPr="00FB4F9B" w:rsidRDefault="003F45E0" w:rsidP="003F45E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3F45E0" w:rsidRPr="00FB4F9B" w:rsidTr="00D20CCD">
        <w:tc>
          <w:tcPr>
            <w:tcW w:w="53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numPr>
                <w:ilvl w:val="0"/>
                <w:numId w:val="1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0" w:type="dxa"/>
            <w:shd w:val="clear" w:color="auto" w:fill="FFFFFF" w:themeFill="background1"/>
          </w:tcPr>
          <w:p w:rsidR="003F45E0" w:rsidRPr="00FB4F9B" w:rsidRDefault="003F45E0" w:rsidP="003F45E0">
            <w:pPr>
              <w:jc w:val="both"/>
              <w:outlineLvl w:val="0"/>
              <w:rPr>
                <w:rFonts w:ascii="Times New Roman" w:hAnsi="Times New Roman"/>
                <w:b/>
                <w:bCs/>
                <w:highlight w:val="yellow"/>
              </w:rPr>
            </w:pPr>
            <w:bookmarkStart w:id="7" w:name="_Toc461481589"/>
            <w:bookmarkStart w:id="8" w:name="_Toc21520513"/>
            <w:r w:rsidRPr="00FB4F9B">
              <w:rPr>
                <w:rFonts w:ascii="Times New Roman" w:hAnsi="Times New Roman"/>
                <w:b/>
                <w:bCs/>
              </w:rPr>
              <w:t>kompetencia (spôsobilosť)  vnímať a chápať kultúru a vyjadrovať sa nástrojmi   kultúry</w:t>
            </w:r>
            <w:bookmarkEnd w:id="7"/>
            <w:bookmarkEnd w:id="8"/>
          </w:p>
          <w:p w:rsidR="003F45E0" w:rsidRPr="00FB4F9B" w:rsidRDefault="003F45E0" w:rsidP="00DD4F36">
            <w:pPr>
              <w:pStyle w:val="Default"/>
              <w:numPr>
                <w:ilvl w:val="0"/>
                <w:numId w:val="26"/>
              </w:numPr>
              <w:spacing w:before="60"/>
              <w:jc w:val="both"/>
              <w:rPr>
                <w:color w:val="auto"/>
                <w:sz w:val="22"/>
                <w:szCs w:val="22"/>
              </w:rPr>
            </w:pPr>
            <w:r w:rsidRPr="00FB4F9B">
              <w:rPr>
                <w:color w:val="auto"/>
                <w:sz w:val="22"/>
                <w:szCs w:val="22"/>
              </w:rPr>
              <w:t>dokáže sa vyjadrovať na úrovni základnej kultúrnej gramotnosti prostredníctvom umeleckých a iných vyjadrovacích prostriedkov,</w:t>
            </w:r>
          </w:p>
          <w:p w:rsidR="003F45E0" w:rsidRPr="00FB4F9B" w:rsidRDefault="003F45E0" w:rsidP="00DD4F36">
            <w:pPr>
              <w:pStyle w:val="Default"/>
              <w:numPr>
                <w:ilvl w:val="0"/>
                <w:numId w:val="26"/>
              </w:numPr>
              <w:spacing w:before="60"/>
              <w:jc w:val="both"/>
              <w:rPr>
                <w:color w:val="auto"/>
                <w:sz w:val="22"/>
                <w:szCs w:val="22"/>
              </w:rPr>
            </w:pPr>
            <w:r w:rsidRPr="00FB4F9B">
              <w:rPr>
                <w:color w:val="auto"/>
                <w:sz w:val="22"/>
                <w:szCs w:val="22"/>
              </w:rPr>
              <w:t>cení si a rešpektuje kultúrno-historické dedičstvo a  ľudové tradície,</w:t>
            </w:r>
          </w:p>
          <w:p w:rsidR="003F45E0" w:rsidRPr="00FB4F9B" w:rsidRDefault="003F45E0" w:rsidP="00DD4F36">
            <w:pPr>
              <w:pStyle w:val="Default"/>
              <w:numPr>
                <w:ilvl w:val="0"/>
                <w:numId w:val="26"/>
              </w:numPr>
              <w:spacing w:before="60"/>
              <w:jc w:val="both"/>
              <w:rPr>
                <w:color w:val="auto"/>
                <w:sz w:val="22"/>
                <w:szCs w:val="22"/>
              </w:rPr>
            </w:pPr>
            <w:r w:rsidRPr="00FB4F9B">
              <w:rPr>
                <w:color w:val="auto"/>
                <w:sz w:val="22"/>
                <w:szCs w:val="22"/>
              </w:rPr>
              <w:t>rešpektuje vkus iných ľudí a  primerane veku dokáže vyjadriť svoj názor a  postoj,</w:t>
            </w:r>
          </w:p>
          <w:p w:rsidR="003F45E0" w:rsidRPr="00FB4F9B" w:rsidRDefault="003F45E0" w:rsidP="00DD4F3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ovláda základné pravidlá, normy a zvyky súvisiace s úpravou zovňajšku človeka,</w:t>
            </w:r>
          </w:p>
          <w:p w:rsidR="003F45E0" w:rsidRPr="00FB4F9B" w:rsidRDefault="003F45E0" w:rsidP="00DD4F36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pozná bežné pravidlá spoločenského kontaktu (etiketu),  </w:t>
            </w:r>
          </w:p>
        </w:tc>
      </w:tr>
    </w:tbl>
    <w:p w:rsidR="003F45E0" w:rsidRPr="00FB4F9B" w:rsidRDefault="003F45E0" w:rsidP="003F45E0">
      <w:pPr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24"/>
        <w:gridCol w:w="1407"/>
      </w:tblGrid>
      <w:tr w:rsidR="003F45E0" w:rsidRPr="00FB4F9B" w:rsidTr="00D20CCD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3F45E0" w:rsidRPr="00FB4F9B" w:rsidTr="00D20CCD">
        <w:tc>
          <w:tcPr>
            <w:tcW w:w="565" w:type="dxa"/>
            <w:shd w:val="clear" w:color="auto" w:fill="C2D69B" w:themeFill="accent3" w:themeFillTint="99"/>
          </w:tcPr>
          <w:p w:rsidR="003F45E0" w:rsidRPr="00B0052A" w:rsidRDefault="003F45E0" w:rsidP="00B0052A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B0052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124" w:type="dxa"/>
          </w:tcPr>
          <w:p w:rsidR="003F45E0" w:rsidRPr="00B0052A" w:rsidRDefault="003F45E0" w:rsidP="00B0052A">
            <w:pPr>
              <w:pStyle w:val="Bezriadkovania"/>
              <w:rPr>
                <w:rFonts w:ascii="Times New Roman" w:hAnsi="Times New Roman" w:cs="Times New Roman"/>
              </w:rPr>
            </w:pPr>
            <w:r w:rsidRPr="00B0052A">
              <w:rPr>
                <w:rFonts w:ascii="Times New Roman" w:hAnsi="Times New Roman" w:cs="Times New Roman"/>
              </w:rPr>
              <w:t>Jazyková a slohová zložka</w:t>
            </w:r>
          </w:p>
        </w:tc>
        <w:tc>
          <w:tcPr>
            <w:tcW w:w="1407" w:type="dxa"/>
          </w:tcPr>
          <w:p w:rsidR="003F45E0" w:rsidRPr="00B0052A" w:rsidRDefault="0046225E" w:rsidP="00B0052A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B0052A">
              <w:rPr>
                <w:rFonts w:ascii="Times New Roman" w:hAnsi="Times New Roman" w:cs="Times New Roman"/>
                <w:b/>
              </w:rPr>
              <w:t>165</w:t>
            </w:r>
          </w:p>
        </w:tc>
      </w:tr>
      <w:tr w:rsidR="003F45E0" w:rsidRPr="00FB4F9B" w:rsidTr="00D20CCD">
        <w:tc>
          <w:tcPr>
            <w:tcW w:w="565" w:type="dxa"/>
            <w:shd w:val="clear" w:color="auto" w:fill="C2D69B" w:themeFill="accent3" w:themeFillTint="99"/>
          </w:tcPr>
          <w:p w:rsidR="003F45E0" w:rsidRPr="00B0052A" w:rsidRDefault="003F45E0" w:rsidP="00B0052A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B0052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7124" w:type="dxa"/>
          </w:tcPr>
          <w:p w:rsidR="003F45E0" w:rsidRPr="00B0052A" w:rsidRDefault="003F45E0" w:rsidP="00B0052A">
            <w:pPr>
              <w:pStyle w:val="Bezriadkovania"/>
              <w:rPr>
                <w:rFonts w:ascii="Times New Roman" w:hAnsi="Times New Roman" w:cs="Times New Roman"/>
              </w:rPr>
            </w:pPr>
            <w:r w:rsidRPr="00B0052A">
              <w:rPr>
                <w:rFonts w:ascii="Times New Roman" w:hAnsi="Times New Roman" w:cs="Times New Roman"/>
              </w:rPr>
              <w:t>Čítanie a literárna výchova</w:t>
            </w:r>
          </w:p>
        </w:tc>
        <w:tc>
          <w:tcPr>
            <w:tcW w:w="1407" w:type="dxa"/>
          </w:tcPr>
          <w:p w:rsidR="003F45E0" w:rsidRPr="00B0052A" w:rsidRDefault="0046225E" w:rsidP="00B0052A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B0052A">
              <w:rPr>
                <w:rFonts w:ascii="Times New Roman" w:hAnsi="Times New Roman" w:cs="Times New Roman"/>
                <w:b/>
              </w:rPr>
              <w:t>99</w:t>
            </w:r>
          </w:p>
        </w:tc>
      </w:tr>
    </w:tbl>
    <w:p w:rsidR="00FB4F9B" w:rsidRPr="00FB4F9B" w:rsidRDefault="00FB4F9B" w:rsidP="003F45E0">
      <w:pPr>
        <w:rPr>
          <w:rFonts w:ascii="Times New Roman" w:hAnsi="Times New Roman"/>
          <w:b/>
        </w:rPr>
      </w:pPr>
    </w:p>
    <w:p w:rsidR="003F45E0" w:rsidRPr="003660B5" w:rsidRDefault="003F45E0" w:rsidP="003F45E0">
      <w:pPr>
        <w:pStyle w:val="Odsekzoznamu"/>
        <w:numPr>
          <w:ilvl w:val="0"/>
          <w:numId w:val="3"/>
        </w:numPr>
        <w:rPr>
          <w:rFonts w:ascii="Times New Roman" w:hAnsi="Times New Roman"/>
          <w:b/>
          <w:color w:val="984806" w:themeColor="accent6" w:themeShade="80"/>
          <w:u w:val="single"/>
        </w:rPr>
      </w:pPr>
      <w:r w:rsidRPr="003660B5">
        <w:rPr>
          <w:rFonts w:ascii="Times New Roman" w:hAnsi="Times New Roman"/>
          <w:b/>
          <w:color w:val="984806" w:themeColor="accent6" w:themeShade="80"/>
          <w:u w:val="single"/>
        </w:rPr>
        <w:t>JAZYKOVÁ A SLOHOVÁ ZLOŽKA</w:t>
      </w: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9"/>
        <w:gridCol w:w="1345"/>
        <w:gridCol w:w="1701"/>
        <w:gridCol w:w="1701"/>
        <w:gridCol w:w="1324"/>
        <w:gridCol w:w="2025"/>
      </w:tblGrid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34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32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202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3F45E0" w:rsidRPr="00FB4F9B" w:rsidTr="00B0052A">
        <w:trPr>
          <w:trHeight w:val="847"/>
        </w:trPr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621BDB" w:rsidP="00FB4F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J</w:t>
            </w:r>
            <w:r w:rsidR="003F45E0" w:rsidRPr="00621BDB">
              <w:rPr>
                <w:rFonts w:ascii="Times New Roman" w:hAnsi="Times New Roman"/>
                <w:b/>
              </w:rPr>
              <w:t xml:space="preserve">azyková zložka </w:t>
            </w:r>
          </w:p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Abeceda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-abeceda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-slovníky encyklopédie, telefónny zoznam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demonštračné m. : ilustrácia, práca s knihou,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aktivizujúce </w:t>
            </w:r>
            <w:r w:rsidR="00FB4F9B">
              <w:rPr>
                <w:rFonts w:ascii="Times New Roman" w:hAnsi="Times New Roman"/>
              </w:rPr>
              <w:t>metódy</w:t>
            </w:r>
            <w:r w:rsidRPr="00FB4F9B">
              <w:rPr>
                <w:rFonts w:ascii="Times New Roman" w:hAnsi="Times New Roman"/>
              </w:rPr>
              <w:t>: brainstorming, didaktické hry,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Default="00B0052A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Žiak na konci 3.ročníka vie/dokáže:</w:t>
            </w:r>
          </w:p>
          <w:p w:rsidR="00B0052A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zoradiť</w:t>
            </w:r>
            <w:r w:rsidRPr="00FB4F9B">
              <w:rPr>
                <w:rFonts w:ascii="Times New Roman" w:hAnsi="Times New Roman"/>
              </w:rPr>
              <w:t xml:space="preserve"> slová v abecednom poradí podľa druhého, tretieho..., n-</w:t>
            </w:r>
            <w:proofErr w:type="spellStart"/>
            <w:r w:rsidRPr="00FB4F9B">
              <w:rPr>
                <w:rFonts w:ascii="Times New Roman" w:hAnsi="Times New Roman"/>
              </w:rPr>
              <w:t>tého</w:t>
            </w:r>
            <w:proofErr w:type="spellEnd"/>
            <w:r w:rsidRPr="00FB4F9B">
              <w:rPr>
                <w:rFonts w:ascii="Times New Roman" w:hAnsi="Times New Roman"/>
              </w:rPr>
              <w:t xml:space="preserve"> písmena, 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použiť </w:t>
            </w:r>
            <w:r w:rsidRPr="00FB4F9B">
              <w:rPr>
                <w:rFonts w:ascii="Times New Roman" w:hAnsi="Times New Roman"/>
              </w:rPr>
              <w:t xml:space="preserve">aspoň jednu kodifikovanú príručku slovenského jazyka, - podľa abecedného poradia </w:t>
            </w:r>
            <w:r w:rsidRPr="00B0052A">
              <w:rPr>
                <w:rFonts w:ascii="Times New Roman" w:hAnsi="Times New Roman"/>
                <w:b/>
              </w:rPr>
              <w:t>vyhľadať</w:t>
            </w:r>
            <w:r w:rsidRPr="00FB4F9B">
              <w:rPr>
                <w:rFonts w:ascii="Times New Roman" w:hAnsi="Times New Roman"/>
              </w:rPr>
              <w:t xml:space="preserve"> slová a heslá v slovníkoch, v telefónnom zozname a v encyklopédiách,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Jazyková zložka</w:t>
            </w: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Hlásky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slabikotvorné hlásky l, ĺ, r, ŕ (písanie a </w:t>
            </w:r>
            <w:r w:rsidRPr="00FB4F9B">
              <w:rPr>
                <w:rFonts w:ascii="Times New Roman" w:hAnsi="Times New Roman"/>
              </w:rPr>
              <w:lastRenderedPageBreak/>
              <w:t>výslovnosť)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</w:t>
            </w:r>
            <w:r w:rsidRPr="00FB4F9B">
              <w:rPr>
                <w:rFonts w:ascii="Times New Roman" w:hAnsi="Times New Roman"/>
              </w:rPr>
              <w:lastRenderedPageBreak/>
              <w:t xml:space="preserve">syntetická a syntetická m. motivačné m.: rozhovor, monologické, 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demonštračné m. 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aktivizujúce m.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hromadná, individuálna</w:t>
            </w:r>
            <w:r w:rsidRPr="00FB4F9B">
              <w:rPr>
                <w:rFonts w:ascii="Times New Roman" w:hAnsi="Times New Roman"/>
              </w:rPr>
              <w:lastRenderedPageBreak/>
              <w:t>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lastRenderedPageBreak/>
              <w:t>-</w:t>
            </w:r>
            <w:r w:rsidR="003F45E0" w:rsidRPr="00B0052A">
              <w:rPr>
                <w:rFonts w:ascii="Times New Roman" w:hAnsi="Times New Roman"/>
                <w:b/>
              </w:rPr>
              <w:t>nahradiť</w:t>
            </w:r>
            <w:r w:rsidR="003F45E0" w:rsidRPr="00FB4F9B">
              <w:rPr>
                <w:rFonts w:ascii="Times New Roman" w:hAnsi="Times New Roman"/>
              </w:rPr>
              <w:t xml:space="preserve"> spoluhlásku l, ĺ a r, ŕ samohláskou a </w:t>
            </w:r>
            <w:r w:rsidR="003F45E0" w:rsidRPr="00FB4F9B">
              <w:rPr>
                <w:rFonts w:ascii="Times New Roman" w:hAnsi="Times New Roman"/>
              </w:rPr>
              <w:lastRenderedPageBreak/>
              <w:t xml:space="preserve">vytvoriť slabiku,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identifikovať</w:t>
            </w:r>
            <w:r w:rsidRPr="00FB4F9B">
              <w:rPr>
                <w:rFonts w:ascii="Times New Roman" w:hAnsi="Times New Roman"/>
              </w:rPr>
              <w:t xml:space="preserve"> slová so slabikotvornými hláskami v texte,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 tvoriť</w:t>
            </w:r>
            <w:r w:rsidRPr="00FB4F9B">
              <w:rPr>
                <w:rFonts w:ascii="Times New Roman" w:hAnsi="Times New Roman"/>
              </w:rPr>
              <w:t xml:space="preserve"> nové slová zo slabikotvorných slabík,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lastRenderedPageBreak/>
              <w:t>Jazyková zložka</w:t>
            </w: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Hlásky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obojaké spoluhlásky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monologické, slovné, dialogické , demonštračné metódy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 xml:space="preserve">vymenovať </w:t>
            </w:r>
            <w:r w:rsidR="003F45E0" w:rsidRPr="00FB4F9B">
              <w:rPr>
                <w:rFonts w:ascii="Times New Roman" w:hAnsi="Times New Roman"/>
              </w:rPr>
              <w:t xml:space="preserve">obojaké spoluhlásky,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identifikovať</w:t>
            </w:r>
            <w:r w:rsidRPr="00FB4F9B">
              <w:rPr>
                <w:rFonts w:ascii="Times New Roman" w:hAnsi="Times New Roman"/>
              </w:rPr>
              <w:t xml:space="preserve"> v texte obojaké spoluhlásky,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 písať</w:t>
            </w:r>
            <w:r w:rsidRPr="00FB4F9B">
              <w:rPr>
                <w:rFonts w:ascii="Times New Roman" w:hAnsi="Times New Roman"/>
              </w:rPr>
              <w:t xml:space="preserve"> po obojakých spoluhláskach mäkké i, í, alebo tvrdé y, ý,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Jazyková zložka</w:t>
            </w: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Vybrané slová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vybrané slová po obojakých spoluhláskach (b, m, p, r, s, v, z)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-príbuzné slová (odvodzovanie, tvorenie, pravopis)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monologické, slovné, dialogické , </w:t>
            </w:r>
            <w:proofErr w:type="spellStart"/>
            <w:r w:rsidRPr="00FB4F9B">
              <w:rPr>
                <w:rFonts w:ascii="Times New Roman" w:hAnsi="Times New Roman"/>
              </w:rPr>
              <w:t>demonštračn</w:t>
            </w:r>
            <w:proofErr w:type="spellEnd"/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3F45E0" w:rsidRPr="00FB4F9B">
              <w:rPr>
                <w:rFonts w:ascii="Times New Roman" w:hAnsi="Times New Roman"/>
              </w:rPr>
              <w:t xml:space="preserve">vymenovať vybrané a príbuzné slová po spoluhláskach (b, m, p, r, s, v, z),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 rozoznať</w:t>
            </w:r>
            <w:r w:rsidRPr="00FB4F9B">
              <w:rPr>
                <w:rFonts w:ascii="Times New Roman" w:hAnsi="Times New Roman"/>
              </w:rPr>
              <w:t xml:space="preserve"> pravopis vybraných a príbuzných slov,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-používať</w:t>
            </w:r>
            <w:r w:rsidRPr="00FB4F9B">
              <w:rPr>
                <w:rFonts w:ascii="Times New Roman" w:hAnsi="Times New Roman"/>
              </w:rPr>
              <w:t xml:space="preserve"> vybrané a príbuzné slová v iných slovných spojeniach, v texte,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 xml:space="preserve">Jazyková zložka  </w:t>
            </w:r>
          </w:p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Tvaroslovie, slovné druhy 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-podstatné mená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-všeobecné a vlastné podstatné mená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monologické, slovné, dialogické , slovné  m.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demonštračné m. : ilustrácia, práca s knihou, 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aktivizujúce m.: brainstorming, didaktické hry,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vysvetliť</w:t>
            </w:r>
            <w:r w:rsidR="003F45E0" w:rsidRPr="00FB4F9B">
              <w:rPr>
                <w:rFonts w:ascii="Times New Roman" w:hAnsi="Times New Roman"/>
              </w:rPr>
              <w:t xml:space="preserve"> pojem podstatné mená,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pýtať sa</w:t>
            </w:r>
            <w:r w:rsidRPr="00FB4F9B">
              <w:rPr>
                <w:rFonts w:ascii="Times New Roman" w:hAnsi="Times New Roman"/>
              </w:rPr>
              <w:t xml:space="preserve"> na podstatné mená otázkou: kto je to? čo je to?,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</w:t>
            </w:r>
            <w:r w:rsidRPr="00B0052A">
              <w:rPr>
                <w:rFonts w:ascii="Times New Roman" w:hAnsi="Times New Roman"/>
                <w:b/>
              </w:rPr>
              <w:t>identifikovať</w:t>
            </w:r>
            <w:r w:rsidRPr="00FB4F9B">
              <w:rPr>
                <w:rFonts w:ascii="Times New Roman" w:hAnsi="Times New Roman"/>
              </w:rPr>
              <w:t xml:space="preserve"> na základe otázky podstatné mená v texte,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vysvetliť</w:t>
            </w:r>
            <w:r w:rsidRPr="00FB4F9B">
              <w:rPr>
                <w:rFonts w:ascii="Times New Roman" w:hAnsi="Times New Roman"/>
              </w:rPr>
              <w:t xml:space="preserve"> pojem všeobecné a vlastné podstatné mená,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rozlíšiť</w:t>
            </w:r>
            <w:r w:rsidRPr="00FB4F9B">
              <w:rPr>
                <w:rFonts w:ascii="Times New Roman" w:hAnsi="Times New Roman"/>
              </w:rPr>
              <w:t xml:space="preserve"> všeobecné a vlastné podstatné mená v texte,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 uplatňovať</w:t>
            </w:r>
            <w:r w:rsidRPr="00FB4F9B">
              <w:rPr>
                <w:rFonts w:ascii="Times New Roman" w:hAnsi="Times New Roman"/>
              </w:rPr>
              <w:t xml:space="preserve"> </w:t>
            </w:r>
            <w:r w:rsidRPr="00FB4F9B">
              <w:rPr>
                <w:rFonts w:ascii="Times New Roman" w:hAnsi="Times New Roman"/>
              </w:rPr>
              <w:lastRenderedPageBreak/>
              <w:t>pravidlá slovenského pravopisu pri písaní vlastných mien osôb, zvierat, vecí, miest, mestských častí, obcí, ulíc, pohorí, riek, potokov, štátov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lastRenderedPageBreak/>
              <w:t xml:space="preserve"> Jazyková zložka </w:t>
            </w:r>
          </w:p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Tvaroslovie, slovné druhy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-slovesá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hlásková rozhovor, monologické, slovné, dialogické , slovné  m., demonštračné m., aktivizujúce m.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vysvetliť</w:t>
            </w:r>
            <w:r w:rsidR="003F45E0" w:rsidRPr="00FB4F9B">
              <w:rPr>
                <w:rFonts w:ascii="Times New Roman" w:hAnsi="Times New Roman"/>
              </w:rPr>
              <w:t xml:space="preserve"> pojem slovesá,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opýtať sa</w:t>
            </w:r>
            <w:r w:rsidRPr="00FB4F9B">
              <w:rPr>
                <w:rFonts w:ascii="Times New Roman" w:hAnsi="Times New Roman"/>
              </w:rPr>
              <w:t xml:space="preserve"> na slovesá otázkou: čo robí?,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identifikovať</w:t>
            </w:r>
            <w:r w:rsidRPr="00FB4F9B">
              <w:rPr>
                <w:rFonts w:ascii="Times New Roman" w:hAnsi="Times New Roman"/>
              </w:rPr>
              <w:t xml:space="preserve"> slovesá v texte na základe otázky,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 písať</w:t>
            </w:r>
            <w:r w:rsidRPr="00FB4F9B">
              <w:rPr>
                <w:rFonts w:ascii="Times New Roman" w:hAnsi="Times New Roman"/>
              </w:rPr>
              <w:t xml:space="preserve"> v slovesách koncovku – li,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 xml:space="preserve"> Jazyková zložka </w:t>
            </w:r>
          </w:p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Tvaroslovie, slovné druhy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slová podobného významu (synonymá)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-prídavné mená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-slová opačného významu (antonymá)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monologické, slovné, dialogické , slovné  m.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demonštračné m. : ilustrácia, práca s knihou, 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aktivizujúce m.: brainstorming, didaktické hry,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identifikovať</w:t>
            </w:r>
            <w:r w:rsidR="003F45E0" w:rsidRPr="00FB4F9B">
              <w:rPr>
                <w:rFonts w:ascii="Times New Roman" w:hAnsi="Times New Roman"/>
              </w:rPr>
              <w:t xml:space="preserve"> slová podobného významu v texte,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vysvetliť</w:t>
            </w:r>
            <w:r w:rsidRPr="00FB4F9B">
              <w:rPr>
                <w:rFonts w:ascii="Times New Roman" w:hAnsi="Times New Roman"/>
              </w:rPr>
              <w:t xml:space="preserve"> pojem prídavné mená,</w:t>
            </w:r>
            <w:r w:rsidRPr="00FB4F9B">
              <w:rPr>
                <w:rFonts w:ascii="Times New Roman" w:hAnsi="Times New Roman"/>
              </w:rPr>
              <w:sym w:font="Symbol" w:char="F0FC"/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pýtať sa</w:t>
            </w:r>
            <w:r w:rsidRPr="00FB4F9B">
              <w:rPr>
                <w:rFonts w:ascii="Times New Roman" w:hAnsi="Times New Roman"/>
              </w:rPr>
              <w:t xml:space="preserve"> na prídavné mená otázkou: aký? aká? aké?,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 identifikovať</w:t>
            </w:r>
            <w:r w:rsidRPr="00FB4F9B">
              <w:rPr>
                <w:rFonts w:ascii="Times New Roman" w:hAnsi="Times New Roman"/>
              </w:rPr>
              <w:t xml:space="preserve"> na základe otázky prídavné mená v texte,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identifikovať</w:t>
            </w:r>
            <w:r w:rsidRPr="00FB4F9B">
              <w:rPr>
                <w:rFonts w:ascii="Times New Roman" w:hAnsi="Times New Roman"/>
              </w:rPr>
              <w:t xml:space="preserve"> slová opačného významu v texte,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používať</w:t>
            </w:r>
            <w:r w:rsidRPr="00FB4F9B">
              <w:rPr>
                <w:rFonts w:ascii="Times New Roman" w:hAnsi="Times New Roman"/>
              </w:rPr>
              <w:t xml:space="preserve"> synonymá a antonymá vo vetách, v texte,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 xml:space="preserve"> Jazyková zložka </w:t>
            </w:r>
          </w:p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Tvaroslovie, slovné druhy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-zámená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 demonštračné m. 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aktivizujúce m.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vysvetliť</w:t>
            </w:r>
            <w:r w:rsidR="003F45E0" w:rsidRPr="00FB4F9B">
              <w:rPr>
                <w:rFonts w:ascii="Times New Roman" w:hAnsi="Times New Roman"/>
              </w:rPr>
              <w:t xml:space="preserve"> pojem zámená,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 identifikovať</w:t>
            </w:r>
            <w:r w:rsidRPr="00FB4F9B">
              <w:rPr>
                <w:rFonts w:ascii="Times New Roman" w:hAnsi="Times New Roman"/>
              </w:rPr>
              <w:t xml:space="preserve"> bežne používané zámená (ja, ty, on, ona, ono, my, vy, oni, ony, tebe/ti, mňa/ma, nás, vám, im, jemu/mu, jej, môj, tvoj, jeho, jej, náš, váš, ich, kto, čo, ten, to, tam, takto) v texte,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-</w:t>
            </w:r>
            <w:r w:rsidRPr="00B0052A">
              <w:rPr>
                <w:rFonts w:ascii="Times New Roman" w:hAnsi="Times New Roman"/>
                <w:b/>
              </w:rPr>
              <w:t xml:space="preserve"> používať</w:t>
            </w:r>
            <w:r w:rsidRPr="00FB4F9B">
              <w:rPr>
                <w:rFonts w:ascii="Times New Roman" w:hAnsi="Times New Roman"/>
              </w:rPr>
              <w:t xml:space="preserve"> zámená v ústnej a písomnej komunikácii,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lastRenderedPageBreak/>
              <w:t xml:space="preserve">Jazyková zložka </w:t>
            </w:r>
          </w:p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</w:p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Tvaroslovie, slovné druhy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-číslovky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 demonštračné m. 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aktivizujúce m.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vysvetliť</w:t>
            </w:r>
            <w:r w:rsidR="003F45E0" w:rsidRPr="00FB4F9B">
              <w:rPr>
                <w:rFonts w:ascii="Times New Roman" w:hAnsi="Times New Roman"/>
              </w:rPr>
              <w:t xml:space="preserve"> pojem číslovky,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opýtať sa</w:t>
            </w:r>
            <w:r w:rsidRPr="00FB4F9B">
              <w:rPr>
                <w:rFonts w:ascii="Times New Roman" w:hAnsi="Times New Roman"/>
              </w:rPr>
              <w:t xml:space="preserve"> na číslovky otázkami: koľko? koľkí?,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-vyhľadať</w:t>
            </w:r>
            <w:r w:rsidRPr="00FB4F9B">
              <w:rPr>
                <w:rFonts w:ascii="Times New Roman" w:hAnsi="Times New Roman"/>
              </w:rPr>
              <w:t xml:space="preserve"> v texte základné a radové číslovky,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používať</w:t>
            </w:r>
            <w:r w:rsidRPr="00FB4F9B">
              <w:rPr>
                <w:rFonts w:ascii="Times New Roman" w:hAnsi="Times New Roman"/>
              </w:rPr>
              <w:t xml:space="preserve"> číslovky v bežnej komunikácii, - zapísať č. slovom,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 xml:space="preserve"> Slohová zložka</w:t>
            </w:r>
          </w:p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List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-list členenie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-listu (úvod, jadro, záver, podpis)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-oslovenie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 slovné, dialogické , slovné  m.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demonštračné </w:t>
            </w:r>
            <w:proofErr w:type="spellStart"/>
            <w:r w:rsidRPr="00FB4F9B">
              <w:rPr>
                <w:rFonts w:ascii="Times New Roman" w:hAnsi="Times New Roman"/>
              </w:rPr>
              <w:t>m.,aktivizujúce</w:t>
            </w:r>
            <w:proofErr w:type="spellEnd"/>
            <w:r w:rsidRPr="00FB4F9B">
              <w:rPr>
                <w:rFonts w:ascii="Times New Roman" w:hAnsi="Times New Roman"/>
              </w:rPr>
              <w:t xml:space="preserve"> m.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-r</w:t>
            </w:r>
            <w:r w:rsidR="003F45E0" w:rsidRPr="00B0052A">
              <w:rPr>
                <w:rFonts w:ascii="Times New Roman" w:hAnsi="Times New Roman"/>
                <w:b/>
              </w:rPr>
              <w:t>ozoznať</w:t>
            </w:r>
            <w:r w:rsidR="003F45E0" w:rsidRPr="00FB4F9B">
              <w:rPr>
                <w:rFonts w:ascii="Times New Roman" w:hAnsi="Times New Roman"/>
              </w:rPr>
              <w:t xml:space="preserve"> časti listu (úvod, jadro, záver),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v liste </w:t>
            </w:r>
            <w:r w:rsidRPr="00B0052A">
              <w:rPr>
                <w:rFonts w:ascii="Times New Roman" w:hAnsi="Times New Roman"/>
                <w:b/>
              </w:rPr>
              <w:t xml:space="preserve">rozoznať </w:t>
            </w:r>
            <w:r w:rsidRPr="00FB4F9B">
              <w:rPr>
                <w:rFonts w:ascii="Times New Roman" w:hAnsi="Times New Roman"/>
              </w:rPr>
              <w:t xml:space="preserve">oslovenie a podpis, </w:t>
            </w:r>
          </w:p>
          <w:p w:rsidR="00B0052A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správne</w:t>
            </w:r>
            <w:r w:rsidRPr="00B0052A">
              <w:rPr>
                <w:rFonts w:ascii="Times New Roman" w:hAnsi="Times New Roman"/>
                <w:b/>
              </w:rPr>
              <w:t xml:space="preserve"> napísať</w:t>
            </w:r>
            <w:r w:rsidR="00B0052A">
              <w:rPr>
                <w:rFonts w:ascii="Times New Roman" w:hAnsi="Times New Roman"/>
              </w:rPr>
              <w:t xml:space="preserve"> oslovenie v liste,</w:t>
            </w:r>
          </w:p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3F45E0" w:rsidRPr="00FB4F9B">
              <w:rPr>
                <w:rFonts w:ascii="Times New Roman" w:hAnsi="Times New Roman"/>
              </w:rPr>
              <w:t xml:space="preserve">písomne </w:t>
            </w:r>
            <w:r w:rsidR="003F45E0" w:rsidRPr="00B0052A">
              <w:rPr>
                <w:rFonts w:ascii="Times New Roman" w:hAnsi="Times New Roman"/>
                <w:b/>
              </w:rPr>
              <w:t>zoštylizovať</w:t>
            </w:r>
            <w:r w:rsidR="003F45E0" w:rsidRPr="00FB4F9B">
              <w:rPr>
                <w:rFonts w:ascii="Times New Roman" w:hAnsi="Times New Roman"/>
              </w:rPr>
              <w:t xml:space="preserve"> jednoduchý list,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</w:t>
            </w:r>
            <w:r w:rsidRPr="00B0052A">
              <w:rPr>
                <w:rFonts w:ascii="Times New Roman" w:hAnsi="Times New Roman"/>
                <w:b/>
              </w:rPr>
              <w:t>rozoznať</w:t>
            </w:r>
            <w:r w:rsidRPr="00FB4F9B">
              <w:rPr>
                <w:rFonts w:ascii="Times New Roman" w:hAnsi="Times New Roman"/>
              </w:rPr>
              <w:t xml:space="preserve"> druhy korešpondencie,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Slohová zložka</w:t>
            </w: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List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-rozprávanie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– písomne osnova (úvod, jadro, záver)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 -časová postupnosť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monologické, slovné, dialogické , slovné  m.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demonštračné m. 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aktivizujúce m.,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porozprávať</w:t>
            </w:r>
            <w:r w:rsidR="003F45E0" w:rsidRPr="00FB4F9B">
              <w:rPr>
                <w:rFonts w:ascii="Times New Roman" w:hAnsi="Times New Roman"/>
              </w:rPr>
              <w:t xml:space="preserve"> udalosť alebo zážitok zo života podľa série obrázkov, na základe vopred vytvorenej osnovy,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porozprávať</w:t>
            </w:r>
            <w:r w:rsidRPr="00FB4F9B">
              <w:rPr>
                <w:rFonts w:ascii="Times New Roman" w:hAnsi="Times New Roman"/>
              </w:rPr>
              <w:t xml:space="preserve"> dej podľa časovej postupnosti,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Slohová zložka</w:t>
            </w: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Oznamy 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-oznam SMS,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-mejl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správa –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-odlíšenie oznamu od správy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monologické, slovné, dialogické , </w:t>
            </w:r>
            <w:r w:rsidRPr="00FB4F9B">
              <w:rPr>
                <w:rFonts w:ascii="Times New Roman" w:hAnsi="Times New Roman"/>
              </w:rPr>
              <w:lastRenderedPageBreak/>
              <w:t>slovné  m.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demonštračné m. : ilustrácia, práca s knihou, 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aktivizujúce m.: brainstorming, didaktické hry,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sformulovať</w:t>
            </w:r>
            <w:r w:rsidR="003F45E0" w:rsidRPr="00FB4F9B">
              <w:rPr>
                <w:rFonts w:ascii="Times New Roman" w:hAnsi="Times New Roman"/>
              </w:rPr>
              <w:t xml:space="preserve"> krátky oznam,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</w:t>
            </w:r>
            <w:r w:rsidRPr="00B0052A">
              <w:rPr>
                <w:rFonts w:ascii="Times New Roman" w:hAnsi="Times New Roman"/>
                <w:b/>
              </w:rPr>
              <w:t xml:space="preserve">napísať </w:t>
            </w:r>
            <w:r w:rsidRPr="00FB4F9B">
              <w:rPr>
                <w:rFonts w:ascii="Times New Roman" w:hAnsi="Times New Roman"/>
              </w:rPr>
              <w:t xml:space="preserve">jednoduchý oznam prostredníctvom SMS, mejlom,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napísať</w:t>
            </w:r>
            <w:r w:rsidRPr="00FB4F9B">
              <w:rPr>
                <w:rFonts w:ascii="Times New Roman" w:hAnsi="Times New Roman"/>
              </w:rPr>
              <w:t xml:space="preserve"> správu mejlom,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 odlíšiť</w:t>
            </w:r>
            <w:r w:rsidRPr="00FB4F9B">
              <w:rPr>
                <w:rFonts w:ascii="Times New Roman" w:hAnsi="Times New Roman"/>
              </w:rPr>
              <w:t xml:space="preserve"> správu od oznamu,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Inzerát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-inzerát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</w:t>
            </w:r>
            <w:proofErr w:type="spellStart"/>
            <w:r w:rsidRPr="00FB4F9B">
              <w:rPr>
                <w:rFonts w:ascii="Times New Roman" w:hAnsi="Times New Roman"/>
              </w:rPr>
              <w:t>m.,demonštračné</w:t>
            </w:r>
            <w:proofErr w:type="spellEnd"/>
            <w:r w:rsidRPr="00FB4F9B">
              <w:rPr>
                <w:rFonts w:ascii="Times New Roman" w:hAnsi="Times New Roman"/>
              </w:rPr>
              <w:t xml:space="preserve"> m., aktivizujúce m.: 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vyhľadať</w:t>
            </w:r>
            <w:r w:rsidR="003F45E0" w:rsidRPr="00FB4F9B">
              <w:rPr>
                <w:rFonts w:ascii="Times New Roman" w:hAnsi="Times New Roman"/>
              </w:rPr>
              <w:t xml:space="preserve"> inzeráty v časopisoch, v novinách, v reklamách, na internete,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triediť</w:t>
            </w:r>
            <w:r w:rsidRPr="00FB4F9B">
              <w:rPr>
                <w:rFonts w:ascii="Times New Roman" w:hAnsi="Times New Roman"/>
              </w:rPr>
              <w:t xml:space="preserve"> inzeráty podľa obsahového zamerania,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 dokáže</w:t>
            </w:r>
            <w:r w:rsidRPr="00FB4F9B">
              <w:rPr>
                <w:rFonts w:ascii="Times New Roman" w:hAnsi="Times New Roman"/>
              </w:rPr>
              <w:t xml:space="preserve"> písomne sformulovať krátky inzerát,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Slohová zložka</w:t>
            </w: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Reklama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-reklama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-druhy reklamy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monologické, slovné, dialogické , slovné  m.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demonštračné m. 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aktivizujúce m.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vysvetliť</w:t>
            </w:r>
            <w:r w:rsidR="003F45E0" w:rsidRPr="00FB4F9B">
              <w:rPr>
                <w:rFonts w:ascii="Times New Roman" w:hAnsi="Times New Roman"/>
              </w:rPr>
              <w:t xml:space="preserve"> pojem reklama,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>rozlíšiť</w:t>
            </w:r>
            <w:r w:rsidRPr="00FB4F9B">
              <w:rPr>
                <w:rFonts w:ascii="Times New Roman" w:hAnsi="Times New Roman"/>
              </w:rPr>
              <w:t xml:space="preserve"> druhy reklamy,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</w:t>
            </w:r>
            <w:r w:rsidRPr="00B0052A">
              <w:rPr>
                <w:rFonts w:ascii="Times New Roman" w:hAnsi="Times New Roman"/>
                <w:b/>
              </w:rPr>
              <w:t>sformulova</w:t>
            </w:r>
            <w:r w:rsidRPr="00FB4F9B">
              <w:rPr>
                <w:rFonts w:ascii="Times New Roman" w:hAnsi="Times New Roman"/>
              </w:rPr>
              <w:t>ť krátky reklamný text,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>posúdiť</w:t>
            </w:r>
            <w:r w:rsidRPr="00FB4F9B">
              <w:rPr>
                <w:rFonts w:ascii="Times New Roman" w:hAnsi="Times New Roman"/>
              </w:rPr>
              <w:t xml:space="preserve"> veku primeraným spôsobom a jazykom hodnovernosť reklamy,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Slohová zložka</w:t>
            </w: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Pozvánka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-pozvánka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m. motivačné m.: rozhovor, monologické, slovné, dialogické , demonštračné m. : ilustrácia, práca s knihou, aktivizujúce m.</w:t>
            </w: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vysvetliť</w:t>
            </w:r>
            <w:r w:rsidR="003F45E0" w:rsidRPr="00FB4F9B">
              <w:rPr>
                <w:rFonts w:ascii="Times New Roman" w:hAnsi="Times New Roman"/>
              </w:rPr>
              <w:t xml:space="preserve"> pojem pozvánka,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rozpoznať</w:t>
            </w:r>
            <w:r w:rsidRPr="00FB4F9B">
              <w:rPr>
                <w:rFonts w:ascii="Times New Roman" w:hAnsi="Times New Roman"/>
              </w:rPr>
              <w:t xml:space="preserve"> jednotlivé body pozvánky (miesto, čas, program, pozývateľ),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sformulovať</w:t>
            </w:r>
            <w:r w:rsidRPr="00FB4F9B">
              <w:rPr>
                <w:rFonts w:ascii="Times New Roman" w:hAnsi="Times New Roman"/>
              </w:rPr>
              <w:t xml:space="preserve"> písomne text pozvánky na určité podujatie (besiedka, koncert),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lastRenderedPageBreak/>
              <w:t>Slohová zložka</w:t>
            </w: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Opis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-opis pracovného predmetu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 -nákres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-schéma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-návod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-recept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m. motivačné m.: rozhovor, monologické, slovné, dialogické , demonštračné m. : ilustrácia,</w:t>
            </w:r>
            <w:r w:rsidR="00621BDB">
              <w:rPr>
                <w:rFonts w:ascii="Times New Roman" w:hAnsi="Times New Roman"/>
              </w:rPr>
              <w:t xml:space="preserve"> práca s knihou, aktivizujúce metódy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opísať</w:t>
            </w:r>
            <w:r w:rsidR="003F45E0" w:rsidRPr="00FB4F9B">
              <w:rPr>
                <w:rFonts w:ascii="Times New Roman" w:hAnsi="Times New Roman"/>
              </w:rPr>
              <w:t xml:space="preserve"> charakteristické prvky predmetu,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-opísať</w:t>
            </w:r>
            <w:r w:rsidRPr="00FB4F9B">
              <w:rPr>
                <w:rFonts w:ascii="Times New Roman" w:hAnsi="Times New Roman"/>
              </w:rPr>
              <w:t xml:space="preserve"> funkčnosť predmetu a poznať jeho praktické využitie,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slovne </w:t>
            </w:r>
            <w:r w:rsidRPr="00B0052A">
              <w:rPr>
                <w:rFonts w:ascii="Times New Roman" w:hAnsi="Times New Roman"/>
                <w:b/>
              </w:rPr>
              <w:t>vysvetliť</w:t>
            </w:r>
            <w:r w:rsidRPr="00FB4F9B">
              <w:rPr>
                <w:rFonts w:ascii="Times New Roman" w:hAnsi="Times New Roman"/>
              </w:rPr>
              <w:t xml:space="preserve"> čo je nákres, schéma,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-identifikovať</w:t>
            </w:r>
            <w:r w:rsidRPr="00FB4F9B">
              <w:rPr>
                <w:rFonts w:ascii="Times New Roman" w:hAnsi="Times New Roman"/>
              </w:rPr>
              <w:t xml:space="preserve"> nákres, schému v texte,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charakterizovať </w:t>
            </w:r>
            <w:r w:rsidRPr="00FB4F9B">
              <w:rPr>
                <w:rFonts w:ascii="Times New Roman" w:hAnsi="Times New Roman"/>
              </w:rPr>
              <w:t>návod,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pracovať</w:t>
            </w:r>
            <w:r w:rsidRPr="00FB4F9B">
              <w:rPr>
                <w:rFonts w:ascii="Times New Roman" w:hAnsi="Times New Roman"/>
              </w:rPr>
              <w:t xml:space="preserve"> podľa jednoduchého návodu,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prezentovať</w:t>
            </w:r>
            <w:r w:rsidRPr="00FB4F9B">
              <w:rPr>
                <w:rFonts w:ascii="Times New Roman" w:hAnsi="Times New Roman"/>
              </w:rPr>
              <w:t xml:space="preserve"> návod verejne,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</w:t>
            </w:r>
            <w:r w:rsidRPr="00B0052A">
              <w:rPr>
                <w:rFonts w:ascii="Times New Roman" w:hAnsi="Times New Roman"/>
                <w:b/>
              </w:rPr>
              <w:t>rozpoznať</w:t>
            </w:r>
            <w:r w:rsidRPr="00FB4F9B">
              <w:rPr>
                <w:rFonts w:ascii="Times New Roman" w:hAnsi="Times New Roman"/>
              </w:rPr>
              <w:t xml:space="preserve"> jednoduchý recept,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rozlíšiť</w:t>
            </w:r>
            <w:r w:rsidRPr="00FB4F9B">
              <w:rPr>
                <w:rFonts w:ascii="Times New Roman" w:hAnsi="Times New Roman"/>
              </w:rPr>
              <w:t xml:space="preserve"> druhy receptov (lekársky, kuchársky),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pracovať</w:t>
            </w:r>
            <w:r w:rsidRPr="00FB4F9B">
              <w:rPr>
                <w:rFonts w:ascii="Times New Roman" w:hAnsi="Times New Roman"/>
              </w:rPr>
              <w:t xml:space="preserve"> podľa jednoduchého receptu,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B0052A">
              <w:rPr>
                <w:rFonts w:ascii="Times New Roman" w:hAnsi="Times New Roman"/>
                <w:b/>
              </w:rPr>
              <w:t xml:space="preserve"> zostaviť</w:t>
            </w:r>
            <w:r w:rsidRPr="00FB4F9B">
              <w:rPr>
                <w:rFonts w:ascii="Times New Roman" w:hAnsi="Times New Roman"/>
              </w:rPr>
              <w:t xml:space="preserve"> jednoduchý recept,</w:t>
            </w:r>
          </w:p>
        </w:tc>
      </w:tr>
      <w:tr w:rsidR="003F45E0" w:rsidRPr="00FB4F9B" w:rsidTr="00621BDB">
        <w:tc>
          <w:tcPr>
            <w:tcW w:w="1349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Slohová zložka</w:t>
            </w:r>
          </w:p>
        </w:tc>
        <w:tc>
          <w:tcPr>
            <w:tcW w:w="1345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Vizitka</w:t>
            </w:r>
          </w:p>
        </w:tc>
        <w:tc>
          <w:tcPr>
            <w:tcW w:w="170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-vizitka</w:t>
            </w:r>
          </w:p>
        </w:tc>
        <w:tc>
          <w:tcPr>
            <w:tcW w:w="170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m. motivačné m.: rozhovor, monologické, slovné, dialogické , demonštračné m. : ilustrácia, práca s knihou, aktivizujúce m.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</w:p>
        </w:tc>
        <w:tc>
          <w:tcPr>
            <w:tcW w:w="1324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2025" w:type="dxa"/>
          </w:tcPr>
          <w:p w:rsidR="003F45E0" w:rsidRPr="00FB4F9B" w:rsidRDefault="00B0052A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</w:t>
            </w:r>
            <w:r w:rsidR="003F45E0" w:rsidRPr="00B0052A">
              <w:rPr>
                <w:rFonts w:ascii="Times New Roman" w:hAnsi="Times New Roman"/>
                <w:b/>
              </w:rPr>
              <w:t>identifikovať</w:t>
            </w:r>
            <w:r w:rsidR="003F45E0" w:rsidRPr="00FB4F9B">
              <w:rPr>
                <w:rFonts w:ascii="Times New Roman" w:hAnsi="Times New Roman"/>
              </w:rPr>
              <w:t xml:space="preserve"> vizitku po vizuálnej stránke,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rozoznať</w:t>
            </w:r>
            <w:r w:rsidRPr="00FB4F9B">
              <w:rPr>
                <w:rFonts w:ascii="Times New Roman" w:hAnsi="Times New Roman"/>
              </w:rPr>
              <w:t xml:space="preserve">, ktoré údaje o človeku vizitka prezrádza,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predstaviť</w:t>
            </w:r>
            <w:r w:rsidRPr="00FB4F9B">
              <w:rPr>
                <w:rFonts w:ascii="Times New Roman" w:hAnsi="Times New Roman"/>
              </w:rPr>
              <w:t xml:space="preserve"> sa prostredníctvom vizitky,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B0052A">
              <w:rPr>
                <w:rFonts w:ascii="Times New Roman" w:hAnsi="Times New Roman"/>
                <w:b/>
              </w:rPr>
              <w:t>- vyrobiť</w:t>
            </w:r>
            <w:r w:rsidRPr="00FB4F9B">
              <w:rPr>
                <w:rFonts w:ascii="Times New Roman" w:hAnsi="Times New Roman"/>
              </w:rPr>
              <w:t xml:space="preserve"> vizitku pre seba, pre spolužiaka, rodiča.</w:t>
            </w:r>
          </w:p>
        </w:tc>
      </w:tr>
    </w:tbl>
    <w:p w:rsidR="003F45E0" w:rsidRPr="00FB4F9B" w:rsidRDefault="003F45E0" w:rsidP="003F45E0">
      <w:pPr>
        <w:ind w:left="360"/>
        <w:rPr>
          <w:rFonts w:ascii="Times New Roman" w:hAnsi="Times New Roman"/>
          <w:b/>
          <w:u w:val="single"/>
        </w:rPr>
      </w:pPr>
    </w:p>
    <w:p w:rsidR="003F45E0" w:rsidRPr="003660B5" w:rsidRDefault="003F45E0" w:rsidP="003F45E0">
      <w:pPr>
        <w:pStyle w:val="Odsekzoznamu"/>
        <w:numPr>
          <w:ilvl w:val="0"/>
          <w:numId w:val="3"/>
        </w:numPr>
        <w:rPr>
          <w:rFonts w:ascii="Times New Roman" w:hAnsi="Times New Roman"/>
          <w:b/>
          <w:color w:val="984806" w:themeColor="accent6" w:themeShade="80"/>
          <w:u w:val="single"/>
        </w:rPr>
      </w:pPr>
      <w:r w:rsidRPr="003660B5">
        <w:rPr>
          <w:rFonts w:ascii="Times New Roman" w:hAnsi="Times New Roman"/>
          <w:b/>
          <w:color w:val="984806" w:themeColor="accent6" w:themeShade="80"/>
          <w:u w:val="single"/>
        </w:rPr>
        <w:t>ČÍTANIE A LITERÁRNA VÝCHOVA</w:t>
      </w: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1169"/>
        <w:gridCol w:w="1555"/>
        <w:gridCol w:w="1515"/>
        <w:gridCol w:w="1541"/>
        <w:gridCol w:w="2096"/>
      </w:tblGrid>
      <w:tr w:rsidR="00EA37F3" w:rsidRPr="00FB4F9B" w:rsidTr="00FB4F9B">
        <w:tc>
          <w:tcPr>
            <w:tcW w:w="1573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08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03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533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60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EA37F3" w:rsidRPr="00FB4F9B" w:rsidTr="00621BDB">
        <w:tc>
          <w:tcPr>
            <w:tcW w:w="1573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lastRenderedPageBreak/>
              <w:t>Čítanie a literatúra</w:t>
            </w:r>
          </w:p>
        </w:tc>
        <w:tc>
          <w:tcPr>
            <w:tcW w:w="108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Literatúra pre deti</w:t>
            </w:r>
          </w:p>
        </w:tc>
        <w:tc>
          <w:tcPr>
            <w:tcW w:w="1703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-literatúra pre deti a mládež</w:t>
            </w:r>
          </w:p>
        </w:tc>
        <w:tc>
          <w:tcPr>
            <w:tcW w:w="1533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slovné, dialogické , slovné,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demonštračné,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4F9B">
              <w:rPr>
                <w:rFonts w:ascii="Times New Roman" w:hAnsi="Times New Roman"/>
              </w:rPr>
              <w:t xml:space="preserve">aktivizujúce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1607" w:type="dxa"/>
          </w:tcPr>
          <w:p w:rsidR="003F45E0" w:rsidRPr="00FB4F9B" w:rsidRDefault="00EA37F3" w:rsidP="003F4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3F45E0" w:rsidRPr="00EA37F3">
              <w:rPr>
                <w:rFonts w:ascii="Times New Roman" w:hAnsi="Times New Roman"/>
                <w:b/>
              </w:rPr>
              <w:t xml:space="preserve"> čítať</w:t>
            </w:r>
            <w:r w:rsidR="003F45E0" w:rsidRPr="00FB4F9B">
              <w:rPr>
                <w:rFonts w:ascii="Times New Roman" w:hAnsi="Times New Roman"/>
              </w:rPr>
              <w:t xml:space="preserve"> plynulo súvislý umelecký text,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uplatňovať</w:t>
            </w:r>
            <w:r w:rsidRPr="00FB4F9B">
              <w:rPr>
                <w:rFonts w:ascii="Times New Roman" w:hAnsi="Times New Roman"/>
              </w:rPr>
              <w:t xml:space="preserve"> zásady správnej techniky čítania zameranej na umelecký prednes,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správne </w:t>
            </w:r>
            <w:r w:rsidRPr="00EA37F3">
              <w:rPr>
                <w:rFonts w:ascii="Times New Roman" w:hAnsi="Times New Roman"/>
                <w:b/>
              </w:rPr>
              <w:t>dýchať,artikulovať, dodržiavať</w:t>
            </w:r>
            <w:r w:rsidRPr="00FB4F9B">
              <w:rPr>
                <w:rFonts w:ascii="Times New Roman" w:hAnsi="Times New Roman"/>
              </w:rPr>
              <w:t xml:space="preserve"> správnu výslovnosť,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literárny text </w:t>
            </w:r>
            <w:r w:rsidRPr="00EA37F3">
              <w:rPr>
                <w:rFonts w:ascii="Times New Roman" w:hAnsi="Times New Roman"/>
                <w:b/>
              </w:rPr>
              <w:t xml:space="preserve">čítať </w:t>
            </w:r>
            <w:r w:rsidRPr="00FB4F9B">
              <w:rPr>
                <w:rFonts w:ascii="Times New Roman" w:hAnsi="Times New Roman"/>
              </w:rPr>
              <w:t xml:space="preserve">s porozumením,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odpovedať</w:t>
            </w:r>
            <w:r w:rsidRPr="00FB4F9B">
              <w:rPr>
                <w:rFonts w:ascii="Times New Roman" w:hAnsi="Times New Roman"/>
              </w:rPr>
              <w:t xml:space="preserve"> na otázky zamerané na obsahovú stránku textu,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vymenovať</w:t>
            </w:r>
            <w:r w:rsidRPr="00FB4F9B">
              <w:rPr>
                <w:rFonts w:ascii="Times New Roman" w:hAnsi="Times New Roman"/>
              </w:rPr>
              <w:t xml:space="preserve"> najznámejšie knihy pre deti a mládež,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 pozná</w:t>
            </w:r>
            <w:r w:rsidRPr="00FB4F9B">
              <w:rPr>
                <w:rFonts w:ascii="Times New Roman" w:hAnsi="Times New Roman"/>
              </w:rPr>
              <w:t xml:space="preserve"> mená významných autorov detskej literatúry,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porozprávať</w:t>
            </w:r>
            <w:r w:rsidRPr="00FB4F9B">
              <w:rPr>
                <w:rFonts w:ascii="Times New Roman" w:hAnsi="Times New Roman"/>
              </w:rPr>
              <w:t xml:space="preserve"> krátky dej alebo obsah prečítanej knihy,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vyjadriť</w:t>
            </w:r>
            <w:r w:rsidRPr="00FB4F9B">
              <w:rPr>
                <w:rFonts w:ascii="Times New Roman" w:hAnsi="Times New Roman"/>
              </w:rPr>
              <w:t xml:space="preserve"> pocity a zážitky z prečítaného textu (knihy),</w:t>
            </w:r>
          </w:p>
        </w:tc>
      </w:tr>
      <w:tr w:rsidR="00EA37F3" w:rsidRPr="00FB4F9B" w:rsidTr="00621BDB">
        <w:tc>
          <w:tcPr>
            <w:tcW w:w="1573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Čítanie a literatúra</w:t>
            </w:r>
          </w:p>
        </w:tc>
        <w:tc>
          <w:tcPr>
            <w:tcW w:w="108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Poézia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Próza</w:t>
            </w:r>
          </w:p>
        </w:tc>
        <w:tc>
          <w:tcPr>
            <w:tcW w:w="1703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-poézia, próza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 -odsek</w:t>
            </w:r>
          </w:p>
        </w:tc>
        <w:tc>
          <w:tcPr>
            <w:tcW w:w="1533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slovné, dialogické , slovné,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demonštračné,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4F9B">
              <w:rPr>
                <w:rFonts w:ascii="Times New Roman" w:hAnsi="Times New Roman"/>
              </w:rPr>
              <w:t xml:space="preserve">aktivizujúce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1607" w:type="dxa"/>
          </w:tcPr>
          <w:p w:rsidR="003F45E0" w:rsidRPr="00FB4F9B" w:rsidRDefault="00EA37F3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</w:t>
            </w:r>
            <w:r w:rsidR="003F45E0" w:rsidRPr="00EA37F3">
              <w:rPr>
                <w:rFonts w:ascii="Times New Roman" w:hAnsi="Times New Roman"/>
                <w:b/>
              </w:rPr>
              <w:t>vysvetliť</w:t>
            </w:r>
            <w:r w:rsidR="003F45E0" w:rsidRPr="00FB4F9B">
              <w:rPr>
                <w:rFonts w:ascii="Times New Roman" w:hAnsi="Times New Roman"/>
              </w:rPr>
              <w:t xml:space="preserve"> pojmy poézia a próza,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 rozoznať</w:t>
            </w:r>
            <w:r w:rsidRPr="00FB4F9B">
              <w:rPr>
                <w:rFonts w:ascii="Times New Roman" w:hAnsi="Times New Roman"/>
              </w:rPr>
              <w:t xml:space="preserve"> v texte poéziu od prózy,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-recitovať</w:t>
            </w:r>
            <w:r w:rsidRPr="00FB4F9B">
              <w:rPr>
                <w:rFonts w:ascii="Times New Roman" w:hAnsi="Times New Roman"/>
              </w:rPr>
              <w:t xml:space="preserve"> báseň so zameraním na umelecký prednes,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rozoznať</w:t>
            </w:r>
            <w:r w:rsidRPr="00FB4F9B">
              <w:rPr>
                <w:rFonts w:ascii="Times New Roman" w:hAnsi="Times New Roman"/>
              </w:rPr>
              <w:t xml:space="preserve"> v prozaickom útvare odseky,</w:t>
            </w:r>
          </w:p>
        </w:tc>
      </w:tr>
      <w:tr w:rsidR="00EA37F3" w:rsidRPr="00FB4F9B" w:rsidTr="00621BDB">
        <w:tc>
          <w:tcPr>
            <w:tcW w:w="1573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Čítanie a literatúra</w:t>
            </w:r>
          </w:p>
        </w:tc>
        <w:tc>
          <w:tcPr>
            <w:tcW w:w="108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Ľudová slovesnosť</w:t>
            </w:r>
          </w:p>
        </w:tc>
        <w:tc>
          <w:tcPr>
            <w:tcW w:w="1703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-ľudová slovesnosť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 -pranostika</w:t>
            </w:r>
          </w:p>
        </w:tc>
        <w:tc>
          <w:tcPr>
            <w:tcW w:w="1533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slovné, dialogické , slovné,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demonštračné,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4F9B">
              <w:rPr>
                <w:rFonts w:ascii="Times New Roman" w:hAnsi="Times New Roman"/>
              </w:rPr>
              <w:t xml:space="preserve">aktivizujúce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hromadná, individuálna, skupinová, doplnková</w:t>
            </w:r>
          </w:p>
        </w:tc>
        <w:tc>
          <w:tcPr>
            <w:tcW w:w="1607" w:type="dxa"/>
          </w:tcPr>
          <w:p w:rsidR="003F45E0" w:rsidRPr="00EA37F3" w:rsidRDefault="00EA37F3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37F3">
              <w:rPr>
                <w:rFonts w:ascii="Times New Roman" w:hAnsi="Times New Roman"/>
                <w:b/>
              </w:rPr>
              <w:t>-</w:t>
            </w:r>
            <w:r w:rsidR="003F45E0" w:rsidRPr="00EA37F3">
              <w:rPr>
                <w:rFonts w:ascii="Times New Roman" w:hAnsi="Times New Roman"/>
                <w:b/>
              </w:rPr>
              <w:t>vysvetliť</w:t>
            </w:r>
            <w:r w:rsidR="003F45E0" w:rsidRPr="00FB4F9B">
              <w:rPr>
                <w:rFonts w:ascii="Times New Roman" w:hAnsi="Times New Roman"/>
              </w:rPr>
              <w:t xml:space="preserve"> pojem ľudová slovesnosť,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-vymenovať</w:t>
            </w:r>
            <w:r w:rsidRPr="00FB4F9B">
              <w:rPr>
                <w:rFonts w:ascii="Times New Roman" w:hAnsi="Times New Roman"/>
              </w:rPr>
              <w:t xml:space="preserve"> literárne útvary ľudovej slovesnosti,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 čítať</w:t>
            </w:r>
            <w:r w:rsidRPr="00FB4F9B">
              <w:rPr>
                <w:rFonts w:ascii="Times New Roman" w:hAnsi="Times New Roman"/>
              </w:rPr>
              <w:t xml:space="preserve"> krátke ľudové útvary s porozumením,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vysvetliť</w:t>
            </w:r>
            <w:r w:rsidRPr="00FB4F9B">
              <w:rPr>
                <w:rFonts w:ascii="Times New Roman" w:hAnsi="Times New Roman"/>
              </w:rPr>
              <w:t xml:space="preserve"> pojem pranostika,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-</w:t>
            </w:r>
            <w:r w:rsidRPr="00EA37F3">
              <w:rPr>
                <w:rFonts w:ascii="Times New Roman" w:hAnsi="Times New Roman"/>
                <w:b/>
              </w:rPr>
              <w:t xml:space="preserve"> vyhľadať</w:t>
            </w:r>
            <w:r w:rsidRPr="00FB4F9B">
              <w:rPr>
                <w:rFonts w:ascii="Times New Roman" w:hAnsi="Times New Roman"/>
              </w:rPr>
              <w:t xml:space="preserve"> pranostiky v texte,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zapamätať</w:t>
            </w:r>
            <w:r w:rsidRPr="00FB4F9B">
              <w:rPr>
                <w:rFonts w:ascii="Times New Roman" w:hAnsi="Times New Roman"/>
              </w:rPr>
              <w:t xml:space="preserve"> si najznámejšie pranostiky,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A37F3" w:rsidRPr="00FB4F9B" w:rsidTr="00621BDB">
        <w:tc>
          <w:tcPr>
            <w:tcW w:w="1573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lastRenderedPageBreak/>
              <w:t>Čítanie a literatúra</w:t>
            </w:r>
          </w:p>
        </w:tc>
        <w:tc>
          <w:tcPr>
            <w:tcW w:w="108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Ľudová slovesnosť</w:t>
            </w:r>
          </w:p>
        </w:tc>
        <w:tc>
          <w:tcPr>
            <w:tcW w:w="1703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príslovie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-porekadlo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-prirovnanie</w:t>
            </w:r>
          </w:p>
        </w:tc>
        <w:tc>
          <w:tcPr>
            <w:tcW w:w="1533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hlásková </w:t>
            </w: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 slovné  m.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demonštračné m.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4F9B">
              <w:rPr>
                <w:rFonts w:ascii="Times New Roman" w:hAnsi="Times New Roman"/>
              </w:rPr>
              <w:t xml:space="preserve">aktivizujúce </w:t>
            </w:r>
            <w:r w:rsidR="00FB4F9B">
              <w:rPr>
                <w:rFonts w:ascii="Times New Roman" w:hAnsi="Times New Roman"/>
              </w:rPr>
              <w:t xml:space="preserve">metódy, </w:t>
            </w:r>
            <w:r w:rsidRPr="00FB4F9B">
              <w:rPr>
                <w:rFonts w:ascii="Times New Roman" w:hAnsi="Times New Roman"/>
              </w:rPr>
              <w:t xml:space="preserve"> hry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1607" w:type="dxa"/>
          </w:tcPr>
          <w:p w:rsidR="003F45E0" w:rsidRPr="00FB4F9B" w:rsidRDefault="00EA37F3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</w:rPr>
              <w:t>-</w:t>
            </w:r>
            <w:r w:rsidR="003F45E0" w:rsidRPr="00EA37F3">
              <w:rPr>
                <w:rFonts w:ascii="Times New Roman" w:hAnsi="Times New Roman"/>
              </w:rPr>
              <w:t>vyhľadať</w:t>
            </w:r>
            <w:r w:rsidR="003F45E0" w:rsidRPr="00FB4F9B">
              <w:rPr>
                <w:rFonts w:ascii="Times New Roman" w:hAnsi="Times New Roman"/>
              </w:rPr>
              <w:t xml:space="preserve"> príslovia a porekadlá v texte,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 povedať</w:t>
            </w:r>
            <w:r w:rsidRPr="00FB4F9B">
              <w:rPr>
                <w:rFonts w:ascii="Times New Roman" w:hAnsi="Times New Roman"/>
              </w:rPr>
              <w:t xml:space="preserve"> ponaučenie vyplývajúce z príslovia,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 vysvetliť</w:t>
            </w:r>
            <w:r w:rsidRPr="00FB4F9B">
              <w:rPr>
                <w:rFonts w:ascii="Times New Roman" w:hAnsi="Times New Roman"/>
              </w:rPr>
              <w:t xml:space="preserve"> pojem prirovnanie,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identifikovať</w:t>
            </w:r>
            <w:r w:rsidRPr="00FB4F9B">
              <w:rPr>
                <w:rFonts w:ascii="Times New Roman" w:hAnsi="Times New Roman"/>
              </w:rPr>
              <w:t xml:space="preserve"> prirovnania v texte,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>napísať</w:t>
            </w:r>
            <w:r w:rsidRPr="00FB4F9B">
              <w:rPr>
                <w:rFonts w:ascii="Times New Roman" w:hAnsi="Times New Roman"/>
              </w:rPr>
              <w:t xml:space="preserve"> samostatne vety, v ktorých použije čo najviac prirovnaní,</w:t>
            </w:r>
          </w:p>
        </w:tc>
      </w:tr>
      <w:tr w:rsidR="00EA37F3" w:rsidRPr="00FB4F9B" w:rsidTr="00621BDB">
        <w:tc>
          <w:tcPr>
            <w:tcW w:w="1573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Čítanie a literatúra</w:t>
            </w:r>
          </w:p>
        </w:tc>
        <w:tc>
          <w:tcPr>
            <w:tcW w:w="108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Rozprávka</w:t>
            </w:r>
          </w:p>
        </w:tc>
        <w:tc>
          <w:tcPr>
            <w:tcW w:w="1703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-autorská rozprávka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-hlavná a vedľajšia postava</w:t>
            </w:r>
          </w:p>
        </w:tc>
        <w:tc>
          <w:tcPr>
            <w:tcW w:w="1533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slovné, dialogické , slovné,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demonštračné,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4F9B">
              <w:rPr>
                <w:rFonts w:ascii="Times New Roman" w:hAnsi="Times New Roman"/>
              </w:rPr>
              <w:t xml:space="preserve">aktivizujúce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1607" w:type="dxa"/>
          </w:tcPr>
          <w:p w:rsidR="003F45E0" w:rsidRPr="00FB4F9B" w:rsidRDefault="00EA37F3" w:rsidP="003F4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3F45E0" w:rsidRPr="00FB4F9B">
              <w:rPr>
                <w:rFonts w:ascii="Times New Roman" w:hAnsi="Times New Roman"/>
              </w:rPr>
              <w:t xml:space="preserve">autorskú rozprávku </w:t>
            </w:r>
            <w:r w:rsidR="003F45E0" w:rsidRPr="00EA37F3">
              <w:rPr>
                <w:rFonts w:ascii="Times New Roman" w:hAnsi="Times New Roman"/>
                <w:b/>
              </w:rPr>
              <w:t>prečítať</w:t>
            </w:r>
            <w:r w:rsidR="003F45E0" w:rsidRPr="00FB4F9B">
              <w:rPr>
                <w:rFonts w:ascii="Times New Roman" w:hAnsi="Times New Roman"/>
              </w:rPr>
              <w:t xml:space="preserve"> nahlas, plynulo, s porozumením,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v rozprávke výrazne</w:t>
            </w:r>
            <w:r w:rsidRPr="00EA37F3">
              <w:rPr>
                <w:rFonts w:ascii="Times New Roman" w:hAnsi="Times New Roman"/>
                <w:b/>
              </w:rPr>
              <w:t xml:space="preserve"> čítať</w:t>
            </w:r>
            <w:r w:rsidRPr="00FB4F9B">
              <w:rPr>
                <w:rFonts w:ascii="Times New Roman" w:hAnsi="Times New Roman"/>
              </w:rPr>
              <w:t xml:space="preserve"> priamu reč,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rozlíšiť</w:t>
            </w:r>
            <w:r w:rsidRPr="00FB4F9B">
              <w:rPr>
                <w:rFonts w:ascii="Times New Roman" w:hAnsi="Times New Roman"/>
              </w:rPr>
              <w:t xml:space="preserve"> rozdiely medzi ľudovou a autorskou rozprávkou,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 rozlíšiť</w:t>
            </w:r>
            <w:r w:rsidRPr="00FB4F9B">
              <w:rPr>
                <w:rFonts w:ascii="Times New Roman" w:hAnsi="Times New Roman"/>
              </w:rPr>
              <w:t xml:space="preserve"> hlavné a vedľajšie postavy rozprávky,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 povedať</w:t>
            </w:r>
            <w:r w:rsidRPr="00FB4F9B">
              <w:rPr>
                <w:rFonts w:ascii="Times New Roman" w:hAnsi="Times New Roman"/>
              </w:rPr>
              <w:t xml:space="preserve"> ponaučenie vyplývajúce z rozprávky</w:t>
            </w:r>
          </w:p>
        </w:tc>
      </w:tr>
      <w:tr w:rsidR="00EA37F3" w:rsidRPr="00FB4F9B" w:rsidTr="00621BDB">
        <w:tc>
          <w:tcPr>
            <w:tcW w:w="1573" w:type="dxa"/>
            <w:shd w:val="clear" w:color="auto" w:fill="C2D69B" w:themeFill="accent3" w:themeFillTint="99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Čítanie a literatúra</w:t>
            </w:r>
          </w:p>
        </w:tc>
        <w:tc>
          <w:tcPr>
            <w:tcW w:w="108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Povesť</w:t>
            </w:r>
          </w:p>
        </w:tc>
        <w:tc>
          <w:tcPr>
            <w:tcW w:w="1703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-hlavná myšlienka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-povesť (vhodný výber povesti, zamerať sa na kratšie a po obsahovej stránke jednoduchšie povesti)</w:t>
            </w:r>
          </w:p>
        </w:tc>
        <w:tc>
          <w:tcPr>
            <w:tcW w:w="1533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analyticko</w:t>
            </w:r>
            <w:proofErr w:type="spellEnd"/>
            <w:r w:rsidRPr="00FB4F9B">
              <w:rPr>
                <w:rFonts w:ascii="Times New Roman" w:hAnsi="Times New Roman"/>
              </w:rPr>
              <w:t xml:space="preserve"> – syntetická a syntetická m. motivačné m.: rozhovor, slovné, dialogické , slovné,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demonštračné,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4F9B">
              <w:rPr>
                <w:rFonts w:ascii="Times New Roman" w:hAnsi="Times New Roman"/>
              </w:rPr>
              <w:t xml:space="preserve">aktivizujúce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hromadná, individuálna, skupinová, doplnková</w:t>
            </w:r>
          </w:p>
        </w:tc>
        <w:tc>
          <w:tcPr>
            <w:tcW w:w="1607" w:type="dxa"/>
          </w:tcPr>
          <w:p w:rsidR="00EA37F3" w:rsidRDefault="00EA37F3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</w:t>
            </w:r>
            <w:r w:rsidR="003F45E0" w:rsidRPr="00EA37F3">
              <w:rPr>
                <w:rFonts w:ascii="Times New Roman" w:hAnsi="Times New Roman"/>
                <w:b/>
              </w:rPr>
              <w:t>určiť</w:t>
            </w:r>
            <w:r w:rsidR="003F45E0" w:rsidRPr="00FB4F9B">
              <w:rPr>
                <w:rFonts w:ascii="Times New Roman" w:hAnsi="Times New Roman"/>
              </w:rPr>
              <w:t xml:space="preserve"> hlavnú myšlienku v rôznych lit</w:t>
            </w:r>
            <w:r>
              <w:rPr>
                <w:rFonts w:ascii="Times New Roman" w:hAnsi="Times New Roman"/>
              </w:rPr>
              <w:t>erárnych textoch,</w:t>
            </w:r>
          </w:p>
          <w:p w:rsidR="003F45E0" w:rsidRPr="00FB4F9B" w:rsidRDefault="00EA37F3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</w:t>
            </w:r>
            <w:r w:rsidR="003F45E0" w:rsidRPr="00EA37F3">
              <w:rPr>
                <w:rFonts w:ascii="Times New Roman" w:hAnsi="Times New Roman"/>
                <w:b/>
              </w:rPr>
              <w:t>určiť</w:t>
            </w:r>
            <w:r w:rsidR="003F45E0" w:rsidRPr="00FB4F9B">
              <w:rPr>
                <w:rFonts w:ascii="Times New Roman" w:hAnsi="Times New Roman"/>
              </w:rPr>
              <w:t xml:space="preserve"> rozdiely medzi rozprávkou a povesťou,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>charakterizovať</w:t>
            </w:r>
            <w:r w:rsidRPr="00FB4F9B">
              <w:rPr>
                <w:rFonts w:ascii="Times New Roman" w:hAnsi="Times New Roman"/>
              </w:rPr>
              <w:t xml:space="preserve"> povesť,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EA37F3">
              <w:rPr>
                <w:rFonts w:ascii="Times New Roman" w:hAnsi="Times New Roman"/>
                <w:b/>
              </w:rPr>
              <w:t xml:space="preserve"> určiť</w:t>
            </w:r>
            <w:r w:rsidRPr="00FB4F9B">
              <w:rPr>
                <w:rFonts w:ascii="Times New Roman" w:hAnsi="Times New Roman"/>
              </w:rPr>
              <w:t xml:space="preserve"> hlavnú myšlienku povesti,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správne </w:t>
            </w:r>
            <w:r w:rsidRPr="00EA37F3">
              <w:rPr>
                <w:rFonts w:ascii="Times New Roman" w:hAnsi="Times New Roman"/>
                <w:b/>
              </w:rPr>
              <w:t xml:space="preserve">formulovať </w:t>
            </w:r>
            <w:r w:rsidRPr="00FB4F9B">
              <w:rPr>
                <w:rFonts w:ascii="Times New Roman" w:hAnsi="Times New Roman"/>
              </w:rPr>
              <w:t xml:space="preserve">otázky k obsahu povesti,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  <w:b/>
              </w:rPr>
              <w:t>-vysloviť</w:t>
            </w:r>
            <w:r w:rsidRPr="00FB4F9B">
              <w:rPr>
                <w:rFonts w:ascii="Times New Roman" w:hAnsi="Times New Roman"/>
              </w:rPr>
              <w:t xml:space="preserve"> vlastný názor na povesť</w:t>
            </w:r>
          </w:p>
        </w:tc>
      </w:tr>
    </w:tbl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F45E0" w:rsidRPr="00FB4F9B" w:rsidRDefault="000937B8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Disponibilné hodiny ( 1 hodina týždenne) využijeme na zvýšenie časovej dotácie tematického celku Čítanie a literárna výchova.</w:t>
      </w:r>
    </w:p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Učebné zdroje:</w:t>
      </w:r>
    </w:p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2303"/>
        <w:gridCol w:w="2023"/>
        <w:gridCol w:w="1421"/>
      </w:tblGrid>
      <w:tr w:rsidR="003F45E0" w:rsidRPr="00FB4F9B" w:rsidTr="00EA37F3">
        <w:tc>
          <w:tcPr>
            <w:tcW w:w="3369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Odborná literatúra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2023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142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3F45E0" w:rsidRPr="00FB4F9B" w:rsidTr="00EA37F3">
        <w:tc>
          <w:tcPr>
            <w:tcW w:w="3369" w:type="dxa"/>
            <w:shd w:val="clear" w:color="auto" w:fill="C2D69B" w:themeFill="accent3" w:themeFillTint="99"/>
          </w:tcPr>
          <w:p w:rsidR="003F45E0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Slovenský jazyk pre  3. ročník ZŠ, </w:t>
            </w:r>
            <w:r w:rsidR="00FB4F9B">
              <w:rPr>
                <w:rFonts w:ascii="Times New Roman" w:hAnsi="Times New Roman"/>
              </w:rPr>
              <w:t xml:space="preserve">Z. </w:t>
            </w:r>
            <w:proofErr w:type="spellStart"/>
            <w:r w:rsidR="00FB4F9B">
              <w:rPr>
                <w:rFonts w:ascii="Times New Roman" w:hAnsi="Times New Roman"/>
              </w:rPr>
              <w:t>Hirschnerová</w:t>
            </w:r>
            <w:proofErr w:type="spellEnd"/>
            <w:r w:rsidR="00FB4F9B">
              <w:rPr>
                <w:rFonts w:ascii="Times New Roman" w:hAnsi="Times New Roman"/>
              </w:rPr>
              <w:t xml:space="preserve">, R. </w:t>
            </w:r>
            <w:proofErr w:type="spellStart"/>
            <w:r w:rsidR="00FB4F9B">
              <w:rPr>
                <w:rFonts w:ascii="Times New Roman" w:hAnsi="Times New Roman"/>
              </w:rPr>
              <w:t>Adame</w:t>
            </w:r>
            <w:proofErr w:type="spellEnd"/>
            <w:r w:rsidR="00FB4F9B">
              <w:rPr>
                <w:rFonts w:ascii="Times New Roman" w:hAnsi="Times New Roman"/>
              </w:rPr>
              <w:t xml:space="preserve">. </w:t>
            </w:r>
          </w:p>
          <w:p w:rsidR="00EA37F3" w:rsidRPr="00FB4F9B" w:rsidRDefault="00EA37F3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Pracovný zošit k učebnici Slovenský jazyk pre 3. ročník ZŠ. </w:t>
            </w:r>
          </w:p>
          <w:p w:rsidR="003F45E0" w:rsidRDefault="00FB4F9B" w:rsidP="003F45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Hirschnerová</w:t>
            </w:r>
            <w:proofErr w:type="spellEnd"/>
            <w:r>
              <w:rPr>
                <w:rFonts w:ascii="Times New Roman" w:hAnsi="Times New Roman"/>
              </w:rPr>
              <w:t xml:space="preserve">, R. </w:t>
            </w:r>
            <w:proofErr w:type="spellStart"/>
            <w:r>
              <w:rPr>
                <w:rFonts w:ascii="Times New Roman" w:hAnsi="Times New Roman"/>
              </w:rPr>
              <w:t>Adame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EA37F3" w:rsidRPr="00FB4F9B" w:rsidRDefault="00EA37F3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Čítanka pre </w:t>
            </w:r>
            <w:r w:rsidR="004E2B3A" w:rsidRPr="00FB4F9B">
              <w:rPr>
                <w:rFonts w:ascii="Times New Roman" w:hAnsi="Times New Roman"/>
              </w:rPr>
              <w:t>3</w:t>
            </w:r>
            <w:r w:rsidRPr="00FB4F9B">
              <w:rPr>
                <w:rFonts w:ascii="Times New Roman" w:hAnsi="Times New Roman"/>
              </w:rPr>
              <w:t xml:space="preserve">. ročník ZŠ , Z. </w:t>
            </w:r>
            <w:proofErr w:type="spellStart"/>
            <w:r w:rsidRPr="00FB4F9B">
              <w:rPr>
                <w:rFonts w:ascii="Times New Roman" w:hAnsi="Times New Roman"/>
              </w:rPr>
              <w:t>Hirschner</w:t>
            </w:r>
            <w:r w:rsidR="00FB4F9B">
              <w:rPr>
                <w:rFonts w:ascii="Times New Roman" w:hAnsi="Times New Roman"/>
              </w:rPr>
              <w:t>ová</w:t>
            </w:r>
            <w:proofErr w:type="spellEnd"/>
            <w:r w:rsidR="00FB4F9B">
              <w:rPr>
                <w:rFonts w:ascii="Times New Roman" w:hAnsi="Times New Roman"/>
              </w:rPr>
              <w:t xml:space="preserve">, M. </w:t>
            </w:r>
            <w:proofErr w:type="spellStart"/>
            <w:r w:rsidR="00FB4F9B">
              <w:rPr>
                <w:rFonts w:ascii="Times New Roman" w:hAnsi="Times New Roman"/>
              </w:rPr>
              <w:t>Ondráš</w:t>
            </w:r>
            <w:proofErr w:type="spellEnd"/>
            <w:r w:rsidR="00FB4F9B">
              <w:rPr>
                <w:rFonts w:ascii="Times New Roman" w:hAnsi="Times New Roman"/>
              </w:rPr>
              <w:t xml:space="preserve">, M. </w:t>
            </w:r>
            <w:proofErr w:type="spellStart"/>
            <w:r w:rsidR="00FB4F9B">
              <w:rPr>
                <w:rFonts w:ascii="Times New Roman" w:hAnsi="Times New Roman"/>
              </w:rPr>
              <w:t>Filagová</w:t>
            </w:r>
            <w:proofErr w:type="spellEnd"/>
            <w:r w:rsidR="00FB4F9B">
              <w:rPr>
                <w:rFonts w:ascii="Times New Roman" w:hAnsi="Times New Roman"/>
              </w:rPr>
              <w:t>.</w:t>
            </w:r>
          </w:p>
          <w:p w:rsidR="003F45E0" w:rsidRPr="00FB4F9B" w:rsidRDefault="00FB4F9B" w:rsidP="003F4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-O</w:t>
            </w:r>
            <w:r w:rsidR="003F45E0" w:rsidRPr="00FB4F9B">
              <w:rPr>
                <w:rFonts w:ascii="Times New Roman" w:hAnsi="Times New Roman"/>
              </w:rPr>
              <w:t>dborná a metod</w:t>
            </w:r>
            <w:r>
              <w:rPr>
                <w:rFonts w:ascii="Times New Roman" w:hAnsi="Times New Roman"/>
              </w:rPr>
              <w:t>ická literatúra.</w:t>
            </w:r>
          </w:p>
        </w:tc>
        <w:tc>
          <w:tcPr>
            <w:tcW w:w="2303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szCs w:val="23"/>
              </w:rPr>
            </w:pPr>
            <w:r w:rsidRPr="00FB4F9B">
              <w:rPr>
                <w:rFonts w:ascii="Times New Roman" w:hAnsi="Times New Roman"/>
                <w:szCs w:val="23"/>
              </w:rPr>
              <w:t>Pracovné listy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Pravidlá slovenského pravopisu,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Krátky slovník slovenského jazyka, Slovník spisovnej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výslovnosti,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odborné časopisy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detské časopisy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encyklopédie, </w:t>
            </w:r>
          </w:p>
        </w:tc>
        <w:tc>
          <w:tcPr>
            <w:tcW w:w="2023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szCs w:val="23"/>
              </w:rPr>
            </w:pPr>
            <w:r w:rsidRPr="00FB4F9B">
              <w:rPr>
                <w:rFonts w:ascii="Times New Roman" w:hAnsi="Times New Roman"/>
              </w:rPr>
              <w:t>Výukové CD</w:t>
            </w:r>
            <w:r w:rsidRPr="00FB4F9B">
              <w:rPr>
                <w:rFonts w:ascii="Times New Roman" w:hAnsi="Times New Roman"/>
                <w:szCs w:val="23"/>
              </w:rPr>
              <w:t xml:space="preserve"> 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szCs w:val="23"/>
              </w:rPr>
              <w:t>Didaktické pomôcky na vybrané slová a slovné druhy 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Dataprojektor, notebook</w:t>
            </w:r>
          </w:p>
        </w:tc>
        <w:tc>
          <w:tcPr>
            <w:tcW w:w="1421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Internet </w:t>
            </w:r>
          </w:p>
        </w:tc>
      </w:tr>
    </w:tbl>
    <w:p w:rsidR="002E7860" w:rsidRDefault="002E7860" w:rsidP="002E7860">
      <w:pPr>
        <w:rPr>
          <w:rFonts w:ascii="Times New Roman" w:eastAsiaTheme="majorEastAsia" w:hAnsi="Times New Roman"/>
          <w:color w:val="365F91" w:themeColor="accent1" w:themeShade="BF"/>
          <w:sz w:val="32"/>
          <w:szCs w:val="32"/>
        </w:rPr>
      </w:pPr>
    </w:p>
    <w:p w:rsidR="00EA37F3" w:rsidRPr="002E7860" w:rsidRDefault="00EA37F3" w:rsidP="002E7860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E7860" w:rsidRPr="003744D0" w:rsidTr="002E7860">
        <w:tc>
          <w:tcPr>
            <w:tcW w:w="9067" w:type="dxa"/>
            <w:shd w:val="clear" w:color="auto" w:fill="C2D69B" w:themeFill="accent3" w:themeFillTint="99"/>
          </w:tcPr>
          <w:p w:rsidR="002E7860" w:rsidRPr="003744D0" w:rsidRDefault="002E7860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44D0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2E7860" w:rsidRPr="003744D0" w:rsidTr="002E7860">
        <w:tc>
          <w:tcPr>
            <w:tcW w:w="9067" w:type="dxa"/>
            <w:shd w:val="clear" w:color="auto" w:fill="auto"/>
          </w:tcPr>
          <w:p w:rsidR="002E7860" w:rsidRDefault="002E7860" w:rsidP="002E7860">
            <w:pPr>
              <w:rPr>
                <w:rFonts w:ascii="Times New Roman" w:hAnsi="Times New Roman"/>
              </w:rPr>
            </w:pPr>
            <w:r w:rsidRPr="003744D0">
              <w:rPr>
                <w:rFonts w:ascii="Times New Roman" w:hAnsi="Times New Roman"/>
              </w:rPr>
              <w:t>Predmet  Slovenský jazyk a literatúra sa klasifikuje  známkou . Hodnotenie  prebieha v súlade s Metodickým pokynom č. 22/2011 na hodnotenie žiakov základnej školy MŠ SR pod č. 2011-3121/ 12824:4-921 s platnosťou od 01.05.2011.</w:t>
            </w:r>
          </w:p>
          <w:p w:rsidR="002E7860" w:rsidRDefault="002E7860" w:rsidP="002E7860">
            <w:pPr>
              <w:rPr>
                <w:rFonts w:ascii="Times New Roman" w:hAnsi="Times New Roman"/>
                <w:b/>
              </w:rPr>
            </w:pPr>
            <w:r w:rsidRPr="003744D0">
              <w:rPr>
                <w:rFonts w:ascii="Times New Roman" w:hAnsi="Times New Roman"/>
                <w:b/>
              </w:rPr>
              <w:t>Stupnica hodnotenia kontrolných prác :</w:t>
            </w:r>
          </w:p>
          <w:p w:rsidR="002E7860" w:rsidRDefault="002E7860" w:rsidP="002E7860">
            <w:pPr>
              <w:rPr>
                <w:rFonts w:ascii="Times New Roman" w:hAnsi="Times New Roman"/>
                <w:b/>
              </w:rPr>
            </w:pPr>
          </w:p>
          <w:p w:rsidR="002E7860" w:rsidRPr="009B5432" w:rsidRDefault="002E7860" w:rsidP="002E7860">
            <w:pPr>
              <w:rPr>
                <w:rFonts w:ascii="Times New Roman" w:hAnsi="Times New Roman"/>
              </w:rPr>
            </w:pPr>
          </w:p>
          <w:tbl>
            <w:tblPr>
              <w:tblpPr w:leftFromText="141" w:rightFromText="141" w:bottomFromText="160" w:vertAnchor="page" w:horzAnchor="page" w:tblpX="631" w:tblpY="1771"/>
              <w:tblOverlap w:val="never"/>
              <w:tblW w:w="382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985"/>
            </w:tblGrid>
            <w:tr w:rsidR="002E7860" w:rsidRPr="00117BAC" w:rsidTr="002E7860">
              <w:tc>
                <w:tcPr>
                  <w:tcW w:w="3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3C2691" w:rsidRDefault="002E7860" w:rsidP="002E7860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269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Stupnica hodnotenia kontrolných diktátov zo  SJL</w:t>
                  </w:r>
                </w:p>
                <w:p w:rsidR="002E7860" w:rsidRPr="00117BAC" w:rsidRDefault="002E7860" w:rsidP="002E7860">
                  <w:pPr>
                    <w:spacing w:after="0" w:line="240" w:lineRule="auto"/>
                    <w:ind w:firstLine="29"/>
                    <w:jc w:val="center"/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1</w:t>
                  </w:r>
                  <w:r w:rsidRPr="003C269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.-4.roč.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Chyby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Známka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0 - 2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3 - 4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5 - 7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8 - 10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11 a viac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c>
            </w:tr>
          </w:tbl>
          <w:p w:rsidR="002E7860" w:rsidRDefault="002E7860" w:rsidP="002E7860">
            <w:pPr>
              <w:rPr>
                <w:rFonts w:ascii="Times New Roman" w:hAnsi="Times New Roman"/>
                <w:b/>
              </w:rPr>
            </w:pPr>
          </w:p>
          <w:p w:rsidR="002E7860" w:rsidRDefault="002E7860" w:rsidP="002E7860">
            <w:pPr>
              <w:rPr>
                <w:rFonts w:ascii="Times New Roman" w:hAnsi="Times New Roman"/>
                <w:b/>
              </w:rPr>
            </w:pPr>
          </w:p>
          <w:p w:rsidR="002E7860" w:rsidRDefault="002E7860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7860" w:rsidRDefault="002E7860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7860" w:rsidRDefault="002E7860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7860" w:rsidRDefault="002E7860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pPr w:leftFromText="141" w:rightFromText="141" w:bottomFromText="160" w:vertAnchor="page" w:horzAnchor="page" w:tblpX="4711" w:tblpY="1756"/>
              <w:tblOverlap w:val="never"/>
              <w:tblW w:w="382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985"/>
            </w:tblGrid>
            <w:tr w:rsidR="002E7860" w:rsidRPr="00117BAC" w:rsidTr="002E7860">
              <w:tc>
                <w:tcPr>
                  <w:tcW w:w="3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3C2691" w:rsidRDefault="002E7860" w:rsidP="002E7860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269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Stupnica hodnotenia kontrolných prác zo  SJL</w:t>
                  </w:r>
                </w:p>
                <w:p w:rsidR="002E7860" w:rsidRPr="00117BAC" w:rsidRDefault="002E7860" w:rsidP="002E7860">
                  <w:pPr>
                    <w:spacing w:after="0" w:line="240" w:lineRule="auto"/>
                    <w:ind w:firstLine="29"/>
                    <w:jc w:val="center"/>
                  </w:pPr>
                  <w:r w:rsidRPr="003C269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1.-4.roč.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Percentá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Známka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100 – 90 %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89 – 70 %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69 – 50 %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49 – 30 %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</w:tr>
            <w:tr w:rsidR="002E7860" w:rsidRPr="00117BAC" w:rsidTr="002E7860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29 – 0 %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E7860" w:rsidRPr="002C58E1" w:rsidRDefault="002E7860" w:rsidP="002E786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c>
            </w:tr>
          </w:tbl>
          <w:p w:rsidR="002E7860" w:rsidRDefault="002E7860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7860" w:rsidRPr="003744D0" w:rsidRDefault="002E7860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3744D0">
              <w:rPr>
                <w:rFonts w:ascii="Times New Roman" w:hAnsi="Times New Roman"/>
              </w:rPr>
              <w:t>Počet a za</w:t>
            </w:r>
            <w:r>
              <w:rPr>
                <w:rFonts w:ascii="Times New Roman" w:hAnsi="Times New Roman"/>
              </w:rPr>
              <w:t>meranie kontrolných diktátov v 3</w:t>
            </w:r>
            <w:r w:rsidRPr="003744D0">
              <w:rPr>
                <w:rFonts w:ascii="Times New Roman" w:hAnsi="Times New Roman"/>
              </w:rPr>
              <w:t xml:space="preserve">. ročníku ZŠ: </w:t>
            </w:r>
          </w:p>
          <w:p w:rsidR="002E7860" w:rsidRPr="003744D0" w:rsidRDefault="002E7860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3744D0">
              <w:rPr>
                <w:rFonts w:ascii="Times New Roman" w:hAnsi="Times New Roman"/>
              </w:rPr>
              <w:t xml:space="preserve">Počet: 10 </w:t>
            </w:r>
          </w:p>
          <w:p w:rsidR="002E7860" w:rsidRPr="003744D0" w:rsidRDefault="002E7860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3744D0">
              <w:rPr>
                <w:rFonts w:ascii="Times New Roman" w:hAnsi="Times New Roman"/>
              </w:rPr>
              <w:t xml:space="preserve">Zameranie: </w:t>
            </w:r>
          </w:p>
          <w:p w:rsidR="002E7860" w:rsidRPr="00DA38B4" w:rsidRDefault="002E7860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Opakovanie učiva z 2. ročníka ZŠ </w:t>
            </w:r>
          </w:p>
          <w:p w:rsidR="002E7860" w:rsidRPr="00DA38B4" w:rsidRDefault="002E7860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Slová s l, ĺ, r, ŕ </w:t>
            </w:r>
          </w:p>
          <w:p w:rsidR="002E7860" w:rsidRPr="00DA38B4" w:rsidRDefault="002E7860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Vybrané slová po b </w:t>
            </w:r>
          </w:p>
          <w:p w:rsidR="002E7860" w:rsidRPr="00DA38B4" w:rsidRDefault="002E7860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Vybrané slová po m </w:t>
            </w:r>
          </w:p>
          <w:p w:rsidR="002E7860" w:rsidRPr="00DA38B4" w:rsidRDefault="002E7860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Vybrané slová po p </w:t>
            </w:r>
          </w:p>
          <w:p w:rsidR="002E7860" w:rsidRPr="00DA38B4" w:rsidRDefault="002E7860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Opakovanie učiva za 1. polrok </w:t>
            </w:r>
          </w:p>
          <w:p w:rsidR="002E7860" w:rsidRPr="00DA38B4" w:rsidRDefault="002E7860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Vybrané slová po r, s </w:t>
            </w:r>
          </w:p>
          <w:p w:rsidR="002E7860" w:rsidRPr="00DA38B4" w:rsidRDefault="002E7860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Vybrané slová po v, z </w:t>
            </w:r>
          </w:p>
          <w:p w:rsidR="002E7860" w:rsidRPr="00DA38B4" w:rsidRDefault="002E7860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9. Slovné druhy </w:t>
            </w:r>
          </w:p>
          <w:p w:rsidR="002E7860" w:rsidRPr="003744D0" w:rsidRDefault="002E7860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t>10. Opakovanie učiva z 3. ročníka ZŠ</w:t>
            </w:r>
          </w:p>
          <w:p w:rsidR="002E7860" w:rsidRPr="003744D0" w:rsidRDefault="002E7860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7860" w:rsidRPr="009A2C1F" w:rsidRDefault="002E7860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44D0">
              <w:rPr>
                <w:rFonts w:ascii="Times New Roman" w:hAnsi="Times New Roman"/>
                <w:b/>
              </w:rPr>
              <w:t xml:space="preserve">Stupnica hodnotenia kontrolných diktátov: </w:t>
            </w:r>
          </w:p>
          <w:p w:rsidR="002E7860" w:rsidRPr="002E7860" w:rsidRDefault="002E7860" w:rsidP="002E7860">
            <w:pPr>
              <w:rPr>
                <w:rFonts w:ascii="Times New Roman" w:hAnsi="Times New Roman"/>
                <w:sz w:val="24"/>
                <w:szCs w:val="24"/>
              </w:rPr>
            </w:pPr>
            <w:r w:rsidRPr="00DA38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ročník 30 – 40 plnovýznamových slov </w:t>
            </w:r>
          </w:p>
          <w:p w:rsidR="002E7860" w:rsidRPr="003744D0" w:rsidRDefault="002E7860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744D0">
              <w:rPr>
                <w:rFonts w:ascii="Times New Roman" w:hAnsi="Times New Roman"/>
              </w:rPr>
              <w:t>Poznámka: Navrhovaný rozsah slov platí aj pri prepise a odpise textu.</w:t>
            </w:r>
          </w:p>
        </w:tc>
      </w:tr>
    </w:tbl>
    <w:p w:rsidR="002E7860" w:rsidRPr="002E7860" w:rsidRDefault="002E7860" w:rsidP="002E7860"/>
    <w:p w:rsidR="003F45E0" w:rsidRPr="00EA37F3" w:rsidRDefault="00EA37F3" w:rsidP="00EA37F3">
      <w:pPr>
        <w:pStyle w:val="Nadpis2"/>
        <w:rPr>
          <w:rFonts w:ascii="Times New Roman" w:hAnsi="Times New Roman" w:cs="Times New Roman"/>
          <w:color w:val="984806" w:themeColor="accent6" w:themeShade="80"/>
        </w:rPr>
      </w:pPr>
      <w:bookmarkStart w:id="9" w:name="_Toc21520514"/>
      <w:r>
        <w:rPr>
          <w:rFonts w:ascii="Times New Roman" w:hAnsi="Times New Roman" w:cs="Times New Roman"/>
          <w:color w:val="984806" w:themeColor="accent6" w:themeShade="80"/>
        </w:rPr>
        <w:t xml:space="preserve">1.2 </w:t>
      </w:r>
      <w:r w:rsidR="003F45E0" w:rsidRPr="00EA37F3">
        <w:rPr>
          <w:rFonts w:ascii="Times New Roman" w:hAnsi="Times New Roman" w:cs="Times New Roman"/>
          <w:color w:val="984806" w:themeColor="accent6" w:themeShade="80"/>
        </w:rPr>
        <w:t>Anglický jazyk</w:t>
      </w:r>
      <w:bookmarkEnd w:id="9"/>
    </w:p>
    <w:p w:rsidR="003F45E0" w:rsidRPr="00FB4F9B" w:rsidRDefault="003F45E0" w:rsidP="003F45E0">
      <w:pPr>
        <w:pStyle w:val="Odsekzoznamu"/>
        <w:ind w:left="495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F45E0" w:rsidRPr="00FB4F9B" w:rsidTr="00FB4F9B">
        <w:tc>
          <w:tcPr>
            <w:tcW w:w="9209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</w:t>
            </w:r>
            <w:r w:rsidR="00621BDB">
              <w:rPr>
                <w:rFonts w:ascii="Times New Roman" w:hAnsi="Times New Roman"/>
                <w:b/>
              </w:rPr>
              <w:t>ČOVACÍ PREDMET ANGLICKŹ JAZYK</w:t>
            </w:r>
          </w:p>
        </w:tc>
      </w:tr>
    </w:tbl>
    <w:p w:rsidR="003F45E0" w:rsidRPr="00FB4F9B" w:rsidRDefault="003F45E0" w:rsidP="003F45E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45E0" w:rsidRPr="00FB4F9B" w:rsidTr="003F45E0">
        <w:tc>
          <w:tcPr>
            <w:tcW w:w="9062" w:type="dxa"/>
            <w:shd w:val="clear" w:color="auto" w:fill="EEECE1" w:themeFill="background2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Názov predmetu: Anglický jazyk</w:t>
            </w:r>
          </w:p>
        </w:tc>
      </w:tr>
      <w:tr w:rsidR="003F45E0" w:rsidRPr="00FB4F9B" w:rsidTr="00FB4F9B">
        <w:tc>
          <w:tcPr>
            <w:tcW w:w="906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Časový rozsah výučby spolu: </w:t>
            </w:r>
            <w:r w:rsidR="00FB4F9B">
              <w:rPr>
                <w:rFonts w:ascii="Times New Roman" w:hAnsi="Times New Roman"/>
                <w:b/>
              </w:rPr>
              <w:t>3 hodiny týždenne, spolu 99 hodín</w:t>
            </w:r>
          </w:p>
        </w:tc>
      </w:tr>
      <w:tr w:rsidR="003F45E0" w:rsidRPr="00FB4F9B" w:rsidTr="003F45E0">
        <w:tc>
          <w:tcPr>
            <w:tcW w:w="9062" w:type="dxa"/>
            <w:shd w:val="clear" w:color="auto" w:fill="EEECE1" w:themeFill="background2"/>
          </w:tcPr>
          <w:p w:rsidR="003F45E0" w:rsidRPr="00FB4F9B" w:rsidRDefault="00621BDB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Ročník: tretí</w:t>
            </w:r>
          </w:p>
        </w:tc>
      </w:tr>
      <w:tr w:rsidR="003F45E0" w:rsidRPr="00FB4F9B" w:rsidTr="00FB4F9B">
        <w:tc>
          <w:tcPr>
            <w:tcW w:w="906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</w:t>
            </w:r>
            <w:r w:rsidR="00FB4F9B">
              <w:rPr>
                <w:rFonts w:ascii="Times New Roman" w:hAnsi="Times New Roman"/>
              </w:rPr>
              <w:t>škola, Námestie A. H. Škultétyho 9, Veľký Krtíš 990 01</w:t>
            </w:r>
          </w:p>
        </w:tc>
      </w:tr>
      <w:tr w:rsidR="003F45E0" w:rsidRPr="00FB4F9B" w:rsidTr="003F45E0">
        <w:tc>
          <w:tcPr>
            <w:tcW w:w="9062" w:type="dxa"/>
            <w:shd w:val="clear" w:color="auto" w:fill="EEECE1" w:themeFill="background2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3F45E0" w:rsidRPr="00FB4F9B" w:rsidTr="00FB4F9B">
        <w:tc>
          <w:tcPr>
            <w:tcW w:w="906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3F45E0" w:rsidRPr="00FB4F9B" w:rsidRDefault="003F45E0" w:rsidP="003F45E0">
      <w:pPr>
        <w:rPr>
          <w:rFonts w:ascii="Times New Roman" w:hAnsi="Times New Roman"/>
        </w:rPr>
      </w:pP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3F45E0" w:rsidRPr="00FB4F9B" w:rsidRDefault="003F45E0" w:rsidP="00621BDB">
      <w:p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>Vyučovací predmet anglický jazyk patrí medzi všeobecnovzdelávacie predmety a spoločne s</w:t>
      </w:r>
    </w:p>
    <w:p w:rsidR="003F45E0" w:rsidRPr="00FB4F9B" w:rsidRDefault="003F45E0" w:rsidP="00621BDB">
      <w:p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 xml:space="preserve">vyučovacím </w:t>
      </w:r>
      <w:r w:rsidR="00FB4F9B">
        <w:rPr>
          <w:rFonts w:ascii="Times New Roman" w:eastAsia="Times New Roman" w:hAnsi="Times New Roman"/>
          <w:lang w:eastAsia="sk-SK"/>
        </w:rPr>
        <w:t>predmetom slovenský jazyk a lit</w:t>
      </w:r>
      <w:r w:rsidRPr="00FB4F9B">
        <w:rPr>
          <w:rFonts w:ascii="Times New Roman" w:eastAsia="Times New Roman" w:hAnsi="Times New Roman"/>
          <w:lang w:eastAsia="sk-SK"/>
        </w:rPr>
        <w:t>eratúra, resp. jazyk národnostnej menšiny a literatúra vytvára vzdelávaciu oblasť Jazyk a komunikácia. Vzhľadom na širok</w:t>
      </w:r>
      <w:r w:rsidR="00FB4F9B">
        <w:rPr>
          <w:rFonts w:ascii="Times New Roman" w:eastAsia="Times New Roman" w:hAnsi="Times New Roman"/>
          <w:lang w:eastAsia="sk-SK"/>
        </w:rPr>
        <w:t>é využitie cudzích jazykov v sú</w:t>
      </w:r>
      <w:r w:rsidRPr="00FB4F9B">
        <w:rPr>
          <w:rFonts w:ascii="Times New Roman" w:eastAsia="Times New Roman" w:hAnsi="Times New Roman"/>
          <w:lang w:eastAsia="sk-SK"/>
        </w:rPr>
        <w:t>kromnej a profesijnej oblasti života, či už pri ďalšom štúdiu, cestovaní, spoznávaní kultúr aj práci, sa dôraz pri vyučovaní cudzích jazykov kladie na praktické využitie osvojených kompetencií, efektívnu komunikáciu a Anglický jazyk – primárne vzdelávanie činnostne zameraný prístup. Komunikác</w:t>
      </w:r>
      <w:r w:rsidR="00FB4F9B">
        <w:rPr>
          <w:rFonts w:ascii="Times New Roman" w:eastAsia="Times New Roman" w:hAnsi="Times New Roman"/>
          <w:lang w:eastAsia="sk-SK"/>
        </w:rPr>
        <w:t>i</w:t>
      </w:r>
      <w:r w:rsidRPr="00FB4F9B">
        <w:rPr>
          <w:rFonts w:ascii="Times New Roman" w:eastAsia="Times New Roman" w:hAnsi="Times New Roman"/>
          <w:lang w:eastAsia="sk-SK"/>
        </w:rPr>
        <w:t>i a v cudzích jazykoch je podľa Európskeho referenčného rámca (ES, 2007, s. 5) založená na schopnosti porozumieť, vyjadrovať myšlienky, pocity, fakty a názory ústnou a písomnou formou v primeranej škále spoločenských a kultúrny</w:t>
      </w:r>
      <w:r w:rsidR="00FB4F9B">
        <w:rPr>
          <w:rFonts w:ascii="Times New Roman" w:eastAsia="Times New Roman" w:hAnsi="Times New Roman"/>
          <w:lang w:eastAsia="sk-SK"/>
        </w:rPr>
        <w:t>ch súvislostí podľa želaní a pot</w:t>
      </w:r>
      <w:r w:rsidRPr="00FB4F9B">
        <w:rPr>
          <w:rFonts w:ascii="Times New Roman" w:eastAsia="Times New Roman" w:hAnsi="Times New Roman"/>
          <w:lang w:eastAsia="sk-SK"/>
        </w:rPr>
        <w:t>rieb jednotlivca. Výučba anglického jazyka smeruje k dosiahnutiu komunikačnej úrovne A1.1+ podľa Spoločného európskeho referenčného rámca pre jazyky (SERR) na konci primárneho vzdelávania. Kompletnú komunikačnú úroveň A1 žiaci dosiahnu na konci 5. Ročník a ZŠ. Označenie úrovne A1 je používateľ základného jazyka.</w:t>
      </w:r>
    </w:p>
    <w:p w:rsidR="003F45E0" w:rsidRPr="00FB4F9B" w:rsidRDefault="003F45E0" w:rsidP="00621BDB">
      <w:p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 xml:space="preserve">Charakteristika ovládania anglického jazyka na úrovni A1 podľa SERR je nasledujúca: </w:t>
      </w:r>
    </w:p>
    <w:p w:rsidR="003F45E0" w:rsidRPr="00FB4F9B" w:rsidRDefault="003F45E0" w:rsidP="00621BDB">
      <w:pPr>
        <w:spacing w:after="0" w:line="240" w:lineRule="auto"/>
        <w:jc w:val="both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>Rozumie známym každodenným výrazom a najzákladnejším slovným spojeniam, ktorých  účelom je uspokojenie konkrétny ch potrieb, a tieto výrazy a slovné spojenia dokáže  používať. Dokáže predstaviť seba aj iných a dokáže klásť a odpovedať na otázky  o osobných údajoch, ako napríklad kde žije, o ľuďoch, ktorých pozná, a o veciach, ktoré vlastní. Dokáže sa dohovoriť jednoduchým spôsobom za predpokladu, že partner v komunikácii rozpráva pomaly a jasne a je pripravený mu pomôcť (SERR, 2013, s. 26)</w:t>
      </w:r>
    </w:p>
    <w:p w:rsidR="003F45E0" w:rsidRPr="00FB4F9B" w:rsidRDefault="003F45E0" w:rsidP="00621BD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F45E0" w:rsidRPr="00FB4F9B" w:rsidRDefault="003F45E0" w:rsidP="00621BDB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3F45E0" w:rsidRPr="00FB4F9B" w:rsidRDefault="003F45E0" w:rsidP="00621BDB">
      <w:pPr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>Obsah skorého vyučovania anglického jazyka vychádza zo záujmu dieťaťa, z detského sveta a z reálií krajiny (</w:t>
      </w:r>
      <w:proofErr w:type="spellStart"/>
      <w:r w:rsidRPr="00FB4F9B">
        <w:rPr>
          <w:rFonts w:ascii="Times New Roman" w:hAnsi="Times New Roman"/>
        </w:rPr>
        <w:t>culturalstudies</w:t>
      </w:r>
      <w:proofErr w:type="spellEnd"/>
      <w:r w:rsidRPr="00FB4F9B">
        <w:rPr>
          <w:rFonts w:ascii="Times New Roman" w:hAnsi="Times New Roman"/>
        </w:rPr>
        <w:t>).</w:t>
      </w:r>
    </w:p>
    <w:p w:rsidR="003F45E0" w:rsidRPr="00FB4F9B" w:rsidRDefault="003F45E0" w:rsidP="00621BDB">
      <w:pPr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V začiatočnej fáze skorého vyučovania anglického jazyka hrajú dôležitú úlohu </w:t>
      </w:r>
      <w:proofErr w:type="spellStart"/>
      <w:r w:rsidRPr="00FB4F9B">
        <w:rPr>
          <w:rFonts w:ascii="Times New Roman" w:hAnsi="Times New Roman"/>
        </w:rPr>
        <w:t>parajazykové</w:t>
      </w:r>
      <w:proofErr w:type="spellEnd"/>
      <w:r w:rsidRPr="00FB4F9B">
        <w:rPr>
          <w:rFonts w:ascii="Times New Roman" w:hAnsi="Times New Roman"/>
        </w:rPr>
        <w:t xml:space="preserve"> (rytmus, intonácia) a </w:t>
      </w:r>
      <w:proofErr w:type="spellStart"/>
      <w:r w:rsidRPr="00FB4F9B">
        <w:rPr>
          <w:rFonts w:ascii="Times New Roman" w:hAnsi="Times New Roman"/>
        </w:rPr>
        <w:t>nonverbálne</w:t>
      </w:r>
      <w:proofErr w:type="spellEnd"/>
      <w:r w:rsidRPr="00FB4F9B">
        <w:rPr>
          <w:rFonts w:ascii="Times New Roman" w:hAnsi="Times New Roman"/>
        </w:rPr>
        <w:t xml:space="preserve"> (mimika, gestikulácia) prostriedky. </w:t>
      </w:r>
    </w:p>
    <w:p w:rsidR="003F45E0" w:rsidRPr="00FB4F9B" w:rsidRDefault="003F45E0" w:rsidP="00621BDB">
      <w:pPr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lastRenderedPageBreak/>
        <w:t xml:space="preserve">V prvom rade má dieťa jazyk zažiť a použiť v komunikácii s partnerom. Pritom majú u začiatočníkov prednosť počúvanie a hovorenie. Čítanie a písanie sa pridávajú postupne podľa schopnosti detí a v rámci kontextu (napr. slová, ktorých písaný a počutý tvar sa neodlišuje - </w:t>
      </w:r>
      <w:r w:rsidRPr="00FB4F9B">
        <w:rPr>
          <w:rFonts w:ascii="Times New Roman" w:hAnsi="Times New Roman"/>
          <w:i/>
        </w:rPr>
        <w:t xml:space="preserve">hot </w:t>
      </w:r>
      <w:proofErr w:type="spellStart"/>
      <w:r w:rsidRPr="00FB4F9B">
        <w:rPr>
          <w:rFonts w:ascii="Times New Roman" w:hAnsi="Times New Roman"/>
          <w:i/>
        </w:rPr>
        <w:t>dog</w:t>
      </w:r>
      <w:proofErr w:type="spellEnd"/>
      <w:r w:rsidRPr="00FB4F9B">
        <w:rPr>
          <w:rFonts w:ascii="Times New Roman" w:hAnsi="Times New Roman"/>
          <w:i/>
        </w:rPr>
        <w:t xml:space="preserve">, </w:t>
      </w:r>
      <w:proofErr w:type="spellStart"/>
      <w:r w:rsidRPr="00FB4F9B">
        <w:rPr>
          <w:rFonts w:ascii="Times New Roman" w:hAnsi="Times New Roman"/>
          <w:i/>
        </w:rPr>
        <w:t>desk</w:t>
      </w:r>
      <w:proofErr w:type="spellEnd"/>
      <w:r w:rsidRPr="00FB4F9B">
        <w:rPr>
          <w:rFonts w:ascii="Times New Roman" w:hAnsi="Times New Roman"/>
          <w:i/>
        </w:rPr>
        <w:t xml:space="preserve">, </w:t>
      </w:r>
      <w:proofErr w:type="spellStart"/>
      <w:r w:rsidRPr="00FB4F9B">
        <w:rPr>
          <w:rFonts w:ascii="Times New Roman" w:hAnsi="Times New Roman"/>
          <w:i/>
        </w:rPr>
        <w:t>pen</w:t>
      </w:r>
      <w:proofErr w:type="spellEnd"/>
      <w:r w:rsidRPr="00FB4F9B">
        <w:rPr>
          <w:rFonts w:ascii="Times New Roman" w:hAnsi="Times New Roman"/>
        </w:rPr>
        <w:t xml:space="preserve"> atď.).</w:t>
      </w:r>
    </w:p>
    <w:p w:rsidR="003F45E0" w:rsidRPr="00FB4F9B" w:rsidRDefault="003F45E0" w:rsidP="00621BDB">
      <w:pPr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>Pri používaní jazyka sa dieťa oboznámi so štruktúrami jazyka hravou formou. Ich systematizácia vo forme gramatickej progresie ostáva však obsahom neskoršieho vyučovania.</w:t>
      </w: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3F45E0" w:rsidRPr="00FB4F9B" w:rsidTr="00FB4F9B">
        <w:tc>
          <w:tcPr>
            <w:tcW w:w="53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3F45E0" w:rsidRPr="00FB4F9B" w:rsidTr="00FB4F9B">
        <w:tc>
          <w:tcPr>
            <w:tcW w:w="53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Všeobecné ciele vyučovacieho predmetu anglický jazyk vychádzajú z modelu  všeobecných kompetencií a komunikačných jazykových kompetencií, ako ich uvádza Spoločný európsky referenčný rámec pre jazyky (ŠPÚ, 2013). Pri formulácii cieľov vyučovacieho predmetu sa zdôrazňuje činnostne zameraný prístup - na splnenie komunikačných úloh sa žiaci musia zapájať do komunikačných činností a ovládať komunikačné stratégie.</w:t>
            </w:r>
            <w:r w:rsidRPr="00FB4F9B">
              <w:rPr>
                <w:rFonts w:ascii="Times New Roman" w:eastAsia="Times New Roman" w:hAnsi="Times New Roman"/>
                <w:lang w:eastAsia="sk-SK"/>
              </w:rPr>
              <w:br/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Cieľom vyučovacieho predmetu anglický jazyk je umožniť žiakom: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sym w:font="Symbol" w:char="F0B7"/>
            </w:r>
            <w:r w:rsidRPr="00FB4F9B">
              <w:rPr>
                <w:rFonts w:ascii="Times New Roman" w:eastAsia="Times New Roman" w:hAnsi="Times New Roman"/>
                <w:lang w:eastAsia="sk-SK"/>
              </w:rPr>
              <w:t>efektívne používať všeobecné kompetencie, ktoré nie sú charakteristické pre jazyk, ale sú nevyhnutné pre rôzne činnosti, vrátane jazykových činností,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sym w:font="Symbol" w:char="F0B7"/>
            </w: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využívať komunikačné jazykové kompetencie, aby sa realizoval komunikačný zámer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vymedzeným spôsobom,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sym w:font="Symbol" w:char="F0B7"/>
            </w:r>
            <w:r w:rsidRPr="00FB4F9B">
              <w:rPr>
                <w:rFonts w:ascii="Times New Roman" w:eastAsia="Times New Roman" w:hAnsi="Times New Roman"/>
                <w:lang w:eastAsia="sk-SK"/>
              </w:rPr>
              <w:t>v receptívnych jazykových činnostiach a stratégiách (počúvanie s porozumením, čítanie s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porozumením) spracovať hovorený alebo napísaný text ako poslucháč alebo čitateľ,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sym w:font="Symbol" w:char="F0B7"/>
            </w: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v produktívnych a interaktívnych jazykových činnostiach a stratégiách (ústny prejav,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písomný prejav) vytvoriť ústny alebo písomný text,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sym w:font="Symbol" w:char="F0B7"/>
            </w:r>
            <w:r w:rsidRPr="00FB4F9B">
              <w:rPr>
                <w:rFonts w:ascii="Times New Roman" w:eastAsia="Times New Roman" w:hAnsi="Times New Roman"/>
                <w:lang w:eastAsia="sk-SK"/>
              </w:rPr>
              <w:t>používať hovorené a písané texty v komunikačných situáciách na konkrétne funkčné ciele.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FB4F9B" w:rsidRPr="00FB4F9B" w:rsidRDefault="00FB4F9B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8977"/>
      </w:tblGrid>
      <w:tr w:rsidR="003F45E0" w:rsidRPr="00FB4F9B" w:rsidTr="00FB4F9B">
        <w:tc>
          <w:tcPr>
            <w:tcW w:w="38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7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3F45E0" w:rsidRPr="00FB4F9B" w:rsidTr="00FB4F9B">
        <w:trPr>
          <w:trHeight w:val="70"/>
        </w:trPr>
        <w:tc>
          <w:tcPr>
            <w:tcW w:w="38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1.</w:t>
            </w:r>
          </w:p>
        </w:tc>
        <w:tc>
          <w:tcPr>
            <w:tcW w:w="897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4F9B">
              <w:rPr>
                <w:rFonts w:ascii="Times New Roman" w:hAnsi="Times New Roman"/>
                <w:b/>
                <w:bCs/>
                <w:sz w:val="23"/>
                <w:szCs w:val="23"/>
              </w:rPr>
              <w:t>Kompetencia č.1: Nadviazať kontakt v súlade s komunikačnou situáciou « 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37"/>
              <w:gridCol w:w="1226"/>
              <w:gridCol w:w="1803"/>
              <w:gridCol w:w="2695"/>
            </w:tblGrid>
            <w:tr w:rsidR="003F45E0" w:rsidRPr="00FB4F9B" w:rsidTr="003F45E0">
              <w:trPr>
                <w:trHeight w:val="267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Kompetencie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Funkcie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Interakčné schémy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Jazyková dimenzia </w:t>
                  </w:r>
                </w:p>
              </w:tc>
            </w:tr>
            <w:tr w:rsidR="003F45E0" w:rsidRPr="00FB4F9B" w:rsidTr="003F45E0">
              <w:trPr>
                <w:trHeight w:val="1627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>Relatingwithothers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in a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>communicativesituation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Nadviazať kontakt v súlade s komunikačnou situáciou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Greetingsb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Pozdraviť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Hello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./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Hi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Goodmorning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I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amJim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Goodafternoon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Goodevening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Časovanie pomocného slovesa </w:t>
                  </w: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to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be</w:t>
                  </w: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v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jednotnom čísle v jednoduchom prítomnom čase. </w:t>
                  </w:r>
                </w:p>
              </w:tc>
            </w:tr>
            <w:tr w:rsidR="003F45E0" w:rsidRPr="00FB4F9B" w:rsidTr="003F45E0">
              <w:trPr>
                <w:trHeight w:val="523"/>
              </w:trPr>
              <w:tc>
                <w:tcPr>
                  <w:tcW w:w="0" w:type="auto"/>
                  <w:gridSpan w:val="2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Expressingthanks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and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appreciation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Poďakovať sa a vyjadriť uznanie </w:t>
                  </w:r>
                </w:p>
              </w:tc>
              <w:tc>
                <w:tcPr>
                  <w:tcW w:w="0" w:type="auto"/>
                  <w:gridSpan w:val="2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Thankyou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./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Thanks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That´sok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</w:tr>
            <w:tr w:rsidR="003F45E0" w:rsidRPr="00FB4F9B" w:rsidTr="003F45E0">
              <w:trPr>
                <w:trHeight w:val="385"/>
              </w:trPr>
              <w:tc>
                <w:tcPr>
                  <w:tcW w:w="0" w:type="auto"/>
                  <w:gridSpan w:val="2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Parting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Rozlúčiť sa </w:t>
                  </w:r>
                </w:p>
              </w:tc>
              <w:tc>
                <w:tcPr>
                  <w:tcW w:w="0" w:type="auto"/>
                  <w:gridSpan w:val="2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Goodnight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Goodbye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./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Bye-bye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./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Bye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F45E0" w:rsidRPr="00FB4F9B" w:rsidTr="00FB4F9B">
        <w:tc>
          <w:tcPr>
            <w:tcW w:w="38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2.</w:t>
            </w:r>
          </w:p>
        </w:tc>
        <w:tc>
          <w:tcPr>
            <w:tcW w:w="897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4F9B">
              <w:rPr>
                <w:rFonts w:ascii="Times New Roman" w:hAnsi="Times New Roman"/>
                <w:b/>
                <w:bCs/>
                <w:sz w:val="23"/>
                <w:szCs w:val="23"/>
              </w:rPr>
              <w:t>Kompetencia č. 2: Vypočuť si a podať informácie « 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70"/>
              <w:gridCol w:w="2235"/>
              <w:gridCol w:w="1796"/>
              <w:gridCol w:w="2560"/>
            </w:tblGrid>
            <w:tr w:rsidR="003F45E0" w:rsidRPr="00FB4F9B" w:rsidTr="003F45E0">
              <w:trPr>
                <w:trHeight w:val="267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Kompetencie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Funkcie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Interakčné schémy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Jazyková dimenzia </w:t>
                  </w:r>
                </w:p>
              </w:tc>
            </w:tr>
            <w:tr w:rsidR="003F45E0" w:rsidRPr="00FB4F9B" w:rsidTr="003F45E0">
              <w:trPr>
                <w:trHeight w:val="1213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>Listening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to and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>givinginformation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Vypočuť si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a podať informácie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Askingforinformation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Informovať sa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Are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you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a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pupil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?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Issheyourfriend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?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Where´s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my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pen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?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Whoisthat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?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Whatisit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?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lastRenderedPageBreak/>
                    <w:t>There´s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a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school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lastRenderedPageBreak/>
                    <w:t xml:space="preserve">Časovanie pomocného slovesa </w:t>
                  </w: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to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be</w:t>
                  </w: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v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jednotnom čísle v jednoduchom prítomnom čase, tvorba otázky, záporu. </w:t>
                  </w:r>
                </w:p>
                <w:p w:rsidR="003F45E0" w:rsidRPr="00FB4F9B" w:rsidRDefault="003F45E0" w:rsidP="003F45E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B4F9B">
                    <w:rPr>
                      <w:sz w:val="23"/>
                      <w:szCs w:val="23"/>
                    </w:rPr>
                    <w:lastRenderedPageBreak/>
                    <w:t xml:space="preserve">Väzba </w:t>
                  </w:r>
                  <w:proofErr w:type="spellStart"/>
                  <w:r w:rsidRPr="00FB4F9B">
                    <w:rPr>
                      <w:i/>
                      <w:iCs/>
                      <w:sz w:val="23"/>
                      <w:szCs w:val="23"/>
                    </w:rPr>
                    <w:t>thereis</w:t>
                  </w:r>
                  <w:proofErr w:type="spellEnd"/>
                  <w:r w:rsidRPr="00FB4F9B">
                    <w:rPr>
                      <w:i/>
                      <w:iCs/>
                      <w:sz w:val="23"/>
                      <w:szCs w:val="23"/>
                    </w:rPr>
                    <w:t>/</w:t>
                  </w:r>
                  <w:proofErr w:type="spellStart"/>
                  <w:r w:rsidRPr="00FB4F9B">
                    <w:rPr>
                      <w:i/>
                      <w:iCs/>
                      <w:sz w:val="23"/>
                      <w:szCs w:val="23"/>
                    </w:rPr>
                    <w:t>there</w:t>
                  </w:r>
                  <w:proofErr w:type="spellEnd"/>
                  <w:r w:rsidRPr="00FB4F9B">
                    <w:rPr>
                      <w:i/>
                      <w:iCs/>
                      <w:sz w:val="23"/>
                      <w:szCs w:val="23"/>
                    </w:rPr>
                    <w:t xml:space="preserve"> are – </w:t>
                  </w:r>
                  <w:r w:rsidRPr="00FB4F9B">
                    <w:rPr>
                      <w:sz w:val="23"/>
                      <w:szCs w:val="23"/>
                    </w:rPr>
                    <w:t xml:space="preserve">oznamovacia veta, otázka, zápor. </w:t>
                  </w:r>
                </w:p>
                <w:p w:rsidR="003F45E0" w:rsidRPr="00FB4F9B" w:rsidRDefault="003F45E0" w:rsidP="003F45E0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FB4F9B">
                    <w:rPr>
                      <w:sz w:val="23"/>
                      <w:szCs w:val="23"/>
                    </w:rPr>
                    <w:t xml:space="preserve">Opytovacie zámená </w:t>
                  </w:r>
                  <w:proofErr w:type="spellStart"/>
                  <w:r w:rsidRPr="00FB4F9B">
                    <w:rPr>
                      <w:i/>
                      <w:iCs/>
                      <w:sz w:val="23"/>
                      <w:szCs w:val="23"/>
                    </w:rPr>
                    <w:t>who</w:t>
                  </w:r>
                  <w:proofErr w:type="spellEnd"/>
                  <w:r w:rsidRPr="00FB4F9B">
                    <w:rPr>
                      <w:i/>
                      <w:iCs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FB4F9B">
                    <w:rPr>
                      <w:i/>
                      <w:iCs/>
                      <w:sz w:val="23"/>
                      <w:szCs w:val="23"/>
                    </w:rPr>
                    <w:t>what</w:t>
                  </w:r>
                  <w:proofErr w:type="spellEnd"/>
                  <w:r w:rsidRPr="00FB4F9B">
                    <w:rPr>
                      <w:i/>
                      <w:iCs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FB4F9B">
                    <w:rPr>
                      <w:i/>
                      <w:iCs/>
                      <w:sz w:val="23"/>
                      <w:szCs w:val="23"/>
                    </w:rPr>
                    <w:t>where</w:t>
                  </w:r>
                  <w:proofErr w:type="spellEnd"/>
                  <w:r w:rsidRPr="00FB4F9B">
                    <w:rPr>
                      <w:i/>
                      <w:iCs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FB4F9B">
                    <w:rPr>
                      <w:i/>
                      <w:iCs/>
                      <w:sz w:val="23"/>
                      <w:szCs w:val="23"/>
                    </w:rPr>
                    <w:t>how</w:t>
                  </w:r>
                  <w:proofErr w:type="spellEnd"/>
                  <w:r w:rsidRPr="00FB4F9B">
                    <w:rPr>
                      <w:i/>
                      <w:iCs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hAnsi="Times New Roman"/>
                      <w:sz w:val="23"/>
                      <w:szCs w:val="23"/>
                    </w:rPr>
                    <w:t xml:space="preserve">Základné privlastňovacie zámená </w:t>
                  </w:r>
                  <w:r w:rsidRPr="00FB4F9B">
                    <w:rPr>
                      <w:rFonts w:ascii="Times New Roman" w:hAnsi="Times New Roman"/>
                      <w:i/>
                      <w:iCs/>
                      <w:sz w:val="23"/>
                      <w:szCs w:val="23"/>
                    </w:rPr>
                    <w:t xml:space="preserve">my, </w:t>
                  </w:r>
                  <w:proofErr w:type="spellStart"/>
                  <w:r w:rsidRPr="00FB4F9B">
                    <w:rPr>
                      <w:rFonts w:ascii="Times New Roman" w:hAnsi="Times New Roman"/>
                      <w:i/>
                      <w:iCs/>
                      <w:sz w:val="23"/>
                      <w:szCs w:val="23"/>
                    </w:rPr>
                    <w:t>your</w:t>
                  </w:r>
                  <w:proofErr w:type="spellEnd"/>
                  <w:r w:rsidRPr="00FB4F9B">
                    <w:rPr>
                      <w:rFonts w:ascii="Times New Roman" w:hAnsi="Times New Roman"/>
                      <w:i/>
                      <w:iCs/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3F45E0" w:rsidRPr="00FB4F9B" w:rsidTr="00FB4F9B">
        <w:tc>
          <w:tcPr>
            <w:tcW w:w="38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897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4F9B">
              <w:rPr>
                <w:rFonts w:ascii="Times New Roman" w:hAnsi="Times New Roman"/>
                <w:b/>
                <w:bCs/>
                <w:sz w:val="23"/>
                <w:szCs w:val="23"/>
              </w:rPr>
              <w:t>Kompetencia č. 3: Vybrať si z ponúkaných možností «»</w:t>
            </w:r>
          </w:p>
          <w:tbl>
            <w:tblPr>
              <w:tblW w:w="87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8"/>
              <w:gridCol w:w="1399"/>
              <w:gridCol w:w="1995"/>
              <w:gridCol w:w="3522"/>
            </w:tblGrid>
            <w:tr w:rsidR="003F45E0" w:rsidRPr="00FB4F9B" w:rsidTr="003F45E0">
              <w:trPr>
                <w:trHeight w:val="215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Kompetencie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Funkcie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Interakčné schémy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Jazyková dimenzia </w:t>
                  </w:r>
                </w:p>
              </w:tc>
            </w:tr>
            <w:tr w:rsidR="003F45E0" w:rsidRPr="00FB4F9B" w:rsidTr="003F45E0">
              <w:trPr>
                <w:trHeight w:val="2534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>Choosingfrom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>givenoptions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Vybrať si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z ponúkaných možností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Identifying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Identifikovať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I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have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a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bluesweater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Theredpenis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on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the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table.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I´mnineyearsold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I´vegot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my bike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here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Abeceda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Predložky určujúce miesto </w:t>
                  </w: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on, in, at.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Základné číslovky 0-10.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Prídavné mená.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Časovanie slovesa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havegot</w:t>
                  </w: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v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jednotnom a množnom čísle v oznamovacej vete, otázka a zápor.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Príslovky miesta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here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there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3F45E0" w:rsidRPr="00FB4F9B" w:rsidTr="00FB4F9B">
        <w:tc>
          <w:tcPr>
            <w:tcW w:w="38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4.</w:t>
            </w:r>
          </w:p>
        </w:tc>
        <w:tc>
          <w:tcPr>
            <w:tcW w:w="897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4F9B">
              <w:rPr>
                <w:rFonts w:ascii="Times New Roman" w:hAnsi="Times New Roman"/>
                <w:b/>
                <w:bCs/>
                <w:sz w:val="23"/>
                <w:szCs w:val="23"/>
              </w:rPr>
              <w:t>Kompetencia č. 4: Vyjadriť názor « 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7"/>
              <w:gridCol w:w="2158"/>
              <w:gridCol w:w="1630"/>
              <w:gridCol w:w="2686"/>
            </w:tblGrid>
            <w:tr w:rsidR="003F45E0" w:rsidRPr="00FB4F9B" w:rsidTr="003F45E0">
              <w:trPr>
                <w:trHeight w:val="267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Kompetencie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Funkcie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Interakčné schémy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Jazyková dimenzia </w:t>
                  </w:r>
                </w:p>
              </w:tc>
            </w:tr>
            <w:tr w:rsidR="003F45E0" w:rsidRPr="00FB4F9B" w:rsidTr="003F45E0">
              <w:trPr>
                <w:trHeight w:val="2731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>Expressinganopinion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Vyjadriť názor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Expressinganopinion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Vyjadriť názor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She´s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a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nicegirl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Thisis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a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goodbook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Theseflowers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are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beautiful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Ukazovacie zámená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this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/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these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that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/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those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Jednotné a množné číslo pravidelných podstatných mien.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Časovanie pomocného slovesa </w:t>
                  </w: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to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be</w:t>
                  </w: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v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množnom čísle v jednoduchom prítomnom čase, tvorba otázky, záporu. </w:t>
                  </w:r>
                </w:p>
              </w:tc>
            </w:tr>
          </w:tbl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3F45E0" w:rsidRPr="00FB4F9B" w:rsidTr="00FB4F9B">
        <w:tc>
          <w:tcPr>
            <w:tcW w:w="38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5.</w:t>
            </w:r>
          </w:p>
        </w:tc>
        <w:tc>
          <w:tcPr>
            <w:tcW w:w="897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4F9B">
              <w:rPr>
                <w:rFonts w:ascii="Times New Roman" w:hAnsi="Times New Roman"/>
                <w:b/>
                <w:bCs/>
                <w:sz w:val="23"/>
                <w:szCs w:val="23"/>
              </w:rPr>
              <w:t>Kompetencia č. 5 « Vyjadriť vôľu »</w:t>
            </w:r>
          </w:p>
          <w:tbl>
            <w:tblPr>
              <w:tblW w:w="876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76"/>
              <w:gridCol w:w="1865"/>
              <w:gridCol w:w="1410"/>
              <w:gridCol w:w="3110"/>
            </w:tblGrid>
            <w:tr w:rsidR="003F45E0" w:rsidRPr="00FB4F9B" w:rsidTr="003F45E0">
              <w:trPr>
                <w:trHeight w:val="225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Kompetencie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Funkcie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Interakčné schémy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Jazyková dimenzia </w:t>
                  </w:r>
                </w:p>
              </w:tc>
            </w:tr>
            <w:tr w:rsidR="003F45E0" w:rsidRPr="00FB4F9B" w:rsidTr="003F45E0">
              <w:trPr>
                <w:trHeight w:val="1256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>Expressingwillingness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Vyjadriť vôľu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Expressingwishes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Vyjadriť želania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I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want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a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dog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He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wants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a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toy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Jednoduchý prítomný čas základných plnovýznamových slovies v jednotnom čísle v oznamovacej vete.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Osobné zámená </w:t>
                  </w: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I,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you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, he,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she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it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</w:tc>
            </w:tr>
          </w:tbl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3F45E0" w:rsidRPr="00FB4F9B" w:rsidTr="00FB4F9B">
        <w:tc>
          <w:tcPr>
            <w:tcW w:w="38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6.</w:t>
            </w:r>
          </w:p>
        </w:tc>
        <w:tc>
          <w:tcPr>
            <w:tcW w:w="8977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FB4F9B">
              <w:rPr>
                <w:rFonts w:ascii="Times New Roman" w:hAnsi="Times New Roman"/>
                <w:b/>
                <w:bCs/>
                <w:sz w:val="23"/>
                <w:szCs w:val="23"/>
              </w:rPr>
              <w:t>Kompetencia č. 6: « Vyjadriť schopnosť 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39"/>
              <w:gridCol w:w="2251"/>
              <w:gridCol w:w="2261"/>
              <w:gridCol w:w="2310"/>
            </w:tblGrid>
            <w:tr w:rsidR="003F45E0" w:rsidRPr="00FB4F9B" w:rsidTr="003F45E0">
              <w:trPr>
                <w:trHeight w:val="267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Kompetencie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Funkcie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Interakčné schémy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Jazyková dimenzia </w:t>
                  </w:r>
                </w:p>
              </w:tc>
            </w:tr>
            <w:tr w:rsidR="003F45E0" w:rsidRPr="00FB4F9B" w:rsidTr="003F45E0">
              <w:trPr>
                <w:trHeight w:val="937"/>
              </w:trPr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b/>
                      <w:bCs/>
                      <w:color w:val="000000"/>
                      <w:sz w:val="23"/>
                      <w:szCs w:val="23"/>
                    </w:rPr>
                    <w:t>Expressingability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Vyjadriť schopnosť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Expressingability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to do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sth</w:t>
                  </w:r>
                  <w:proofErr w:type="spellEnd"/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 xml:space="preserve">Vyjadriť schopnosť vykonať nejakú činnosť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I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canswim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.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CanyouspeakEnglish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? </w:t>
                  </w:r>
                </w:p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I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can´tplaythe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piano. </w:t>
                  </w:r>
                </w:p>
              </w:tc>
              <w:tc>
                <w:tcPr>
                  <w:tcW w:w="0" w:type="auto"/>
                </w:tcPr>
                <w:p w:rsidR="003F45E0" w:rsidRPr="00FB4F9B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</w:pP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Časovanie modálneho slovesa </w:t>
                  </w:r>
                  <w:proofErr w:type="spellStart"/>
                  <w:r w:rsidRPr="00FB4F9B">
                    <w:rPr>
                      <w:rFonts w:ascii="Times New Roman" w:eastAsiaTheme="minorHAnsi" w:hAnsi="Times New Roman"/>
                      <w:i/>
                      <w:iCs/>
                      <w:color w:val="000000"/>
                      <w:sz w:val="23"/>
                      <w:szCs w:val="23"/>
                    </w:rPr>
                    <w:t>can</w:t>
                  </w:r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>v</w:t>
                  </w:r>
                  <w:proofErr w:type="spellEnd"/>
                  <w:r w:rsidRPr="00FB4F9B">
                    <w:rPr>
                      <w:rFonts w:ascii="Times New Roman" w:eastAsiaTheme="minorHAnsi" w:hAnsi="Times New Roman"/>
                      <w:color w:val="000000"/>
                      <w:sz w:val="23"/>
                      <w:szCs w:val="23"/>
                    </w:rPr>
                    <w:t xml:space="preserve"> prítomnom čase, tvorba otázky, záporu. </w:t>
                  </w:r>
                </w:p>
              </w:tc>
            </w:tr>
          </w:tbl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:rsidR="003F45E0" w:rsidRPr="00FB4F9B" w:rsidRDefault="003F45E0" w:rsidP="003F45E0">
      <w:pPr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24"/>
        <w:gridCol w:w="1407"/>
      </w:tblGrid>
      <w:tr w:rsidR="003F45E0" w:rsidRPr="00FB4F9B" w:rsidTr="00FB4F9B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Tematické celky</w:t>
            </w:r>
          </w:p>
        </w:tc>
        <w:tc>
          <w:tcPr>
            <w:tcW w:w="140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3F45E0" w:rsidRPr="00FB4F9B" w:rsidTr="00FB4F9B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124" w:type="dxa"/>
          </w:tcPr>
          <w:p w:rsidR="003F45E0" w:rsidRPr="00621BD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Rodina a spoločnosť</w:t>
            </w:r>
          </w:p>
        </w:tc>
        <w:tc>
          <w:tcPr>
            <w:tcW w:w="1407" w:type="dxa"/>
          </w:tcPr>
          <w:p w:rsidR="003F45E0" w:rsidRPr="00621BDB" w:rsidRDefault="003F45E0" w:rsidP="0062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12</w:t>
            </w:r>
          </w:p>
        </w:tc>
      </w:tr>
      <w:tr w:rsidR="003F45E0" w:rsidRPr="00FB4F9B" w:rsidTr="00FB4F9B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124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Náš domov</w:t>
            </w:r>
          </w:p>
        </w:tc>
        <w:tc>
          <w:tcPr>
            <w:tcW w:w="1407" w:type="dxa"/>
          </w:tcPr>
          <w:p w:rsidR="003F45E0" w:rsidRPr="00621BDB" w:rsidRDefault="003F45E0" w:rsidP="0062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12</w:t>
            </w:r>
          </w:p>
        </w:tc>
      </w:tr>
      <w:tr w:rsidR="003F45E0" w:rsidRPr="00FB4F9B" w:rsidTr="00FB4F9B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124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Ľudské telo, starostlivosť o zdravie </w:t>
            </w:r>
          </w:p>
        </w:tc>
        <w:tc>
          <w:tcPr>
            <w:tcW w:w="1407" w:type="dxa"/>
          </w:tcPr>
          <w:p w:rsidR="003F45E0" w:rsidRPr="00621BDB" w:rsidRDefault="003F45E0" w:rsidP="0062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12</w:t>
            </w:r>
          </w:p>
        </w:tc>
      </w:tr>
      <w:tr w:rsidR="003F45E0" w:rsidRPr="00FB4F9B" w:rsidTr="00FB4F9B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124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Človek a príroda</w:t>
            </w:r>
          </w:p>
        </w:tc>
        <w:tc>
          <w:tcPr>
            <w:tcW w:w="1407" w:type="dxa"/>
          </w:tcPr>
          <w:p w:rsidR="003F45E0" w:rsidRPr="00621BDB" w:rsidRDefault="003F45E0" w:rsidP="0062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13</w:t>
            </w:r>
          </w:p>
        </w:tc>
      </w:tr>
      <w:tr w:rsidR="003F45E0" w:rsidRPr="00FB4F9B" w:rsidTr="00FB4F9B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124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Voľný čas a záľuby</w:t>
            </w:r>
          </w:p>
        </w:tc>
        <w:tc>
          <w:tcPr>
            <w:tcW w:w="1407" w:type="dxa"/>
          </w:tcPr>
          <w:p w:rsidR="003F45E0" w:rsidRPr="00621BDB" w:rsidRDefault="003F45E0" w:rsidP="0062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13</w:t>
            </w:r>
          </w:p>
        </w:tc>
      </w:tr>
      <w:tr w:rsidR="003F45E0" w:rsidRPr="00FB4F9B" w:rsidTr="00FB4F9B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124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Výživa a zdravie</w:t>
            </w:r>
          </w:p>
        </w:tc>
        <w:tc>
          <w:tcPr>
            <w:tcW w:w="1407" w:type="dxa"/>
          </w:tcPr>
          <w:p w:rsidR="003F45E0" w:rsidRPr="00621BDB" w:rsidRDefault="003F45E0" w:rsidP="0062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12</w:t>
            </w:r>
          </w:p>
        </w:tc>
      </w:tr>
      <w:tr w:rsidR="003F45E0" w:rsidRPr="00FB4F9B" w:rsidTr="00FB4F9B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124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Uprostred multikultúrnej spoločnosti, Rodinné sviatky</w:t>
            </w:r>
          </w:p>
        </w:tc>
        <w:tc>
          <w:tcPr>
            <w:tcW w:w="1407" w:type="dxa"/>
          </w:tcPr>
          <w:p w:rsidR="003F45E0" w:rsidRPr="00621BDB" w:rsidRDefault="003F45E0" w:rsidP="0062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13</w:t>
            </w:r>
          </w:p>
        </w:tc>
      </w:tr>
      <w:tr w:rsidR="003F45E0" w:rsidRPr="00FB4F9B" w:rsidTr="00FB4F9B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7124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Odievanie a móda </w:t>
            </w:r>
          </w:p>
        </w:tc>
        <w:tc>
          <w:tcPr>
            <w:tcW w:w="1407" w:type="dxa"/>
          </w:tcPr>
          <w:p w:rsidR="003F45E0" w:rsidRPr="00621BDB" w:rsidRDefault="003F45E0" w:rsidP="00621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1BDB">
              <w:rPr>
                <w:rFonts w:ascii="Times New Roman" w:hAnsi="Times New Roman"/>
                <w:b/>
              </w:rPr>
              <w:t>12</w:t>
            </w:r>
          </w:p>
        </w:tc>
      </w:tr>
    </w:tbl>
    <w:p w:rsidR="00FB4F9B" w:rsidRPr="00FB4F9B" w:rsidRDefault="00FB4F9B" w:rsidP="003F45E0">
      <w:pPr>
        <w:rPr>
          <w:rFonts w:ascii="Times New Roman" w:hAnsi="Times New Roman"/>
          <w:b/>
        </w:rPr>
      </w:pP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/>
          <w:lang w:eastAsia="sk-SK"/>
        </w:rPr>
      </w:pPr>
      <w:r w:rsidRPr="00FB4F9B">
        <w:rPr>
          <w:rFonts w:ascii="Times New Roman" w:hAnsi="Times New Roman"/>
          <w:b/>
          <w:sz w:val="28"/>
          <w:szCs w:val="28"/>
        </w:rPr>
        <w:t>Tematický celok :</w:t>
      </w:r>
      <w:r w:rsidRPr="00FB4F9B">
        <w:rPr>
          <w:rFonts w:ascii="Times New Roman" w:eastAsia="Times New Roman" w:hAnsi="Times New Roman"/>
          <w:b/>
          <w:lang w:eastAsia="sk-SK"/>
        </w:rPr>
        <w:t>Rodina a spoločnosť</w:t>
      </w:r>
    </w:p>
    <w:p w:rsidR="003F45E0" w:rsidRPr="00FB4F9B" w:rsidRDefault="003F45E0" w:rsidP="003F45E0">
      <w:pPr>
        <w:spacing w:after="0" w:line="240" w:lineRule="auto"/>
        <w:rPr>
          <w:rFonts w:ascii="Times New Roman" w:hAnsi="Times New Roman"/>
          <w:b/>
          <w:u w:val="single"/>
        </w:rPr>
      </w:pPr>
      <w:r w:rsidRPr="00FB4F9B">
        <w:rPr>
          <w:rFonts w:ascii="Times New Roman" w:eastAsia="Times New Roman" w:hAnsi="Times New Roman"/>
          <w:lang w:eastAsia="sk-SK"/>
        </w:rPr>
        <w:t>Obsahom tohto tematického celku je téma „</w:t>
      </w:r>
      <w:proofErr w:type="spellStart"/>
      <w:r w:rsidRPr="00FB4F9B">
        <w:rPr>
          <w:rFonts w:ascii="Times New Roman" w:hAnsi="Times New Roman"/>
          <w:b/>
          <w:u w:val="single"/>
        </w:rPr>
        <w:t>Thisisme</w:t>
      </w:r>
      <w:proofErr w:type="spellEnd"/>
      <w:r w:rsidRPr="00FB4F9B">
        <w:rPr>
          <w:rFonts w:ascii="Times New Roman" w:hAnsi="Times New Roman"/>
          <w:b/>
          <w:u w:val="single"/>
        </w:rPr>
        <w:t xml:space="preserve">“ </w:t>
      </w:r>
      <w:r w:rsidRPr="00FB4F9B">
        <w:rPr>
          <w:rFonts w:ascii="Times New Roman" w:eastAsia="Times New Roman" w:hAnsi="Times New Roman"/>
          <w:lang w:eastAsia="sk-SK"/>
        </w:rPr>
        <w:t xml:space="preserve"> pozdravenie sa pri stretnutí a lúčení (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Goodmorning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!,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Hello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!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Hi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!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Goodbye</w:t>
      </w:r>
      <w:proofErr w:type="spellEnd"/>
      <w:r w:rsidRPr="00FB4F9B">
        <w:rPr>
          <w:rFonts w:ascii="Times New Roman" w:eastAsia="Times New Roman" w:hAnsi="Times New Roman"/>
          <w:lang w:eastAsia="sk-SK"/>
        </w:rPr>
        <w:t>!), nácvik rituálu na uvítanie a rozlúčenie sa, predstavenie sa (</w:t>
      </w:r>
      <w:r w:rsidRPr="00FB4F9B">
        <w:rPr>
          <w:rFonts w:ascii="Times New Roman" w:hAnsi="Times New Roman"/>
        </w:rPr>
        <w:t xml:space="preserve">My </w:t>
      </w:r>
      <w:proofErr w:type="spellStart"/>
      <w:r w:rsidRPr="00FB4F9B">
        <w:rPr>
          <w:rFonts w:ascii="Times New Roman" w:hAnsi="Times New Roman"/>
        </w:rPr>
        <w:t>nameis</w:t>
      </w:r>
      <w:proofErr w:type="spellEnd"/>
      <w:r w:rsidRPr="00FB4F9B">
        <w:rPr>
          <w:rFonts w:ascii="Times New Roman" w:hAnsi="Times New Roman"/>
        </w:rPr>
        <w:t xml:space="preserve"> .../ </w:t>
      </w:r>
      <w:proofErr w:type="spellStart"/>
      <w:r w:rsidRPr="00FB4F9B">
        <w:rPr>
          <w:rFonts w:ascii="Times New Roman" w:hAnsi="Times New Roman"/>
        </w:rPr>
        <w:t>I´m</w:t>
      </w:r>
      <w:proofErr w:type="spellEnd"/>
      <w:r w:rsidRPr="00FB4F9B">
        <w:rPr>
          <w:rFonts w:ascii="Times New Roman" w:hAnsi="Times New Roman"/>
        </w:rPr>
        <w:t xml:space="preserve"> ...</w:t>
      </w:r>
      <w:proofErr w:type="spellStart"/>
      <w:r w:rsidRPr="00FB4F9B">
        <w:rPr>
          <w:rFonts w:ascii="Times New Roman" w:hAnsi="Times New Roman"/>
        </w:rPr>
        <w:t>What´syourname</w:t>
      </w:r>
      <w:proofErr w:type="spellEnd"/>
      <w:r w:rsidRPr="00FB4F9B">
        <w:rPr>
          <w:rFonts w:ascii="Times New Roman" w:hAnsi="Times New Roman"/>
        </w:rPr>
        <w:t xml:space="preserve">?), </w:t>
      </w:r>
      <w:r w:rsidRPr="00FB4F9B">
        <w:rPr>
          <w:rFonts w:ascii="Times New Roman" w:eastAsia="Times New Roman" w:hAnsi="Times New Roman"/>
          <w:lang w:eastAsia="sk-SK"/>
        </w:rPr>
        <w:t xml:space="preserve"> základné farby a vedieť odpovedať na otázky. Ďalšia téma je „</w:t>
      </w:r>
      <w:r w:rsidRPr="00FB4F9B">
        <w:rPr>
          <w:rFonts w:ascii="Times New Roman" w:hAnsi="Times New Roman"/>
          <w:b/>
          <w:u w:val="single"/>
        </w:rPr>
        <w:t xml:space="preserve">My </w:t>
      </w:r>
      <w:proofErr w:type="spellStart"/>
      <w:r w:rsidRPr="00FB4F9B">
        <w:rPr>
          <w:rFonts w:ascii="Times New Roman" w:hAnsi="Times New Roman"/>
          <w:b/>
          <w:u w:val="single"/>
        </w:rPr>
        <w:t>family</w:t>
      </w:r>
      <w:proofErr w:type="spellEnd"/>
      <w:r w:rsidRPr="00FB4F9B">
        <w:rPr>
          <w:rFonts w:ascii="Times New Roman" w:hAnsi="Times New Roman"/>
        </w:rPr>
        <w:t>“</w:t>
      </w:r>
      <w:r w:rsidRPr="00FB4F9B">
        <w:rPr>
          <w:rFonts w:ascii="Times New Roman" w:eastAsia="Times New Roman" w:hAnsi="Times New Roman"/>
          <w:lang w:eastAsia="sk-SK"/>
        </w:rPr>
        <w:t xml:space="preserve">-  tu sa žiaci naučia pomenovať členov  rodiny a </w:t>
      </w:r>
      <w:r w:rsidRPr="00FB4F9B">
        <w:rPr>
          <w:rFonts w:ascii="Times New Roman" w:hAnsi="Times New Roman"/>
        </w:rPr>
        <w:t>číslovky 1-5.</w:t>
      </w:r>
    </w:p>
    <w:p w:rsidR="003F45E0" w:rsidRPr="00FB4F9B" w:rsidRDefault="003F45E0" w:rsidP="003F45E0">
      <w:pPr>
        <w:spacing w:after="0"/>
        <w:rPr>
          <w:rFonts w:ascii="Times New Roman" w:hAnsi="Times New Roman"/>
          <w:b/>
        </w:rPr>
      </w:pP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hAnsi="Times New Roman"/>
          <w:b/>
          <w:sz w:val="28"/>
          <w:szCs w:val="28"/>
        </w:rPr>
        <w:t>Tematický celok :</w:t>
      </w:r>
      <w:r w:rsidRPr="00FB4F9B">
        <w:rPr>
          <w:rFonts w:ascii="Times New Roman" w:eastAsia="Times New Roman" w:hAnsi="Times New Roman"/>
          <w:b/>
          <w:sz w:val="24"/>
          <w:szCs w:val="24"/>
          <w:lang w:eastAsia="sk-SK"/>
        </w:rPr>
        <w:t>Náš domov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 xml:space="preserve">Môj dom/byt – Žiaci sa naučia pomenovať izby a nábytok, ako: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livingroom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bedroom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diningroom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kitchen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bathroom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bed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sofa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table,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chair</w:t>
      </w:r>
      <w:proofErr w:type="spellEnd"/>
      <w:r w:rsidRPr="00FB4F9B">
        <w:rPr>
          <w:rFonts w:ascii="Times New Roman" w:eastAsia="Times New Roman" w:hAnsi="Times New Roman"/>
          <w:lang w:eastAsia="sk-SK"/>
        </w:rPr>
        <w:t>.</w:t>
      </w:r>
    </w:p>
    <w:p w:rsidR="003F45E0" w:rsidRPr="00FB4F9B" w:rsidRDefault="003F45E0" w:rsidP="003F45E0">
      <w:pPr>
        <w:spacing w:after="0"/>
        <w:rPr>
          <w:rFonts w:ascii="Times New Roman" w:hAnsi="Times New Roman"/>
          <w:b/>
        </w:rPr>
      </w:pPr>
    </w:p>
    <w:p w:rsidR="00EA37F3" w:rsidRDefault="00EA37F3" w:rsidP="003F45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37F3" w:rsidRDefault="00EA37F3" w:rsidP="003F45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/>
          <w:lang w:eastAsia="sk-SK"/>
        </w:rPr>
      </w:pPr>
      <w:r w:rsidRPr="00FB4F9B">
        <w:rPr>
          <w:rFonts w:ascii="Times New Roman" w:hAnsi="Times New Roman"/>
          <w:b/>
          <w:sz w:val="28"/>
          <w:szCs w:val="28"/>
        </w:rPr>
        <w:t>Tematický celok :</w:t>
      </w:r>
      <w:r w:rsidRPr="00FB4F9B">
        <w:rPr>
          <w:rFonts w:ascii="Times New Roman" w:eastAsia="Times New Roman" w:hAnsi="Times New Roman"/>
          <w:b/>
          <w:lang w:eastAsia="sk-SK"/>
        </w:rPr>
        <w:t>Ľudské telo, starostlivosť o zdravie, Ľudské telo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 xml:space="preserve">Obsahom tohto tematického celku je téma „ </w:t>
      </w:r>
      <w:r w:rsidRPr="00FB4F9B">
        <w:rPr>
          <w:rFonts w:ascii="Times New Roman" w:eastAsia="Times New Roman" w:hAnsi="Times New Roman"/>
          <w:b/>
          <w:u w:val="single"/>
          <w:lang w:eastAsia="sk-SK"/>
        </w:rPr>
        <w:t>Časti tela“</w:t>
      </w:r>
      <w:r w:rsidRPr="00FB4F9B">
        <w:rPr>
          <w:rFonts w:ascii="Times New Roman" w:eastAsia="Times New Roman" w:hAnsi="Times New Roman"/>
          <w:lang w:eastAsia="sk-SK"/>
        </w:rPr>
        <w:t xml:space="preserve"> - žiaci si osvoja novú  slovnú  zásobu: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head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hair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eyes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nose,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mouth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ears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hand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leg,... Naučia sa pieseň: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Head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and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shoulders</w:t>
      </w:r>
      <w:proofErr w:type="spellEnd"/>
    </w:p>
    <w:p w:rsidR="003F45E0" w:rsidRPr="00FB4F9B" w:rsidRDefault="003F45E0" w:rsidP="003F45E0">
      <w:pPr>
        <w:spacing w:after="0"/>
        <w:rPr>
          <w:rFonts w:ascii="Times New Roman" w:hAnsi="Times New Roman"/>
          <w:b/>
        </w:rPr>
      </w:pP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/>
          <w:lang w:eastAsia="sk-SK"/>
        </w:rPr>
      </w:pPr>
      <w:r w:rsidRPr="00FB4F9B">
        <w:rPr>
          <w:rFonts w:ascii="Times New Roman" w:hAnsi="Times New Roman"/>
          <w:b/>
          <w:sz w:val="28"/>
          <w:szCs w:val="28"/>
        </w:rPr>
        <w:t>Tematický celok :</w:t>
      </w:r>
      <w:r w:rsidRPr="00FB4F9B">
        <w:rPr>
          <w:rFonts w:ascii="Times New Roman" w:eastAsia="Times New Roman" w:hAnsi="Times New Roman"/>
          <w:b/>
          <w:lang w:eastAsia="sk-SK"/>
        </w:rPr>
        <w:t>Človek a príroda, Zvieratá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>Obsahom tohto tematického celku je téma  „</w:t>
      </w:r>
      <w:r w:rsidRPr="00FB4F9B">
        <w:rPr>
          <w:rFonts w:ascii="Times New Roman" w:eastAsia="Times New Roman" w:hAnsi="Times New Roman"/>
          <w:b/>
          <w:u w:val="single"/>
          <w:lang w:eastAsia="sk-SK"/>
        </w:rPr>
        <w:t>Zvieratá“</w:t>
      </w:r>
      <w:r w:rsidRPr="00FB4F9B">
        <w:rPr>
          <w:rFonts w:ascii="Times New Roman" w:eastAsia="Times New Roman" w:hAnsi="Times New Roman"/>
          <w:lang w:eastAsia="sk-SK"/>
        </w:rPr>
        <w:t xml:space="preserve"> žiaci si osvoja  základnú slovnú zásobu o zvieratách ako napríklad  mačka, pes, kôň, zajac, vták, šteniatko, mačiatko. Naučia sa odpovedať na otázky: Vieš(počítať do 5)?, Koľko..?, Kto je toto?, Čo chýba? Naučia sa používať  frázu  on/ona sa volá. Opakovanie.</w:t>
      </w:r>
    </w:p>
    <w:p w:rsidR="003F45E0" w:rsidRPr="00FB4F9B" w:rsidRDefault="003F45E0" w:rsidP="003F45E0">
      <w:pPr>
        <w:spacing w:after="0" w:line="240" w:lineRule="auto"/>
        <w:rPr>
          <w:rFonts w:ascii="Times New Roman" w:hAnsi="Times New Roman"/>
          <w:b/>
        </w:rPr>
      </w:pP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/>
          <w:lang w:eastAsia="sk-SK"/>
        </w:rPr>
      </w:pPr>
      <w:r w:rsidRPr="00FB4F9B">
        <w:rPr>
          <w:rFonts w:ascii="Times New Roman" w:hAnsi="Times New Roman"/>
          <w:b/>
          <w:sz w:val="28"/>
          <w:szCs w:val="28"/>
        </w:rPr>
        <w:t>Tematický celok :</w:t>
      </w:r>
      <w:r w:rsidRPr="00FB4F9B">
        <w:rPr>
          <w:rFonts w:ascii="Times New Roman" w:eastAsia="Times New Roman" w:hAnsi="Times New Roman"/>
          <w:b/>
          <w:lang w:eastAsia="sk-SK"/>
        </w:rPr>
        <w:t>Voľný čas a záľuby, Záľuby, Hračky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>Obsahom tohto tematického celku je téma  „</w:t>
      </w:r>
      <w:r w:rsidRPr="00FB4F9B">
        <w:rPr>
          <w:rFonts w:ascii="Times New Roman" w:eastAsia="Times New Roman" w:hAnsi="Times New Roman"/>
          <w:b/>
          <w:u w:val="single"/>
          <w:lang w:eastAsia="sk-SK"/>
        </w:rPr>
        <w:t>Hračky“</w:t>
      </w:r>
      <w:r w:rsidRPr="00FB4F9B">
        <w:rPr>
          <w:rFonts w:ascii="Times New Roman" w:eastAsia="Times New Roman" w:hAnsi="Times New Roman"/>
          <w:lang w:eastAsia="sk-SK"/>
        </w:rPr>
        <w:t xml:space="preserve"> - žiaci si osvoja  základnú slovnú zásobu  ako napríklad lopta, vláčik, macko, autíčko, loďka, šarkan,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jo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-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jo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... Naučí sa používať sloveso mať (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havegot</w:t>
      </w:r>
      <w:proofErr w:type="spellEnd"/>
      <w:r w:rsidRPr="00FB4F9B">
        <w:rPr>
          <w:rFonts w:ascii="Times New Roman" w:eastAsia="Times New Roman" w:hAnsi="Times New Roman"/>
          <w:lang w:eastAsia="sk-SK"/>
        </w:rPr>
        <w:t>) a  nové frázy a</w:t>
      </w:r>
      <w:r w:rsidRPr="00FB4F9B">
        <w:rPr>
          <w:rFonts w:ascii="Times New Roman" w:hAnsi="Times New Roman"/>
        </w:rPr>
        <w:t xml:space="preserve"> I </w:t>
      </w:r>
      <w:proofErr w:type="spellStart"/>
      <w:r w:rsidRPr="00FB4F9B">
        <w:rPr>
          <w:rFonts w:ascii="Times New Roman" w:hAnsi="Times New Roman"/>
        </w:rPr>
        <w:t>havegot</w:t>
      </w:r>
      <w:proofErr w:type="spellEnd"/>
      <w:r w:rsidRPr="00FB4F9B">
        <w:rPr>
          <w:rFonts w:ascii="Times New Roman" w:hAnsi="Times New Roman"/>
        </w:rPr>
        <w:t xml:space="preserve"> a ...</w:t>
      </w:r>
      <w:proofErr w:type="spellStart"/>
      <w:r w:rsidRPr="00FB4F9B">
        <w:rPr>
          <w:rFonts w:ascii="Times New Roman" w:hAnsi="Times New Roman"/>
        </w:rPr>
        <w:t>Haveyougot</w:t>
      </w:r>
      <w:proofErr w:type="spellEnd"/>
      <w:r w:rsidRPr="00FB4F9B">
        <w:rPr>
          <w:rFonts w:ascii="Times New Roman" w:hAnsi="Times New Roman"/>
        </w:rPr>
        <w:t xml:space="preserve"> a...? </w:t>
      </w:r>
      <w:proofErr w:type="spellStart"/>
      <w:r w:rsidRPr="00FB4F9B">
        <w:rPr>
          <w:rFonts w:ascii="Times New Roman" w:hAnsi="Times New Roman"/>
        </w:rPr>
        <w:t>Yes</w:t>
      </w:r>
      <w:proofErr w:type="spellEnd"/>
      <w:r w:rsidRPr="00FB4F9B">
        <w:rPr>
          <w:rFonts w:ascii="Times New Roman" w:hAnsi="Times New Roman"/>
        </w:rPr>
        <w:t xml:space="preserve">, I </w:t>
      </w:r>
      <w:proofErr w:type="spellStart"/>
      <w:r w:rsidRPr="00FB4F9B">
        <w:rPr>
          <w:rFonts w:ascii="Times New Roman" w:hAnsi="Times New Roman"/>
        </w:rPr>
        <w:t>have</w:t>
      </w:r>
      <w:proofErr w:type="spellEnd"/>
      <w:r w:rsidRPr="00FB4F9B">
        <w:rPr>
          <w:rFonts w:ascii="Times New Roman" w:hAnsi="Times New Roman"/>
        </w:rPr>
        <w:t xml:space="preserve">/No, I </w:t>
      </w:r>
      <w:proofErr w:type="spellStart"/>
      <w:r w:rsidRPr="00FB4F9B">
        <w:rPr>
          <w:rFonts w:ascii="Times New Roman" w:hAnsi="Times New Roman"/>
        </w:rPr>
        <w:t>haven´t</w:t>
      </w:r>
      <w:proofErr w:type="spellEnd"/>
      <w:r w:rsidRPr="00FB4F9B">
        <w:rPr>
          <w:rFonts w:ascii="Times New Roman" w:hAnsi="Times New Roman"/>
        </w:rPr>
        <w:t xml:space="preserve">, </w:t>
      </w:r>
      <w:proofErr w:type="spellStart"/>
      <w:r w:rsidRPr="00FB4F9B">
        <w:rPr>
          <w:rFonts w:ascii="Times New Roman" w:hAnsi="Times New Roman"/>
        </w:rPr>
        <w:t>Thereis</w:t>
      </w:r>
      <w:proofErr w:type="spellEnd"/>
      <w:r w:rsidRPr="00FB4F9B">
        <w:rPr>
          <w:rFonts w:ascii="Times New Roman" w:hAnsi="Times New Roman"/>
        </w:rPr>
        <w:t xml:space="preserve"> a /</w:t>
      </w:r>
      <w:proofErr w:type="spellStart"/>
      <w:r w:rsidRPr="00FB4F9B">
        <w:rPr>
          <w:rFonts w:ascii="Times New Roman" w:hAnsi="Times New Roman"/>
        </w:rPr>
        <w:t>an</w:t>
      </w:r>
      <w:proofErr w:type="spellEnd"/>
      <w:r w:rsidRPr="00FB4F9B">
        <w:rPr>
          <w:rFonts w:ascii="Times New Roman" w:hAnsi="Times New Roman"/>
        </w:rPr>
        <w:t>.../</w:t>
      </w:r>
      <w:proofErr w:type="spellStart"/>
      <w:r w:rsidRPr="00FB4F9B">
        <w:rPr>
          <w:rFonts w:ascii="Times New Roman" w:hAnsi="Times New Roman"/>
        </w:rPr>
        <w:t>There</w:t>
      </w:r>
      <w:proofErr w:type="spellEnd"/>
      <w:r w:rsidRPr="00FB4F9B">
        <w:rPr>
          <w:rFonts w:ascii="Times New Roman" w:hAnsi="Times New Roman"/>
        </w:rPr>
        <w:t xml:space="preserve"> are (pasívne),  Do </w:t>
      </w:r>
      <w:proofErr w:type="spellStart"/>
      <w:r w:rsidRPr="00FB4F9B">
        <w:rPr>
          <w:rFonts w:ascii="Times New Roman" w:hAnsi="Times New Roman"/>
        </w:rPr>
        <w:t>youlikecars</w:t>
      </w:r>
      <w:proofErr w:type="spellEnd"/>
      <w:r w:rsidRPr="00FB4F9B">
        <w:rPr>
          <w:rFonts w:ascii="Times New Roman" w:hAnsi="Times New Roman"/>
        </w:rPr>
        <w:t xml:space="preserve">? </w:t>
      </w:r>
      <w:proofErr w:type="spellStart"/>
      <w:r w:rsidRPr="00FB4F9B">
        <w:rPr>
          <w:rFonts w:ascii="Times New Roman" w:hAnsi="Times New Roman"/>
        </w:rPr>
        <w:t>Yes</w:t>
      </w:r>
      <w:proofErr w:type="spellEnd"/>
      <w:r w:rsidRPr="00FB4F9B">
        <w:rPr>
          <w:rFonts w:ascii="Times New Roman" w:hAnsi="Times New Roman"/>
        </w:rPr>
        <w:t xml:space="preserve">, I do./No, I </w:t>
      </w:r>
      <w:proofErr w:type="spellStart"/>
      <w:r w:rsidRPr="00FB4F9B">
        <w:rPr>
          <w:rFonts w:ascii="Times New Roman" w:hAnsi="Times New Roman"/>
        </w:rPr>
        <w:t>don´t</w:t>
      </w:r>
      <w:proofErr w:type="spellEnd"/>
      <w:r w:rsidRPr="00FB4F9B">
        <w:rPr>
          <w:rFonts w:ascii="Times New Roman" w:hAnsi="Times New Roman"/>
        </w:rPr>
        <w:t xml:space="preserve">, naučí sa používať prídavné mená </w:t>
      </w:r>
      <w:r w:rsidRPr="00FB4F9B">
        <w:rPr>
          <w:rFonts w:ascii="Times New Roman" w:eastAsia="Times New Roman" w:hAnsi="Times New Roman"/>
          <w:lang w:eastAsia="sk-SK"/>
        </w:rPr>
        <w:t>šťastný, smutný. Opakovanie.</w:t>
      </w:r>
    </w:p>
    <w:p w:rsidR="003F45E0" w:rsidRPr="00FB4F9B" w:rsidRDefault="003F45E0" w:rsidP="003F45E0">
      <w:pPr>
        <w:spacing w:after="0" w:line="240" w:lineRule="auto"/>
        <w:rPr>
          <w:rFonts w:ascii="Times New Roman" w:hAnsi="Times New Roman"/>
          <w:b/>
        </w:rPr>
      </w:pP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/>
          <w:lang w:eastAsia="sk-SK"/>
        </w:rPr>
      </w:pPr>
      <w:r w:rsidRPr="00FB4F9B">
        <w:rPr>
          <w:rFonts w:ascii="Times New Roman" w:hAnsi="Times New Roman"/>
          <w:b/>
          <w:sz w:val="28"/>
          <w:szCs w:val="28"/>
        </w:rPr>
        <w:t>Tematický celok :</w:t>
      </w:r>
      <w:r w:rsidRPr="00FB4F9B">
        <w:rPr>
          <w:rFonts w:ascii="Times New Roman" w:eastAsia="Times New Roman" w:hAnsi="Times New Roman"/>
          <w:b/>
          <w:lang w:eastAsia="sk-SK"/>
        </w:rPr>
        <w:t>Výživa a zdravie, Jedlá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 xml:space="preserve">Obsahom tohto tematického celku je téma  </w:t>
      </w:r>
      <w:r w:rsidRPr="00FB4F9B">
        <w:rPr>
          <w:rFonts w:ascii="Times New Roman" w:eastAsia="Times New Roman" w:hAnsi="Times New Roman"/>
          <w:b/>
          <w:u w:val="single"/>
          <w:lang w:eastAsia="sk-SK"/>
        </w:rPr>
        <w:t>Jedlo</w:t>
      </w:r>
      <w:r w:rsidRPr="00FB4F9B">
        <w:rPr>
          <w:rFonts w:ascii="Times New Roman" w:eastAsia="Times New Roman" w:hAnsi="Times New Roman"/>
          <w:lang w:eastAsia="sk-SK"/>
        </w:rPr>
        <w:t xml:space="preserve"> – Žiaci si osvoja novú slovnú zásobu: mlieko, kurča, zákusok, chlieb, syr, vajce, jablko, banán, pomaranč, hruška, slovesá: mať rád, poskočiť, priniesť. 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/>
          <w:u w:val="single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>Precvičia sa odpovede na otázky: Máš rád?, Čo máš rád? Naučia sa používať  prídavné mená hladný, chutný, dobrý/zlý,  frázy: mám/ nemám  rád ( I 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like</w:t>
      </w:r>
      <w:proofErr w:type="spellEnd"/>
      <w:r w:rsidRPr="00FB4F9B">
        <w:rPr>
          <w:rFonts w:ascii="Times New Roman" w:eastAsia="Times New Roman" w:hAnsi="Times New Roman"/>
          <w:lang w:eastAsia="sk-SK"/>
        </w:rPr>
        <w:t>/ I 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don´tlike</w:t>
      </w:r>
      <w:proofErr w:type="spellEnd"/>
      <w:r w:rsidRPr="00FB4F9B">
        <w:rPr>
          <w:rFonts w:ascii="Times New Roman" w:eastAsia="Times New Roman" w:hAnsi="Times New Roman"/>
          <w:lang w:eastAsia="sk-SK"/>
        </w:rPr>
        <w:t>), som/nie som hladný ( I 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amhungry</w:t>
      </w:r>
      <w:proofErr w:type="spellEnd"/>
      <w:r w:rsidRPr="00FB4F9B">
        <w:rPr>
          <w:rFonts w:ascii="Times New Roman" w:eastAsia="Times New Roman" w:hAnsi="Times New Roman"/>
          <w:lang w:eastAsia="sk-SK"/>
        </w:rPr>
        <w:t>/ I 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amnothungry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), Nech sa páči (Here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you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are.) Ďakujem (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Thankyou</w:t>
      </w:r>
      <w:proofErr w:type="spellEnd"/>
      <w:r w:rsidRPr="00FB4F9B">
        <w:rPr>
          <w:rFonts w:ascii="Times New Roman" w:eastAsia="Times New Roman" w:hAnsi="Times New Roman"/>
          <w:lang w:eastAsia="sk-SK"/>
        </w:rPr>
        <w:t>.).</w:t>
      </w:r>
    </w:p>
    <w:p w:rsidR="003F45E0" w:rsidRPr="00FB4F9B" w:rsidRDefault="003F45E0" w:rsidP="003F45E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/>
          <w:lang w:eastAsia="sk-SK"/>
        </w:rPr>
      </w:pPr>
      <w:r w:rsidRPr="00FB4F9B">
        <w:rPr>
          <w:rFonts w:ascii="Times New Roman" w:hAnsi="Times New Roman"/>
          <w:b/>
          <w:sz w:val="28"/>
          <w:szCs w:val="28"/>
        </w:rPr>
        <w:t>Tematický celok :</w:t>
      </w:r>
      <w:r w:rsidRPr="00FB4F9B">
        <w:rPr>
          <w:rFonts w:ascii="Times New Roman" w:eastAsia="Times New Roman" w:hAnsi="Times New Roman"/>
          <w:b/>
          <w:lang w:eastAsia="sk-SK"/>
        </w:rPr>
        <w:t>Uprostred multikultúrnej spoločnosti, Rodinné sviatky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>Obsahom tohto tematického celku je téma  „</w:t>
      </w:r>
      <w:r w:rsidRPr="00FB4F9B">
        <w:rPr>
          <w:rFonts w:ascii="Times New Roman" w:eastAsia="Times New Roman" w:hAnsi="Times New Roman"/>
          <w:b/>
          <w:u w:val="single"/>
          <w:lang w:eastAsia="sk-SK"/>
        </w:rPr>
        <w:t>Vianoce“</w:t>
      </w:r>
      <w:r w:rsidRPr="00FB4F9B">
        <w:rPr>
          <w:rFonts w:ascii="Times New Roman" w:eastAsia="Times New Roman" w:hAnsi="Times New Roman"/>
          <w:lang w:eastAsia="sk-SK"/>
        </w:rPr>
        <w:t xml:space="preserve"> – žiaci si osvoja novú  slovnú  zásobu  a naučia sa známe vianočné piesne ako napríklad 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Jinglebells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Twinkle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twinklelittlestar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Santa,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Wewishyou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. Naučia sa želania: Happy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Christmas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and Happy New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Year</w:t>
      </w:r>
      <w:proofErr w:type="spellEnd"/>
      <w:r w:rsidRPr="00FB4F9B">
        <w:rPr>
          <w:rFonts w:ascii="Times New Roman" w:eastAsia="Times New Roman" w:hAnsi="Times New Roman"/>
          <w:lang w:eastAsia="sk-SK"/>
        </w:rPr>
        <w:t>. Ďalšia téma je „</w:t>
      </w:r>
      <w:r w:rsidRPr="00FB4F9B">
        <w:rPr>
          <w:rFonts w:ascii="Times New Roman" w:eastAsia="Times New Roman" w:hAnsi="Times New Roman"/>
          <w:b/>
          <w:u w:val="single"/>
          <w:lang w:eastAsia="sk-SK"/>
        </w:rPr>
        <w:t>Veľká Noc“</w:t>
      </w:r>
      <w:r w:rsidRPr="00FB4F9B">
        <w:rPr>
          <w:rFonts w:ascii="Times New Roman" w:eastAsia="Times New Roman" w:hAnsi="Times New Roman"/>
          <w:lang w:eastAsia="sk-SK"/>
        </w:rPr>
        <w:t xml:space="preserve"> - žiaci si </w:t>
      </w:r>
      <w:r w:rsidRPr="00FB4F9B">
        <w:rPr>
          <w:rFonts w:ascii="Times New Roman" w:eastAsia="Times New Roman" w:hAnsi="Times New Roman"/>
          <w:lang w:eastAsia="sk-SK"/>
        </w:rPr>
        <w:lastRenderedPageBreak/>
        <w:t>osvoja novú  slovnú  zásobu  a naučia sa  čo sú symboly jari: vajíčko, zajačik, košík. Ďalšou  témou  sú „</w:t>
      </w:r>
      <w:r w:rsidRPr="00FB4F9B">
        <w:rPr>
          <w:rFonts w:ascii="Times New Roman" w:eastAsia="Times New Roman" w:hAnsi="Times New Roman"/>
          <w:b/>
          <w:u w:val="single"/>
          <w:lang w:eastAsia="sk-SK"/>
        </w:rPr>
        <w:t>Narodeniny“</w:t>
      </w:r>
      <w:r w:rsidRPr="00FB4F9B">
        <w:rPr>
          <w:rFonts w:ascii="Times New Roman" w:eastAsia="Times New Roman" w:hAnsi="Times New Roman"/>
          <w:lang w:eastAsia="sk-SK"/>
        </w:rPr>
        <w:t xml:space="preserve"> - žiaci si osvoja novú  slovnú  zásobu  témy narodeniny: torta, sviečka, darček, pohľadnica, balón, </w:t>
      </w:r>
      <w:proofErr w:type="spellStart"/>
      <w:r w:rsidRPr="00FB4F9B">
        <w:rPr>
          <w:rFonts w:ascii="Times New Roman" w:hAnsi="Times New Roman"/>
        </w:rPr>
        <w:t>dance</w:t>
      </w:r>
      <w:proofErr w:type="spellEnd"/>
      <w:r w:rsidRPr="00FB4F9B">
        <w:rPr>
          <w:rFonts w:ascii="Times New Roman" w:hAnsi="Times New Roman"/>
        </w:rPr>
        <w:t xml:space="preserve"> and </w:t>
      </w:r>
      <w:proofErr w:type="spellStart"/>
      <w:r w:rsidRPr="00FB4F9B">
        <w:rPr>
          <w:rFonts w:ascii="Times New Roman" w:hAnsi="Times New Roman"/>
        </w:rPr>
        <w:t>sing</w:t>
      </w:r>
      <w:proofErr w:type="spellEnd"/>
      <w:r w:rsidRPr="00FB4F9B">
        <w:rPr>
          <w:rFonts w:ascii="Times New Roman" w:hAnsi="Times New Roman"/>
        </w:rPr>
        <w:t xml:space="preserve">, hop, </w:t>
      </w:r>
      <w:proofErr w:type="spellStart"/>
      <w:r w:rsidRPr="00FB4F9B">
        <w:rPr>
          <w:rFonts w:ascii="Times New Roman" w:hAnsi="Times New Roman"/>
        </w:rPr>
        <w:t>jump</w:t>
      </w:r>
      <w:proofErr w:type="spellEnd"/>
      <w:r w:rsidRPr="00FB4F9B">
        <w:rPr>
          <w:rFonts w:ascii="Times New Roman" w:hAnsi="Times New Roman"/>
        </w:rPr>
        <w:t xml:space="preserve">,..., Narodeninové želania </w:t>
      </w:r>
      <w:r w:rsidRPr="00FB4F9B">
        <w:rPr>
          <w:rFonts w:ascii="Times New Roman" w:eastAsia="Times New Roman" w:hAnsi="Times New Roman"/>
          <w:lang w:eastAsia="sk-SK"/>
        </w:rPr>
        <w:t xml:space="preserve">želanie:“ Happy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birthday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!“  a pieseň: Happy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birthday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.  Precvičujú sa odpovede na otázky: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Howold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are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you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?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I´m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...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Howoldisshe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/he?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She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/he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is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... </w:t>
      </w:r>
      <w:r w:rsidRPr="00FB4F9B">
        <w:rPr>
          <w:rFonts w:ascii="Times New Roman" w:hAnsi="Times New Roman"/>
        </w:rPr>
        <w:t xml:space="preserve">Are </w:t>
      </w:r>
      <w:proofErr w:type="spellStart"/>
      <w:r w:rsidRPr="00FB4F9B">
        <w:rPr>
          <w:rFonts w:ascii="Times New Roman" w:hAnsi="Times New Roman"/>
        </w:rPr>
        <w:t>you</w:t>
      </w:r>
      <w:proofErr w:type="spellEnd"/>
      <w:r w:rsidRPr="00FB4F9B">
        <w:rPr>
          <w:rFonts w:ascii="Times New Roman" w:hAnsi="Times New Roman"/>
        </w:rPr>
        <w:t xml:space="preserve"> 7? </w:t>
      </w:r>
      <w:proofErr w:type="spellStart"/>
      <w:r w:rsidRPr="00FB4F9B">
        <w:rPr>
          <w:rFonts w:ascii="Times New Roman" w:hAnsi="Times New Roman"/>
        </w:rPr>
        <w:t>Yes</w:t>
      </w:r>
      <w:proofErr w:type="spellEnd"/>
      <w:r w:rsidRPr="00FB4F9B">
        <w:rPr>
          <w:rFonts w:ascii="Times New Roman" w:hAnsi="Times New Roman"/>
        </w:rPr>
        <w:t xml:space="preserve">, I </w:t>
      </w:r>
      <w:proofErr w:type="spellStart"/>
      <w:r w:rsidRPr="00FB4F9B">
        <w:rPr>
          <w:rFonts w:ascii="Times New Roman" w:hAnsi="Times New Roman"/>
        </w:rPr>
        <w:t>am</w:t>
      </w:r>
      <w:proofErr w:type="spellEnd"/>
      <w:r w:rsidRPr="00FB4F9B">
        <w:rPr>
          <w:rFonts w:ascii="Times New Roman" w:hAnsi="Times New Roman"/>
        </w:rPr>
        <w:t xml:space="preserve">. No, </w:t>
      </w:r>
      <w:proofErr w:type="spellStart"/>
      <w:r w:rsidRPr="00FB4F9B">
        <w:rPr>
          <w:rFonts w:ascii="Times New Roman" w:hAnsi="Times New Roman"/>
        </w:rPr>
        <w:t>I´mnot</w:t>
      </w:r>
      <w:proofErr w:type="spellEnd"/>
      <w:r w:rsidRPr="00FB4F9B">
        <w:rPr>
          <w:rFonts w:ascii="Times New Roman" w:hAnsi="Times New Roman"/>
        </w:rPr>
        <w:t xml:space="preserve">. Are </w:t>
      </w:r>
      <w:proofErr w:type="spellStart"/>
      <w:r w:rsidRPr="00FB4F9B">
        <w:rPr>
          <w:rFonts w:ascii="Times New Roman" w:hAnsi="Times New Roman"/>
        </w:rPr>
        <w:t>yousix</w:t>
      </w:r>
      <w:proofErr w:type="spellEnd"/>
      <w:r w:rsidRPr="00FB4F9B">
        <w:rPr>
          <w:rFonts w:ascii="Times New Roman" w:hAnsi="Times New Roman"/>
        </w:rPr>
        <w:t xml:space="preserve"> or </w:t>
      </w:r>
      <w:proofErr w:type="spellStart"/>
      <w:r w:rsidRPr="00FB4F9B">
        <w:rPr>
          <w:rFonts w:ascii="Times New Roman" w:hAnsi="Times New Roman"/>
        </w:rPr>
        <w:t>seven</w:t>
      </w:r>
      <w:proofErr w:type="spellEnd"/>
      <w:r w:rsidRPr="00FB4F9B">
        <w:rPr>
          <w:rFonts w:ascii="Times New Roman" w:hAnsi="Times New Roman"/>
        </w:rPr>
        <w:t xml:space="preserve">? </w:t>
      </w:r>
      <w:proofErr w:type="spellStart"/>
      <w:r w:rsidRPr="00FB4F9B">
        <w:rPr>
          <w:rFonts w:ascii="Times New Roman" w:hAnsi="Times New Roman"/>
        </w:rPr>
        <w:t>I´mseven</w:t>
      </w:r>
      <w:proofErr w:type="spellEnd"/>
    </w:p>
    <w:p w:rsidR="003F45E0" w:rsidRPr="00FB4F9B" w:rsidRDefault="003F45E0" w:rsidP="003F45E0">
      <w:pPr>
        <w:spacing w:after="0" w:line="240" w:lineRule="auto"/>
        <w:rPr>
          <w:rFonts w:ascii="Times New Roman" w:hAnsi="Times New Roman"/>
        </w:rPr>
      </w:pP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/>
          <w:lang w:eastAsia="sk-SK"/>
        </w:rPr>
      </w:pPr>
      <w:r w:rsidRPr="00FB4F9B">
        <w:rPr>
          <w:rFonts w:ascii="Times New Roman" w:hAnsi="Times New Roman"/>
          <w:b/>
          <w:sz w:val="28"/>
          <w:szCs w:val="28"/>
        </w:rPr>
        <w:t>Tematický celok :</w:t>
      </w:r>
      <w:r w:rsidRPr="00FB4F9B">
        <w:rPr>
          <w:rFonts w:ascii="Times New Roman" w:eastAsia="Times New Roman" w:hAnsi="Times New Roman"/>
          <w:b/>
          <w:lang w:eastAsia="sk-SK"/>
        </w:rPr>
        <w:t>Odievanie a móda, Základné druhy oblečenia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lang w:eastAsia="sk-SK"/>
        </w:rPr>
      </w:pPr>
      <w:r w:rsidRPr="00FB4F9B">
        <w:rPr>
          <w:rFonts w:ascii="Times New Roman" w:eastAsia="Times New Roman" w:hAnsi="Times New Roman"/>
          <w:lang w:eastAsia="sk-SK"/>
        </w:rPr>
        <w:t>Obsahom tohto tematického celku je téma  „</w:t>
      </w:r>
      <w:r w:rsidRPr="00FB4F9B">
        <w:rPr>
          <w:rFonts w:ascii="Times New Roman" w:eastAsia="Times New Roman" w:hAnsi="Times New Roman"/>
          <w:b/>
          <w:u w:val="single"/>
          <w:lang w:eastAsia="sk-SK"/>
        </w:rPr>
        <w:t>Oblečenie“</w:t>
      </w:r>
      <w:r w:rsidRPr="00FB4F9B">
        <w:rPr>
          <w:rFonts w:ascii="Times New Roman" w:eastAsia="Times New Roman" w:hAnsi="Times New Roman"/>
          <w:lang w:eastAsia="sk-SK"/>
        </w:rPr>
        <w:t xml:space="preserve"> - žiaci si osvoja novú  slovnú  zásobu:  základné kusy oblečenia: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jeans</w:t>
      </w:r>
      <w:proofErr w:type="spellEnd"/>
      <w:r w:rsidRPr="00FB4F9B">
        <w:rPr>
          <w:rFonts w:ascii="Times New Roman" w:eastAsia="Times New Roman" w:hAnsi="Times New Roman"/>
          <w:lang w:eastAsia="sk-SK"/>
        </w:rPr>
        <w:t>, T-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shirt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shoes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,..., výrazy: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put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on,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takeoff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prídavné mená: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dirty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clean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( My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jeans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are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clean</w:t>
      </w:r>
      <w:proofErr w:type="spellEnd"/>
      <w:r w:rsidRPr="00FB4F9B">
        <w:rPr>
          <w:rFonts w:ascii="Times New Roman" w:eastAsia="Times New Roman" w:hAnsi="Times New Roman"/>
          <w:lang w:eastAsia="sk-SK"/>
        </w:rPr>
        <w:t>.),  ročné obdobia (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summer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autumn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winter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spring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),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precvičújú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sa odpovede na otázky: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What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do 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youwearwhenyouplayfootball</w:t>
      </w:r>
      <w:proofErr w:type="spellEnd"/>
      <w:r w:rsidRPr="00FB4F9B">
        <w:rPr>
          <w:rFonts w:ascii="Times New Roman" w:eastAsia="Times New Roman" w:hAnsi="Times New Roman"/>
          <w:lang w:eastAsia="sk-SK"/>
        </w:rPr>
        <w:t>? I </w:t>
      </w:r>
      <w:proofErr w:type="spellStart"/>
      <w:r w:rsidRPr="00FB4F9B">
        <w:rPr>
          <w:rFonts w:ascii="Times New Roman" w:eastAsia="Times New Roman" w:hAnsi="Times New Roman"/>
          <w:lang w:eastAsia="sk-SK"/>
        </w:rPr>
        <w:t>wear</w:t>
      </w:r>
      <w:proofErr w:type="spellEnd"/>
      <w:r w:rsidRPr="00FB4F9B">
        <w:rPr>
          <w:rFonts w:ascii="Times New Roman" w:eastAsia="Times New Roman" w:hAnsi="Times New Roman"/>
          <w:lang w:eastAsia="sk-SK"/>
        </w:rPr>
        <w:t xml:space="preserve"> ...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lang w:eastAsia="sk-SK"/>
        </w:rPr>
      </w:pP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1255"/>
        <w:gridCol w:w="2941"/>
        <w:gridCol w:w="1524"/>
        <w:gridCol w:w="1414"/>
        <w:gridCol w:w="1689"/>
      </w:tblGrid>
      <w:tr w:rsidR="003F45E0" w:rsidRPr="00FB4F9B" w:rsidTr="00FB4F9B">
        <w:tc>
          <w:tcPr>
            <w:tcW w:w="165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66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200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629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34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710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3F45E0" w:rsidRPr="00FB4F9B" w:rsidTr="00621BDB">
        <w:tc>
          <w:tcPr>
            <w:tcW w:w="165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Rodina a spoločnosť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Osobné údaje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Rodina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:rsidR="003F45E0" w:rsidRPr="00603E4E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03E4E">
              <w:rPr>
                <w:rFonts w:ascii="Times New Roman" w:hAnsi="Times New Roman"/>
              </w:rPr>
              <w:t>Thisisme</w:t>
            </w:r>
            <w:proofErr w:type="spellEnd"/>
          </w:p>
          <w:p w:rsidR="003F45E0" w:rsidRPr="00603E4E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603E4E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603E4E">
              <w:rPr>
                <w:rFonts w:ascii="Times New Roman" w:hAnsi="Times New Roman"/>
              </w:rPr>
              <w:t xml:space="preserve">My </w:t>
            </w:r>
            <w:proofErr w:type="spellStart"/>
            <w:r w:rsidRPr="00603E4E">
              <w:rPr>
                <w:rFonts w:ascii="Times New Roman" w:hAnsi="Times New Roman"/>
              </w:rPr>
              <w:t>family</w:t>
            </w:r>
            <w:proofErr w:type="spellEnd"/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pozdravenie sa pri stretnutí a lúčení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Goodmorning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!,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Hello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!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Hi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!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Goodbye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>!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nácvik rituálu na uvítanie a rozlúčenie sa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predstavenie sa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My </w:t>
            </w:r>
            <w:proofErr w:type="spellStart"/>
            <w:r w:rsidRPr="00FB4F9B">
              <w:rPr>
                <w:rFonts w:ascii="Times New Roman" w:hAnsi="Times New Roman"/>
              </w:rPr>
              <w:t>nameis</w:t>
            </w:r>
            <w:proofErr w:type="spellEnd"/>
            <w:r w:rsidRPr="00FB4F9B">
              <w:rPr>
                <w:rFonts w:ascii="Times New Roman" w:hAnsi="Times New Roman"/>
              </w:rPr>
              <w:t xml:space="preserve"> .../ </w:t>
            </w:r>
            <w:proofErr w:type="spellStart"/>
            <w:r w:rsidRPr="00FB4F9B">
              <w:rPr>
                <w:rFonts w:ascii="Times New Roman" w:hAnsi="Times New Roman"/>
              </w:rPr>
              <w:t>I´m</w:t>
            </w:r>
            <w:proofErr w:type="spellEnd"/>
            <w:r w:rsidRPr="00FB4F9B">
              <w:rPr>
                <w:rFonts w:ascii="Times New Roman" w:hAnsi="Times New Roman"/>
              </w:rPr>
              <w:t xml:space="preserve"> ...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What´syourname</w:t>
            </w:r>
            <w:proofErr w:type="spellEnd"/>
            <w:r w:rsidRPr="00FB4F9B">
              <w:rPr>
                <w:rFonts w:ascii="Times New Roman" w:hAnsi="Times New Roman"/>
              </w:rPr>
              <w:t>?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základné farby, vedieť odpovedať na otázky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členovia rodiny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-číslovky 1-5</w:t>
            </w:r>
          </w:p>
        </w:tc>
        <w:tc>
          <w:tcPr>
            <w:tcW w:w="1629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Rolová</w:t>
            </w:r>
            <w:proofErr w:type="spellEnd"/>
            <w:r w:rsidRPr="00FB4F9B">
              <w:rPr>
                <w:rFonts w:ascii="Times New Roman" w:hAnsi="Times New Roman"/>
              </w:rPr>
              <w:t xml:space="preserve"> hra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Motivácia,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Pexeso,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práca s knihou, pracovným listom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5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Samostatná práca, skupinová práca</w:t>
            </w:r>
          </w:p>
        </w:tc>
        <w:tc>
          <w:tcPr>
            <w:tcW w:w="1710" w:type="dxa"/>
          </w:tcPr>
          <w:p w:rsidR="00603E4E" w:rsidRPr="00EA37F3" w:rsidRDefault="00EA37F3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Žiak na konci 3.ročníka vie/ovláda:</w:t>
            </w:r>
          </w:p>
          <w:p w:rsidR="00EA37F3" w:rsidRDefault="00EA37F3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pozdraviť</w:t>
            </w:r>
            <w:r>
              <w:rPr>
                <w:rFonts w:ascii="Times New Roman" w:eastAsia="Times New Roman" w:hAnsi="Times New Roman"/>
                <w:lang w:eastAsia="sk-SK"/>
              </w:rPr>
              <w:t>sa a povedať svoje meno,</w:t>
            </w:r>
          </w:p>
          <w:p w:rsidR="003F45E0" w:rsidRPr="00603E4E" w:rsidRDefault="00603E4E" w:rsidP="00603E4E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s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pieva</w:t>
            </w: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ť</w:t>
            </w:r>
            <w:r w:rsidR="003F45E0" w:rsidRPr="00603E4E">
              <w:rPr>
                <w:rFonts w:ascii="Times New Roman" w:eastAsia="Times New Roman" w:hAnsi="Times New Roman"/>
                <w:lang w:eastAsia="sk-SK"/>
              </w:rPr>
              <w:t xml:space="preserve"> počas nahrávky (pieseň na uvítanie </w:t>
            </w:r>
          </w:p>
          <w:p w:rsidR="00603E4E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a na rozlúčku).</w:t>
            </w: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 xml:space="preserve"> reagovať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na pokyny učiteľa (aj </w:t>
            </w:r>
          </w:p>
          <w:p w:rsid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zastúpeného bábkou). </w:t>
            </w: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-spájať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súvisiace obrázky</w:t>
            </w: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>pomenovať členov rodiny.</w:t>
            </w:r>
          </w:p>
        </w:tc>
      </w:tr>
      <w:tr w:rsidR="003F45E0" w:rsidRPr="00FB4F9B" w:rsidTr="00621BDB">
        <w:tc>
          <w:tcPr>
            <w:tcW w:w="165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Náš domov</w:t>
            </w:r>
          </w:p>
        </w:tc>
        <w:tc>
          <w:tcPr>
            <w:tcW w:w="1266" w:type="dxa"/>
            <w:shd w:val="clear" w:color="auto" w:fill="FFFFFF" w:themeFill="background1"/>
          </w:tcPr>
          <w:p w:rsidR="003F45E0" w:rsidRPr="00603E4E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603E4E">
              <w:rPr>
                <w:rFonts w:ascii="Times New Roman" w:hAnsi="Times New Roman"/>
              </w:rPr>
              <w:t>Môj dom/byt</w:t>
            </w:r>
          </w:p>
        </w:tc>
        <w:tc>
          <w:tcPr>
            <w:tcW w:w="2004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Izby v dome/byte,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Nábytok</w:t>
            </w:r>
          </w:p>
        </w:tc>
        <w:tc>
          <w:tcPr>
            <w:tcW w:w="1629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Práca s učebnicou a v pracovnom zošite</w:t>
            </w:r>
          </w:p>
        </w:tc>
        <w:tc>
          <w:tcPr>
            <w:tcW w:w="1345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Frontálna práca,</w:t>
            </w:r>
          </w:p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Samostatná práca</w:t>
            </w:r>
          </w:p>
        </w:tc>
        <w:tc>
          <w:tcPr>
            <w:tcW w:w="1710" w:type="dxa"/>
          </w:tcPr>
          <w:p w:rsidR="00603E4E" w:rsidRDefault="00EA37F3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603E4E" w:rsidRPr="00EA37F3">
              <w:rPr>
                <w:rFonts w:ascii="Times New Roman" w:eastAsia="Times New Roman" w:hAnsi="Times New Roman"/>
                <w:b/>
                <w:lang w:eastAsia="sk-SK"/>
              </w:rPr>
              <w:t>pomenúvať</w:t>
            </w:r>
            <w:r w:rsidR="00603E4E">
              <w:rPr>
                <w:rFonts w:ascii="Times New Roman" w:eastAsia="Times New Roman" w:hAnsi="Times New Roman"/>
                <w:lang w:eastAsia="sk-SK"/>
              </w:rPr>
              <w:t xml:space="preserve"> izby 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v dome/byte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a nábytok</w:t>
            </w:r>
          </w:p>
        </w:tc>
      </w:tr>
      <w:tr w:rsidR="003F45E0" w:rsidRPr="00FB4F9B" w:rsidTr="00603E4E">
        <w:tc>
          <w:tcPr>
            <w:tcW w:w="165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Ľudské telo, starostlivosť o zdravie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Ľudské telo</w:t>
            </w:r>
          </w:p>
        </w:tc>
        <w:tc>
          <w:tcPr>
            <w:tcW w:w="1266" w:type="dxa"/>
            <w:shd w:val="clear" w:color="auto" w:fill="FFFFFF" w:themeFill="background1"/>
          </w:tcPr>
          <w:p w:rsidR="003F45E0" w:rsidRP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Cs w:val="18"/>
                <w:lang w:eastAsia="sk-SK"/>
              </w:rPr>
            </w:pPr>
            <w:r w:rsidRPr="00603E4E">
              <w:rPr>
                <w:rFonts w:ascii="Times New Roman" w:eastAsia="Times New Roman" w:hAnsi="Times New Roman"/>
                <w:szCs w:val="18"/>
                <w:lang w:eastAsia="sk-SK"/>
              </w:rPr>
              <w:t>Časti tela</w:t>
            </w:r>
          </w:p>
        </w:tc>
        <w:tc>
          <w:tcPr>
            <w:tcW w:w="2004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Slovná zásoba: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head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hair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eyes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, nose,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mouth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ears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hand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>, leg,...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Pieseň: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Head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and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shoulders</w:t>
            </w:r>
            <w:proofErr w:type="spellEnd"/>
          </w:p>
        </w:tc>
        <w:tc>
          <w:tcPr>
            <w:tcW w:w="1629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Prednes piesní,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Pexeso,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práca s knihou, pracovným listom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5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Frontálna práca,</w:t>
            </w:r>
          </w:p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Skupinová práca</w:t>
            </w:r>
          </w:p>
        </w:tc>
        <w:tc>
          <w:tcPr>
            <w:tcW w:w="1710" w:type="dxa"/>
          </w:tcPr>
          <w:p w:rsidR="003F45E0" w:rsidRPr="00FB4F9B" w:rsidRDefault="00EA37F3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použiť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novú slovnú zásobu</w:t>
            </w: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zaspievať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pesničku: </w:t>
            </w:r>
            <w:proofErr w:type="spellStart"/>
            <w:r w:rsidR="003F45E0" w:rsidRPr="00FB4F9B">
              <w:rPr>
                <w:rFonts w:ascii="Times New Roman" w:eastAsia="Times New Roman" w:hAnsi="Times New Roman"/>
                <w:lang w:eastAsia="sk-SK"/>
              </w:rPr>
              <w:t>Head</w:t>
            </w:r>
            <w:proofErr w:type="spellEnd"/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and </w:t>
            </w:r>
            <w:proofErr w:type="spellStart"/>
            <w:r w:rsidR="003F45E0" w:rsidRPr="00FB4F9B">
              <w:rPr>
                <w:rFonts w:ascii="Times New Roman" w:eastAsia="Times New Roman" w:hAnsi="Times New Roman"/>
                <w:lang w:eastAsia="sk-SK"/>
              </w:rPr>
              <w:t>shoulders</w:t>
            </w:r>
            <w:proofErr w:type="spellEnd"/>
          </w:p>
        </w:tc>
      </w:tr>
      <w:tr w:rsidR="003F45E0" w:rsidRPr="00FB4F9B" w:rsidTr="00603E4E">
        <w:tc>
          <w:tcPr>
            <w:tcW w:w="165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Človek </w:t>
            </w: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lastRenderedPageBreak/>
              <w:t>a príroda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Zvieratá</w:t>
            </w:r>
          </w:p>
        </w:tc>
        <w:tc>
          <w:tcPr>
            <w:tcW w:w="1266" w:type="dxa"/>
            <w:shd w:val="clear" w:color="auto" w:fill="FFFFFF" w:themeFill="background1"/>
          </w:tcPr>
          <w:p w:rsidR="003F45E0" w:rsidRP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Cs w:val="18"/>
                <w:lang w:eastAsia="sk-SK"/>
              </w:rPr>
            </w:pPr>
            <w:r w:rsidRPr="00603E4E">
              <w:rPr>
                <w:rFonts w:ascii="Times New Roman" w:eastAsia="Times New Roman" w:hAnsi="Times New Roman"/>
                <w:szCs w:val="18"/>
                <w:lang w:eastAsia="sk-SK"/>
              </w:rPr>
              <w:lastRenderedPageBreak/>
              <w:t>Zvieratá</w:t>
            </w:r>
          </w:p>
          <w:p w:rsidR="003F45E0" w:rsidRPr="00603E4E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Základná slovná zásoba: mačka, pes, kôň, zajac, vták, </w:t>
            </w:r>
            <w:r w:rsidRPr="00FB4F9B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šteniatko.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Odpovede na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otázky: Vieš(počítať do 5)?, Koľko..?,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Kto je toto?, Čo chýba?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Fráza on/ona sa volá.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Opakovanie.</w:t>
            </w:r>
          </w:p>
        </w:tc>
        <w:tc>
          <w:tcPr>
            <w:tcW w:w="1629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lastRenderedPageBreak/>
              <w:t>Dramatizácia,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 xml:space="preserve">Rytmus,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lastRenderedPageBreak/>
              <w:t>Pexeso,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práca s knihou, pracovným listom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45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 xml:space="preserve">Frontálna </w:t>
            </w:r>
            <w:r w:rsidRPr="00FB4F9B">
              <w:rPr>
                <w:rFonts w:ascii="Times New Roman" w:hAnsi="Times New Roman"/>
              </w:rPr>
              <w:lastRenderedPageBreak/>
              <w:t>práca,</w:t>
            </w:r>
          </w:p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Práca vo dvojici</w:t>
            </w:r>
          </w:p>
        </w:tc>
        <w:tc>
          <w:tcPr>
            <w:tcW w:w="1710" w:type="dxa"/>
          </w:tcPr>
          <w:p w:rsidR="003F45E0" w:rsidRPr="00FB4F9B" w:rsidRDefault="00EA37F3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lastRenderedPageBreak/>
              <w:t>-</w:t>
            </w:r>
            <w:r w:rsidR="00603E4E" w:rsidRPr="00EA37F3">
              <w:rPr>
                <w:rFonts w:ascii="Times New Roman" w:eastAsia="Times New Roman" w:hAnsi="Times New Roman"/>
                <w:b/>
                <w:lang w:eastAsia="sk-SK"/>
              </w:rPr>
              <w:t>r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ozpozná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zvieratá na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lastRenderedPageBreak/>
              <w:t xml:space="preserve">obrázku,odpovie na otázky. </w:t>
            </w: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-o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vláda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aj </w:t>
            </w: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opakovanú slovnú zásobu. -v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>ie využiť mimiku 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gestikuláciu v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komunikácii</w:t>
            </w:r>
          </w:p>
        </w:tc>
      </w:tr>
      <w:tr w:rsidR="003F45E0" w:rsidRPr="00FB4F9B" w:rsidTr="00603E4E">
        <w:tc>
          <w:tcPr>
            <w:tcW w:w="165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lastRenderedPageBreak/>
              <w:t>Voľný čas a záľuby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Záľuby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Hračky</w:t>
            </w:r>
          </w:p>
        </w:tc>
        <w:tc>
          <w:tcPr>
            <w:tcW w:w="1266" w:type="dxa"/>
            <w:shd w:val="clear" w:color="auto" w:fill="FFFFFF" w:themeFill="background1"/>
          </w:tcPr>
          <w:p w:rsidR="003F45E0" w:rsidRP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Cs w:val="18"/>
                <w:lang w:eastAsia="sk-SK"/>
              </w:rPr>
            </w:pPr>
            <w:r w:rsidRPr="00603E4E">
              <w:rPr>
                <w:rFonts w:ascii="Times New Roman" w:eastAsia="Times New Roman" w:hAnsi="Times New Roman"/>
                <w:szCs w:val="18"/>
                <w:lang w:eastAsia="sk-SK"/>
              </w:rPr>
              <w:t>Hračky</w:t>
            </w:r>
          </w:p>
          <w:p w:rsidR="003F45E0" w:rsidRP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Cs w:val="18"/>
                <w:lang w:eastAsia="sk-SK"/>
              </w:rPr>
            </w:pPr>
          </w:p>
          <w:p w:rsidR="003F45E0" w:rsidRPr="00603E4E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Nová slovná zásoba (lopta, vláčik, macko, autíčko, loďka, šarkan,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jo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-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jo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...)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Sloveso mať (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havegot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). </w:t>
            </w:r>
            <w:r w:rsidRPr="00FB4F9B">
              <w:rPr>
                <w:rFonts w:ascii="Times New Roman" w:hAnsi="Times New Roman"/>
              </w:rPr>
              <w:t xml:space="preserve"> I </w:t>
            </w:r>
            <w:proofErr w:type="spellStart"/>
            <w:r w:rsidRPr="00FB4F9B">
              <w:rPr>
                <w:rFonts w:ascii="Times New Roman" w:hAnsi="Times New Roman"/>
              </w:rPr>
              <w:t>havegot</w:t>
            </w:r>
            <w:proofErr w:type="spellEnd"/>
            <w:r w:rsidRPr="00FB4F9B">
              <w:rPr>
                <w:rFonts w:ascii="Times New Roman" w:hAnsi="Times New Roman"/>
              </w:rPr>
              <w:t xml:space="preserve"> a ...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Haveyougot</w:t>
            </w:r>
            <w:proofErr w:type="spellEnd"/>
            <w:r w:rsidRPr="00FB4F9B">
              <w:rPr>
                <w:rFonts w:ascii="Times New Roman" w:hAnsi="Times New Roman"/>
              </w:rPr>
              <w:t xml:space="preserve"> a...? </w:t>
            </w:r>
            <w:proofErr w:type="spellStart"/>
            <w:r w:rsidRPr="00FB4F9B">
              <w:rPr>
                <w:rFonts w:ascii="Times New Roman" w:hAnsi="Times New Roman"/>
              </w:rPr>
              <w:t>Yes</w:t>
            </w:r>
            <w:proofErr w:type="spellEnd"/>
            <w:r w:rsidRPr="00FB4F9B">
              <w:rPr>
                <w:rFonts w:ascii="Times New Roman" w:hAnsi="Times New Roman"/>
              </w:rPr>
              <w:t xml:space="preserve">, I </w:t>
            </w:r>
            <w:proofErr w:type="spellStart"/>
            <w:r w:rsidRPr="00FB4F9B">
              <w:rPr>
                <w:rFonts w:ascii="Times New Roman" w:hAnsi="Times New Roman"/>
              </w:rPr>
              <w:t>have</w:t>
            </w:r>
            <w:proofErr w:type="spellEnd"/>
            <w:r w:rsidRPr="00FB4F9B">
              <w:rPr>
                <w:rFonts w:ascii="Times New Roman" w:hAnsi="Times New Roman"/>
              </w:rPr>
              <w:t xml:space="preserve">/No, I </w:t>
            </w:r>
            <w:proofErr w:type="spellStart"/>
            <w:r w:rsidRPr="00FB4F9B">
              <w:rPr>
                <w:rFonts w:ascii="Times New Roman" w:hAnsi="Times New Roman"/>
              </w:rPr>
              <w:t>haven´t</w:t>
            </w:r>
            <w:proofErr w:type="spellEnd"/>
            <w:r w:rsidRPr="00FB4F9B">
              <w:rPr>
                <w:rFonts w:ascii="Times New Roman" w:hAnsi="Times New Roman"/>
              </w:rPr>
              <w:t>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FB4F9B">
              <w:rPr>
                <w:rFonts w:ascii="Times New Roman" w:hAnsi="Times New Roman"/>
              </w:rPr>
              <w:t>Thereis</w:t>
            </w:r>
            <w:proofErr w:type="spellEnd"/>
            <w:r w:rsidRPr="00FB4F9B">
              <w:rPr>
                <w:rFonts w:ascii="Times New Roman" w:hAnsi="Times New Roman"/>
              </w:rPr>
              <w:t xml:space="preserve"> a /</w:t>
            </w:r>
            <w:proofErr w:type="spellStart"/>
            <w:r w:rsidRPr="00FB4F9B">
              <w:rPr>
                <w:rFonts w:ascii="Times New Roman" w:hAnsi="Times New Roman"/>
              </w:rPr>
              <w:t>an</w:t>
            </w:r>
            <w:proofErr w:type="spellEnd"/>
            <w:r w:rsidRPr="00FB4F9B">
              <w:rPr>
                <w:rFonts w:ascii="Times New Roman" w:hAnsi="Times New Roman"/>
              </w:rPr>
              <w:t>.../</w:t>
            </w:r>
            <w:proofErr w:type="spellStart"/>
            <w:r w:rsidRPr="00FB4F9B">
              <w:rPr>
                <w:rFonts w:ascii="Times New Roman" w:hAnsi="Times New Roman"/>
              </w:rPr>
              <w:t>There</w:t>
            </w:r>
            <w:proofErr w:type="spellEnd"/>
            <w:r w:rsidRPr="00FB4F9B">
              <w:rPr>
                <w:rFonts w:ascii="Times New Roman" w:hAnsi="Times New Roman"/>
              </w:rPr>
              <w:t xml:space="preserve"> are (pasívne)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hAnsi="Times New Roman"/>
              </w:rPr>
              <w:t xml:space="preserve"> Do </w:t>
            </w:r>
            <w:proofErr w:type="spellStart"/>
            <w:r w:rsidRPr="00FB4F9B">
              <w:rPr>
                <w:rFonts w:ascii="Times New Roman" w:hAnsi="Times New Roman"/>
              </w:rPr>
              <w:t>youlikecars</w:t>
            </w:r>
            <w:proofErr w:type="spellEnd"/>
            <w:r w:rsidRPr="00FB4F9B">
              <w:rPr>
                <w:rFonts w:ascii="Times New Roman" w:hAnsi="Times New Roman"/>
              </w:rPr>
              <w:t xml:space="preserve">? </w:t>
            </w:r>
            <w:proofErr w:type="spellStart"/>
            <w:r w:rsidRPr="00FB4F9B">
              <w:rPr>
                <w:rFonts w:ascii="Times New Roman" w:hAnsi="Times New Roman"/>
              </w:rPr>
              <w:t>Yes</w:t>
            </w:r>
            <w:proofErr w:type="spellEnd"/>
            <w:r w:rsidRPr="00FB4F9B">
              <w:rPr>
                <w:rFonts w:ascii="Times New Roman" w:hAnsi="Times New Roman"/>
              </w:rPr>
              <w:t xml:space="preserve">, I do./No, I </w:t>
            </w:r>
            <w:proofErr w:type="spellStart"/>
            <w:r w:rsidRPr="00FB4F9B">
              <w:rPr>
                <w:rFonts w:ascii="Times New Roman" w:hAnsi="Times New Roman"/>
              </w:rPr>
              <w:t>don´t</w:t>
            </w:r>
            <w:proofErr w:type="spellEnd"/>
            <w:r w:rsidRPr="00FB4F9B">
              <w:rPr>
                <w:rFonts w:ascii="Times New Roman" w:hAnsi="Times New Roman"/>
              </w:rPr>
              <w:t>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Frázy: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Mám(loptu).,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Výrazy: šťastný, smutný.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Opakovanie.</w:t>
            </w:r>
          </w:p>
        </w:tc>
        <w:tc>
          <w:tcPr>
            <w:tcW w:w="1629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Dramatizácia,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Interaktívna hry 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práca s knihou, pracovným listom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345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Frontálna práca,</w:t>
            </w:r>
          </w:p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Samostatná práca</w:t>
            </w:r>
          </w:p>
        </w:tc>
        <w:tc>
          <w:tcPr>
            <w:tcW w:w="1710" w:type="dxa"/>
          </w:tcPr>
          <w:p w:rsidR="003F45E0" w:rsidRPr="00FB4F9B" w:rsidRDefault="00EA37F3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>opakovanú slovnú zásobu 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preberanú.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použiť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nové frázy a sloveso mať a zároveň vie odpovedať na dané otázky.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Zvládne úlohu v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jednoduchom príbehu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Na základe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otázky vie vyjadriť základné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pocity</w:t>
            </w:r>
          </w:p>
        </w:tc>
      </w:tr>
      <w:tr w:rsidR="003F45E0" w:rsidRPr="00FB4F9B" w:rsidTr="00603E4E">
        <w:tc>
          <w:tcPr>
            <w:tcW w:w="165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Výživa a zdravie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Jedlá</w:t>
            </w:r>
          </w:p>
        </w:tc>
        <w:tc>
          <w:tcPr>
            <w:tcW w:w="1266" w:type="dxa"/>
            <w:shd w:val="clear" w:color="auto" w:fill="FFFFFF" w:themeFill="background1"/>
          </w:tcPr>
          <w:p w:rsidR="003F45E0" w:rsidRP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Cs w:val="18"/>
                <w:lang w:eastAsia="sk-SK"/>
              </w:rPr>
            </w:pPr>
            <w:r w:rsidRPr="00603E4E">
              <w:rPr>
                <w:rFonts w:ascii="Times New Roman" w:eastAsia="Times New Roman" w:hAnsi="Times New Roman"/>
                <w:szCs w:val="18"/>
                <w:lang w:eastAsia="sk-SK"/>
              </w:rPr>
              <w:t>Jedlo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4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Slovná zásoba: mlieko, kurča, zákusok, chlieb, syr, vajce, jablko, banán, pomaranč, hruška.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Slovesá: mať rád, poskočiť, priniesť.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Precvičovanie odpovedí na otázky: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Máš rád?, Čo máš rád?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- Reakcia na pokyny: Nájdi!, Ukáž!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Prídavné mená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hladný, chutný, dobrý/zlý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Frázy: Mám/ nemám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rád.., Som/nie som hladný, Nech sa páči. Ďakujem.</w:t>
            </w:r>
          </w:p>
        </w:tc>
        <w:tc>
          <w:tcPr>
            <w:tcW w:w="1629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 w:rsidRPr="00FB4F9B">
              <w:rPr>
                <w:rFonts w:ascii="Times New Roman" w:hAnsi="Times New Roman"/>
                <w:bCs/>
                <w:color w:val="000000"/>
              </w:rPr>
              <w:t>Rolová</w:t>
            </w:r>
            <w:proofErr w:type="spellEnd"/>
            <w:r w:rsidRPr="00FB4F9B">
              <w:rPr>
                <w:rFonts w:ascii="Times New Roman" w:hAnsi="Times New Roman"/>
                <w:bCs/>
                <w:color w:val="000000"/>
              </w:rPr>
              <w:t xml:space="preserve"> hra,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Pexeso,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práca s knihou, pracovným listom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5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Frontálna práca,</w:t>
            </w:r>
          </w:p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Samostatná práca</w:t>
            </w:r>
          </w:p>
        </w:tc>
        <w:tc>
          <w:tcPr>
            <w:tcW w:w="1710" w:type="dxa"/>
          </w:tcPr>
          <w:p w:rsidR="003F45E0" w:rsidRPr="00FB4F9B" w:rsidRDefault="00EA37F3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vyjadriť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čo má rád a ktoré je jeho obľúbené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jedlo.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pracovať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s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obrázkovým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materiálom 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zreprodukovať počuté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použiť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nové frázy a sloveso mať a zároveň vie odpovedať na dané otázky.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3F45E0" w:rsidRPr="00FB4F9B" w:rsidTr="00603E4E">
        <w:tc>
          <w:tcPr>
            <w:tcW w:w="165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Uprostred multikultúrnej spoločnosti,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Rodinné sviatky</w:t>
            </w:r>
          </w:p>
        </w:tc>
        <w:tc>
          <w:tcPr>
            <w:tcW w:w="1266" w:type="dxa"/>
            <w:shd w:val="clear" w:color="auto" w:fill="FFFFFF" w:themeFill="background1"/>
          </w:tcPr>
          <w:p w:rsidR="003F45E0" w:rsidRP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Cs w:val="18"/>
                <w:lang w:eastAsia="sk-SK"/>
              </w:rPr>
            </w:pPr>
            <w:r w:rsidRPr="00603E4E">
              <w:rPr>
                <w:rFonts w:ascii="Times New Roman" w:eastAsia="Times New Roman" w:hAnsi="Times New Roman"/>
                <w:szCs w:val="18"/>
                <w:lang w:eastAsia="sk-SK"/>
              </w:rPr>
              <w:t>Vianoce,</w:t>
            </w:r>
          </w:p>
          <w:p w:rsidR="003F45E0" w:rsidRP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Cs w:val="18"/>
                <w:lang w:eastAsia="sk-SK"/>
              </w:rPr>
            </w:pPr>
          </w:p>
          <w:p w:rsidR="003F45E0" w:rsidRP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Cs w:val="18"/>
                <w:lang w:eastAsia="sk-SK"/>
              </w:rPr>
            </w:pPr>
            <w:r w:rsidRPr="00603E4E">
              <w:rPr>
                <w:rFonts w:ascii="Times New Roman" w:eastAsia="Times New Roman" w:hAnsi="Times New Roman"/>
                <w:szCs w:val="18"/>
                <w:lang w:eastAsia="sk-SK"/>
              </w:rPr>
              <w:t>Veľká Noc,</w:t>
            </w:r>
          </w:p>
          <w:p w:rsidR="003F45E0" w:rsidRP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Cs w:val="18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03E4E">
              <w:rPr>
                <w:rFonts w:ascii="Times New Roman" w:eastAsia="Times New Roman" w:hAnsi="Times New Roman"/>
                <w:szCs w:val="18"/>
                <w:lang w:eastAsia="sk-SK"/>
              </w:rPr>
              <w:t>Narodeniny</w:t>
            </w:r>
          </w:p>
        </w:tc>
        <w:tc>
          <w:tcPr>
            <w:tcW w:w="2004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Vianoce - piesne, slovná zásoba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Jinglebells</w:t>
            </w:r>
            <w:proofErr w:type="spellEnd"/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 Veľká noc.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Symboly jari: vajíčko, zajačik, košík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Slovná zásoba narodeniny: torta, sviečka, darček, pohľadnica, balón, </w:t>
            </w:r>
            <w:proofErr w:type="spellStart"/>
            <w:r w:rsidRPr="00FB4F9B">
              <w:rPr>
                <w:rFonts w:ascii="Times New Roman" w:hAnsi="Times New Roman"/>
              </w:rPr>
              <w:t>dance</w:t>
            </w:r>
            <w:proofErr w:type="spellEnd"/>
            <w:r w:rsidRPr="00FB4F9B">
              <w:rPr>
                <w:rFonts w:ascii="Times New Roman" w:hAnsi="Times New Roman"/>
              </w:rPr>
              <w:t xml:space="preserve"> and </w:t>
            </w:r>
            <w:proofErr w:type="spellStart"/>
            <w:r w:rsidRPr="00FB4F9B">
              <w:rPr>
                <w:rFonts w:ascii="Times New Roman" w:hAnsi="Times New Roman"/>
              </w:rPr>
              <w:lastRenderedPageBreak/>
              <w:t>sing</w:t>
            </w:r>
            <w:proofErr w:type="spellEnd"/>
            <w:r w:rsidRPr="00FB4F9B">
              <w:rPr>
                <w:rFonts w:ascii="Times New Roman" w:hAnsi="Times New Roman"/>
              </w:rPr>
              <w:t xml:space="preserve">, hop, </w:t>
            </w:r>
            <w:proofErr w:type="spellStart"/>
            <w:r w:rsidRPr="00FB4F9B">
              <w:rPr>
                <w:rFonts w:ascii="Times New Roman" w:hAnsi="Times New Roman"/>
              </w:rPr>
              <w:t>jump</w:t>
            </w:r>
            <w:proofErr w:type="spellEnd"/>
            <w:r w:rsidRPr="00FB4F9B">
              <w:rPr>
                <w:rFonts w:ascii="Times New Roman" w:hAnsi="Times New Roman"/>
              </w:rPr>
              <w:t>,...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Želania: Happy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Christmas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and Happy New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Year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, Happy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birthday</w:t>
            </w:r>
            <w:proofErr w:type="spellEnd"/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Precvičovanie odpovedí na otázky: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sk-SK"/>
              </w:rPr>
            </w:pP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Howold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are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you?I´m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...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Howoldisske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/he?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She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/he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is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... </w:t>
            </w:r>
            <w:r w:rsidRPr="00FB4F9B">
              <w:rPr>
                <w:rFonts w:ascii="Times New Roman" w:hAnsi="Times New Roman"/>
              </w:rPr>
              <w:t xml:space="preserve">Are </w:t>
            </w:r>
            <w:proofErr w:type="spellStart"/>
            <w:r w:rsidRPr="00FB4F9B">
              <w:rPr>
                <w:rFonts w:ascii="Times New Roman" w:hAnsi="Times New Roman"/>
              </w:rPr>
              <w:t>you</w:t>
            </w:r>
            <w:proofErr w:type="spellEnd"/>
            <w:r w:rsidRPr="00FB4F9B">
              <w:rPr>
                <w:rFonts w:ascii="Times New Roman" w:hAnsi="Times New Roman"/>
              </w:rPr>
              <w:t xml:space="preserve"> 7? </w:t>
            </w:r>
            <w:proofErr w:type="spellStart"/>
            <w:r w:rsidRPr="00FB4F9B">
              <w:rPr>
                <w:rFonts w:ascii="Times New Roman" w:hAnsi="Times New Roman"/>
              </w:rPr>
              <w:t>Yes</w:t>
            </w:r>
            <w:proofErr w:type="spellEnd"/>
            <w:r w:rsidRPr="00FB4F9B">
              <w:rPr>
                <w:rFonts w:ascii="Times New Roman" w:hAnsi="Times New Roman"/>
              </w:rPr>
              <w:t xml:space="preserve">, I </w:t>
            </w:r>
            <w:proofErr w:type="spellStart"/>
            <w:r w:rsidRPr="00FB4F9B">
              <w:rPr>
                <w:rFonts w:ascii="Times New Roman" w:hAnsi="Times New Roman"/>
              </w:rPr>
              <w:t>am</w:t>
            </w:r>
            <w:proofErr w:type="spellEnd"/>
            <w:r w:rsidRPr="00FB4F9B">
              <w:rPr>
                <w:rFonts w:ascii="Times New Roman" w:hAnsi="Times New Roman"/>
              </w:rPr>
              <w:t xml:space="preserve">. No, </w:t>
            </w:r>
            <w:proofErr w:type="spellStart"/>
            <w:r w:rsidRPr="00FB4F9B">
              <w:rPr>
                <w:rFonts w:ascii="Times New Roman" w:hAnsi="Times New Roman"/>
              </w:rPr>
              <w:t>I´mnot</w:t>
            </w:r>
            <w:proofErr w:type="spellEnd"/>
            <w:r w:rsidRPr="00FB4F9B">
              <w:rPr>
                <w:rFonts w:ascii="Times New Roman" w:hAnsi="Times New Roman"/>
              </w:rPr>
              <w:t xml:space="preserve">. Are </w:t>
            </w:r>
            <w:proofErr w:type="spellStart"/>
            <w:r w:rsidRPr="00FB4F9B">
              <w:rPr>
                <w:rFonts w:ascii="Times New Roman" w:hAnsi="Times New Roman"/>
              </w:rPr>
              <w:t>yousix</w:t>
            </w:r>
            <w:proofErr w:type="spellEnd"/>
            <w:r w:rsidRPr="00FB4F9B">
              <w:rPr>
                <w:rFonts w:ascii="Times New Roman" w:hAnsi="Times New Roman"/>
              </w:rPr>
              <w:t xml:space="preserve"> or </w:t>
            </w:r>
            <w:proofErr w:type="spellStart"/>
            <w:r w:rsidRPr="00FB4F9B">
              <w:rPr>
                <w:rFonts w:ascii="Times New Roman" w:hAnsi="Times New Roman"/>
              </w:rPr>
              <w:t>seven</w:t>
            </w:r>
            <w:proofErr w:type="spellEnd"/>
            <w:r w:rsidRPr="00FB4F9B">
              <w:rPr>
                <w:rFonts w:ascii="Times New Roman" w:hAnsi="Times New Roman"/>
              </w:rPr>
              <w:t xml:space="preserve">? </w:t>
            </w:r>
            <w:proofErr w:type="spellStart"/>
            <w:r w:rsidRPr="00FB4F9B">
              <w:rPr>
                <w:rFonts w:ascii="Times New Roman" w:hAnsi="Times New Roman"/>
              </w:rPr>
              <w:t>I´mseven</w:t>
            </w:r>
            <w:proofErr w:type="spellEnd"/>
          </w:p>
        </w:tc>
        <w:tc>
          <w:tcPr>
            <w:tcW w:w="1629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lastRenderedPageBreak/>
              <w:t>Motivácia,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Prednes vianočných piesní,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práca s knihou, pracovným listom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5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Frontálna práca, samostatná práca, práca vo dvojici</w:t>
            </w:r>
          </w:p>
        </w:tc>
        <w:tc>
          <w:tcPr>
            <w:tcW w:w="1710" w:type="dxa"/>
          </w:tcPr>
          <w:p w:rsidR="003F45E0" w:rsidRPr="00FB4F9B" w:rsidRDefault="00EA37F3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vyjadriť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čo má rád a ktorý je jeho obľúbený sviatok</w:t>
            </w: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rozpoznať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 xml:space="preserve"> symboly Vianoc a Veľkej Noci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-povedať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koľko </w:t>
            </w:r>
            <w:r>
              <w:rPr>
                <w:rFonts w:ascii="Times New Roman" w:eastAsia="Times New Roman" w:hAnsi="Times New Roman"/>
                <w:lang w:eastAsia="sk-SK"/>
              </w:rPr>
              <w:lastRenderedPageBreak/>
              <w:t>má rokov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 xml:space="preserve">použiť </w:t>
            </w:r>
            <w:r w:rsidR="003F45E0" w:rsidRPr="00FB4F9B">
              <w:rPr>
                <w:rFonts w:ascii="Times New Roman" w:eastAsia="Times New Roman" w:hAnsi="Times New Roman"/>
                <w:lang w:eastAsia="sk-SK"/>
              </w:rPr>
              <w:t>nové frázy a sloveso mať a zárove</w:t>
            </w:r>
            <w:r>
              <w:rPr>
                <w:rFonts w:ascii="Times New Roman" w:eastAsia="Times New Roman" w:hAnsi="Times New Roman"/>
                <w:lang w:eastAsia="sk-SK"/>
              </w:rPr>
              <w:t>ň vie odpovedať na dané otázky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-</w:t>
            </w: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rozpoznať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narodeninové vecí na obrázku.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</w:p>
          <w:p w:rsidR="003F45E0" w:rsidRPr="00FB4F9B" w:rsidRDefault="00603E4E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-s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pieva</w:t>
            </w: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ť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počas nahrávky</w:t>
            </w:r>
          </w:p>
        </w:tc>
      </w:tr>
      <w:tr w:rsidR="003F45E0" w:rsidRPr="00FB4F9B" w:rsidTr="003F45E0">
        <w:tc>
          <w:tcPr>
            <w:tcW w:w="1658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lastRenderedPageBreak/>
              <w:t xml:space="preserve">Odievanie a móda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Základné druhy oblečenia</w:t>
            </w:r>
          </w:p>
        </w:tc>
        <w:tc>
          <w:tcPr>
            <w:tcW w:w="1266" w:type="dxa"/>
            <w:shd w:val="clear" w:color="auto" w:fill="FFFFFF" w:themeFill="background1"/>
          </w:tcPr>
          <w:p w:rsidR="003F45E0" w:rsidRPr="00603E4E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603E4E">
              <w:rPr>
                <w:rFonts w:ascii="Times New Roman" w:eastAsia="Times New Roman" w:hAnsi="Times New Roman"/>
                <w:szCs w:val="18"/>
                <w:lang w:eastAsia="sk-SK"/>
              </w:rPr>
              <w:t>Oblečenie</w:t>
            </w:r>
          </w:p>
        </w:tc>
        <w:tc>
          <w:tcPr>
            <w:tcW w:w="2004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Základné kusy oblečenia: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jeans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>, T-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shirt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shoes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>,...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Výrazy: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put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on,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takeoff</w:t>
            </w:r>
            <w:proofErr w:type="spellEnd"/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- Prídavné mená: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dirty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,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clean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( My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jeans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are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clean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>.)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Ročné obdobia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lang w:eastAsia="sk-SK"/>
              </w:rPr>
              <w:t>- Precvičovanie odpovedí na otázky: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What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do 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youwearwhenyouplayfootball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>? I </w:t>
            </w:r>
            <w:proofErr w:type="spellStart"/>
            <w:r w:rsidRPr="00FB4F9B">
              <w:rPr>
                <w:rFonts w:ascii="Times New Roman" w:eastAsia="Times New Roman" w:hAnsi="Times New Roman"/>
                <w:lang w:eastAsia="sk-SK"/>
              </w:rPr>
              <w:t>wear</w:t>
            </w:r>
            <w:proofErr w:type="spellEnd"/>
            <w:r w:rsidRPr="00FB4F9B">
              <w:rPr>
                <w:rFonts w:ascii="Times New Roman" w:eastAsia="Times New Roman" w:hAnsi="Times New Roman"/>
                <w:lang w:eastAsia="sk-SK"/>
              </w:rPr>
              <w:t xml:space="preserve"> ...</w:t>
            </w:r>
          </w:p>
        </w:tc>
        <w:tc>
          <w:tcPr>
            <w:tcW w:w="1629" w:type="dxa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Dramatizácia,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 xml:space="preserve">Pexeso,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FB4F9B">
              <w:rPr>
                <w:rFonts w:ascii="Times New Roman" w:hAnsi="Times New Roman"/>
                <w:bCs/>
                <w:color w:val="000000"/>
              </w:rPr>
              <w:t>práca s knihou, pracovným listom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45" w:type="dxa"/>
          </w:tcPr>
          <w:p w:rsidR="003F45E0" w:rsidRPr="00FB4F9B" w:rsidRDefault="003F45E0" w:rsidP="003F45E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Frontálna práca, samostatná práca, práca vo dvojici</w:t>
            </w:r>
          </w:p>
        </w:tc>
        <w:tc>
          <w:tcPr>
            <w:tcW w:w="1710" w:type="dxa"/>
          </w:tcPr>
          <w:p w:rsidR="003F45E0" w:rsidRPr="00FB4F9B" w:rsidRDefault="00EA37F3" w:rsidP="003F45E0">
            <w:pPr>
              <w:spacing w:after="0" w:line="240" w:lineRule="auto"/>
              <w:rPr>
                <w:rFonts w:ascii="Times New Roman" w:eastAsia="Times New Roman" w:hAnsi="Times New Roman"/>
                <w:lang w:eastAsia="sk-SK"/>
              </w:rPr>
            </w:pPr>
            <w:r w:rsidRPr="00EA37F3">
              <w:rPr>
                <w:rFonts w:ascii="Times New Roman" w:eastAsia="Times New Roman" w:hAnsi="Times New Roman"/>
                <w:b/>
                <w:lang w:eastAsia="sk-SK"/>
              </w:rPr>
              <w:t>-</w:t>
            </w:r>
            <w:r w:rsidR="003F45E0" w:rsidRPr="00EA37F3">
              <w:rPr>
                <w:rFonts w:ascii="Times New Roman" w:eastAsia="Times New Roman" w:hAnsi="Times New Roman"/>
                <w:b/>
                <w:lang w:eastAsia="sk-SK"/>
              </w:rPr>
              <w:t>ro</w:t>
            </w:r>
            <w:r w:rsidR="00603E4E" w:rsidRPr="00EA37F3">
              <w:rPr>
                <w:rFonts w:ascii="Times New Roman" w:eastAsia="Times New Roman" w:hAnsi="Times New Roman"/>
                <w:b/>
                <w:lang w:eastAsia="sk-SK"/>
              </w:rPr>
              <w:t>zpoznať</w:t>
            </w:r>
            <w:r w:rsidR="00603E4E">
              <w:rPr>
                <w:rFonts w:ascii="Times New Roman" w:eastAsia="Times New Roman" w:hAnsi="Times New Roman"/>
                <w:lang w:eastAsia="sk-SK"/>
              </w:rPr>
              <w:t xml:space="preserve"> základné kusy oblečenia</w:t>
            </w:r>
          </w:p>
        </w:tc>
      </w:tr>
    </w:tbl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Učebné zdroje:</w:t>
      </w:r>
    </w:p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158"/>
        <w:gridCol w:w="2452"/>
        <w:gridCol w:w="2461"/>
      </w:tblGrid>
      <w:tr w:rsidR="003F45E0" w:rsidRPr="00FB4F9B" w:rsidTr="00FB4F9B">
        <w:tc>
          <w:tcPr>
            <w:tcW w:w="199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Odborná literatúra</w:t>
            </w:r>
          </w:p>
        </w:tc>
        <w:tc>
          <w:tcPr>
            <w:tcW w:w="215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245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246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3F45E0" w:rsidRPr="00FB4F9B" w:rsidTr="003F45E0">
        <w:tc>
          <w:tcPr>
            <w:tcW w:w="1991" w:type="dxa"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Metodická príručka, ISCES1, Učebné osnovy, Vzdelávacie štandardy</w:t>
            </w:r>
          </w:p>
        </w:tc>
        <w:tc>
          <w:tcPr>
            <w:tcW w:w="2158" w:type="dxa"/>
            <w:shd w:val="clear" w:color="auto" w:fill="FFFFFF" w:themeFill="background1"/>
          </w:tcPr>
          <w:p w:rsidR="003F45E0" w:rsidRPr="00EA37F3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</w:rPr>
              <w:t xml:space="preserve">Učebnica </w:t>
            </w:r>
            <w:proofErr w:type="spellStart"/>
            <w:r w:rsidRPr="00EA37F3">
              <w:rPr>
                <w:rFonts w:ascii="Times New Roman" w:hAnsi="Times New Roman"/>
              </w:rPr>
              <w:t>Family</w:t>
            </w:r>
            <w:proofErr w:type="spellEnd"/>
            <w:r w:rsidRPr="00EA37F3">
              <w:rPr>
                <w:rFonts w:ascii="Times New Roman" w:hAnsi="Times New Roman"/>
              </w:rPr>
              <w:t xml:space="preserve"> and </w:t>
            </w:r>
            <w:proofErr w:type="spellStart"/>
            <w:r w:rsidRPr="00EA37F3">
              <w:rPr>
                <w:rFonts w:ascii="Times New Roman" w:hAnsi="Times New Roman"/>
              </w:rPr>
              <w:t>Friends</w:t>
            </w:r>
            <w:proofErr w:type="spellEnd"/>
            <w:r w:rsidRPr="00EA37F3">
              <w:rPr>
                <w:rFonts w:ascii="Times New Roman" w:hAnsi="Times New Roman"/>
              </w:rPr>
              <w:t xml:space="preserve"> 1, pracovný zošit</w:t>
            </w:r>
          </w:p>
        </w:tc>
        <w:tc>
          <w:tcPr>
            <w:tcW w:w="2452" w:type="dxa"/>
            <w:shd w:val="clear" w:color="auto" w:fill="FFFFFF" w:themeFill="background1"/>
          </w:tcPr>
          <w:p w:rsidR="003F45E0" w:rsidRPr="00EA37F3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</w:rPr>
              <w:t>Počítač, interaktívna tabuľa, CD prehrávač, kancelársky papier</w:t>
            </w:r>
          </w:p>
        </w:tc>
        <w:tc>
          <w:tcPr>
            <w:tcW w:w="2461" w:type="dxa"/>
            <w:shd w:val="clear" w:color="auto" w:fill="FFFFFF" w:themeFill="background1"/>
          </w:tcPr>
          <w:p w:rsidR="003F45E0" w:rsidRPr="00EA37F3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EA37F3">
              <w:rPr>
                <w:rFonts w:ascii="Times New Roman" w:hAnsi="Times New Roman"/>
              </w:rPr>
              <w:t>planetavedomosti.sk,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A37F3">
              <w:rPr>
                <w:rFonts w:ascii="Times New Roman" w:hAnsi="Times New Roman"/>
              </w:rPr>
              <w:t>Vlastné pracovné listy</w:t>
            </w:r>
          </w:p>
        </w:tc>
      </w:tr>
    </w:tbl>
    <w:p w:rsidR="003F45E0" w:rsidRPr="00FB4F9B" w:rsidRDefault="003F45E0" w:rsidP="003F45E0">
      <w:pPr>
        <w:rPr>
          <w:rFonts w:ascii="Times New Roman" w:hAnsi="Times New Roman"/>
        </w:rPr>
      </w:pP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Začlenenie prierezových tém: viď v INOVOVANOM ŠKOLSKOM VZDELÁVACOM PROGRAME PRE 1. a 2. STUPEŇ ZŠ</w:t>
      </w:r>
    </w:p>
    <w:p w:rsidR="003F45E0" w:rsidRPr="00FB4F9B" w:rsidRDefault="003F45E0" w:rsidP="003F45E0">
      <w:pPr>
        <w:shd w:val="clear" w:color="auto" w:fill="FFFFFF" w:themeFill="background1"/>
        <w:rPr>
          <w:rFonts w:ascii="Times New Roman" w:hAnsi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3F45E0" w:rsidRPr="00FB4F9B" w:rsidTr="00FB4F9B">
        <w:tc>
          <w:tcPr>
            <w:tcW w:w="906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3F45E0" w:rsidRPr="00FB4F9B" w:rsidTr="003F45E0">
        <w:trPr>
          <w:trHeight w:val="1344"/>
        </w:trPr>
        <w:tc>
          <w:tcPr>
            <w:tcW w:w="9067" w:type="dxa"/>
            <w:shd w:val="clear" w:color="auto" w:fill="auto"/>
          </w:tcPr>
          <w:p w:rsidR="003F45E0" w:rsidRPr="00FB4F9B" w:rsidRDefault="003F45E0" w:rsidP="003F45E0">
            <w:p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Predmet cudzí jazyk je klasifikovaný na vysvedčení známkami Metodika hodnotenia vychádza z platných klasifikačných metodík. Hodnotenie a klasifikácia žiaka je súčasťou výchovno-vzdelávacieho procesu. Výsledky vyučovacieho a učebného procesu hodnotí učiteľ ústne a písomne a to nasledovným spôsobom:</w:t>
            </w:r>
          </w:p>
          <w:p w:rsidR="003F45E0" w:rsidRPr="00FB4F9B" w:rsidRDefault="003F45E0" w:rsidP="00DD4F36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9B">
              <w:rPr>
                <w:rFonts w:ascii="Times New Roman" w:hAnsi="Times New Roman"/>
                <w:sz w:val="24"/>
                <w:szCs w:val="24"/>
              </w:rPr>
              <w:t>priebežné hodnotenie sa uskutočňuje pri hodnotení čiastkových výsledkov prejavov žiaka na vyučovacích hodinách, má hlavne motivačný charakter, učiteľ zohľadňuje vekové a individuálne osobitosti žiaka a prihliada na jeho aktuálny psychický i fyzický stav,</w:t>
            </w:r>
          </w:p>
          <w:p w:rsidR="003F45E0" w:rsidRPr="00FB4F9B" w:rsidRDefault="003F45E0" w:rsidP="00DD4F36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9B">
              <w:rPr>
                <w:rFonts w:ascii="Times New Roman" w:hAnsi="Times New Roman"/>
                <w:sz w:val="24"/>
                <w:szCs w:val="24"/>
              </w:rPr>
              <w:lastRenderedPageBreak/>
              <w:t>celkové hodnotenie žiaka v cudzom jazyku sa uskutočňuje na konci prvého polroka a na konci druhého polroka školského roka; a vyjadruje objektívne zhodnotenie úrovne vedomostí, zručností a návykov žiaka v tomto vyučovacom predmete.</w:t>
            </w:r>
          </w:p>
          <w:p w:rsidR="003F45E0" w:rsidRPr="00FB4F9B" w:rsidRDefault="003F45E0" w:rsidP="003F45E0">
            <w:p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Systém kontroly a hodnotenia žiakov:</w:t>
            </w:r>
          </w:p>
          <w:p w:rsidR="003F45E0" w:rsidRPr="00FB4F9B" w:rsidRDefault="003F45E0" w:rsidP="00DD4F36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9B">
              <w:rPr>
                <w:rFonts w:ascii="Times New Roman" w:hAnsi="Times New Roman"/>
                <w:sz w:val="24"/>
                <w:szCs w:val="24"/>
              </w:rPr>
              <w:t>Pri  verbálnej komunikácii kontroly úrovne osvojenia poznatkov uprednostňovať prezentovanie poznatkov žiakmi na základe dobrovoľnej odpovede žiaka alebo určenia konkrétneho žiaka učiteľom / na predchádzajúcej hodine / . Pri verbálnej kontrole zisťovať a hodnotiť osvojenie základných poznatkov stanovených výkonovou časťou vzdelávacieho štandardu. – hodnotiť známkou</w:t>
            </w:r>
          </w:p>
          <w:p w:rsidR="003F45E0" w:rsidRPr="00FB4F9B" w:rsidRDefault="003F45E0" w:rsidP="00DD4F36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9B">
              <w:rPr>
                <w:rFonts w:ascii="Times New Roman" w:hAnsi="Times New Roman"/>
                <w:sz w:val="24"/>
                <w:szCs w:val="24"/>
              </w:rPr>
              <w:t xml:space="preserve"> Písomnou formou kontrolovať a hodnotiť osvojenie základných poznatkov  prostredníctvom testu na konci tematického celku alebo skupiny podobných učebných tém v časovom limite 10  - 20 min. Hodnotenie známkou na základe percentuálnej úspešnosti podľa kritérií na základe vzájomnej dohody učiteľov.</w:t>
            </w:r>
          </w:p>
          <w:p w:rsidR="003F45E0" w:rsidRPr="00FB4F9B" w:rsidRDefault="003F45E0" w:rsidP="003F45E0">
            <w:pPr>
              <w:ind w:left="2124" w:firstLine="708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100% - 90%    1  (výborný)</w:t>
            </w:r>
          </w:p>
          <w:p w:rsidR="003F45E0" w:rsidRPr="00FB4F9B" w:rsidRDefault="003F45E0" w:rsidP="003F45E0">
            <w:pPr>
              <w:ind w:left="2124" w:firstLine="708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89% - 75%      2 (chválitebný)</w:t>
            </w:r>
          </w:p>
          <w:p w:rsidR="003F45E0" w:rsidRPr="00FB4F9B" w:rsidRDefault="00044D36" w:rsidP="003F45E0">
            <w:pPr>
              <w:ind w:left="2124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74% - 48</w:t>
            </w:r>
            <w:r w:rsidR="003F45E0" w:rsidRPr="00FB4F9B">
              <w:rPr>
                <w:rFonts w:ascii="Times New Roman" w:hAnsi="Times New Roman"/>
              </w:rPr>
              <w:t xml:space="preserve"> %     3 (dobrý)</w:t>
            </w:r>
          </w:p>
          <w:p w:rsidR="003F45E0" w:rsidRPr="00FB4F9B" w:rsidRDefault="00044D36" w:rsidP="003F45E0">
            <w:pPr>
              <w:ind w:left="2124" w:firstLine="7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  <w:r w:rsidR="003F45E0" w:rsidRPr="00FB4F9B">
              <w:rPr>
                <w:rFonts w:ascii="Times New Roman" w:hAnsi="Times New Roman"/>
              </w:rPr>
              <w:t xml:space="preserve">% - </w:t>
            </w:r>
            <w:r>
              <w:rPr>
                <w:rFonts w:ascii="Times New Roman" w:hAnsi="Times New Roman"/>
              </w:rPr>
              <w:t>21</w:t>
            </w:r>
            <w:r w:rsidR="003F45E0" w:rsidRPr="00FB4F9B">
              <w:rPr>
                <w:rFonts w:ascii="Times New Roman" w:hAnsi="Times New Roman"/>
              </w:rPr>
              <w:t>%      4 (dostatočný)</w:t>
            </w:r>
          </w:p>
          <w:p w:rsidR="003F45E0" w:rsidRPr="00FB4F9B" w:rsidRDefault="003F45E0" w:rsidP="003F45E0">
            <w:pPr>
              <w:ind w:left="2124" w:firstLine="708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2</w:t>
            </w:r>
            <w:r w:rsidR="00044D36">
              <w:rPr>
                <w:rFonts w:ascii="Times New Roman" w:hAnsi="Times New Roman"/>
              </w:rPr>
              <w:t>0</w:t>
            </w:r>
            <w:r w:rsidRPr="00FB4F9B">
              <w:rPr>
                <w:rFonts w:ascii="Times New Roman" w:hAnsi="Times New Roman"/>
              </w:rPr>
              <w:t>% - 0%        5 (nedostatočný)</w:t>
            </w:r>
          </w:p>
          <w:p w:rsidR="003F45E0" w:rsidRPr="00FB4F9B" w:rsidRDefault="003F45E0" w:rsidP="003F45E0">
            <w:p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Pri praktických aktivitách využívať slovné hodnotenie praktických zručností / vrátane plagátov a schém podľa potreby / s dôrazom na samostatnosť a správnosť tvorby záverov z riešenia úloh. Slovné hodnotenie so stručným komentárom k výkonu žiaka. Úroveň kombinovaných verbálnych, písomných, grafických prejavov a komunikatívnych zručností kontrolovať a hodnotiť prostredníctvom prezentácie projektov podľa kritérií na základe vzájomnej dohody    (známkou, slovné hodnotenie).</w:t>
            </w:r>
          </w:p>
          <w:p w:rsidR="003F45E0" w:rsidRPr="00FB4F9B" w:rsidRDefault="003F45E0" w:rsidP="003F45E0">
            <w:p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Hodnotenie sa uskutočňuje buď formou kvantitatívnych alebo kvalitatívnych metód hodnotenia. Kvantitatívne metódy sa využívajú hlavne pri hodnotení počúvania a čítania s porozumením, slovnej zásoby či gramatiky; kvalitatívnymi metódami sa zasa hodnotí dialogický ústny prejav, monologický ústny prejav a písanie. V rámci kvantitatívneho hodnotenia výkonov je nutné zohľadňovať medzinárodne zaužívaný vzťah medzi percentuálnou chybovou kvótou a postavením jednotlivej známky v platnom známkovacom systéme. Hlavným cieľom hodnotenia je v prvom rade kontrola stavu učenia sa jazyka v spojení s pokrokom v učení sa, ako informáciou pre vyučujúcich a žiakov o ich aktuálnej úrovni ovládania jazyka. Pri hodnotení výkonov má vyučujúci tiež zohľadniť nielen aktuálnu úroveň ovládania jazyka, ale aj pokrok, ktorý žiak dosiahol, a teda treba brať ohľad na tieto komponenty: </w:t>
            </w:r>
          </w:p>
          <w:p w:rsidR="003F45E0" w:rsidRPr="00FB4F9B" w:rsidRDefault="003F45E0" w:rsidP="00DD4F36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9B">
              <w:rPr>
                <w:rFonts w:ascii="Times New Roman" w:hAnsi="Times New Roman"/>
                <w:sz w:val="24"/>
                <w:szCs w:val="24"/>
              </w:rPr>
              <w:t xml:space="preserve">stále výkony počas celého školského roka </w:t>
            </w:r>
          </w:p>
          <w:p w:rsidR="003F45E0" w:rsidRPr="00FB4F9B" w:rsidRDefault="003F45E0" w:rsidP="00DD4F36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9B">
              <w:rPr>
                <w:rFonts w:ascii="Times New Roman" w:hAnsi="Times New Roman"/>
                <w:sz w:val="24"/>
                <w:szCs w:val="24"/>
              </w:rPr>
              <w:t xml:space="preserve">pokrok v učení sa </w:t>
            </w:r>
          </w:p>
          <w:p w:rsidR="003F45E0" w:rsidRPr="00FB4F9B" w:rsidRDefault="003F45E0" w:rsidP="00DD4F36">
            <w:pPr>
              <w:pStyle w:val="Odsekzoznamu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F9B">
              <w:rPr>
                <w:rFonts w:ascii="Times New Roman" w:hAnsi="Times New Roman"/>
                <w:sz w:val="24"/>
                <w:szCs w:val="24"/>
              </w:rPr>
              <w:t xml:space="preserve">výsledok záverečného učenia sa </w:t>
            </w:r>
          </w:p>
          <w:p w:rsidR="003F45E0" w:rsidRPr="00FB4F9B" w:rsidRDefault="003F45E0" w:rsidP="003F45E0">
            <w:pPr>
              <w:jc w:val="both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Pri hodnotení stojí v popredí najmä stupeň ovládania jazyka žiakom. Na okraji pri hodnotení stoja poznatky a vedomosti, ktoré majú slúžiť ako podklad pre hodnotenie len v nevyhnutnom rozsahu.</w:t>
            </w:r>
          </w:p>
        </w:tc>
      </w:tr>
    </w:tbl>
    <w:p w:rsidR="003F45E0" w:rsidRDefault="003F45E0" w:rsidP="003F45E0">
      <w:pPr>
        <w:pStyle w:val="Nadpis1"/>
        <w:rPr>
          <w:rFonts w:ascii="Times New Roman" w:hAnsi="Times New Roman" w:cs="Times New Roman"/>
        </w:rPr>
      </w:pPr>
    </w:p>
    <w:p w:rsidR="00EA37F3" w:rsidRPr="00EA37F3" w:rsidRDefault="00EA37F3" w:rsidP="00EA37F3"/>
    <w:p w:rsidR="003F45E0" w:rsidRPr="00EA37F3" w:rsidRDefault="00EA37F3" w:rsidP="00EA37F3">
      <w:pPr>
        <w:pStyle w:val="Nadpis2"/>
        <w:rPr>
          <w:rFonts w:ascii="Times New Roman" w:hAnsi="Times New Roman" w:cs="Times New Roman"/>
          <w:color w:val="984806" w:themeColor="accent6" w:themeShade="80"/>
        </w:rPr>
      </w:pPr>
      <w:bookmarkStart w:id="10" w:name="_Toc21520515"/>
      <w:r>
        <w:rPr>
          <w:rFonts w:ascii="Times New Roman" w:hAnsi="Times New Roman" w:cs="Times New Roman"/>
          <w:color w:val="984806" w:themeColor="accent6" w:themeShade="80"/>
        </w:rPr>
        <w:t xml:space="preserve">1.3 </w:t>
      </w:r>
      <w:r w:rsidR="003F45E0" w:rsidRPr="00EA37F3">
        <w:rPr>
          <w:rFonts w:ascii="Times New Roman" w:hAnsi="Times New Roman" w:cs="Times New Roman"/>
          <w:color w:val="984806" w:themeColor="accent6" w:themeShade="80"/>
        </w:rPr>
        <w:t>Matematika</w:t>
      </w:r>
      <w:bookmarkEnd w:id="10"/>
    </w:p>
    <w:p w:rsidR="00D32779" w:rsidRPr="00D32779" w:rsidRDefault="00D32779" w:rsidP="00D32779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3F45E0" w:rsidRPr="00FB4F9B" w:rsidTr="00044D36">
        <w:tc>
          <w:tcPr>
            <w:tcW w:w="9209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PREDMET MATEMATIKA</w:t>
            </w:r>
          </w:p>
        </w:tc>
      </w:tr>
    </w:tbl>
    <w:p w:rsidR="003F45E0" w:rsidRPr="00FB4F9B" w:rsidRDefault="003F45E0" w:rsidP="003F45E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F45E0" w:rsidRPr="00FB4F9B" w:rsidTr="003F45E0">
        <w:tc>
          <w:tcPr>
            <w:tcW w:w="9062" w:type="dxa"/>
            <w:shd w:val="clear" w:color="auto" w:fill="EEECE1" w:themeFill="background2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Názov predmetu:  </w:t>
            </w:r>
            <w:r w:rsidRPr="00EA37F3">
              <w:rPr>
                <w:rFonts w:ascii="Times New Roman" w:hAnsi="Times New Roman"/>
                <w:b/>
              </w:rPr>
              <w:t>MATEMATIKA</w:t>
            </w:r>
          </w:p>
        </w:tc>
      </w:tr>
      <w:tr w:rsidR="003F45E0" w:rsidRPr="00FB4F9B" w:rsidTr="00044D36">
        <w:tc>
          <w:tcPr>
            <w:tcW w:w="906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Časový rozsah výučby spolu: </w:t>
            </w:r>
            <w:r w:rsidR="00044D36">
              <w:rPr>
                <w:rFonts w:ascii="Times New Roman" w:hAnsi="Times New Roman"/>
              </w:rPr>
              <w:t>5 hodín týždenne, spolu 165 hodín</w:t>
            </w:r>
          </w:p>
        </w:tc>
      </w:tr>
      <w:tr w:rsidR="003F45E0" w:rsidRPr="00FB4F9B" w:rsidTr="003F45E0">
        <w:tc>
          <w:tcPr>
            <w:tcW w:w="9062" w:type="dxa"/>
            <w:shd w:val="clear" w:color="auto" w:fill="EEECE1" w:themeFill="background2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Ročník: </w:t>
            </w:r>
            <w:r w:rsidRPr="00EA37F3">
              <w:rPr>
                <w:rFonts w:ascii="Times New Roman" w:hAnsi="Times New Roman"/>
                <w:b/>
              </w:rPr>
              <w:t>tretí</w:t>
            </w:r>
          </w:p>
        </w:tc>
      </w:tr>
      <w:tr w:rsidR="003F45E0" w:rsidRPr="00FB4F9B" w:rsidTr="00044D36">
        <w:tc>
          <w:tcPr>
            <w:tcW w:w="906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</w:t>
            </w:r>
            <w:r w:rsidR="00044D36">
              <w:rPr>
                <w:rFonts w:ascii="Times New Roman" w:hAnsi="Times New Roman"/>
              </w:rPr>
              <w:t>kladná škola, Námestie A. H. Škultétyho 9, Veľký Krtíš 990 01</w:t>
            </w:r>
          </w:p>
        </w:tc>
      </w:tr>
      <w:tr w:rsidR="003F45E0" w:rsidRPr="00FB4F9B" w:rsidTr="003F45E0">
        <w:tc>
          <w:tcPr>
            <w:tcW w:w="9062" w:type="dxa"/>
            <w:shd w:val="clear" w:color="auto" w:fill="EEECE1" w:themeFill="background2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3F45E0" w:rsidRPr="00FB4F9B" w:rsidTr="00044D36">
        <w:tc>
          <w:tcPr>
            <w:tcW w:w="906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3F45E0" w:rsidRPr="00FB4F9B" w:rsidRDefault="003F45E0" w:rsidP="003F45E0">
      <w:pPr>
        <w:rPr>
          <w:rFonts w:ascii="Times New Roman" w:hAnsi="Times New Roman"/>
        </w:rPr>
      </w:pPr>
    </w:p>
    <w:p w:rsidR="003F45E0" w:rsidRPr="00FB4F9B" w:rsidRDefault="003F45E0" w:rsidP="00603E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3F45E0" w:rsidRPr="00FB4F9B" w:rsidRDefault="003F45E0" w:rsidP="0060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FB4F9B">
        <w:rPr>
          <w:rFonts w:ascii="Times New Roman" w:eastAsiaTheme="minorHAnsi" w:hAnsi="Times New Roman"/>
          <w:color w:val="000000"/>
          <w:sz w:val="23"/>
          <w:szCs w:val="23"/>
        </w:rPr>
        <w:t xml:space="preserve">Predmet matematika je na primárnom stupni vzdelávania prioritne zameraný na budovanie základov matematickej gramotnosti a na rozvíjanie kognitívnych oblastí – vedomosti (ovládanie faktov, postupov), aplikácie (používanie získaných vedomostí na riešenie problémov reálneho života), zdôvodňovanie (riešenie zložitejších problémov, ktoré vyžadujú širšie chápanie súvislostí a vzťahov). </w:t>
      </w:r>
    </w:p>
    <w:p w:rsidR="003F45E0" w:rsidRPr="00FB4F9B" w:rsidRDefault="003F45E0" w:rsidP="0060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FB4F9B">
        <w:rPr>
          <w:rFonts w:ascii="Times New Roman" w:eastAsiaTheme="minorHAnsi" w:hAnsi="Times New Roman"/>
          <w:color w:val="000000"/>
          <w:sz w:val="23"/>
          <w:szCs w:val="23"/>
        </w:rPr>
        <w:t xml:space="preserve">Výučba matematiky musí byť vedená snahou umožniť žiakom, aby získavali nové vedomosti špirálovite, vrátane opakovania učiva na začiatku školského roku s </w:t>
      </w:r>
      <w:proofErr w:type="spellStart"/>
      <w:r w:rsidRPr="00FB4F9B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propedeutickými</w:t>
      </w:r>
      <w:proofErr w:type="spellEnd"/>
      <w:r w:rsidRPr="00FB4F9B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 xml:space="preserve"> postupmi </w:t>
      </w:r>
      <w:r w:rsidRPr="00FB4F9B">
        <w:rPr>
          <w:rFonts w:ascii="Times New Roman" w:eastAsiaTheme="minorHAnsi" w:hAnsi="Times New Roman"/>
          <w:color w:val="000000"/>
          <w:sz w:val="23"/>
          <w:szCs w:val="23"/>
        </w:rPr>
        <w:t xml:space="preserve">prostredníctvom riešenia úloh s rôznorodým kontextom i divergentných úloh, aby tvorili jednoduché hypotézy a skúmali ich pravdivosť, vedeli používať rôzne spôsoby reprezentácie matematického obsahu (text, tabuľky, grafy, diagramy), rozvíjali svoju schopnosť orientácie v rovine a priestore. </w:t>
      </w:r>
    </w:p>
    <w:p w:rsidR="003F45E0" w:rsidRPr="00FB4F9B" w:rsidRDefault="003F45E0" w:rsidP="00603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FB4F9B">
        <w:rPr>
          <w:rFonts w:ascii="Times New Roman" w:eastAsiaTheme="minorHAnsi" w:hAnsi="Times New Roman"/>
          <w:color w:val="000000"/>
          <w:sz w:val="23"/>
          <w:szCs w:val="23"/>
        </w:rPr>
        <w:t xml:space="preserve">Obsah vzdelávania je spracovaný na kompetenčnom základe. Pri objavovaní a prezentácii nových matematických poznatkov sa vychádza z predchádzajúceho matematického vzdelania žiakov, z ich skúseností s aplikáciou už osvojených poznatkov. Na hodinách matematiky sa tiež kladie dôraz na rozvoj žiackych schopností a zručností, predovšetkým väčšou aktivizáciou žiakov. Proces získavania nových matematických vedomostí u žiakov musí učiteľ realizovať s prevahou pozorovania a experimentovania v ich prirodzenom prostredí. Učiteľ by mal tiež naučiť žiakov správne klásť otázky, odhadnúť výsledky i korektne formulovať závery. Učenie matematiky by malo byť pre žiakov zaujímavé, aby sa u nich formoval pozitívny vzťah k matematike a aby ju vnímali ako nástroj na riešenie problémových úloh každodenného života. </w:t>
      </w:r>
    </w:p>
    <w:p w:rsidR="003F45E0" w:rsidRPr="00FB4F9B" w:rsidRDefault="003F45E0" w:rsidP="00603E4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FB4F9B">
        <w:rPr>
          <w:rFonts w:ascii="Times New Roman" w:eastAsiaTheme="minorHAnsi" w:hAnsi="Times New Roman"/>
          <w:color w:val="000000"/>
          <w:sz w:val="23"/>
          <w:szCs w:val="23"/>
        </w:rPr>
        <w:t>Vzhľadom na charakter predmetu je potrebné prispôsobiť schopnostiam žiakov rýchlosť preberania tematických celkov rovnako ako ich poradie, prípadné rozdelenie na časti a presuny v rámci ročníkov.</w:t>
      </w: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F45E0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D32779" w:rsidRDefault="00D32779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044D36" w:rsidRPr="00FB4F9B" w:rsidRDefault="00044D36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3F45E0" w:rsidRPr="00FB4F9B" w:rsidRDefault="003F45E0" w:rsidP="003F45E0">
      <w:pPr>
        <w:tabs>
          <w:tab w:val="left" w:pos="2760"/>
        </w:tabs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  <w:r w:rsidRPr="00FB4F9B">
        <w:rPr>
          <w:rFonts w:ascii="Times New Roman" w:eastAsia="Times New Roman" w:hAnsi="Times New Roman"/>
          <w:lang w:eastAsia="cs-CZ"/>
        </w:rPr>
        <w:t xml:space="preserve">- </w:t>
      </w:r>
      <w:r w:rsidRPr="00FB4F9B">
        <w:rPr>
          <w:rFonts w:ascii="Times New Roman" w:eastAsia="Times New Roman" w:hAnsi="Times New Roman"/>
          <w:bCs/>
          <w:iCs/>
          <w:lang w:eastAsia="cs-CZ"/>
        </w:rPr>
        <w:t>vzdelávacia oblasť</w:t>
      </w:r>
      <w:r w:rsidRPr="00FB4F9B">
        <w:rPr>
          <w:rFonts w:ascii="Times New Roman" w:eastAsia="Times New Roman" w:hAnsi="Times New Roman"/>
          <w:bCs/>
          <w:iCs/>
          <w:lang w:eastAsia="cs-CZ"/>
        </w:rPr>
        <w:tab/>
      </w:r>
      <w:r w:rsidRPr="00FB4F9B">
        <w:rPr>
          <w:rFonts w:ascii="Times New Roman" w:hAnsi="Times New Roman"/>
          <w:b/>
          <w:bCs/>
          <w:sz w:val="23"/>
          <w:szCs w:val="23"/>
        </w:rPr>
        <w:t xml:space="preserve">Násobenie a delenie v obore násobilky 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  <w:r w:rsidRPr="00FB4F9B">
        <w:rPr>
          <w:rFonts w:ascii="Times New Roman" w:eastAsia="Times New Roman" w:hAnsi="Times New Roman"/>
          <w:bCs/>
          <w:iCs/>
          <w:lang w:eastAsia="cs-CZ"/>
        </w:rPr>
        <w:tab/>
      </w:r>
      <w:r w:rsidRPr="00FB4F9B">
        <w:rPr>
          <w:rFonts w:ascii="Times New Roman" w:eastAsia="Times New Roman" w:hAnsi="Times New Roman"/>
          <w:bCs/>
          <w:iCs/>
          <w:lang w:eastAsia="cs-CZ"/>
        </w:rPr>
        <w:tab/>
      </w:r>
      <w:r w:rsidRPr="00FB4F9B">
        <w:rPr>
          <w:rFonts w:ascii="Times New Roman" w:eastAsia="Times New Roman" w:hAnsi="Times New Roman"/>
          <w:bCs/>
          <w:iCs/>
          <w:lang w:eastAsia="cs-CZ"/>
        </w:rPr>
        <w:tab/>
        <w:t xml:space="preserve">- </w:t>
      </w:r>
      <w:r w:rsidRPr="00FB4F9B">
        <w:rPr>
          <w:rFonts w:ascii="Times New Roman" w:hAnsi="Times New Roman"/>
          <w:b/>
          <w:bCs/>
          <w:sz w:val="23"/>
          <w:szCs w:val="23"/>
        </w:rPr>
        <w:t>Vytváranie prirodzených čísel v číselnom obore do 10 000</w:t>
      </w:r>
    </w:p>
    <w:p w:rsidR="003F45E0" w:rsidRPr="00FB4F9B" w:rsidRDefault="003F45E0" w:rsidP="003F45E0">
      <w:pPr>
        <w:spacing w:after="0" w:line="240" w:lineRule="auto"/>
        <w:rPr>
          <w:rFonts w:ascii="Times New Roman" w:eastAsia="Times New Roman" w:hAnsi="Times New Roman"/>
          <w:bCs/>
          <w:iCs/>
          <w:lang w:eastAsia="cs-CZ"/>
        </w:rPr>
      </w:pPr>
      <w:r w:rsidRPr="00FB4F9B">
        <w:rPr>
          <w:rFonts w:ascii="Times New Roman" w:eastAsia="Times New Roman" w:hAnsi="Times New Roman"/>
          <w:bCs/>
          <w:iCs/>
          <w:lang w:eastAsia="cs-CZ"/>
        </w:rPr>
        <w:tab/>
      </w:r>
      <w:r w:rsidRPr="00FB4F9B">
        <w:rPr>
          <w:rFonts w:ascii="Times New Roman" w:eastAsia="Times New Roman" w:hAnsi="Times New Roman"/>
          <w:bCs/>
          <w:iCs/>
          <w:lang w:eastAsia="cs-CZ"/>
        </w:rPr>
        <w:tab/>
      </w:r>
      <w:r w:rsidRPr="00FB4F9B">
        <w:rPr>
          <w:rFonts w:ascii="Times New Roman" w:eastAsia="Times New Roman" w:hAnsi="Times New Roman"/>
          <w:bCs/>
          <w:iCs/>
          <w:lang w:eastAsia="cs-CZ"/>
        </w:rPr>
        <w:tab/>
        <w:t xml:space="preserve">- </w:t>
      </w:r>
      <w:r w:rsidRPr="00FB4F9B">
        <w:rPr>
          <w:rFonts w:ascii="Times New Roman" w:hAnsi="Times New Roman"/>
          <w:b/>
          <w:bCs/>
          <w:sz w:val="23"/>
          <w:szCs w:val="23"/>
        </w:rPr>
        <w:t>Geometria a meranie</w:t>
      </w:r>
    </w:p>
    <w:p w:rsidR="00044D36" w:rsidRDefault="003F45E0" w:rsidP="003F45E0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B4F9B">
        <w:rPr>
          <w:rFonts w:ascii="Times New Roman" w:eastAsia="Times New Roman" w:hAnsi="Times New Roman"/>
          <w:bCs/>
          <w:iCs/>
          <w:lang w:eastAsia="cs-CZ"/>
        </w:rPr>
        <w:tab/>
      </w:r>
      <w:r w:rsidRPr="00FB4F9B">
        <w:rPr>
          <w:rFonts w:ascii="Times New Roman" w:eastAsia="Times New Roman" w:hAnsi="Times New Roman"/>
          <w:bCs/>
          <w:iCs/>
          <w:lang w:eastAsia="cs-CZ"/>
        </w:rPr>
        <w:tab/>
      </w:r>
      <w:r w:rsidRPr="00FB4F9B">
        <w:rPr>
          <w:rFonts w:ascii="Times New Roman" w:eastAsia="Times New Roman" w:hAnsi="Times New Roman"/>
          <w:bCs/>
          <w:iCs/>
          <w:lang w:eastAsia="cs-CZ"/>
        </w:rPr>
        <w:tab/>
        <w:t xml:space="preserve">- </w:t>
      </w:r>
      <w:r w:rsidRPr="00FB4F9B">
        <w:rPr>
          <w:rFonts w:ascii="Times New Roman" w:hAnsi="Times New Roman"/>
          <w:b/>
          <w:bCs/>
          <w:sz w:val="23"/>
          <w:szCs w:val="23"/>
        </w:rPr>
        <w:t xml:space="preserve">Riešenie aplikačných úloh </w:t>
      </w:r>
      <w:r w:rsidR="00044D36">
        <w:rPr>
          <w:rFonts w:ascii="Times New Roman" w:hAnsi="Times New Roman"/>
          <w:b/>
          <w:bCs/>
          <w:sz w:val="23"/>
          <w:szCs w:val="23"/>
        </w:rPr>
        <w:t>a úloh rozvíjajúcich špecifické</w:t>
      </w:r>
    </w:p>
    <w:p w:rsidR="003F45E0" w:rsidRPr="00044D36" w:rsidRDefault="003F45E0" w:rsidP="003F45E0">
      <w:pPr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  <w:r w:rsidRPr="00FB4F9B">
        <w:rPr>
          <w:rFonts w:ascii="Times New Roman" w:hAnsi="Times New Roman"/>
          <w:b/>
          <w:bCs/>
          <w:sz w:val="23"/>
          <w:szCs w:val="23"/>
        </w:rPr>
        <w:t>matematické myslenie</w:t>
      </w:r>
    </w:p>
    <w:p w:rsidR="003F45E0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EA37F3" w:rsidRPr="00FB4F9B" w:rsidRDefault="00EA37F3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3F45E0" w:rsidRPr="00FB4F9B" w:rsidTr="00044D36">
        <w:tc>
          <w:tcPr>
            <w:tcW w:w="53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3F45E0" w:rsidRPr="00FB4F9B" w:rsidTr="00044D36">
        <w:tc>
          <w:tcPr>
            <w:tcW w:w="53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auto"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>Žiaci  majú dosiahnuť nasledujúce ciele: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osvojiť si základné matematické pojmy, poznatky, znalosti a postupy uvedené vo vzdelávacom štandarde,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>pracovať s prirodzenými číslami (v obore do 10 000) tak, ako to bližšie špecifikuje vzdelávací štandard,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používať zlomky na </w:t>
            </w:r>
            <w:proofErr w:type="spellStart"/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>propedeutickej</w:t>
            </w:r>
            <w:proofErr w:type="spellEnd"/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>, prípravnej úrovni,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identifikovať a správne pomenovať funkčné vzťahy medzi číslami,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objavovať pravidlá vytvorených postupností a dopĺňať ich,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orientovať sa v tabuľkách, grafoch a vytvárať ich,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identifikovať, pomenovať, narysovať a správne označiť geometrické útvary bližšie špecifikované vo vzdelávacom štandarde,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odhadnúť a presne odmerať dĺžku útvaru, premeniť jednotky dĺžky (mm, cm, dm, m, km).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používať matematiku ako jeden z nástrojov na riešenie problémov reálneho života (vrátane postupného nadobúdania finančnej gramotnosti),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>rozvíjať zručnosti súvisiace s procesom učenia sa,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>rozvíjať poznávacie procesy a myšlienkové operácie,</w:t>
            </w:r>
          </w:p>
          <w:p w:rsidR="003F45E0" w:rsidRPr="00FB4F9B" w:rsidRDefault="003F45E0" w:rsidP="00DD4F3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upevniť kladné morálne a vôľové vlastnosti (samostatnosť, rozhodnosť, vytrvalosť, húževnatosť, kritiku, sebakritiku, dôveru vo vlastné schopnosti a možnosti, systematickosť pri riešení úloh v osobnom i verejnom kontexte),</w:t>
            </w:r>
          </w:p>
          <w:p w:rsidR="003F45E0" w:rsidRPr="00FB4F9B" w:rsidRDefault="003F45E0" w:rsidP="00DD4F36">
            <w:pPr>
              <w:widowControl w:val="0"/>
              <w:numPr>
                <w:ilvl w:val="0"/>
                <w:numId w:val="28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rozvíjať kľúčové kompetencie v sociálnej a komunikačnej oblasti.</w:t>
            </w:r>
          </w:p>
        </w:tc>
      </w:tr>
    </w:tbl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88"/>
        <w:gridCol w:w="134"/>
      </w:tblGrid>
      <w:tr w:rsidR="003F45E0" w:rsidRPr="00FB4F9B" w:rsidTr="00044D36">
        <w:tc>
          <w:tcPr>
            <w:tcW w:w="534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2" w:type="dxa"/>
            <w:gridSpan w:val="2"/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3F45E0" w:rsidRPr="00FB4F9B" w:rsidTr="00044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hAnsi="Times New Roman"/>
                <w:b/>
                <w:bCs/>
                <w:u w:val="single"/>
              </w:rPr>
              <w:t>Kompetencie matematicko-vedné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  <w:b/>
                <w:bCs/>
              </w:rPr>
              <w:t>Ak učiteľ pri vyučovaní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vedie žiaka pri realizácii experimentu k schopnosti a ochote používať matematické spôsoby myslenia (logické a priestorové myslenie) a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</w:rPr>
              <w:t>prezentácie (vzorce, modely, diagramy, grafy, tabuľky),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využíva matematické prostriedky na zaznamenanie výsledkov a priebehu pozorovania,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  <w:b/>
                <w:bCs/>
              </w:rPr>
              <w:t>potom žiak postupne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odhaduje hodnoty veličín, ktoré nemôže presne zmerať a odhaduje chybu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</w:rPr>
              <w:t>merania,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vytvára rôzne formy grafického znázornenia vyplývajúce z merania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</w:rPr>
              <w:t>(tabuľky, diagramy, grafy, schémy a pod.),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aplikuje vedomosti o základných tvaroch predmetov a ich vzájomnej polohe</w:t>
            </w:r>
          </w:p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F9B">
              <w:rPr>
                <w:rFonts w:ascii="Times New Roman" w:hAnsi="Times New Roman"/>
              </w:rPr>
              <w:t>v rovine a priestore.</w:t>
            </w:r>
          </w:p>
        </w:tc>
      </w:tr>
      <w:tr w:rsidR="003F45E0" w:rsidRPr="00FB4F9B" w:rsidTr="00044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hAnsi="Times New Roman"/>
                <w:b/>
                <w:bCs/>
                <w:u w:val="single"/>
              </w:rPr>
              <w:t>Kompetencie na riešenie problémov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  <w:bCs/>
              </w:rPr>
              <w:t>Ak učiteľ pri vyučovaní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dbá na to, aby výučba bola pokiaľ možno praktická a problémová, aby žiak mal možnosť individuálne experimentovať,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nechá žiaka samostatne merať hodnoty fyzikálnych veličín, pripravovať si rôzne materiály a jednoduché pomôcky k pokusom,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umožní žiakovi premýšľať a plánovať spôsob vykonania experimentu, navrhnúť iný spôsob riešenia daného problému,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hodnotí žiaka predovšetkým podľa toho ako rieši praktické úlohy a problémy experimentálnej a teoretickej povahy,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rozpoznáva problémy v priebehu pozorovania javov, merania,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experimentovania,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systematickým postupom pri problémovom experimente organizuje svoje myslenie, čím minimalizuje chybné riešenia a rozhodnutia,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rozvíja si hodnotiace (kritické) a tvorivé myslenie, čo je základom pre riešenie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</w:rPr>
              <w:t>problémov v osobnom a pracovnom živote,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uplatňovaním deduktívnej metódy aktívnej konštrukcie poznatkov správne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F9B">
              <w:rPr>
                <w:rFonts w:ascii="Times New Roman" w:hAnsi="Times New Roman"/>
              </w:rPr>
              <w:t>chápe problémy a hľadá ich efektívne riešenia.</w:t>
            </w:r>
          </w:p>
        </w:tc>
      </w:tr>
      <w:tr w:rsidR="003F45E0" w:rsidRPr="00FB4F9B" w:rsidTr="00044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hAnsi="Times New Roman"/>
                <w:b/>
                <w:bCs/>
                <w:u w:val="single"/>
              </w:rPr>
              <w:t>Kompetencie personálne a sociálne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  <w:b/>
                <w:bCs/>
              </w:rPr>
              <w:t>Ak učiteľ pri vyučovaní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umožňuje vykonávať experimenty v malých skupinách, keď žiak spolupracuje v kolektíve, v tímovej práci,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  <w:b/>
                <w:bCs/>
              </w:rPr>
              <w:t>potom žiak postupne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pri práci v skupine preberá určitú rolu, za ktorú zodpovedá (pripravuje materiál, alebo zostavuje pokus, či vedie záznam o pozorovaní a meraní a pod.)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prispieva do diskusie o vykonávanej úlohe alebo o pozorovanom jave vo svojej skupine a v kolektíve triedy,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vytvára si pozitívnu predstavu o sebe samom: dospievať k správnym záverom, k úspešnému vykonávaní pokusov a k vyslovovaniu názorov,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rozvíja svoje city a sociálne vzťahy súčasne s rozvojom svojho operačného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myslenia, ktoré sa utvára najviac na základe abstrakcií vyplývajúcich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F9B">
              <w:rPr>
                <w:rFonts w:ascii="Times New Roman" w:hAnsi="Times New Roman"/>
              </w:rPr>
              <w:t>z materiálnej činnosti s predmetmi.</w:t>
            </w:r>
          </w:p>
        </w:tc>
      </w:tr>
      <w:tr w:rsidR="003F45E0" w:rsidRPr="00FB4F9B" w:rsidTr="00044D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F45E0" w:rsidRPr="00FB4F9B" w:rsidRDefault="003F45E0" w:rsidP="003F45E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hAnsi="Times New Roman"/>
                <w:b/>
                <w:bCs/>
                <w:u w:val="single"/>
              </w:rPr>
              <w:t>Kompetencie pracovné a podnikateľské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  <w:b/>
                <w:bCs/>
              </w:rPr>
              <w:t>Ak učiteľ pri vyučovaní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umožňuje samostatné zostavovanie experimentov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hAnsi="Times New Roman"/>
              </w:rPr>
              <w:t>žiakom,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  <w:b/>
                <w:bCs/>
              </w:rPr>
              <w:t>potom žiak postupne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osvojuje si prostredníctvom práce na experimentoch pracovné návyky,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rozvíja schopnosť uvážiť výber vhodných pomôcok a potrebu dodržiavania pravidiel a disciplíny hlavne v miestach, kde je zvýšené riziko úrazu,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pri experimentovaní v skupinkách dodržuje základné pravidlá pracovnej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eastAsia="SymbolMT" w:hAnsi="Times New Roman"/>
              </w:rPr>
            </w:pPr>
            <w:r w:rsidRPr="00FB4F9B">
              <w:rPr>
                <w:rFonts w:ascii="Times New Roman" w:hAnsi="Times New Roman"/>
              </w:rPr>
              <w:t>hygieny,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eastAsia="SymbolMT" w:hAnsi="Times New Roman"/>
              </w:rPr>
              <w:t xml:space="preserve">• </w:t>
            </w:r>
            <w:r w:rsidRPr="00FB4F9B">
              <w:rPr>
                <w:rFonts w:ascii="Times New Roman" w:hAnsi="Times New Roman"/>
              </w:rPr>
              <w:t>navrhuje vykonávanie ďalších experimentov alebo meraní.</w:t>
            </w:r>
          </w:p>
        </w:tc>
      </w:tr>
    </w:tbl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3F45E0" w:rsidRPr="00FB4F9B" w:rsidRDefault="003F45E0" w:rsidP="003F45E0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232"/>
        <w:gridCol w:w="1299"/>
      </w:tblGrid>
      <w:tr w:rsidR="003F45E0" w:rsidRPr="00FB4F9B" w:rsidTr="003660B5">
        <w:tc>
          <w:tcPr>
            <w:tcW w:w="565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3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Tematické celky</w:t>
            </w:r>
          </w:p>
        </w:tc>
        <w:tc>
          <w:tcPr>
            <w:tcW w:w="1299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3F45E0" w:rsidRPr="00FB4F9B" w:rsidTr="003660B5">
        <w:tc>
          <w:tcPr>
            <w:tcW w:w="565" w:type="dxa"/>
            <w:shd w:val="clear" w:color="auto" w:fill="C2D69B" w:themeFill="accent3" w:themeFillTint="99"/>
          </w:tcPr>
          <w:p w:rsidR="003F45E0" w:rsidRPr="00603E4E" w:rsidRDefault="00603E4E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3E4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232" w:type="dxa"/>
          </w:tcPr>
          <w:p w:rsidR="003F45E0" w:rsidRPr="00603E4E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03E4E">
              <w:rPr>
                <w:rFonts w:ascii="Times New Roman" w:hAnsi="Times New Roman"/>
                <w:bCs/>
              </w:rPr>
              <w:t>Násobenie a delenie v obore násobilky</w:t>
            </w:r>
          </w:p>
        </w:tc>
        <w:tc>
          <w:tcPr>
            <w:tcW w:w="1299" w:type="dxa"/>
          </w:tcPr>
          <w:p w:rsidR="003F45E0" w:rsidRPr="00603E4E" w:rsidRDefault="003660B5" w:rsidP="003F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E4E">
              <w:rPr>
                <w:rFonts w:ascii="Times New Roman" w:hAnsi="Times New Roman"/>
                <w:b/>
              </w:rPr>
              <w:t>55</w:t>
            </w:r>
          </w:p>
        </w:tc>
      </w:tr>
      <w:tr w:rsidR="003F45E0" w:rsidRPr="00FB4F9B" w:rsidTr="003660B5">
        <w:tc>
          <w:tcPr>
            <w:tcW w:w="565" w:type="dxa"/>
            <w:shd w:val="clear" w:color="auto" w:fill="C2D69B" w:themeFill="accent3" w:themeFillTint="99"/>
          </w:tcPr>
          <w:p w:rsidR="003F45E0" w:rsidRPr="00603E4E" w:rsidRDefault="00603E4E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3E4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232" w:type="dxa"/>
          </w:tcPr>
          <w:p w:rsidR="003F45E0" w:rsidRPr="00603E4E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03E4E">
              <w:rPr>
                <w:rFonts w:ascii="Times New Roman" w:hAnsi="Times New Roman"/>
                <w:bCs/>
              </w:rPr>
              <w:t>Vytváranie prirodzených čísel v číselnom obore do 10 000</w:t>
            </w:r>
          </w:p>
        </w:tc>
        <w:tc>
          <w:tcPr>
            <w:tcW w:w="1299" w:type="dxa"/>
          </w:tcPr>
          <w:p w:rsidR="003F45E0" w:rsidRPr="00603E4E" w:rsidRDefault="003660B5" w:rsidP="003F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E4E">
              <w:rPr>
                <w:rFonts w:ascii="Times New Roman" w:hAnsi="Times New Roman"/>
                <w:b/>
              </w:rPr>
              <w:t>60</w:t>
            </w:r>
          </w:p>
        </w:tc>
      </w:tr>
      <w:tr w:rsidR="003F45E0" w:rsidRPr="00FB4F9B" w:rsidTr="003660B5">
        <w:tc>
          <w:tcPr>
            <w:tcW w:w="565" w:type="dxa"/>
            <w:shd w:val="clear" w:color="auto" w:fill="C2D69B" w:themeFill="accent3" w:themeFillTint="99"/>
          </w:tcPr>
          <w:p w:rsidR="003F45E0" w:rsidRPr="00603E4E" w:rsidRDefault="00603E4E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3E4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232" w:type="dxa"/>
          </w:tcPr>
          <w:p w:rsidR="003F45E0" w:rsidRPr="00603E4E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03E4E">
              <w:rPr>
                <w:rFonts w:ascii="Times New Roman" w:hAnsi="Times New Roman"/>
                <w:bCs/>
              </w:rPr>
              <w:t>Geometria a meranie</w:t>
            </w:r>
          </w:p>
        </w:tc>
        <w:tc>
          <w:tcPr>
            <w:tcW w:w="1299" w:type="dxa"/>
          </w:tcPr>
          <w:p w:rsidR="003F45E0" w:rsidRPr="00603E4E" w:rsidRDefault="003F45E0" w:rsidP="003F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E4E">
              <w:rPr>
                <w:rFonts w:ascii="Times New Roman" w:hAnsi="Times New Roman"/>
                <w:b/>
              </w:rPr>
              <w:t>2</w:t>
            </w:r>
            <w:r w:rsidR="003660B5" w:rsidRPr="00603E4E">
              <w:rPr>
                <w:rFonts w:ascii="Times New Roman" w:hAnsi="Times New Roman"/>
                <w:b/>
              </w:rPr>
              <w:t>9</w:t>
            </w:r>
          </w:p>
        </w:tc>
      </w:tr>
      <w:tr w:rsidR="003F45E0" w:rsidRPr="00FB4F9B" w:rsidTr="003660B5">
        <w:tc>
          <w:tcPr>
            <w:tcW w:w="565" w:type="dxa"/>
            <w:shd w:val="clear" w:color="auto" w:fill="C2D69B" w:themeFill="accent3" w:themeFillTint="99"/>
          </w:tcPr>
          <w:p w:rsidR="003F45E0" w:rsidRPr="00603E4E" w:rsidRDefault="00603E4E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03E4E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232" w:type="dxa"/>
          </w:tcPr>
          <w:p w:rsidR="003F45E0" w:rsidRPr="00603E4E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</w:rPr>
            </w:pPr>
            <w:r w:rsidRPr="00603E4E">
              <w:rPr>
                <w:rFonts w:ascii="Times New Roman" w:hAnsi="Times New Roman"/>
                <w:bCs/>
              </w:rPr>
              <w:t>Riešenie aplikačných úloh a úloh rozvíjajúcich špecifické matematické myslenie</w:t>
            </w:r>
          </w:p>
        </w:tc>
        <w:tc>
          <w:tcPr>
            <w:tcW w:w="1299" w:type="dxa"/>
          </w:tcPr>
          <w:p w:rsidR="003F45E0" w:rsidRPr="00603E4E" w:rsidRDefault="003660B5" w:rsidP="003F4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3E4E">
              <w:rPr>
                <w:rFonts w:ascii="Times New Roman" w:hAnsi="Times New Roman"/>
                <w:b/>
              </w:rPr>
              <w:t>21</w:t>
            </w:r>
          </w:p>
        </w:tc>
      </w:tr>
    </w:tbl>
    <w:p w:rsidR="003F45E0" w:rsidRPr="00FB4F9B" w:rsidRDefault="003F45E0" w:rsidP="003F45E0">
      <w:pPr>
        <w:rPr>
          <w:rFonts w:ascii="Times New Roman" w:hAnsi="Times New Roman"/>
          <w:b/>
        </w:rPr>
      </w:pP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EA37F3">
        <w:rPr>
          <w:rFonts w:ascii="Times New Roman" w:hAnsi="Times New Roman"/>
          <w:b/>
          <w:color w:val="984806" w:themeColor="accent6" w:themeShade="80"/>
        </w:rPr>
        <w:t>Tematický celok :</w:t>
      </w:r>
      <w:r w:rsidRPr="00FB4F9B">
        <w:rPr>
          <w:rFonts w:ascii="Times New Roman" w:hAnsi="Times New Roman"/>
          <w:b/>
          <w:bCs/>
          <w:sz w:val="23"/>
          <w:szCs w:val="23"/>
        </w:rPr>
        <w:t>Násobenie a delenie v obore násobilky</w:t>
      </w: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577"/>
        <w:gridCol w:w="1837"/>
        <w:gridCol w:w="1377"/>
        <w:gridCol w:w="1322"/>
        <w:gridCol w:w="1847"/>
      </w:tblGrid>
      <w:tr w:rsidR="003F45E0" w:rsidRPr="00FB4F9B" w:rsidTr="00EF269F">
        <w:tc>
          <w:tcPr>
            <w:tcW w:w="1366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57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83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37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322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84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3F45E0" w:rsidRPr="00FB4F9B" w:rsidTr="00EF269F">
        <w:tc>
          <w:tcPr>
            <w:tcW w:w="1366" w:type="dxa"/>
            <w:vMerge w:val="restart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Násobenie a delenie v obore </w:t>
            </w:r>
            <w:r w:rsidRPr="00FB4F9B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násobilky</w:t>
            </w:r>
          </w:p>
        </w:tc>
        <w:tc>
          <w:tcPr>
            <w:tcW w:w="1577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spellStart"/>
            <w:r w:rsidRPr="00100320">
              <w:rPr>
                <w:rFonts w:ascii="Times New Roman" w:hAnsi="Times New Roman"/>
                <w:szCs w:val="21"/>
              </w:rPr>
              <w:lastRenderedPageBreak/>
              <w:t>Propedeutikanásobena</w:t>
            </w:r>
            <w:proofErr w:type="spellEnd"/>
          </w:p>
        </w:tc>
        <w:tc>
          <w:tcPr>
            <w:tcW w:w="1837" w:type="dxa"/>
            <w:vMerge w:val="restart"/>
            <w:shd w:val="clear" w:color="auto" w:fill="FFFFFF" w:themeFill="background1"/>
          </w:tcPr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násobenie s využitím modelov (napr. grafické znázornenie, </w:t>
            </w:r>
            <w:r w:rsidRPr="00696986">
              <w:rPr>
                <w:sz w:val="22"/>
                <w:szCs w:val="23"/>
              </w:rPr>
              <w:lastRenderedPageBreak/>
              <w:t xml:space="preserve">štvorcová sieť)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rozlíšenie, že model 3 . 4 sa nerovná modelu 4 . 3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operácia „násobenie“, znak násobenia . (krát)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násobok čísla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párne a nepárne číslo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násobenie použitím zautomatizovaného spoja, násobilka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niekoľkokrát viac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komutatívnosť ako vlastnosť násobenia (na </w:t>
            </w:r>
            <w:proofErr w:type="spellStart"/>
            <w:r w:rsidRPr="00696986">
              <w:rPr>
                <w:sz w:val="22"/>
                <w:szCs w:val="23"/>
              </w:rPr>
              <w:t>propedeutickej</w:t>
            </w:r>
            <w:proofErr w:type="spellEnd"/>
            <w:r w:rsidRPr="00696986">
              <w:rPr>
                <w:sz w:val="22"/>
                <w:szCs w:val="23"/>
              </w:rPr>
              <w:t xml:space="preserve"> úrovni)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delenie podľa obsahu (delenie po, rozdelenie na skupiny danej veľkosti)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delenie na rovnaké časti (delenie na daný počet rovnakých častí)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delenie, znak delenia : (delené)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delenie použitím zautomatizovaného spoja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niekoľkokrát menej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proofErr w:type="spellStart"/>
            <w:r w:rsidRPr="00696986">
              <w:rPr>
                <w:sz w:val="22"/>
                <w:szCs w:val="23"/>
              </w:rPr>
              <w:t>matematizácia</w:t>
            </w:r>
            <w:proofErr w:type="spellEnd"/>
            <w:r w:rsidRPr="00696986">
              <w:rPr>
                <w:sz w:val="22"/>
                <w:szCs w:val="23"/>
              </w:rPr>
              <w:t xml:space="preserve"> reálnej situácie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jednoduché slovné úlohy typu: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určiť súčet viacerých rovnakých sčítancov </w:t>
            </w:r>
          </w:p>
          <w:p w:rsidR="003F45E0" w:rsidRPr="00696986" w:rsidRDefault="003F45E0" w:rsidP="003F45E0">
            <w:pPr>
              <w:spacing w:after="0" w:line="240" w:lineRule="auto"/>
              <w:rPr>
                <w:rFonts w:ascii="Times New Roman" w:hAnsi="Times New Roman"/>
                <w:szCs w:val="23"/>
              </w:rPr>
            </w:pPr>
            <w:r w:rsidRPr="00696986">
              <w:rPr>
                <w:rFonts w:ascii="Times New Roman" w:hAnsi="Times New Roman"/>
                <w:szCs w:val="23"/>
              </w:rPr>
              <w:t xml:space="preserve">zväčšiť dané číslo niekoľkokrát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rozdeliť dané číslo na daný počet rovnako veľkých častí (delenie na </w:t>
            </w:r>
            <w:r w:rsidRPr="00696986">
              <w:rPr>
                <w:sz w:val="22"/>
                <w:szCs w:val="23"/>
              </w:rPr>
              <w:lastRenderedPageBreak/>
              <w:t xml:space="preserve">rovnaké časti)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rozdeliť dané číslo na čísla danej veľkosti (delenie podľa obsahu)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zmenšiť dané číslo niekoľkokrát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porovnať podielom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kontrola správnosti riešenia slovnej úlohy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otázka a odpoveď k slovnej úlohe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jedna časť celku: polovica, tretina, štvrtina,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696986">
              <w:rPr>
                <w:rFonts w:ascii="Times New Roman" w:hAnsi="Times New Roman"/>
                <w:szCs w:val="23"/>
              </w:rPr>
              <w:t xml:space="preserve">časť celku: dve tretiny, tri štvrtiny, </w:t>
            </w:r>
          </w:p>
        </w:tc>
        <w:tc>
          <w:tcPr>
            <w:tcW w:w="1377" w:type="dxa"/>
            <w:vMerge w:val="restart"/>
          </w:tcPr>
          <w:p w:rsidR="003F45E0" w:rsidRPr="00FB4F9B" w:rsidRDefault="003F45E0" w:rsidP="003F45E0">
            <w:pPr>
              <w:tabs>
                <w:tab w:val="left" w:pos="7065"/>
              </w:tabs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Výkladovo-ilustratívna</w:t>
            </w:r>
          </w:p>
          <w:p w:rsidR="003F45E0" w:rsidRPr="00FB4F9B" w:rsidRDefault="003F45E0" w:rsidP="003F45E0">
            <w:pPr>
              <w:tabs>
                <w:tab w:val="left" w:pos="7065"/>
              </w:tabs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Motivačná</w:t>
            </w:r>
          </w:p>
          <w:p w:rsidR="003F45E0" w:rsidRPr="00FB4F9B" w:rsidRDefault="003F45E0" w:rsidP="003F45E0">
            <w:pPr>
              <w:tabs>
                <w:tab w:val="left" w:pos="7065"/>
              </w:tabs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Expozičná</w:t>
            </w:r>
          </w:p>
          <w:p w:rsidR="003F45E0" w:rsidRPr="00FB4F9B" w:rsidRDefault="003F45E0" w:rsidP="003F45E0">
            <w:pPr>
              <w:tabs>
                <w:tab w:val="left" w:pos="7065"/>
              </w:tabs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Diagnostická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2" w:type="dxa"/>
            <w:vMerge w:val="restart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sk-SK"/>
              </w:rPr>
            </w:pPr>
            <w:r w:rsidRPr="00FB4F9B">
              <w:rPr>
                <w:rFonts w:ascii="Times New Roman" w:hAnsi="Times New Roman"/>
                <w:bCs/>
                <w:szCs w:val="20"/>
                <w:lang w:eastAsia="sk-SK"/>
              </w:rPr>
              <w:lastRenderedPageBreak/>
              <w:t>Práca s internetom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Cs/>
                <w:szCs w:val="20"/>
                <w:lang w:eastAsia="sk-SK"/>
              </w:rPr>
            </w:pPr>
          </w:p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sk-SK"/>
              </w:rPr>
            </w:pPr>
            <w:r w:rsidRPr="00FB4F9B">
              <w:rPr>
                <w:rFonts w:ascii="Times New Roman" w:hAnsi="Times New Roman"/>
                <w:bCs/>
                <w:szCs w:val="20"/>
                <w:lang w:eastAsia="sk-SK"/>
              </w:rPr>
              <w:t xml:space="preserve">Hromadné </w:t>
            </w:r>
            <w:r w:rsidRPr="00FB4F9B">
              <w:rPr>
                <w:rFonts w:ascii="Times New Roman" w:hAnsi="Times New Roman"/>
                <w:bCs/>
                <w:szCs w:val="20"/>
                <w:lang w:eastAsia="sk-SK"/>
              </w:rPr>
              <w:lastRenderedPageBreak/>
              <w:t>vyučovanie</w:t>
            </w:r>
          </w:p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sk-SK"/>
              </w:rPr>
            </w:pPr>
          </w:p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sk-SK"/>
              </w:rPr>
            </w:pPr>
            <w:r w:rsidRPr="00FB4F9B">
              <w:rPr>
                <w:rFonts w:ascii="Times New Roman" w:hAnsi="Times New Roman"/>
                <w:bCs/>
                <w:szCs w:val="20"/>
                <w:lang w:eastAsia="sk-SK"/>
              </w:rPr>
              <w:t>Blokové vyučovanie</w:t>
            </w:r>
          </w:p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sk-SK"/>
              </w:rPr>
            </w:pPr>
          </w:p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sk-SK"/>
              </w:rPr>
            </w:pPr>
            <w:r w:rsidRPr="00FB4F9B">
              <w:rPr>
                <w:rFonts w:ascii="Times New Roman" w:hAnsi="Times New Roman"/>
                <w:bCs/>
                <w:szCs w:val="20"/>
                <w:lang w:eastAsia="sk-SK"/>
              </w:rPr>
              <w:t>Práca v skupinách</w:t>
            </w:r>
          </w:p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sk-SK"/>
              </w:rPr>
            </w:pPr>
            <w:r w:rsidRPr="00FB4F9B">
              <w:rPr>
                <w:rFonts w:ascii="Times New Roman" w:hAnsi="Times New Roman"/>
                <w:bCs/>
                <w:szCs w:val="20"/>
                <w:lang w:eastAsia="sk-SK"/>
              </w:rPr>
              <w:t>Vyučovacia hodina</w:t>
            </w:r>
          </w:p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Cs w:val="20"/>
                <w:lang w:eastAsia="sk-SK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FB4F9B">
              <w:rPr>
                <w:rFonts w:ascii="Times New Roman" w:hAnsi="Times New Roman"/>
                <w:bCs/>
                <w:szCs w:val="20"/>
                <w:lang w:eastAsia="sk-SK"/>
              </w:rPr>
              <w:t>Samostatná práca</w:t>
            </w:r>
          </w:p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 w:val="restart"/>
          </w:tcPr>
          <w:p w:rsidR="003F45E0" w:rsidRPr="00100320" w:rsidRDefault="003F45E0" w:rsidP="003F45E0">
            <w:pPr>
              <w:pStyle w:val="Default"/>
              <w:rPr>
                <w:sz w:val="22"/>
                <w:szCs w:val="23"/>
              </w:rPr>
            </w:pPr>
            <w:r w:rsidRPr="00100320">
              <w:rPr>
                <w:b/>
                <w:bCs/>
                <w:sz w:val="22"/>
                <w:szCs w:val="23"/>
              </w:rPr>
              <w:lastRenderedPageBreak/>
              <w:t xml:space="preserve">Žiak na konci 3. ročníka základnej školy vie/dokáže: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EA37F3">
              <w:rPr>
                <w:b/>
                <w:sz w:val="22"/>
                <w:szCs w:val="23"/>
              </w:rPr>
              <w:lastRenderedPageBreak/>
              <w:t>-</w:t>
            </w:r>
            <w:r w:rsidR="003F45E0" w:rsidRPr="00EA37F3">
              <w:rPr>
                <w:b/>
                <w:sz w:val="22"/>
                <w:szCs w:val="23"/>
              </w:rPr>
              <w:t>vymodelovať</w:t>
            </w:r>
            <w:r w:rsidR="003F45E0" w:rsidRPr="00100320">
              <w:rPr>
                <w:sz w:val="22"/>
                <w:szCs w:val="23"/>
              </w:rPr>
              <w:t xml:space="preserve"> násobenie prirodzených čísel ako súčet viacerých rovnakých sčítancov a zapísať ho pomocou znaku násobenia (s rešpektovaním poradia činiteľov),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100320">
              <w:rPr>
                <w:sz w:val="22"/>
                <w:szCs w:val="23"/>
              </w:rPr>
              <w:t>-</w:t>
            </w:r>
            <w:r w:rsidR="003F45E0" w:rsidRPr="00EA37F3">
              <w:rPr>
                <w:b/>
                <w:sz w:val="22"/>
                <w:szCs w:val="23"/>
              </w:rPr>
              <w:t>vymenovať</w:t>
            </w:r>
            <w:r w:rsidR="003F45E0" w:rsidRPr="00100320">
              <w:rPr>
                <w:sz w:val="22"/>
                <w:szCs w:val="23"/>
              </w:rPr>
              <w:t xml:space="preserve"> čísla po 2, 3, 4, 5, ..., 10 vzostupne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EA37F3">
              <w:rPr>
                <w:b/>
                <w:sz w:val="22"/>
                <w:szCs w:val="23"/>
              </w:rPr>
              <w:t>-</w:t>
            </w:r>
            <w:r w:rsidR="003F45E0" w:rsidRPr="00EA37F3">
              <w:rPr>
                <w:b/>
                <w:sz w:val="22"/>
                <w:szCs w:val="23"/>
              </w:rPr>
              <w:t>vynásobiť</w:t>
            </w:r>
            <w:r w:rsidR="003F45E0" w:rsidRPr="00100320">
              <w:rPr>
                <w:sz w:val="22"/>
                <w:szCs w:val="23"/>
              </w:rPr>
              <w:t xml:space="preserve"> prirodzené čísla v obore malej násobilky do 100 spamäti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EA37F3">
              <w:rPr>
                <w:b/>
                <w:sz w:val="22"/>
                <w:szCs w:val="23"/>
              </w:rPr>
              <w:t>-</w:t>
            </w:r>
            <w:r w:rsidR="003F45E0" w:rsidRPr="00EA37F3">
              <w:rPr>
                <w:b/>
                <w:sz w:val="22"/>
                <w:szCs w:val="23"/>
              </w:rPr>
              <w:t>zväčšiť</w:t>
            </w:r>
            <w:r w:rsidR="003F45E0" w:rsidRPr="00100320">
              <w:rPr>
                <w:sz w:val="22"/>
                <w:szCs w:val="23"/>
              </w:rPr>
              <w:t xml:space="preserve"> dané číslo násobením niekoľkokrát, </w:t>
            </w:r>
          </w:p>
          <w:p w:rsidR="0010032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EA37F3">
              <w:rPr>
                <w:b/>
                <w:sz w:val="22"/>
                <w:szCs w:val="23"/>
              </w:rPr>
              <w:t>-</w:t>
            </w:r>
            <w:r w:rsidR="003F45E0" w:rsidRPr="00EA37F3">
              <w:rPr>
                <w:b/>
                <w:sz w:val="22"/>
                <w:szCs w:val="23"/>
              </w:rPr>
              <w:t>vytvoriť</w:t>
            </w:r>
            <w:r w:rsidR="003F45E0" w:rsidRPr="00100320">
              <w:rPr>
                <w:sz w:val="22"/>
                <w:szCs w:val="23"/>
              </w:rPr>
              <w:t xml:space="preserve"> príklady </w:t>
            </w:r>
            <w:r w:rsidRPr="00100320">
              <w:rPr>
                <w:sz w:val="22"/>
                <w:szCs w:val="23"/>
              </w:rPr>
              <w:t xml:space="preserve">na násobenie k danej situácii,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100320">
              <w:rPr>
                <w:sz w:val="22"/>
                <w:szCs w:val="23"/>
              </w:rPr>
              <w:t>-</w:t>
            </w:r>
            <w:r w:rsidR="003F45E0" w:rsidRPr="00100320">
              <w:rPr>
                <w:sz w:val="22"/>
                <w:szCs w:val="23"/>
              </w:rPr>
              <w:t xml:space="preserve">pri riešení úloh </w:t>
            </w:r>
            <w:r w:rsidR="003F45E0" w:rsidRPr="00EA37F3">
              <w:rPr>
                <w:b/>
                <w:sz w:val="22"/>
                <w:szCs w:val="23"/>
              </w:rPr>
              <w:t>využi</w:t>
            </w:r>
            <w:r w:rsidR="003F45E0" w:rsidRPr="00100320">
              <w:rPr>
                <w:sz w:val="22"/>
                <w:szCs w:val="23"/>
              </w:rPr>
              <w:t xml:space="preserve">ť vzťah medzi sčítaním viacerých rovnakých sčítancov a násobením,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100320">
              <w:rPr>
                <w:sz w:val="22"/>
                <w:szCs w:val="23"/>
              </w:rPr>
              <w:t>-</w:t>
            </w:r>
            <w:r w:rsidR="003F45E0" w:rsidRPr="00100320">
              <w:rPr>
                <w:sz w:val="22"/>
                <w:szCs w:val="23"/>
              </w:rPr>
              <w:t xml:space="preserve">pri riešení úloh </w:t>
            </w:r>
            <w:r w:rsidR="003F45E0" w:rsidRPr="00EA37F3">
              <w:rPr>
                <w:b/>
                <w:sz w:val="22"/>
                <w:szCs w:val="23"/>
              </w:rPr>
              <w:t xml:space="preserve">využiť </w:t>
            </w:r>
            <w:r w:rsidR="003F45E0" w:rsidRPr="00100320">
              <w:rPr>
                <w:sz w:val="22"/>
                <w:szCs w:val="23"/>
              </w:rPr>
              <w:t xml:space="preserve">komutatívnosť násobenia,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100320">
              <w:rPr>
                <w:sz w:val="22"/>
                <w:szCs w:val="23"/>
              </w:rPr>
              <w:t>-</w:t>
            </w:r>
            <w:r w:rsidR="003F45E0" w:rsidRPr="00100320">
              <w:rPr>
                <w:sz w:val="22"/>
                <w:szCs w:val="23"/>
              </w:rPr>
              <w:t xml:space="preserve">rozdeliť celok na skupiny danej veľkosti (delenie podľa obsahu), </w:t>
            </w:r>
          </w:p>
          <w:p w:rsidR="003F45E0" w:rsidRPr="00100320" w:rsidRDefault="00EA37F3" w:rsidP="003F45E0">
            <w:pPr>
              <w:pStyle w:val="Default"/>
              <w:rPr>
                <w:sz w:val="22"/>
                <w:szCs w:val="23"/>
              </w:rPr>
            </w:pPr>
            <w:r w:rsidRPr="00EA37F3">
              <w:rPr>
                <w:b/>
                <w:sz w:val="22"/>
                <w:szCs w:val="23"/>
              </w:rPr>
              <w:t>-</w:t>
            </w:r>
            <w:r w:rsidR="003F45E0" w:rsidRPr="00EA37F3">
              <w:rPr>
                <w:b/>
                <w:sz w:val="22"/>
                <w:szCs w:val="23"/>
              </w:rPr>
              <w:t>rozdeliť</w:t>
            </w:r>
            <w:r w:rsidR="003F45E0" w:rsidRPr="00100320">
              <w:rPr>
                <w:sz w:val="22"/>
                <w:szCs w:val="23"/>
              </w:rPr>
              <w:t xml:space="preserve"> celok na daný počet rovnakých častí (delenie na rovnaké časti),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EA37F3">
              <w:rPr>
                <w:b/>
                <w:sz w:val="22"/>
                <w:szCs w:val="23"/>
              </w:rPr>
              <w:t>-</w:t>
            </w:r>
            <w:r w:rsidR="003F45E0" w:rsidRPr="00EA37F3">
              <w:rPr>
                <w:b/>
                <w:sz w:val="22"/>
                <w:szCs w:val="23"/>
              </w:rPr>
              <w:t>zapísať</w:t>
            </w:r>
            <w:r w:rsidR="003F45E0" w:rsidRPr="00100320">
              <w:rPr>
                <w:sz w:val="22"/>
                <w:szCs w:val="23"/>
              </w:rPr>
              <w:t xml:space="preserve"> delenie podľa obsahu a delenie na rovnaké časti pomocou znaku delenia,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EA37F3">
              <w:rPr>
                <w:b/>
                <w:sz w:val="22"/>
                <w:szCs w:val="23"/>
              </w:rPr>
              <w:lastRenderedPageBreak/>
              <w:t>-</w:t>
            </w:r>
            <w:r w:rsidR="003F45E0" w:rsidRPr="00EA37F3">
              <w:rPr>
                <w:b/>
                <w:sz w:val="22"/>
                <w:szCs w:val="23"/>
              </w:rPr>
              <w:t>vymenovať</w:t>
            </w:r>
            <w:r w:rsidR="003F45E0" w:rsidRPr="00100320">
              <w:rPr>
                <w:sz w:val="22"/>
                <w:szCs w:val="23"/>
              </w:rPr>
              <w:t xml:space="preserve"> čísla po 2, 3, 4, 5, ..., 10 zostupne,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3"/>
              </w:rPr>
            </w:pPr>
            <w:r w:rsidRPr="00EA37F3">
              <w:rPr>
                <w:b/>
                <w:sz w:val="22"/>
                <w:szCs w:val="23"/>
              </w:rPr>
              <w:t>-</w:t>
            </w:r>
            <w:r w:rsidR="003F45E0" w:rsidRPr="00EA37F3">
              <w:rPr>
                <w:b/>
                <w:sz w:val="22"/>
                <w:szCs w:val="23"/>
              </w:rPr>
              <w:t>vydeliť</w:t>
            </w:r>
            <w:r w:rsidR="003F45E0" w:rsidRPr="00100320">
              <w:rPr>
                <w:sz w:val="22"/>
                <w:szCs w:val="23"/>
              </w:rPr>
              <w:t xml:space="preserve"> prirodzené čísla v obore násobilky do 100 spamäti,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1"/>
            </w:tblGrid>
            <w:tr w:rsidR="003F45E0" w:rsidRPr="00100320" w:rsidTr="00100320">
              <w:trPr>
                <w:trHeight w:val="2980"/>
              </w:trPr>
              <w:tc>
                <w:tcPr>
                  <w:tcW w:w="1631" w:type="dxa"/>
                </w:tcPr>
                <w:p w:rsid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  <w:r w:rsidRPr="00EA37F3">
                    <w:rPr>
                      <w:rFonts w:ascii="Times New Roman" w:eastAsiaTheme="minorHAnsi" w:hAnsi="Times New Roman"/>
                      <w:b/>
                      <w:szCs w:val="24"/>
                    </w:rPr>
                    <w:t xml:space="preserve">- 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>zmenšiť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 da</w:t>
                  </w:r>
                  <w:r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>né číslo delením niekoľkokrát,</w:t>
                  </w:r>
                </w:p>
                <w:p w:rsidR="003F45E0" w:rsidRP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>-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>vytvoriť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 príklady na delenie k danej situácii, </w:t>
                  </w:r>
                </w:p>
                <w:p w:rsidR="003F45E0" w:rsidRP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- 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pri riešení úloh 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 xml:space="preserve">využiť 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vzťah medzi odčítaním viacerých rovnakých menšiteľov a delením, </w:t>
                  </w:r>
                </w:p>
                <w:p w:rsidR="003F45E0" w:rsidRP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>-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>vyriešiť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 jednoduchú rovnicu na násobenie a delenie v číselnom obore do 100, </w:t>
                  </w:r>
                </w:p>
                <w:p w:rsidR="003F45E0" w:rsidRP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  <w:r w:rsidRPr="00EA37F3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 xml:space="preserve">- 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>vyriešiť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 jednoduché slovné úlohy na násobenie a delenie prirodzených čísel v obore násobilky do 100, </w:t>
                  </w:r>
                </w:p>
                <w:p w:rsidR="003F45E0" w:rsidRP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>-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>vytvoriť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 jednoduché slovné úlohy k danému numerickému príkladu na násobenie a delenie v obore násobilky do 100, </w:t>
                  </w:r>
                </w:p>
                <w:p w:rsidR="003F45E0" w:rsidRP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>-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 xml:space="preserve">overiť 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správnosť riešenia (výsledku) úlohy, </w:t>
                  </w:r>
                </w:p>
                <w:p w:rsidR="003F45E0" w:rsidRP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  <w:r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- 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k slovnej 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lastRenderedPageBreak/>
                    <w:t xml:space="preserve">úlohe sformulovať otázku a zoštylizovať správnu odpoveď, </w:t>
                  </w:r>
                </w:p>
                <w:p w:rsid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  <w:r w:rsidRPr="00EF269F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 xml:space="preserve">- </w:t>
                  </w:r>
                  <w:r w:rsidR="003F45E0" w:rsidRPr="00EF269F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>pomeno</w:t>
                  </w:r>
                  <w:r w:rsidRPr="00EF269F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>vať</w:t>
                  </w:r>
                  <w:r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 jednu časť celku, </w:t>
                  </w:r>
                </w:p>
                <w:p w:rsidR="003F45E0" w:rsidRP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  <w:r w:rsidRPr="00EA37F3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 xml:space="preserve">- 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  <w:szCs w:val="23"/>
                    </w:rPr>
                    <w:t>určiť,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  <w:t xml:space="preserve"> aká časť celku je vyznačená (oddelená). </w:t>
                  </w:r>
                </w:p>
                <w:p w:rsidR="003F45E0" w:rsidRPr="00100320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Cs w:val="23"/>
                    </w:rPr>
                  </w:pPr>
                </w:p>
              </w:tc>
            </w:tr>
          </w:tbl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EF269F">
        <w:tc>
          <w:tcPr>
            <w:tcW w:w="1366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 w:rsidRPr="00100320">
              <w:rPr>
                <w:rFonts w:ascii="Times New Roman" w:hAnsi="Times New Roman"/>
                <w:szCs w:val="21"/>
              </w:rPr>
              <w:t xml:space="preserve">Zavedenie násobenia a </w:t>
            </w:r>
            <w:r w:rsidRPr="00100320">
              <w:rPr>
                <w:rFonts w:ascii="Times New Roman" w:hAnsi="Times New Roman"/>
                <w:szCs w:val="21"/>
              </w:rPr>
              <w:lastRenderedPageBreak/>
              <w:t>vysvetlenie princípu násobenia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EF269F">
        <w:tc>
          <w:tcPr>
            <w:tcW w:w="1366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 w:rsidRPr="00100320">
              <w:rPr>
                <w:rFonts w:ascii="Times New Roman" w:hAnsi="Times New Roman"/>
                <w:szCs w:val="21"/>
              </w:rPr>
              <w:t xml:space="preserve">Násobenie 0,1,2,3,4,5. 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EF269F">
        <w:tc>
          <w:tcPr>
            <w:tcW w:w="1366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proofErr w:type="spellStart"/>
            <w:r w:rsidRPr="00100320">
              <w:rPr>
                <w:rFonts w:ascii="Times New Roman" w:hAnsi="Times New Roman"/>
                <w:szCs w:val="21"/>
              </w:rPr>
              <w:t>Propedeutika</w:t>
            </w:r>
            <w:proofErr w:type="spellEnd"/>
            <w:r w:rsidRPr="00100320">
              <w:rPr>
                <w:rFonts w:ascii="Times New Roman" w:hAnsi="Times New Roman"/>
                <w:szCs w:val="21"/>
              </w:rPr>
              <w:t xml:space="preserve"> delenia.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EF269F">
        <w:tc>
          <w:tcPr>
            <w:tcW w:w="1366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 w:rsidRPr="00100320">
              <w:rPr>
                <w:rFonts w:ascii="Times New Roman" w:hAnsi="Times New Roman"/>
                <w:szCs w:val="21"/>
              </w:rPr>
              <w:t xml:space="preserve">Zavedenie delenia. Delenie na rovnaké časti. </w:t>
            </w:r>
            <w:proofErr w:type="spellStart"/>
            <w:r w:rsidRPr="00100320">
              <w:rPr>
                <w:rFonts w:ascii="Times New Roman" w:hAnsi="Times New Roman"/>
                <w:szCs w:val="21"/>
              </w:rPr>
              <w:t>Propedeutika</w:t>
            </w:r>
            <w:proofErr w:type="spellEnd"/>
            <w:r w:rsidRPr="00100320">
              <w:rPr>
                <w:rFonts w:ascii="Times New Roman" w:hAnsi="Times New Roman"/>
                <w:szCs w:val="21"/>
              </w:rPr>
              <w:t xml:space="preserve"> zlomkov. Delenie 1 a 0.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EF269F">
        <w:tc>
          <w:tcPr>
            <w:tcW w:w="1366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 w:rsidRPr="00100320">
              <w:rPr>
                <w:rFonts w:ascii="Times New Roman" w:hAnsi="Times New Roman"/>
                <w:szCs w:val="21"/>
              </w:rPr>
              <w:t>Nácvik delenia v obore do 20. Nácvik násobenia v obore do 20. Počítanie spamäti. Automatizácia spojov. Súvislosť medzi delením a násobením.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EF269F">
        <w:tc>
          <w:tcPr>
            <w:tcW w:w="1366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1"/>
              </w:rPr>
            </w:pPr>
            <w:r w:rsidRPr="00100320">
              <w:rPr>
                <w:rFonts w:ascii="Times New Roman" w:hAnsi="Times New Roman"/>
                <w:szCs w:val="21"/>
              </w:rPr>
              <w:t>Riešenie slovných úloh na násobenie a delenie. Riešenie slovných úloh na porovnávanie čísel do 10 000</w:t>
            </w:r>
          </w:p>
        </w:tc>
        <w:tc>
          <w:tcPr>
            <w:tcW w:w="183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22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4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45E0" w:rsidRPr="00FB4F9B" w:rsidRDefault="003F45E0" w:rsidP="003F45E0">
      <w:pPr>
        <w:spacing w:after="0" w:line="240" w:lineRule="auto"/>
        <w:rPr>
          <w:rFonts w:ascii="Times New Roman" w:hAnsi="Times New Roman"/>
        </w:rPr>
      </w:pPr>
    </w:p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F45E0" w:rsidRPr="00FB4F9B" w:rsidRDefault="003F45E0" w:rsidP="00EA37F3">
      <w:pPr>
        <w:rPr>
          <w:rFonts w:ascii="Times New Roman" w:hAnsi="Times New Roman"/>
          <w:b/>
        </w:rPr>
      </w:pPr>
      <w:r w:rsidRPr="00EA37F3">
        <w:rPr>
          <w:rFonts w:ascii="Times New Roman" w:hAnsi="Times New Roman"/>
          <w:b/>
          <w:color w:val="984806" w:themeColor="accent6" w:themeShade="80"/>
        </w:rPr>
        <w:t>Tematický celok</w:t>
      </w:r>
      <w:r w:rsidRPr="00FB4F9B">
        <w:rPr>
          <w:rFonts w:ascii="Times New Roman" w:hAnsi="Times New Roman"/>
          <w:b/>
        </w:rPr>
        <w:t xml:space="preserve">: </w:t>
      </w:r>
      <w:r w:rsidRPr="00FB4F9B">
        <w:rPr>
          <w:rFonts w:ascii="Times New Roman" w:hAnsi="Times New Roman"/>
          <w:b/>
          <w:bCs/>
          <w:sz w:val="23"/>
          <w:szCs w:val="23"/>
        </w:rPr>
        <w:t>Vytváranie prirodzených čísel v číselnom obore do 10 000</w:t>
      </w: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93"/>
        <w:gridCol w:w="1787"/>
        <w:gridCol w:w="1377"/>
        <w:gridCol w:w="1438"/>
        <w:gridCol w:w="1727"/>
      </w:tblGrid>
      <w:tr w:rsidR="003F45E0" w:rsidRPr="00FB4F9B" w:rsidTr="00100320">
        <w:tc>
          <w:tcPr>
            <w:tcW w:w="166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793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8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37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38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727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3F45E0" w:rsidRPr="00FB4F9B" w:rsidTr="00100320">
        <w:tc>
          <w:tcPr>
            <w:tcW w:w="1668" w:type="dxa"/>
            <w:vMerge w:val="restart"/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696986">
              <w:rPr>
                <w:rFonts w:ascii="Times New Roman" w:hAnsi="Times New Roman"/>
                <w:b/>
                <w:bCs/>
                <w:szCs w:val="23"/>
              </w:rPr>
              <w:t xml:space="preserve">Vytváranie prirodzených čísel v číselnom obore do 10 000 </w:t>
            </w:r>
          </w:p>
        </w:tc>
        <w:tc>
          <w:tcPr>
            <w:tcW w:w="1793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100320">
              <w:rPr>
                <w:rFonts w:ascii="Times New Roman" w:hAnsi="Times New Roman"/>
                <w:szCs w:val="20"/>
              </w:rPr>
              <w:t>Vytváranie čísel. Rozšírenie prirodzených čísel v obore do 1 000.</w:t>
            </w:r>
          </w:p>
        </w:tc>
        <w:tc>
          <w:tcPr>
            <w:tcW w:w="1787" w:type="dxa"/>
            <w:vMerge w:val="restart"/>
            <w:shd w:val="clear" w:color="auto" w:fill="FFFFFF" w:themeFill="background1"/>
          </w:tcPr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počítanie po tisícoch, stovkách, desiatkach a jednotkách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prirodzené čísla 1 – 10 000 a 0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jednociferné číslo, dvojciferné číslo, trojciferné číslo, štvorciferné číslo </w:t>
            </w:r>
          </w:p>
          <w:p w:rsidR="003F45E0" w:rsidRPr="00696986" w:rsidRDefault="003F45E0" w:rsidP="003F45E0">
            <w:pPr>
              <w:spacing w:after="0" w:line="240" w:lineRule="auto"/>
              <w:rPr>
                <w:rFonts w:ascii="Times New Roman" w:hAnsi="Times New Roman"/>
                <w:szCs w:val="23"/>
              </w:rPr>
            </w:pPr>
            <w:r w:rsidRPr="00696986">
              <w:rPr>
                <w:rFonts w:ascii="Times New Roman" w:hAnsi="Times New Roman"/>
                <w:szCs w:val="23"/>
              </w:rPr>
              <w:t xml:space="preserve">jednotky, desiatky, stovky, tisícky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rozklad čísla (dvojciferné: na súčet jednotiek a desiatok; trojciferné: na súčet jednotiek, desiatok a stoviek; štvorciferné: na súčet jednotiek, desiatok, stoviek a tisícok)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číselný rad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pojmy súvisiace s orientáciou v číselnom rade: pred, za, hneď </w:t>
            </w:r>
            <w:r w:rsidRPr="00696986">
              <w:rPr>
                <w:sz w:val="22"/>
                <w:szCs w:val="23"/>
              </w:rPr>
              <w:lastRenderedPageBreak/>
              <w:t xml:space="preserve">pred, hneď za, ..., predposledný, posledný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vzostupný a zostupný číselný rad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číselná os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väčšie, menšie, rovné, najväčšie, najmenšie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nerovnice (na </w:t>
            </w:r>
            <w:proofErr w:type="spellStart"/>
            <w:r w:rsidRPr="00696986">
              <w:rPr>
                <w:sz w:val="22"/>
                <w:szCs w:val="23"/>
              </w:rPr>
              <w:t>propedeutickej</w:t>
            </w:r>
            <w:proofErr w:type="spellEnd"/>
            <w:r w:rsidRPr="00696986">
              <w:rPr>
                <w:sz w:val="22"/>
                <w:szCs w:val="23"/>
              </w:rPr>
              <w:t xml:space="preserve"> úrovni)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slovné úlohy na porovnávanie charakterizované vzťahmi viac, menej, rovnako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pravidlá zaokrúhľovania </w:t>
            </w:r>
          </w:p>
          <w:p w:rsidR="003F45E0" w:rsidRPr="00696986" w:rsidRDefault="003F45E0" w:rsidP="003F45E0">
            <w:pPr>
              <w:pStyle w:val="Default"/>
              <w:rPr>
                <w:sz w:val="22"/>
                <w:szCs w:val="23"/>
              </w:rPr>
            </w:pPr>
            <w:r w:rsidRPr="00696986">
              <w:rPr>
                <w:sz w:val="22"/>
                <w:szCs w:val="23"/>
              </w:rPr>
              <w:t xml:space="preserve">zaokrúhľovanie čísla na desiatky, zaokrúhľovanie čísla na stovky, zaokrúhľovanie čísla na tisícky (aritmetické) 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696986">
              <w:rPr>
                <w:rFonts w:ascii="Times New Roman" w:hAnsi="Times New Roman"/>
                <w:szCs w:val="23"/>
              </w:rPr>
              <w:t>znak zaokrúhľov</w:t>
            </w:r>
            <w:r w:rsidR="00431BD7">
              <w:rPr>
                <w:rFonts w:ascii="Times New Roman" w:hAnsi="Times New Roman"/>
                <w:szCs w:val="23"/>
              </w:rPr>
              <w:t xml:space="preserve">ania </w:t>
            </w:r>
          </w:p>
        </w:tc>
        <w:tc>
          <w:tcPr>
            <w:tcW w:w="1377" w:type="dxa"/>
            <w:vMerge w:val="restart"/>
          </w:tcPr>
          <w:p w:rsidR="003F45E0" w:rsidRPr="00FB4F9B" w:rsidRDefault="003F45E0" w:rsidP="003F45E0">
            <w:pPr>
              <w:tabs>
                <w:tab w:val="left" w:pos="7065"/>
              </w:tabs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Motivačná metóda</w:t>
            </w:r>
          </w:p>
          <w:p w:rsidR="003F45E0" w:rsidRPr="00FB4F9B" w:rsidRDefault="003F45E0" w:rsidP="003F45E0">
            <w:pPr>
              <w:tabs>
                <w:tab w:val="left" w:pos="7065"/>
              </w:tabs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Expozičná metóda</w:t>
            </w:r>
          </w:p>
          <w:p w:rsidR="003F45E0" w:rsidRPr="00FB4F9B" w:rsidRDefault="003F45E0" w:rsidP="003F45E0">
            <w:pPr>
              <w:pStyle w:val="Default"/>
            </w:pPr>
            <w:r w:rsidRPr="00FB4F9B">
              <w:rPr>
                <w:sz w:val="22"/>
                <w:szCs w:val="22"/>
              </w:rPr>
              <w:t>Diagnostická metóda</w:t>
            </w:r>
          </w:p>
          <w:p w:rsidR="003F45E0" w:rsidRPr="00FB4F9B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Problémová metóda</w:t>
            </w:r>
          </w:p>
        </w:tc>
        <w:tc>
          <w:tcPr>
            <w:tcW w:w="1438" w:type="dxa"/>
            <w:vMerge w:val="restart"/>
          </w:tcPr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Kooperatívne vyučovanie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Demonštrácia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Frontálne 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Názornosti</w:t>
            </w:r>
          </w:p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Individuálne riešenie príkladov</w:t>
            </w:r>
          </w:p>
        </w:tc>
        <w:tc>
          <w:tcPr>
            <w:tcW w:w="1727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11"/>
            </w:tblGrid>
            <w:tr w:rsidR="003F45E0" w:rsidRPr="00100320" w:rsidTr="003F45E0">
              <w:trPr>
                <w:trHeight w:val="786"/>
              </w:trPr>
              <w:tc>
                <w:tcPr>
                  <w:tcW w:w="0" w:type="auto"/>
                </w:tcPr>
                <w:p w:rsidR="003F45E0" w:rsidRPr="00100320" w:rsidRDefault="003F45E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</w:rPr>
                  </w:pPr>
                  <w:r w:rsidRPr="00100320">
                    <w:rPr>
                      <w:rFonts w:ascii="Times New Roman" w:eastAsiaTheme="minorHAnsi" w:hAnsi="Times New Roman"/>
                      <w:b/>
                      <w:bCs/>
                      <w:color w:val="000000"/>
                    </w:rPr>
                    <w:t xml:space="preserve">Žiak na konci 3. ročníka základnej školy vie/dokáže: </w:t>
                  </w:r>
                </w:p>
                <w:p w:rsidR="003F45E0" w:rsidRPr="00100320" w:rsidRDefault="00100320" w:rsidP="0010032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</w:rPr>
                  </w:pPr>
                  <w:r w:rsidRPr="00100320">
                    <w:rPr>
                      <w:rFonts w:ascii="Times New Roman" w:eastAsiaTheme="minorHAnsi" w:hAnsi="Times New Roman"/>
                      <w:color w:val="000000"/>
                    </w:rPr>
                    <w:t>-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</w:rPr>
                    <w:t xml:space="preserve">určiť 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</w:rPr>
                    <w:t xml:space="preserve">počet prvkov v skupine a vyjadriť ho prirodzeným číslom, </w:t>
                  </w:r>
                </w:p>
                <w:p w:rsidR="003F45E0" w:rsidRP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</w:rPr>
                  </w:pPr>
                  <w:r w:rsidRPr="00100320">
                    <w:rPr>
                      <w:rFonts w:ascii="Times New Roman" w:eastAsiaTheme="minorHAnsi" w:hAnsi="Times New Roman"/>
                      <w:color w:val="000000"/>
                    </w:rPr>
                    <w:t>-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</w:rPr>
                    <w:t>napísať a prečítať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</w:rPr>
                    <w:t xml:space="preserve"> číslo, </w:t>
                  </w:r>
                </w:p>
                <w:p w:rsidR="003F45E0" w:rsidRPr="00100320" w:rsidRDefault="00100320" w:rsidP="003F45E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</w:rPr>
                  </w:pPr>
                  <w:r w:rsidRPr="00100320">
                    <w:rPr>
                      <w:rFonts w:ascii="Times New Roman" w:eastAsiaTheme="minorHAnsi" w:hAnsi="Times New Roman"/>
                      <w:color w:val="000000"/>
                    </w:rPr>
                    <w:t>-</w:t>
                  </w:r>
                  <w:r w:rsidR="003F45E0" w:rsidRPr="00EA37F3">
                    <w:rPr>
                      <w:rFonts w:ascii="Times New Roman" w:eastAsiaTheme="minorHAnsi" w:hAnsi="Times New Roman"/>
                      <w:b/>
                      <w:color w:val="000000"/>
                    </w:rPr>
                    <w:t xml:space="preserve">rozlíšiť </w:t>
                  </w:r>
                  <w:r w:rsidR="003F45E0" w:rsidRPr="00100320">
                    <w:rPr>
                      <w:rFonts w:ascii="Times New Roman" w:eastAsiaTheme="minorHAnsi" w:hAnsi="Times New Roman"/>
                      <w:color w:val="000000"/>
                    </w:rPr>
                    <w:t xml:space="preserve">jednociferné, dvojciferné, trojciferné a štvorciferné číslo, </w:t>
                  </w:r>
                </w:p>
              </w:tc>
            </w:tr>
          </w:tbl>
          <w:p w:rsidR="003F45E0" w:rsidRPr="00100320" w:rsidRDefault="00100320" w:rsidP="003F45E0">
            <w:pPr>
              <w:pStyle w:val="Default"/>
              <w:rPr>
                <w:sz w:val="22"/>
                <w:szCs w:val="22"/>
              </w:rPr>
            </w:pPr>
            <w:r w:rsidRPr="00EA37F3">
              <w:rPr>
                <w:b/>
                <w:color w:val="auto"/>
                <w:sz w:val="22"/>
                <w:szCs w:val="22"/>
              </w:rPr>
              <w:t>-</w:t>
            </w:r>
            <w:r w:rsidR="003F45E0" w:rsidRPr="00EA37F3">
              <w:rPr>
                <w:b/>
                <w:sz w:val="22"/>
                <w:szCs w:val="22"/>
              </w:rPr>
              <w:t>rozložiť</w:t>
            </w:r>
            <w:r w:rsidR="003F45E0" w:rsidRPr="00100320">
              <w:rPr>
                <w:sz w:val="22"/>
                <w:szCs w:val="22"/>
              </w:rPr>
              <w:t xml:space="preserve"> trojciferné číslo na jednotky, desiatky, stovky, </w:t>
            </w:r>
          </w:p>
          <w:p w:rsidR="003F45E0" w:rsidRPr="00100320" w:rsidRDefault="00100320" w:rsidP="003F45E0">
            <w:pPr>
              <w:pStyle w:val="Default"/>
              <w:rPr>
                <w:sz w:val="22"/>
                <w:szCs w:val="22"/>
              </w:rPr>
            </w:pPr>
            <w:r w:rsidRPr="00EA37F3">
              <w:rPr>
                <w:b/>
                <w:sz w:val="22"/>
                <w:szCs w:val="22"/>
              </w:rPr>
              <w:t>-</w:t>
            </w:r>
            <w:r w:rsidR="003F45E0" w:rsidRPr="00EA37F3">
              <w:rPr>
                <w:b/>
                <w:sz w:val="22"/>
                <w:szCs w:val="22"/>
              </w:rPr>
              <w:t>rozložiť</w:t>
            </w:r>
            <w:r w:rsidR="003F45E0" w:rsidRPr="00100320">
              <w:rPr>
                <w:sz w:val="22"/>
                <w:szCs w:val="22"/>
              </w:rPr>
              <w:t xml:space="preserve"> štvorciferné číslo na jednotky, desiatky, stovky, tisícky, </w:t>
            </w:r>
          </w:p>
          <w:p w:rsidR="003F45E0" w:rsidRPr="00100320" w:rsidRDefault="00696986" w:rsidP="003F45E0">
            <w:pPr>
              <w:pStyle w:val="Default"/>
              <w:rPr>
                <w:sz w:val="22"/>
                <w:szCs w:val="22"/>
              </w:rPr>
            </w:pPr>
            <w:r w:rsidRPr="00EA37F3">
              <w:rPr>
                <w:b/>
                <w:sz w:val="22"/>
                <w:szCs w:val="22"/>
              </w:rPr>
              <w:t>-z</w:t>
            </w:r>
            <w:r w:rsidR="003F45E0" w:rsidRPr="00EA37F3">
              <w:rPr>
                <w:b/>
                <w:sz w:val="22"/>
                <w:szCs w:val="22"/>
              </w:rPr>
              <w:t>ložiť</w:t>
            </w:r>
            <w:r w:rsidR="003F45E0" w:rsidRPr="00100320">
              <w:rPr>
                <w:sz w:val="22"/>
                <w:szCs w:val="22"/>
              </w:rPr>
              <w:t xml:space="preserve"> z </w:t>
            </w:r>
            <w:r w:rsidR="003F45E0" w:rsidRPr="00100320">
              <w:rPr>
                <w:sz w:val="22"/>
                <w:szCs w:val="22"/>
              </w:rPr>
              <w:lastRenderedPageBreak/>
              <w:t xml:space="preserve">jednotiek, desiatok a stoviek trojciferné </w:t>
            </w:r>
            <w:r>
              <w:rPr>
                <w:sz w:val="22"/>
                <w:szCs w:val="22"/>
              </w:rPr>
              <w:t xml:space="preserve">číslo, </w:t>
            </w:r>
            <w:r w:rsidRPr="00EA37F3">
              <w:rPr>
                <w:b/>
                <w:sz w:val="22"/>
                <w:szCs w:val="22"/>
              </w:rPr>
              <w:t>-z</w:t>
            </w:r>
            <w:r w:rsidR="003F45E0" w:rsidRPr="00EA37F3">
              <w:rPr>
                <w:b/>
                <w:sz w:val="22"/>
                <w:szCs w:val="22"/>
              </w:rPr>
              <w:t>ložiť</w:t>
            </w:r>
            <w:r w:rsidR="003F45E0" w:rsidRPr="00100320">
              <w:rPr>
                <w:sz w:val="22"/>
                <w:szCs w:val="22"/>
              </w:rPr>
              <w:t xml:space="preserve"> z jednotiek, desiatok, stoviek a tisícok štvorciferné číslo, </w:t>
            </w:r>
          </w:p>
          <w:p w:rsidR="003F45E0" w:rsidRPr="00100320" w:rsidRDefault="00696986" w:rsidP="003F45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F45E0" w:rsidRPr="00EA37F3">
              <w:rPr>
                <w:b/>
                <w:sz w:val="22"/>
                <w:szCs w:val="22"/>
              </w:rPr>
              <w:t>orientovať</w:t>
            </w:r>
            <w:r w:rsidR="003F45E0" w:rsidRPr="00100320">
              <w:rPr>
                <w:sz w:val="22"/>
                <w:szCs w:val="22"/>
              </w:rPr>
              <w:t xml:space="preserve"> sa v číselnom rade, </w:t>
            </w:r>
          </w:p>
          <w:p w:rsidR="003F45E0" w:rsidRPr="00100320" w:rsidRDefault="00696986" w:rsidP="003F45E0">
            <w:pPr>
              <w:pStyle w:val="Default"/>
              <w:rPr>
                <w:sz w:val="22"/>
                <w:szCs w:val="22"/>
              </w:rPr>
            </w:pPr>
            <w:r w:rsidRPr="00EA37F3">
              <w:rPr>
                <w:b/>
                <w:sz w:val="22"/>
                <w:szCs w:val="22"/>
              </w:rPr>
              <w:t>-</w:t>
            </w:r>
            <w:r w:rsidR="003F45E0" w:rsidRPr="00EA37F3">
              <w:rPr>
                <w:b/>
                <w:sz w:val="22"/>
                <w:szCs w:val="22"/>
              </w:rPr>
              <w:t>vytvoriť</w:t>
            </w:r>
            <w:r w:rsidR="003F45E0" w:rsidRPr="00100320">
              <w:rPr>
                <w:sz w:val="22"/>
                <w:szCs w:val="22"/>
              </w:rPr>
              <w:t xml:space="preserve"> vzostupný a zostupný číselný rad, </w:t>
            </w:r>
          </w:p>
          <w:p w:rsidR="003F45E0" w:rsidRPr="00100320" w:rsidRDefault="00696986" w:rsidP="003F45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F45E0" w:rsidRPr="00EA37F3">
              <w:rPr>
                <w:b/>
                <w:sz w:val="22"/>
                <w:szCs w:val="22"/>
              </w:rPr>
              <w:t>doplniť</w:t>
            </w:r>
            <w:r w:rsidR="003F45E0" w:rsidRPr="00100320">
              <w:rPr>
                <w:sz w:val="22"/>
                <w:szCs w:val="22"/>
              </w:rPr>
              <w:t xml:space="preserve"> chýbajúce čísla do vzostupného</w:t>
            </w:r>
            <w:r>
              <w:rPr>
                <w:sz w:val="22"/>
                <w:szCs w:val="22"/>
              </w:rPr>
              <w:t xml:space="preserve"> aj zostupného číselného radu, -</w:t>
            </w:r>
            <w:r w:rsidR="003F45E0" w:rsidRPr="00100320">
              <w:rPr>
                <w:sz w:val="22"/>
                <w:szCs w:val="22"/>
              </w:rPr>
              <w:t xml:space="preserve">zobraziť číslo na číselnej osi, </w:t>
            </w:r>
          </w:p>
          <w:p w:rsidR="003F45E0" w:rsidRPr="00100320" w:rsidRDefault="00696986" w:rsidP="003F45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F45E0" w:rsidRPr="00100320">
              <w:rPr>
                <w:sz w:val="22"/>
                <w:szCs w:val="22"/>
              </w:rPr>
              <w:t xml:space="preserve">čísla podľa veľkosti vzostupne i zostupne, </w:t>
            </w:r>
          </w:p>
          <w:p w:rsidR="003F45E0" w:rsidRPr="00100320" w:rsidRDefault="00431BD7" w:rsidP="003F45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F45E0" w:rsidRPr="00050F9B">
              <w:rPr>
                <w:b/>
                <w:sz w:val="22"/>
                <w:szCs w:val="22"/>
              </w:rPr>
              <w:t xml:space="preserve">porovnať </w:t>
            </w:r>
            <w:r w:rsidR="003F45E0" w:rsidRPr="00100320">
              <w:rPr>
                <w:sz w:val="22"/>
                <w:szCs w:val="22"/>
              </w:rPr>
              <w:t xml:space="preserve">dve čísla a výsledok porovnania zapísať pomocou znakov &gt;,&lt;, =, </w:t>
            </w:r>
          </w:p>
          <w:p w:rsidR="003F45E0" w:rsidRPr="00100320" w:rsidRDefault="00431BD7" w:rsidP="003F45E0">
            <w:pPr>
              <w:pStyle w:val="Default"/>
              <w:rPr>
                <w:sz w:val="22"/>
                <w:szCs w:val="22"/>
              </w:rPr>
            </w:pPr>
            <w:r w:rsidRPr="00050F9B">
              <w:rPr>
                <w:b/>
                <w:sz w:val="22"/>
                <w:szCs w:val="22"/>
              </w:rPr>
              <w:t>-</w:t>
            </w:r>
            <w:r w:rsidR="003F45E0" w:rsidRPr="00050F9B">
              <w:rPr>
                <w:b/>
                <w:sz w:val="22"/>
                <w:szCs w:val="22"/>
              </w:rPr>
              <w:t>vymenovať</w:t>
            </w:r>
            <w:r w:rsidR="003F45E0" w:rsidRPr="00100320">
              <w:rPr>
                <w:sz w:val="22"/>
                <w:szCs w:val="22"/>
              </w:rPr>
              <w:t xml:space="preserve"> niekoľko čísel menších (väčších) ako dané číslo, </w:t>
            </w:r>
          </w:p>
          <w:p w:rsidR="003F45E0" w:rsidRPr="00100320" w:rsidRDefault="00431BD7" w:rsidP="003F45E0">
            <w:pPr>
              <w:pStyle w:val="Default"/>
              <w:rPr>
                <w:sz w:val="22"/>
                <w:szCs w:val="22"/>
              </w:rPr>
            </w:pPr>
            <w:r w:rsidRPr="00050F9B">
              <w:rPr>
                <w:b/>
                <w:sz w:val="22"/>
                <w:szCs w:val="22"/>
              </w:rPr>
              <w:t>-</w:t>
            </w:r>
            <w:r w:rsidR="003F45E0" w:rsidRPr="00050F9B">
              <w:rPr>
                <w:b/>
                <w:sz w:val="22"/>
                <w:szCs w:val="22"/>
              </w:rPr>
              <w:t>vyriešiť</w:t>
            </w:r>
            <w:r w:rsidR="003F45E0" w:rsidRPr="00100320">
              <w:rPr>
                <w:sz w:val="22"/>
                <w:szCs w:val="22"/>
              </w:rPr>
              <w:t xml:space="preserve"> jednoduché nerovnice, </w:t>
            </w:r>
          </w:p>
          <w:p w:rsidR="003F45E0" w:rsidRPr="00100320" w:rsidRDefault="00431BD7" w:rsidP="003F45E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3F45E0" w:rsidRPr="00050F9B">
              <w:rPr>
                <w:b/>
                <w:sz w:val="22"/>
                <w:szCs w:val="22"/>
              </w:rPr>
              <w:t xml:space="preserve">vyriešiť </w:t>
            </w:r>
            <w:r w:rsidR="003F45E0" w:rsidRPr="00100320">
              <w:rPr>
                <w:sz w:val="22"/>
                <w:szCs w:val="22"/>
              </w:rPr>
              <w:t xml:space="preserve">slovné úlohy na porovnávanie, </w:t>
            </w:r>
          </w:p>
          <w:p w:rsidR="003F45E0" w:rsidRPr="00100320" w:rsidRDefault="00696986" w:rsidP="003F45E0">
            <w:pPr>
              <w:pStyle w:val="Default"/>
              <w:rPr>
                <w:sz w:val="22"/>
                <w:szCs w:val="22"/>
              </w:rPr>
            </w:pPr>
            <w:r w:rsidRPr="00050F9B">
              <w:rPr>
                <w:b/>
                <w:sz w:val="22"/>
                <w:szCs w:val="22"/>
              </w:rPr>
              <w:t>-</w:t>
            </w:r>
            <w:r w:rsidR="003F45E0" w:rsidRPr="00050F9B">
              <w:rPr>
                <w:b/>
                <w:sz w:val="22"/>
                <w:szCs w:val="22"/>
              </w:rPr>
              <w:t>zaokrúhliť</w:t>
            </w:r>
            <w:r w:rsidR="003F45E0" w:rsidRPr="00100320">
              <w:rPr>
                <w:sz w:val="22"/>
                <w:szCs w:val="22"/>
              </w:rPr>
              <w:t xml:space="preserve"> číslo na desiatky, stovky i tisícky podľa pravidiel zaokrúhľovania a výsledok zapísať. </w:t>
            </w:r>
          </w:p>
          <w:p w:rsidR="003F45E0" w:rsidRPr="00FB4F9B" w:rsidRDefault="003F45E0" w:rsidP="003F45E0">
            <w:pPr>
              <w:pStyle w:val="Odsekzoznamu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F45E0" w:rsidRPr="00FB4F9B" w:rsidTr="00100320">
        <w:tc>
          <w:tcPr>
            <w:tcW w:w="1668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100320">
              <w:rPr>
                <w:rFonts w:ascii="Times New Roman" w:hAnsi="Times New Roman"/>
                <w:szCs w:val="20"/>
              </w:rPr>
              <w:t>Porovnávanie čísel v obore do 1 000</w:t>
            </w:r>
          </w:p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8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100320">
        <w:tc>
          <w:tcPr>
            <w:tcW w:w="1668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00320">
              <w:rPr>
                <w:rFonts w:ascii="Times New Roman" w:hAnsi="Times New Roman"/>
                <w:szCs w:val="20"/>
              </w:rPr>
              <w:t>Propedeutika</w:t>
            </w:r>
            <w:proofErr w:type="spellEnd"/>
            <w:r w:rsidRPr="00100320">
              <w:rPr>
                <w:rFonts w:ascii="Times New Roman" w:hAnsi="Times New Roman"/>
                <w:szCs w:val="20"/>
              </w:rPr>
              <w:t xml:space="preserve"> pravdepodobnosti</w:t>
            </w:r>
          </w:p>
        </w:tc>
        <w:tc>
          <w:tcPr>
            <w:tcW w:w="178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100320">
        <w:tc>
          <w:tcPr>
            <w:tcW w:w="1668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0320">
              <w:rPr>
                <w:rFonts w:ascii="Times New Roman" w:hAnsi="Times New Roman"/>
                <w:szCs w:val="20"/>
              </w:rPr>
              <w:t>Zobrazovanie čísel na číselnej osi. Porovnávanie čísel v obore do 10 000</w:t>
            </w:r>
          </w:p>
        </w:tc>
        <w:tc>
          <w:tcPr>
            <w:tcW w:w="178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100320">
        <w:tc>
          <w:tcPr>
            <w:tcW w:w="1668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0320">
              <w:rPr>
                <w:rFonts w:ascii="Times New Roman" w:hAnsi="Times New Roman"/>
                <w:szCs w:val="20"/>
              </w:rPr>
              <w:t>Riešenie slovných úloh na porovnávanie čísel do 10 000.</w:t>
            </w:r>
          </w:p>
        </w:tc>
        <w:tc>
          <w:tcPr>
            <w:tcW w:w="178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100320">
        <w:tc>
          <w:tcPr>
            <w:tcW w:w="1668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0320">
              <w:rPr>
                <w:rFonts w:ascii="Times New Roman" w:hAnsi="Times New Roman"/>
                <w:szCs w:val="20"/>
              </w:rPr>
              <w:t>Sčítanie a odčítanie prirodzených čísel v obore do 1 000.</w:t>
            </w:r>
          </w:p>
        </w:tc>
        <w:tc>
          <w:tcPr>
            <w:tcW w:w="178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100320">
        <w:tc>
          <w:tcPr>
            <w:tcW w:w="1668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100320">
              <w:rPr>
                <w:rFonts w:ascii="Times New Roman" w:hAnsi="Times New Roman"/>
                <w:szCs w:val="20"/>
              </w:rPr>
              <w:t>Zoznámenie sa s kalkulačkou a jej displejom. Sčítanie a odčítanie s využitím kalkulačky.</w:t>
            </w:r>
          </w:p>
        </w:tc>
        <w:tc>
          <w:tcPr>
            <w:tcW w:w="178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FB4F9B" w:rsidTr="00100320">
        <w:tc>
          <w:tcPr>
            <w:tcW w:w="1668" w:type="dxa"/>
            <w:vMerge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93" w:type="dxa"/>
            <w:shd w:val="clear" w:color="auto" w:fill="FFFFFF" w:themeFill="background1"/>
          </w:tcPr>
          <w:p w:rsidR="003F45E0" w:rsidRPr="00696986" w:rsidRDefault="003F45E0" w:rsidP="003F45E0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696986">
              <w:rPr>
                <w:rFonts w:ascii="Times New Roman" w:hAnsi="Times New Roman"/>
                <w:szCs w:val="20"/>
              </w:rPr>
              <w:t xml:space="preserve">Zaokrúhľovanie čísel na desiatky. </w:t>
            </w:r>
          </w:p>
          <w:p w:rsidR="003F45E0" w:rsidRPr="00100320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787" w:type="dxa"/>
            <w:vMerge/>
            <w:shd w:val="clear" w:color="auto" w:fill="FFFFFF" w:themeFill="background1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7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38" w:type="dxa"/>
            <w:vMerge/>
          </w:tcPr>
          <w:p w:rsidR="003F45E0" w:rsidRPr="00FB4F9B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27" w:type="dxa"/>
            <w:vMerge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660B5" w:rsidRPr="00FB4F9B" w:rsidRDefault="003660B5" w:rsidP="003F45E0">
      <w:pPr>
        <w:rPr>
          <w:rFonts w:ascii="Times New Roman" w:hAnsi="Times New Roman"/>
          <w:b/>
          <w:color w:val="FF0000"/>
        </w:rPr>
      </w:pP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3660B5">
        <w:rPr>
          <w:rFonts w:ascii="Times New Roman" w:hAnsi="Times New Roman"/>
          <w:b/>
          <w:color w:val="984806" w:themeColor="accent6" w:themeShade="80"/>
        </w:rPr>
        <w:t>Tematický celok :</w:t>
      </w:r>
      <w:r w:rsidRPr="00FB4F9B">
        <w:rPr>
          <w:rFonts w:ascii="Times New Roman" w:hAnsi="Times New Roman"/>
          <w:b/>
          <w:bCs/>
          <w:sz w:val="23"/>
          <w:szCs w:val="23"/>
        </w:rPr>
        <w:t>Geometria a meranie</w:t>
      </w:r>
    </w:p>
    <w:p w:rsidR="003F45E0" w:rsidRPr="00FB4F9B" w:rsidRDefault="003F45E0" w:rsidP="003F45E0">
      <w:pPr>
        <w:spacing w:after="0"/>
        <w:rPr>
          <w:rFonts w:ascii="Times New Roman" w:hAnsi="Times New Roman"/>
          <w:b/>
        </w:rPr>
      </w:pP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566"/>
        <w:gridCol w:w="1656"/>
        <w:gridCol w:w="1393"/>
        <w:gridCol w:w="1499"/>
        <w:gridCol w:w="1853"/>
      </w:tblGrid>
      <w:tr w:rsidR="003F45E0" w:rsidRPr="00FB4F9B" w:rsidTr="00D32779">
        <w:tc>
          <w:tcPr>
            <w:tcW w:w="1340" w:type="dxa"/>
            <w:shd w:val="clear" w:color="auto" w:fill="C2D69B" w:themeFill="accent3" w:themeFillTint="99"/>
          </w:tcPr>
          <w:p w:rsidR="003F45E0" w:rsidRPr="00FB4F9B" w:rsidRDefault="003F45E0" w:rsidP="00D32779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505" w:type="dxa"/>
            <w:shd w:val="clear" w:color="auto" w:fill="C2D69B" w:themeFill="accent3" w:themeFillTint="99"/>
          </w:tcPr>
          <w:p w:rsidR="003F45E0" w:rsidRPr="00FB4F9B" w:rsidRDefault="003F45E0" w:rsidP="00D327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673" w:type="dxa"/>
            <w:shd w:val="clear" w:color="auto" w:fill="C2D69B" w:themeFill="accent3" w:themeFillTint="99"/>
          </w:tcPr>
          <w:p w:rsidR="003F45E0" w:rsidRPr="00FB4F9B" w:rsidRDefault="003F45E0" w:rsidP="00D327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396" w:type="dxa"/>
            <w:shd w:val="clear" w:color="auto" w:fill="C2D69B" w:themeFill="accent3" w:themeFillTint="99"/>
          </w:tcPr>
          <w:p w:rsidR="003F45E0" w:rsidRPr="00FB4F9B" w:rsidRDefault="003F45E0" w:rsidP="00D327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511" w:type="dxa"/>
            <w:shd w:val="clear" w:color="auto" w:fill="C2D69B" w:themeFill="accent3" w:themeFillTint="99"/>
          </w:tcPr>
          <w:p w:rsidR="003F45E0" w:rsidRPr="00FB4F9B" w:rsidRDefault="003F45E0" w:rsidP="00D327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863" w:type="dxa"/>
            <w:shd w:val="clear" w:color="auto" w:fill="C2D69B" w:themeFill="accent3" w:themeFillTint="99"/>
          </w:tcPr>
          <w:p w:rsidR="003F45E0" w:rsidRPr="00FB4F9B" w:rsidRDefault="003F45E0" w:rsidP="00D3277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3F45E0" w:rsidRPr="00431BD7" w:rsidTr="00D32779">
        <w:tc>
          <w:tcPr>
            <w:tcW w:w="1340" w:type="dxa"/>
            <w:vMerge w:val="restart"/>
            <w:shd w:val="clear" w:color="auto" w:fill="C2D69B" w:themeFill="accent3" w:themeFillTint="99"/>
          </w:tcPr>
          <w:p w:rsidR="003F45E0" w:rsidRPr="00431BD7" w:rsidRDefault="003F45E0" w:rsidP="00D32779">
            <w:pPr>
              <w:shd w:val="clear" w:color="auto" w:fill="C2D69B" w:themeFill="accent3" w:themeFillTint="99"/>
              <w:rPr>
                <w:rFonts w:ascii="Times New Roman" w:hAnsi="Times New Roman"/>
                <w:b/>
              </w:rPr>
            </w:pPr>
            <w:r w:rsidRPr="00431BD7">
              <w:rPr>
                <w:rFonts w:ascii="Times New Roman" w:hAnsi="Times New Roman"/>
                <w:b/>
                <w:bCs/>
              </w:rPr>
              <w:t>Geometria a meranie</w:t>
            </w:r>
          </w:p>
          <w:p w:rsidR="00D32779" w:rsidRPr="00431BD7" w:rsidRDefault="00D32779" w:rsidP="00D32779">
            <w:pPr>
              <w:shd w:val="clear" w:color="auto" w:fill="C2D69B" w:themeFill="accent3" w:themeFillTint="99"/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D32779" w:rsidP="00D32779">
            <w:pPr>
              <w:tabs>
                <w:tab w:val="left" w:pos="960"/>
              </w:tabs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ab/>
            </w:r>
          </w:p>
        </w:tc>
        <w:tc>
          <w:tcPr>
            <w:tcW w:w="1505" w:type="dxa"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Zavedenie jednotky dĺžky milimeter, centimeter, decimeter, meter, kilometer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Meranie dĺžky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Meranie a porovnávanie úsečiek.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Odhad dĺžky – kratšej cm a mm, dlhšej v m. Meranie dĺžky.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Dĺžka úsečky. Rysovanie.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 w:val="restart"/>
            <w:shd w:val="clear" w:color="auto" w:fill="FFFFFF" w:themeFill="background1"/>
          </w:tcPr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lastRenderedPageBreak/>
              <w:t xml:space="preserve">dĺžka úsečky v milimetroch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dĺžka, šírka, meranie 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jednotky dĺžky: milimeter (mm), centimeter (cm), decimeter(dm),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meter (m), kilometer (km)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vzdialenosť, meranie vzdialenosti, porovnávanie vzdialeností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odhadovaná dĺžka, skutočná dĺžka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čistota a presnosť rysovania, voľba vhodnej rysovacej pomôcky, hygiena a bezpečnosť pri rysovaní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štvorcová sieť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rysovanie štvorca a obdĺžnika v štvorcovej sieti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označovanie vrcholov štvorca a obdĺžnika veľkým tlačeným písmenom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zväčšenie a zmenšenie rovinných útvarov v štvorcovej sieti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podobné útvary (na </w:t>
            </w:r>
            <w:proofErr w:type="spellStart"/>
            <w:r w:rsidRPr="00431BD7">
              <w:rPr>
                <w:sz w:val="22"/>
                <w:szCs w:val="22"/>
              </w:rPr>
              <w:t>propedeutickej</w:t>
            </w:r>
            <w:proofErr w:type="spellEnd"/>
            <w:r w:rsidRPr="00431BD7">
              <w:rPr>
                <w:sz w:val="22"/>
                <w:szCs w:val="22"/>
              </w:rPr>
              <w:t xml:space="preserve"> úrovni)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vrchol, hrana a stena kocky 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stavba z kociek, plán stavby z kociek (pôdorys stavby s vyznačeným počtom na sebe stojacich kociek) 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lastRenderedPageBreak/>
              <w:t xml:space="preserve">rady, stĺpce (pri stavbách z kociek)  </w:t>
            </w:r>
          </w:p>
        </w:tc>
        <w:tc>
          <w:tcPr>
            <w:tcW w:w="1396" w:type="dxa"/>
            <w:vMerge w:val="restart"/>
          </w:tcPr>
          <w:p w:rsidR="003F45E0" w:rsidRPr="00431BD7" w:rsidRDefault="003F45E0" w:rsidP="00D32779">
            <w:pPr>
              <w:tabs>
                <w:tab w:val="left" w:pos="7065"/>
              </w:tabs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lastRenderedPageBreak/>
              <w:t>Motivačná metóda</w:t>
            </w:r>
          </w:p>
          <w:p w:rsidR="003F45E0" w:rsidRPr="00431BD7" w:rsidRDefault="003F45E0" w:rsidP="00D32779">
            <w:pPr>
              <w:tabs>
                <w:tab w:val="left" w:pos="7065"/>
              </w:tabs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Expozičná metóda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Diagnostická metóda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Problémová metóda</w:t>
            </w:r>
          </w:p>
        </w:tc>
        <w:tc>
          <w:tcPr>
            <w:tcW w:w="1511" w:type="dxa"/>
            <w:vMerge w:val="restart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 xml:space="preserve">Individuálna 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Samostatná práca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Montážna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Demontážna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Individuálna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Grafická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Výkladová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Skupinová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Demonštrácia</w:t>
            </w:r>
          </w:p>
          <w:p w:rsidR="003F45E0" w:rsidRPr="00431BD7" w:rsidRDefault="003F45E0" w:rsidP="00D32779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Písomná 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37"/>
            </w:tblGrid>
            <w:tr w:rsidR="003F45E0" w:rsidRPr="00431BD7" w:rsidTr="003F45E0">
              <w:trPr>
                <w:trHeight w:val="371"/>
              </w:trPr>
              <w:tc>
                <w:tcPr>
                  <w:tcW w:w="0" w:type="auto"/>
                </w:tcPr>
                <w:p w:rsidR="003F45E0" w:rsidRPr="00431BD7" w:rsidRDefault="003F45E0" w:rsidP="000937B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/>
                      <w:color w:val="000000"/>
                    </w:rPr>
                  </w:pPr>
                  <w:r w:rsidRPr="00431BD7">
                    <w:rPr>
                      <w:rFonts w:ascii="Times New Roman" w:eastAsiaTheme="minorHAnsi" w:hAnsi="Times New Roman"/>
                      <w:b/>
                      <w:bCs/>
                      <w:color w:val="000000"/>
                    </w:rPr>
                    <w:t xml:space="preserve">Žiak na konci 3. ročníka základnej školy vie/dokáže: </w:t>
                  </w:r>
                </w:p>
                <w:p w:rsidR="003F45E0" w:rsidRPr="00431BD7" w:rsidRDefault="00431BD7" w:rsidP="000937B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/>
                      <w:color w:val="000000"/>
                    </w:rPr>
                  </w:pPr>
                  <w:r w:rsidRPr="00050F9B">
                    <w:rPr>
                      <w:rFonts w:ascii="Times New Roman" w:eastAsiaTheme="minorHAnsi" w:hAnsi="Times New Roman"/>
                      <w:b/>
                      <w:color w:val="000000"/>
                    </w:rPr>
                    <w:t>-</w:t>
                  </w:r>
                  <w:r w:rsidR="003F45E0" w:rsidRPr="00050F9B">
                    <w:rPr>
                      <w:rFonts w:ascii="Times New Roman" w:eastAsiaTheme="minorHAnsi" w:hAnsi="Times New Roman"/>
                      <w:b/>
                      <w:color w:val="000000"/>
                    </w:rPr>
                    <w:t>odmerať</w:t>
                  </w:r>
                  <w:r w:rsidR="003F45E0" w:rsidRPr="00431BD7">
                    <w:rPr>
                      <w:rFonts w:ascii="Times New Roman" w:eastAsiaTheme="minorHAnsi" w:hAnsi="Times New Roman"/>
                      <w:color w:val="000000"/>
                    </w:rPr>
                    <w:t xml:space="preserve"> dĺžku úsečky (s presnosťou na milimetre), </w:t>
                  </w:r>
                </w:p>
                <w:p w:rsidR="003F45E0" w:rsidRPr="00431BD7" w:rsidRDefault="003F45E0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color w:val="auto"/>
                      <w:sz w:val="22"/>
                      <w:szCs w:val="22"/>
                    </w:rPr>
                  </w:pP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050F9B">
                    <w:rPr>
                      <w:b/>
                      <w:sz w:val="22"/>
                      <w:szCs w:val="22"/>
                    </w:rPr>
                    <w:t>p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orovnať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a 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 xml:space="preserve">usporiadať 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úsečky podľa dĺžky, </w:t>
                  </w:r>
                </w:p>
                <w:p w:rsidR="003F45E0" w:rsidRPr="00431BD7" w:rsidRDefault="003F45E0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narysovať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úsečku danej dĺžky (s presnosťou na milimetre), </w:t>
                  </w:r>
                </w:p>
                <w:p w:rsidR="003F45E0" w:rsidRPr="00431BD7" w:rsidRDefault="003F45E0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odmerať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dĺžku (šírku) predmetu za pomoci pravítka (s presnosťou na milimetre) a výsledok merania zapísať, </w:t>
                  </w:r>
                </w:p>
                <w:p w:rsidR="003F45E0" w:rsidRPr="00431BD7" w:rsidRDefault="003F45E0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správne 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použiť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a 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označiť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jednotky dĺžky,</w:t>
                  </w:r>
                </w:p>
                <w:p w:rsidR="00431BD7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3F45E0" w:rsidRPr="00050F9B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b/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 xml:space="preserve">porovnať </w:t>
                  </w:r>
                </w:p>
                <w:p w:rsidR="003F45E0" w:rsidRPr="00431BD7" w:rsidRDefault="003F45E0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431BD7">
                    <w:rPr>
                      <w:sz w:val="22"/>
                      <w:szCs w:val="22"/>
                    </w:rPr>
                    <w:t>jednotky dĺžky,</w:t>
                  </w: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 xml:space="preserve">odmerať 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väčšie vzdialenosti v metroch, </w:t>
                  </w:r>
                </w:p>
                <w:p w:rsidR="003F45E0" w:rsidRPr="00431BD7" w:rsidRDefault="003F45E0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porovnať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</w:t>
                  </w:r>
                  <w:r w:rsidR="003F45E0" w:rsidRPr="00431BD7">
                    <w:rPr>
                      <w:sz w:val="22"/>
                      <w:szCs w:val="22"/>
                    </w:rPr>
                    <w:lastRenderedPageBreak/>
                    <w:t xml:space="preserve">vzdialenosti, </w:t>
                  </w:r>
                </w:p>
                <w:p w:rsidR="003F45E0" w:rsidRPr="00431BD7" w:rsidRDefault="003F45E0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odhadnúť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dĺžku úsečky, </w:t>
                  </w: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odhadnúť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kratšiu dĺžku v centimetroch (milimetroch) a dlhšiu dĺžku v metroch, </w:t>
                  </w: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osvojiť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si a použiť základné zásady rysovania, </w:t>
                  </w:r>
                </w:p>
                <w:p w:rsidR="003F45E0" w:rsidRPr="00431BD7" w:rsidRDefault="003F45E0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narysovať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rovinné útvary v štvorcovej sieti a označiť ich vrcholy veľkým tlačeným písmenom, </w:t>
                  </w: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vyznačiť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bod, ktorý danému geometrickém</w:t>
                  </w:r>
                  <w:r w:rsidR="00050F9B">
                    <w:rPr>
                      <w:sz w:val="22"/>
                      <w:szCs w:val="22"/>
                    </w:rPr>
                    <w:t xml:space="preserve">u útvaru patrí, resp. nepatrí, </w:t>
                  </w:r>
                </w:p>
                <w:p w:rsidR="003F45E0" w:rsidRPr="00431BD7" w:rsidRDefault="003F45E0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050F9B">
                    <w:rPr>
                      <w:b/>
                      <w:sz w:val="22"/>
                      <w:szCs w:val="22"/>
                    </w:rPr>
                    <w:t>z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väčšiť a zmenšiť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rovinné útvary v štvorcovej sieti (štvorec, obdĺžnik), </w:t>
                  </w: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 xml:space="preserve">identifikovať 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steny, hrany a vrcholy kocky, </w:t>
                  </w:r>
                </w:p>
                <w:p w:rsidR="003F45E0" w:rsidRPr="00431BD7" w:rsidRDefault="003F45E0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postaviť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stavbu z kociek na základe plánu, </w:t>
                  </w:r>
                </w:p>
                <w:p w:rsidR="003F45E0" w:rsidRPr="00431BD7" w:rsidRDefault="00431BD7" w:rsidP="000937B8">
                  <w:pPr>
                    <w:pStyle w:val="Default"/>
                    <w:framePr w:hSpace="141" w:wrap="around" w:vAnchor="text" w:hAnchor="text" w:y="1"/>
                    <w:suppressOverlap/>
                    <w:rPr>
                      <w:sz w:val="22"/>
                      <w:szCs w:val="22"/>
                    </w:rPr>
                  </w:pPr>
                  <w:r w:rsidRPr="00050F9B">
                    <w:rPr>
                      <w:b/>
                      <w:sz w:val="22"/>
                      <w:szCs w:val="22"/>
                    </w:rPr>
                    <w:t>-</w:t>
                  </w:r>
                  <w:r w:rsidR="003F45E0" w:rsidRPr="00050F9B">
                    <w:rPr>
                      <w:b/>
                      <w:sz w:val="22"/>
                      <w:szCs w:val="22"/>
                    </w:rPr>
                    <w:t>vytvoriť</w:t>
                  </w:r>
                  <w:r w:rsidR="003F45E0" w:rsidRPr="00431BD7">
                    <w:rPr>
                      <w:sz w:val="22"/>
                      <w:szCs w:val="22"/>
                    </w:rPr>
                    <w:t xml:space="preserve"> plán stavby z kociek </w:t>
                  </w:r>
                </w:p>
                <w:p w:rsidR="003F45E0" w:rsidRPr="00431BD7" w:rsidRDefault="003F45E0" w:rsidP="000937B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Theme="minorHAnsi" w:hAnsi="Times New Roman"/>
                      <w:color w:val="000000"/>
                    </w:rPr>
                  </w:pPr>
                </w:p>
              </w:tc>
            </w:tr>
          </w:tbl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431BD7" w:rsidTr="00D32779">
        <w:tc>
          <w:tcPr>
            <w:tcW w:w="1340" w:type="dxa"/>
            <w:vMerge/>
            <w:shd w:val="clear" w:color="auto" w:fill="C2D69B" w:themeFill="accent3" w:themeFillTint="99"/>
          </w:tcPr>
          <w:p w:rsidR="003F45E0" w:rsidRPr="00431BD7" w:rsidRDefault="003F45E0" w:rsidP="00D3277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 xml:space="preserve"> Bod, priamka, úsečka</w:t>
            </w:r>
          </w:p>
        </w:tc>
        <w:tc>
          <w:tcPr>
            <w:tcW w:w="1673" w:type="dxa"/>
            <w:vMerge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  <w:vMerge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1" w:type="dxa"/>
            <w:vMerge/>
          </w:tcPr>
          <w:p w:rsidR="003F45E0" w:rsidRPr="00431BD7" w:rsidRDefault="003F45E0" w:rsidP="00D32779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431BD7" w:rsidTr="00D32779">
        <w:tc>
          <w:tcPr>
            <w:tcW w:w="1340" w:type="dxa"/>
            <w:vMerge/>
            <w:shd w:val="clear" w:color="auto" w:fill="C2D69B" w:themeFill="accent3" w:themeFillTint="99"/>
          </w:tcPr>
          <w:p w:rsidR="003F45E0" w:rsidRPr="00431BD7" w:rsidRDefault="003F45E0" w:rsidP="00D3277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Rysovanie rovinných útvarov v štvorcovej sieti.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  <w:vMerge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1" w:type="dxa"/>
            <w:vMerge/>
          </w:tcPr>
          <w:p w:rsidR="003F45E0" w:rsidRPr="00431BD7" w:rsidRDefault="003F45E0" w:rsidP="00D32779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431BD7" w:rsidTr="00D32779">
        <w:tc>
          <w:tcPr>
            <w:tcW w:w="1340" w:type="dxa"/>
            <w:vMerge/>
            <w:shd w:val="clear" w:color="auto" w:fill="C2D69B" w:themeFill="accent3" w:themeFillTint="99"/>
          </w:tcPr>
          <w:p w:rsidR="003F45E0" w:rsidRPr="00431BD7" w:rsidRDefault="003F45E0" w:rsidP="00D3277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Zväčšovanie, zmenšovanie rovinných útvarov v štvorcovej sieti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Zväčšovanie útvarov v štvorcovej sieti.</w:t>
            </w: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73" w:type="dxa"/>
            <w:vMerge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  <w:vMerge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1" w:type="dxa"/>
            <w:vMerge/>
          </w:tcPr>
          <w:p w:rsidR="003F45E0" w:rsidRPr="00431BD7" w:rsidRDefault="003F45E0" w:rsidP="00D32779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431BD7" w:rsidTr="00D32779">
        <w:tc>
          <w:tcPr>
            <w:tcW w:w="1340" w:type="dxa"/>
            <w:vMerge/>
            <w:shd w:val="clear" w:color="auto" w:fill="C2D69B" w:themeFill="accent3" w:themeFillTint="99"/>
          </w:tcPr>
          <w:p w:rsidR="003F45E0" w:rsidRPr="00431BD7" w:rsidRDefault="003F45E0" w:rsidP="00D3277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Stavba telies z kociek</w:t>
            </w:r>
          </w:p>
        </w:tc>
        <w:tc>
          <w:tcPr>
            <w:tcW w:w="1673" w:type="dxa"/>
            <w:vMerge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  <w:vMerge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1" w:type="dxa"/>
            <w:vMerge/>
          </w:tcPr>
          <w:p w:rsidR="003F45E0" w:rsidRPr="00431BD7" w:rsidRDefault="003F45E0" w:rsidP="00D32779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431BD7" w:rsidTr="00D32779">
        <w:tc>
          <w:tcPr>
            <w:tcW w:w="1340" w:type="dxa"/>
            <w:vMerge/>
            <w:shd w:val="clear" w:color="auto" w:fill="C2D69B" w:themeFill="accent3" w:themeFillTint="99"/>
          </w:tcPr>
          <w:p w:rsidR="003F45E0" w:rsidRPr="00431BD7" w:rsidRDefault="003F45E0" w:rsidP="00D3277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05" w:type="dxa"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Stavba telies z kociek na základe plánu. Kreslenie plánu stavby z kociek.</w:t>
            </w:r>
          </w:p>
        </w:tc>
        <w:tc>
          <w:tcPr>
            <w:tcW w:w="1673" w:type="dxa"/>
            <w:vMerge/>
            <w:shd w:val="clear" w:color="auto" w:fill="FFFFFF" w:themeFill="background1"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6" w:type="dxa"/>
            <w:vMerge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11" w:type="dxa"/>
            <w:vMerge/>
          </w:tcPr>
          <w:p w:rsidR="003F45E0" w:rsidRPr="00431BD7" w:rsidRDefault="003F45E0" w:rsidP="00D32779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863" w:type="dxa"/>
            <w:vMerge/>
          </w:tcPr>
          <w:p w:rsidR="003F45E0" w:rsidRPr="00431BD7" w:rsidRDefault="003F45E0" w:rsidP="00D327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F45E0" w:rsidRPr="00FB4F9B" w:rsidRDefault="00D32779" w:rsidP="003F45E0">
      <w:pPr>
        <w:rPr>
          <w:rFonts w:ascii="Times New Roman" w:hAnsi="Times New Roman"/>
          <w:b/>
          <w:color w:val="FF0000"/>
        </w:rPr>
      </w:pPr>
      <w:r w:rsidRPr="00431BD7">
        <w:rPr>
          <w:rFonts w:ascii="Times New Roman" w:hAnsi="Times New Roman"/>
          <w:b/>
          <w:color w:val="FF0000"/>
        </w:rPr>
        <w:br w:type="textWrapping" w:clear="all"/>
      </w: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3660B5">
        <w:rPr>
          <w:rFonts w:ascii="Times New Roman" w:hAnsi="Times New Roman"/>
          <w:b/>
          <w:color w:val="984806" w:themeColor="accent6" w:themeShade="80"/>
        </w:rPr>
        <w:t>Tematický celok</w:t>
      </w:r>
      <w:r w:rsidRPr="00FB4F9B">
        <w:rPr>
          <w:rFonts w:ascii="Times New Roman" w:hAnsi="Times New Roman"/>
          <w:b/>
        </w:rPr>
        <w:t xml:space="preserve">: </w:t>
      </w:r>
      <w:r w:rsidRPr="00FB4F9B">
        <w:rPr>
          <w:rFonts w:ascii="Times New Roman" w:hAnsi="Times New Roman"/>
          <w:b/>
          <w:bCs/>
          <w:sz w:val="23"/>
          <w:szCs w:val="23"/>
        </w:rPr>
        <w:t>Riešenie aplikačných úloh a úloh rozvíjajúcich špecifické matematické myslenie</w:t>
      </w:r>
    </w:p>
    <w:p w:rsidR="003F45E0" w:rsidRPr="00FB4F9B" w:rsidRDefault="003F45E0" w:rsidP="003F45E0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1585"/>
        <w:gridCol w:w="1720"/>
        <w:gridCol w:w="1377"/>
        <w:gridCol w:w="1438"/>
        <w:gridCol w:w="2489"/>
      </w:tblGrid>
      <w:tr w:rsidR="003F45E0" w:rsidRPr="00431BD7" w:rsidTr="003660B5">
        <w:tc>
          <w:tcPr>
            <w:tcW w:w="1441" w:type="dxa"/>
            <w:shd w:val="clear" w:color="auto" w:fill="C2D69B" w:themeFill="accent3" w:themeFillTint="99"/>
          </w:tcPr>
          <w:p w:rsidR="003F45E0" w:rsidRPr="00431BD7" w:rsidRDefault="003F45E0" w:rsidP="003F45E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31BD7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514" w:type="dxa"/>
            <w:shd w:val="clear" w:color="auto" w:fill="C2D69B" w:themeFill="accent3" w:themeFillTint="99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BD7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07" w:type="dxa"/>
            <w:shd w:val="clear" w:color="auto" w:fill="C2D69B" w:themeFill="accent3" w:themeFillTint="99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BD7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317" w:type="dxa"/>
            <w:shd w:val="clear" w:color="auto" w:fill="C2D69B" w:themeFill="accent3" w:themeFillTint="99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BD7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500" w:type="dxa"/>
            <w:shd w:val="clear" w:color="auto" w:fill="C2D69B" w:themeFill="accent3" w:themeFillTint="99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BD7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934" w:type="dxa"/>
            <w:shd w:val="clear" w:color="auto" w:fill="C2D69B" w:themeFill="accent3" w:themeFillTint="99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31BD7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3F45E0" w:rsidRPr="00431BD7" w:rsidTr="00402F63">
        <w:tc>
          <w:tcPr>
            <w:tcW w:w="1441" w:type="dxa"/>
            <w:vMerge w:val="restart"/>
            <w:shd w:val="clear" w:color="auto" w:fill="C2D69B" w:themeFill="accent3" w:themeFillTint="99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  <w:b/>
                <w:bCs/>
              </w:rPr>
              <w:t xml:space="preserve">Riešenie aplikačných úloh a úloh rozvíjajúcich špecifické matematické myslenie </w:t>
            </w:r>
          </w:p>
        </w:tc>
        <w:tc>
          <w:tcPr>
            <w:tcW w:w="1514" w:type="dxa"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Pravdivé a nepravdivé tvrdenie</w:t>
            </w: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 w:val="restart"/>
            <w:shd w:val="clear" w:color="auto" w:fill="FFFFFF" w:themeFill="background1"/>
          </w:tcPr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istá udalosť, možná udalosť, nemožná udalosť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pravdivé tvrdenie, nepravdivé tvrdenie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kvantifikované výroky: aspoň jeden, práve jeden, najviac jeden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pravidlo vytvárania postupnosti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pravidlo, symbol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systém pri vypisovaní dvojciferných (trojciferných, štvorciferných) čísel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slovné úlohy s </w:t>
            </w:r>
            <w:proofErr w:type="spellStart"/>
            <w:r w:rsidRPr="00431BD7">
              <w:rPr>
                <w:sz w:val="22"/>
                <w:szCs w:val="22"/>
              </w:rPr>
              <w:t>kombinatorickou</w:t>
            </w:r>
            <w:proofErr w:type="spellEnd"/>
            <w:r w:rsidRPr="00431BD7">
              <w:rPr>
                <w:sz w:val="22"/>
                <w:szCs w:val="22"/>
              </w:rPr>
              <w:t xml:space="preserve"> motiváciou (na úrovni manipulácie a znázorňovania)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nepriamo sformulované úlohy na násobenie a delenie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zber údajov, rôzne spôsoby zaznamenávania údajov (grafické, numerické)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časti tabuľky: riadok, stĺpec, údaj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stĺpcový graf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jednotky času: hodina, minúta, sekunda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premena jednotiek času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znázornenie času na ručičkových hodinách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zapísanie času na digitálnych hodinách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 xml:space="preserve">aplikačné úlohy 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 xml:space="preserve">numerické a slovné úlohy z oblasti finančnej gramotnosti </w:t>
            </w: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 w:val="restart"/>
          </w:tcPr>
          <w:p w:rsidR="003F45E0" w:rsidRPr="00431BD7" w:rsidRDefault="003F45E0" w:rsidP="003F45E0">
            <w:pPr>
              <w:tabs>
                <w:tab w:val="left" w:pos="7065"/>
              </w:tabs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lastRenderedPageBreak/>
              <w:t>Motivačná</w:t>
            </w:r>
          </w:p>
          <w:p w:rsidR="003F45E0" w:rsidRPr="00431BD7" w:rsidRDefault="003F45E0" w:rsidP="003F45E0">
            <w:pPr>
              <w:tabs>
                <w:tab w:val="left" w:pos="7065"/>
              </w:tabs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Expozičná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Diagnostická</w:t>
            </w:r>
          </w:p>
        </w:tc>
        <w:tc>
          <w:tcPr>
            <w:tcW w:w="1500" w:type="dxa"/>
            <w:vMerge w:val="restart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 xml:space="preserve">Frontálna </w:t>
            </w: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Demonštrácia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Samostatná práca</w:t>
            </w:r>
          </w:p>
          <w:p w:rsidR="003F45E0" w:rsidRPr="00431BD7" w:rsidRDefault="003F45E0" w:rsidP="003F45E0">
            <w:pPr>
              <w:pStyle w:val="Default"/>
              <w:rPr>
                <w:sz w:val="22"/>
                <w:szCs w:val="22"/>
              </w:rPr>
            </w:pPr>
            <w:r w:rsidRPr="00431BD7">
              <w:rPr>
                <w:sz w:val="22"/>
                <w:szCs w:val="22"/>
              </w:rPr>
              <w:t>Ukážka riešenia úloh</w:t>
            </w: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73"/>
            </w:tblGrid>
            <w:tr w:rsidR="003F45E0" w:rsidRPr="00402F63" w:rsidTr="00050F9B">
              <w:trPr>
                <w:trHeight w:val="3891"/>
              </w:trPr>
              <w:tc>
                <w:tcPr>
                  <w:tcW w:w="934" w:type="dxa"/>
                </w:tcPr>
                <w:p w:rsidR="00431BD7" w:rsidRPr="00402F63" w:rsidRDefault="00431BD7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</w:rPr>
                  </w:pPr>
                  <w:r w:rsidRPr="00402F63">
                    <w:rPr>
                      <w:rFonts w:ascii="Times New Roman" w:eastAsiaTheme="minorHAnsi" w:hAnsi="Times New Roman"/>
                      <w:b/>
                      <w:bCs/>
                      <w:color w:val="000000"/>
                    </w:rPr>
                    <w:t>Žiak na konci 3. ročníka základnej školy vie/dokáže:</w:t>
                  </w:r>
                </w:p>
                <w:p w:rsidR="003F45E0" w:rsidRPr="00402F63" w:rsidRDefault="00431BD7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02F63">
                    <w:rPr>
                      <w:rFonts w:ascii="Times New Roman" w:eastAsiaTheme="minorHAnsi" w:hAnsi="Times New Roman"/>
                      <w:color w:val="000000"/>
                    </w:rPr>
                    <w:t>-</w:t>
                  </w:r>
                  <w:r w:rsidRPr="00050F9B">
                    <w:rPr>
                      <w:rFonts w:ascii="Times New Roman" w:hAnsi="Times New Roman"/>
                      <w:b/>
                    </w:rPr>
                    <w:t xml:space="preserve"> rozlíšiť</w:t>
                  </w:r>
                  <w:r w:rsidRPr="00402F63">
                    <w:rPr>
                      <w:rFonts w:ascii="Times New Roman" w:hAnsi="Times New Roman"/>
                    </w:rPr>
                    <w:t xml:space="preserve"> istú udalosť, možnú udalosť, nemožnú udalosť,</w:t>
                  </w:r>
                </w:p>
                <w:p w:rsidR="00431BD7" w:rsidRPr="00402F63" w:rsidRDefault="00431BD7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02F63">
                    <w:rPr>
                      <w:rFonts w:ascii="Times New Roman" w:hAnsi="Times New Roman"/>
                    </w:rPr>
                    <w:t>-</w:t>
                  </w:r>
                  <w:r w:rsidRPr="00050F9B">
                    <w:rPr>
                      <w:rFonts w:ascii="Times New Roman" w:hAnsi="Times New Roman"/>
                      <w:b/>
                    </w:rPr>
                    <w:t xml:space="preserve"> rozhodnúť</w:t>
                  </w:r>
                  <w:r w:rsidRPr="00402F63">
                    <w:rPr>
                      <w:rFonts w:ascii="Times New Roman" w:hAnsi="Times New Roman"/>
                    </w:rPr>
                    <w:t xml:space="preserve"> o pravdivosti (nepravdivosti) tvrdenia,</w:t>
                  </w:r>
                </w:p>
                <w:p w:rsidR="00431BD7" w:rsidRPr="00402F63" w:rsidRDefault="00431BD7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rozlíšiť</w:t>
                  </w:r>
                  <w:r w:rsidRPr="00402F63">
                    <w:rPr>
                      <w:rFonts w:ascii="Times New Roman" w:hAnsi="Times New Roman"/>
                    </w:rPr>
                    <w:t xml:space="preserve"> a správne </w:t>
                  </w:r>
                  <w:r w:rsidRPr="00050F9B">
                    <w:rPr>
                      <w:rFonts w:ascii="Times New Roman" w:hAnsi="Times New Roman"/>
                      <w:b/>
                    </w:rPr>
                    <w:t xml:space="preserve">použiť </w:t>
                  </w:r>
                  <w:r w:rsidRPr="00402F63">
                    <w:rPr>
                      <w:rFonts w:ascii="Times New Roman" w:hAnsi="Times New Roman"/>
                    </w:rPr>
                    <w:t>kvantifikované výroky,</w:t>
                  </w:r>
                </w:p>
                <w:p w:rsidR="00431BD7" w:rsidRPr="00402F63" w:rsidRDefault="00431BD7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02F63">
                    <w:rPr>
                      <w:rFonts w:ascii="Times New Roman" w:hAnsi="Times New Roman"/>
                    </w:rPr>
                    <w:t xml:space="preserve">- </w:t>
                  </w:r>
                  <w:r w:rsidRPr="00050F9B">
                    <w:rPr>
                      <w:rFonts w:ascii="Times New Roman" w:hAnsi="Times New Roman"/>
                      <w:b/>
                    </w:rPr>
                    <w:t>identifikova</w:t>
                  </w:r>
                  <w:r w:rsidRPr="00402F63">
                    <w:rPr>
                      <w:rFonts w:ascii="Times New Roman" w:hAnsi="Times New Roman"/>
                    </w:rPr>
                    <w:t xml:space="preserve">ť a </w:t>
                  </w:r>
                  <w:r w:rsidRPr="00050F9B">
                    <w:rPr>
                      <w:rFonts w:ascii="Times New Roman" w:hAnsi="Times New Roman"/>
                      <w:b/>
                    </w:rPr>
                    <w:t>popísať</w:t>
                  </w:r>
                  <w:r w:rsidRPr="00402F63">
                    <w:rPr>
                      <w:rFonts w:ascii="Times New Roman" w:hAnsi="Times New Roman"/>
                    </w:rPr>
                    <w:t xml:space="preserve"> pravidlo vytvorenej postupnosti čísel, znakov, symbolov,</w:t>
                  </w:r>
                </w:p>
                <w:p w:rsidR="00431BD7" w:rsidRPr="00402F63" w:rsidRDefault="00431BD7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02F63">
                    <w:rPr>
                      <w:rFonts w:ascii="Times New Roman" w:hAnsi="Times New Roman"/>
                    </w:rPr>
                    <w:t xml:space="preserve">- na základe identifikovaného pravidla </w:t>
                  </w:r>
                  <w:r w:rsidRPr="00050F9B">
                    <w:rPr>
                      <w:rFonts w:ascii="Times New Roman" w:hAnsi="Times New Roman"/>
                      <w:b/>
                    </w:rPr>
                    <w:t>doplniť</w:t>
                  </w:r>
                  <w:r w:rsidRPr="00402F63">
                    <w:rPr>
                      <w:rFonts w:ascii="Times New Roman" w:hAnsi="Times New Roman"/>
                    </w:rPr>
                    <w:t xml:space="preserve"> do postupnosti niekoľko čísel, znakov, symbolov,</w:t>
                  </w:r>
                </w:p>
                <w:p w:rsidR="00431BD7" w:rsidRPr="00402F63" w:rsidRDefault="00431BD7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02F63">
                    <w:rPr>
                      <w:rFonts w:ascii="Times New Roman" w:hAnsi="Times New Roman"/>
                    </w:rPr>
                    <w:t xml:space="preserve">- </w:t>
                  </w:r>
                  <w:r w:rsidRPr="00050F9B">
                    <w:rPr>
                      <w:rFonts w:ascii="Times New Roman" w:hAnsi="Times New Roman"/>
                      <w:b/>
                    </w:rPr>
                    <w:t>vytvoriť systém pri</w:t>
                  </w:r>
                  <w:r w:rsidRPr="00402F63">
                    <w:rPr>
                      <w:rFonts w:ascii="Times New Roman" w:hAnsi="Times New Roman"/>
                    </w:rPr>
                    <w:t xml:space="preserve"> hľadaní a zapisovaní rôznych dvojciferných (trojciferných, štvorciferných) čísel zložených z daných číslic (číslice sa môžu aj opakovať),</w:t>
                  </w:r>
                </w:p>
                <w:p w:rsidR="00431BD7" w:rsidRPr="00402F63" w:rsidRDefault="00431BD7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</w:t>
                  </w:r>
                  <w:r w:rsidR="00402F63" w:rsidRPr="00050F9B">
                    <w:rPr>
                      <w:rFonts w:ascii="Times New Roman" w:hAnsi="Times New Roman"/>
                      <w:b/>
                    </w:rPr>
                    <w:t xml:space="preserve"> vytvoriť</w:t>
                  </w:r>
                  <w:r w:rsidR="00402F63" w:rsidRPr="00402F63">
                    <w:rPr>
                      <w:rFonts w:ascii="Times New Roman" w:hAnsi="Times New Roman"/>
                    </w:rPr>
                    <w:t xml:space="preserve"> rôzne dvojciferné (trojciferné, </w:t>
                  </w:r>
                  <w:r w:rsidR="00402F63" w:rsidRPr="00402F63">
                    <w:rPr>
                      <w:rFonts w:ascii="Times New Roman" w:hAnsi="Times New Roman"/>
                    </w:rPr>
                    <w:lastRenderedPageBreak/>
                    <w:t>štvorciferné) čísla z množiny číslic (číslice sa môžu aj opakovať),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vyriešiť</w:t>
                  </w:r>
                  <w:r w:rsidRPr="00402F63">
                    <w:rPr>
                      <w:rFonts w:ascii="Times New Roman" w:hAnsi="Times New Roman"/>
                    </w:rPr>
                    <w:t xml:space="preserve"> slovné úlohy s </w:t>
                  </w:r>
                  <w:proofErr w:type="spellStart"/>
                  <w:r w:rsidRPr="00402F63">
                    <w:rPr>
                      <w:rFonts w:ascii="Times New Roman" w:hAnsi="Times New Roman"/>
                    </w:rPr>
                    <w:t>kombinatorickou</w:t>
                  </w:r>
                  <w:proofErr w:type="spellEnd"/>
                  <w:r w:rsidRPr="00402F63">
                    <w:rPr>
                      <w:rFonts w:ascii="Times New Roman" w:hAnsi="Times New Roman"/>
                    </w:rPr>
                    <w:t xml:space="preserve"> motiváciou,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vyriešiť</w:t>
                  </w:r>
                  <w:r w:rsidRPr="00402F63">
                    <w:rPr>
                      <w:rFonts w:ascii="Times New Roman" w:hAnsi="Times New Roman"/>
                    </w:rPr>
                    <w:t xml:space="preserve"> nepriamo sformulované úlohy na násobenie a delenie v obore násobilky,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zozbierať</w:t>
                  </w:r>
                  <w:r w:rsidRPr="00402F63">
                    <w:rPr>
                      <w:rFonts w:ascii="Times New Roman" w:hAnsi="Times New Roman"/>
                    </w:rPr>
                    <w:t xml:space="preserve">, </w:t>
                  </w:r>
                  <w:r w:rsidRPr="00050F9B">
                    <w:rPr>
                      <w:rFonts w:ascii="Times New Roman" w:hAnsi="Times New Roman"/>
                      <w:b/>
                    </w:rPr>
                    <w:t xml:space="preserve">zoskupiť,zaznamenať </w:t>
                  </w:r>
                  <w:r w:rsidRPr="00402F63">
                    <w:rPr>
                      <w:rFonts w:ascii="Times New Roman" w:hAnsi="Times New Roman"/>
                    </w:rPr>
                    <w:t>údaje rôznymi spôsobmi,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02F63">
                    <w:rPr>
                      <w:rFonts w:ascii="Times New Roman" w:hAnsi="Times New Roman"/>
                    </w:rPr>
                    <w:t>- z daných údajov v</w:t>
                  </w:r>
                  <w:r w:rsidRPr="00050F9B">
                    <w:rPr>
                      <w:rFonts w:ascii="Times New Roman" w:hAnsi="Times New Roman"/>
                      <w:b/>
                    </w:rPr>
                    <w:t>ytvoriť</w:t>
                  </w:r>
                  <w:r w:rsidRPr="00402F63">
                    <w:rPr>
                      <w:rFonts w:ascii="Times New Roman" w:hAnsi="Times New Roman"/>
                    </w:rPr>
                    <w:t xml:space="preserve"> prehľadnú tabuľku,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doplniť</w:t>
                  </w:r>
                  <w:r w:rsidRPr="00402F63">
                    <w:rPr>
                      <w:rFonts w:ascii="Times New Roman" w:hAnsi="Times New Roman"/>
                    </w:rPr>
                    <w:t xml:space="preserve"> do tabuľky chýbajúce údaje,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popísať</w:t>
                  </w:r>
                  <w:r w:rsidRPr="00402F63">
                    <w:rPr>
                      <w:rFonts w:ascii="Times New Roman" w:hAnsi="Times New Roman"/>
                    </w:rPr>
                    <w:t xml:space="preserve"> časti tabuľky, orientovať sa v tabuľke,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využívať</w:t>
                  </w:r>
                  <w:r w:rsidRPr="00402F63">
                    <w:rPr>
                      <w:rFonts w:ascii="Times New Roman" w:hAnsi="Times New Roman"/>
                    </w:rPr>
                    <w:t xml:space="preserve"> tabuľku ako nástroj na riešenie úloh,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02F63">
                    <w:rPr>
                      <w:rFonts w:ascii="Times New Roman" w:hAnsi="Times New Roman"/>
                    </w:rPr>
                    <w:t>-</w:t>
                  </w:r>
                  <w:r w:rsidRPr="00050F9B">
                    <w:rPr>
                      <w:rFonts w:ascii="Times New Roman" w:hAnsi="Times New Roman"/>
                      <w:b/>
                    </w:rPr>
                    <w:t xml:space="preserve"> orientovať</w:t>
                  </w:r>
                  <w:r w:rsidRPr="00402F63">
                    <w:rPr>
                      <w:rFonts w:ascii="Times New Roman" w:hAnsi="Times New Roman"/>
                    </w:rPr>
                    <w:t xml:space="preserve"> sa v stĺpcovom grafe,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dokresliť</w:t>
                  </w:r>
                  <w:r w:rsidRPr="00402F63">
                    <w:rPr>
                      <w:rFonts w:ascii="Times New Roman" w:hAnsi="Times New Roman"/>
                    </w:rPr>
                    <w:t xml:space="preserve"> chýbajúce údaje do stĺpcového grafu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vyriešiť</w:t>
                  </w:r>
                  <w:r w:rsidRPr="00402F63">
                    <w:rPr>
                      <w:rFonts w:ascii="Times New Roman" w:hAnsi="Times New Roman"/>
                    </w:rPr>
                    <w:t xml:space="preserve"> aplikačné úlohy súvisiace s orientáciou v tabuľke alebo stĺpcovom grafe,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označiť a pomenovať</w:t>
                  </w:r>
                  <w:r w:rsidRPr="00402F63">
                    <w:rPr>
                      <w:rFonts w:ascii="Times New Roman" w:hAnsi="Times New Roman"/>
                    </w:rPr>
                    <w:t xml:space="preserve"> jednotky času,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02F63">
                    <w:rPr>
                      <w:rFonts w:ascii="Times New Roman" w:hAnsi="Times New Roman"/>
                    </w:rPr>
                    <w:t>-</w:t>
                  </w:r>
                  <w:r w:rsidRPr="00050F9B">
                    <w:rPr>
                      <w:rFonts w:ascii="Times New Roman" w:hAnsi="Times New Roman"/>
                      <w:b/>
                    </w:rPr>
                    <w:t xml:space="preserve"> premeniť</w:t>
                  </w:r>
                  <w:r w:rsidRPr="00402F63">
                    <w:rPr>
                      <w:rFonts w:ascii="Times New Roman" w:hAnsi="Times New Roman"/>
                    </w:rPr>
                    <w:t xml:space="preserve"> jednotky času,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02F63">
                    <w:rPr>
                      <w:rFonts w:ascii="Times New Roman" w:hAnsi="Times New Roman"/>
                    </w:rPr>
                    <w:t>-</w:t>
                  </w:r>
                  <w:r w:rsidRPr="00050F9B">
                    <w:rPr>
                      <w:rFonts w:ascii="Times New Roman" w:hAnsi="Times New Roman"/>
                      <w:b/>
                    </w:rPr>
                    <w:t xml:space="preserve"> určiť</w:t>
                  </w:r>
                  <w:r w:rsidRPr="00402F63">
                    <w:rPr>
                      <w:rFonts w:ascii="Times New Roman" w:hAnsi="Times New Roman"/>
                    </w:rPr>
                    <w:t xml:space="preserve"> čas na digitálnych i ručičkových hodinách,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402F63">
                    <w:rPr>
                      <w:rFonts w:ascii="Times New Roman" w:hAnsi="Times New Roman"/>
                    </w:rPr>
                    <w:t>-</w:t>
                  </w:r>
                  <w:r w:rsidRPr="00050F9B">
                    <w:rPr>
                      <w:rFonts w:ascii="Times New Roman" w:hAnsi="Times New Roman"/>
                      <w:b/>
                    </w:rPr>
                    <w:t xml:space="preserve"> znázorniť</w:t>
                  </w:r>
                  <w:r w:rsidRPr="00402F63">
                    <w:rPr>
                      <w:rFonts w:ascii="Times New Roman" w:hAnsi="Times New Roman"/>
                    </w:rPr>
                    <w:t xml:space="preserve"> čas na digitálnych i ručičkových hodinách,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zapísať</w:t>
                  </w:r>
                  <w:r w:rsidRPr="00402F63">
                    <w:rPr>
                      <w:rFonts w:ascii="Times New Roman" w:hAnsi="Times New Roman"/>
                    </w:rPr>
                    <w:t xml:space="preserve"> čas z ručičkových hodín do digitálnych a naopak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vyriešiť</w:t>
                  </w:r>
                  <w:r w:rsidRPr="00402F63">
                    <w:rPr>
                      <w:rFonts w:ascii="Times New Roman" w:hAnsi="Times New Roman"/>
                    </w:rPr>
                    <w:t xml:space="preserve"> aplikačné úlohy súvisiace s orientáciou v čase,</w:t>
                  </w:r>
                </w:p>
                <w:p w:rsidR="00402F63" w:rsidRPr="00402F63" w:rsidRDefault="00402F63" w:rsidP="00431BD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lastRenderedPageBreak/>
                    <w:t>- nájsť</w:t>
                  </w:r>
                  <w:r w:rsidRPr="00402F63">
                    <w:rPr>
                      <w:rFonts w:ascii="Times New Roman" w:hAnsi="Times New Roman"/>
                    </w:rPr>
                    <w:t xml:space="preserve"> niekoľko spôsobov zaplatenia danej sumy,</w:t>
                  </w:r>
                </w:p>
                <w:p w:rsidR="00402F63" w:rsidRPr="00050F9B" w:rsidRDefault="00402F63" w:rsidP="00050F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50F9B">
                    <w:rPr>
                      <w:rFonts w:ascii="Times New Roman" w:hAnsi="Times New Roman"/>
                      <w:b/>
                    </w:rPr>
                    <w:t>- vyriešiť</w:t>
                  </w:r>
                  <w:r w:rsidRPr="00402F63">
                    <w:rPr>
                      <w:rFonts w:ascii="Times New Roman" w:hAnsi="Times New Roman"/>
                    </w:rPr>
                    <w:t xml:space="preserve"> primerané úlohy z</w:t>
                  </w:r>
                  <w:r w:rsidR="00050F9B">
                    <w:rPr>
                      <w:rFonts w:ascii="Times New Roman" w:hAnsi="Times New Roman"/>
                    </w:rPr>
                    <w:t xml:space="preserve"> oblasti finančnej gramotnosti.</w:t>
                  </w:r>
                </w:p>
              </w:tc>
            </w:tr>
          </w:tbl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431BD7" w:rsidTr="00402F63">
        <w:tc>
          <w:tcPr>
            <w:tcW w:w="1441" w:type="dxa"/>
            <w:vMerge/>
            <w:shd w:val="clear" w:color="auto" w:fill="C2D69B" w:themeFill="accent3" w:themeFillTint="99"/>
          </w:tcPr>
          <w:p w:rsidR="003F45E0" w:rsidRPr="00431BD7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Kvantifikované výroky</w:t>
            </w: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</w:tcPr>
          <w:p w:rsidR="003F45E0" w:rsidRPr="00431BD7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431BD7" w:rsidTr="00402F63">
        <w:tc>
          <w:tcPr>
            <w:tcW w:w="1441" w:type="dxa"/>
            <w:vMerge/>
            <w:shd w:val="clear" w:color="auto" w:fill="C2D69B" w:themeFill="accent3" w:themeFillTint="99"/>
          </w:tcPr>
          <w:p w:rsidR="003F45E0" w:rsidRPr="00431BD7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Slovné úlohy</w:t>
            </w: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Nepriamo sformulované úlohy</w:t>
            </w: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</w:tcPr>
          <w:p w:rsidR="003F45E0" w:rsidRPr="00431BD7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431BD7" w:rsidTr="00402F63">
        <w:tc>
          <w:tcPr>
            <w:tcW w:w="1441" w:type="dxa"/>
            <w:vMerge/>
            <w:shd w:val="clear" w:color="auto" w:fill="C2D69B" w:themeFill="accent3" w:themeFillTint="99"/>
          </w:tcPr>
          <w:p w:rsidR="003F45E0" w:rsidRPr="00431BD7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Tabuľky</w:t>
            </w: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</w:tcPr>
          <w:p w:rsidR="003F45E0" w:rsidRPr="00431BD7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431BD7" w:rsidTr="00402F63">
        <w:tc>
          <w:tcPr>
            <w:tcW w:w="1441" w:type="dxa"/>
            <w:vMerge/>
            <w:shd w:val="clear" w:color="auto" w:fill="C2D69B" w:themeFill="accent3" w:themeFillTint="99"/>
          </w:tcPr>
          <w:p w:rsidR="003F45E0" w:rsidRPr="00431BD7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Čas</w:t>
            </w: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431BD7">
              <w:rPr>
                <w:rFonts w:ascii="Times New Roman" w:hAnsi="Times New Roman"/>
              </w:rPr>
              <w:t>Aplikačné úlohy</w:t>
            </w: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</w:tcPr>
          <w:p w:rsidR="003F45E0" w:rsidRPr="00431BD7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F45E0" w:rsidRPr="00431BD7" w:rsidTr="00402F63">
        <w:tc>
          <w:tcPr>
            <w:tcW w:w="1441" w:type="dxa"/>
            <w:vMerge/>
            <w:shd w:val="clear" w:color="auto" w:fill="C2D69B" w:themeFill="accent3" w:themeFillTint="99"/>
          </w:tcPr>
          <w:p w:rsidR="003F45E0" w:rsidRPr="00431BD7" w:rsidRDefault="003F45E0" w:rsidP="003F45E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14" w:type="dxa"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7" w:type="dxa"/>
            <w:vMerge/>
            <w:shd w:val="clear" w:color="auto" w:fill="FFFFFF" w:themeFill="background1"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7" w:type="dxa"/>
            <w:vMerge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00" w:type="dxa"/>
            <w:vMerge/>
          </w:tcPr>
          <w:p w:rsidR="003F45E0" w:rsidRPr="00431BD7" w:rsidRDefault="003F45E0" w:rsidP="003F45E0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34" w:type="dxa"/>
            <w:vMerge/>
          </w:tcPr>
          <w:p w:rsidR="003F45E0" w:rsidRPr="00431BD7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660B5" w:rsidRDefault="003660B5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660B5" w:rsidRDefault="003660B5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660B5" w:rsidRPr="00FB4F9B" w:rsidRDefault="003660B5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Učebné zdroje:</w:t>
      </w:r>
    </w:p>
    <w:p w:rsidR="003F45E0" w:rsidRPr="00FB4F9B" w:rsidRDefault="003F45E0" w:rsidP="003F45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95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2303"/>
        <w:gridCol w:w="2303"/>
        <w:gridCol w:w="1568"/>
      </w:tblGrid>
      <w:tr w:rsidR="003F45E0" w:rsidRPr="00FB4F9B" w:rsidTr="00050F9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Odborná literatúra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3F45E0" w:rsidRPr="00FB4F9B" w:rsidTr="00050F9B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FB4F9B">
              <w:rPr>
                <w:rFonts w:ascii="Times New Roman" w:hAnsi="Times New Roman"/>
                <w:lang w:val="cs-CZ"/>
              </w:rPr>
              <w:t xml:space="preserve">Metodická </w:t>
            </w:r>
            <w:proofErr w:type="spellStart"/>
            <w:r w:rsidRPr="00FB4F9B">
              <w:rPr>
                <w:rFonts w:ascii="Times New Roman" w:hAnsi="Times New Roman"/>
                <w:lang w:val="cs-CZ"/>
              </w:rPr>
              <w:t>príručka</w:t>
            </w:r>
            <w:proofErr w:type="spellEnd"/>
          </w:p>
          <w:p w:rsidR="00D32779" w:rsidRDefault="003F45E0" w:rsidP="003F45E0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FB4F9B">
              <w:rPr>
                <w:rFonts w:ascii="Times New Roman" w:hAnsi="Times New Roman"/>
                <w:lang w:val="cs-CZ"/>
              </w:rPr>
              <w:t>Učebnica</w:t>
            </w:r>
            <w:proofErr w:type="spellEnd"/>
            <w:r w:rsidRPr="00FB4F9B">
              <w:rPr>
                <w:rFonts w:ascii="Times New Roman" w:hAnsi="Times New Roman"/>
                <w:lang w:val="cs-CZ"/>
              </w:rPr>
              <w:t xml:space="preserve">- Matematika </w:t>
            </w:r>
            <w:proofErr w:type="spellStart"/>
            <w:r w:rsidRPr="00FB4F9B">
              <w:rPr>
                <w:rFonts w:ascii="Times New Roman" w:hAnsi="Times New Roman"/>
                <w:lang w:val="cs-CZ"/>
              </w:rPr>
              <w:t>pre</w:t>
            </w:r>
            <w:proofErr w:type="spellEnd"/>
            <w:r w:rsidRPr="00FB4F9B">
              <w:rPr>
                <w:rFonts w:ascii="Times New Roman" w:hAnsi="Times New Roman"/>
                <w:lang w:val="cs-CZ"/>
              </w:rPr>
              <w:t xml:space="preserve"> 3.roč. ZŠ, </w:t>
            </w:r>
            <w:r w:rsidR="00D32779">
              <w:rPr>
                <w:rFonts w:ascii="Times New Roman" w:hAnsi="Times New Roman"/>
                <w:lang w:val="cs-CZ"/>
              </w:rPr>
              <w:t xml:space="preserve">autor: M. </w:t>
            </w:r>
            <w:proofErr w:type="spellStart"/>
            <w:r w:rsidR="00D32779">
              <w:rPr>
                <w:rFonts w:ascii="Times New Roman" w:hAnsi="Times New Roman"/>
                <w:lang w:val="cs-CZ"/>
              </w:rPr>
              <w:t>Belica</w:t>
            </w:r>
            <w:proofErr w:type="spellEnd"/>
            <w:r w:rsidR="00D32779">
              <w:rPr>
                <w:rFonts w:ascii="Times New Roman" w:hAnsi="Times New Roman"/>
                <w:lang w:val="cs-CZ"/>
              </w:rPr>
              <w:t xml:space="preserve"> – J. </w:t>
            </w:r>
            <w:proofErr w:type="spellStart"/>
            <w:r w:rsidR="00D32779">
              <w:rPr>
                <w:rFonts w:ascii="Times New Roman" w:hAnsi="Times New Roman"/>
                <w:lang w:val="cs-CZ"/>
              </w:rPr>
              <w:t>Striežovská</w:t>
            </w:r>
            <w:proofErr w:type="spellEnd"/>
            <w:r w:rsidR="00D32779">
              <w:rPr>
                <w:rFonts w:ascii="Times New Roman" w:hAnsi="Times New Roman"/>
                <w:lang w:val="cs-CZ"/>
              </w:rPr>
              <w:t>, vyd. AITEC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FB4F9B">
              <w:rPr>
                <w:rFonts w:ascii="Times New Roman" w:hAnsi="Times New Roman"/>
                <w:lang w:val="cs-CZ"/>
              </w:rPr>
              <w:t>Pracovnýzošitpre</w:t>
            </w:r>
            <w:proofErr w:type="spellEnd"/>
            <w:r w:rsidRPr="00FB4F9B">
              <w:rPr>
                <w:rFonts w:ascii="Times New Roman" w:hAnsi="Times New Roman"/>
                <w:lang w:val="cs-CZ"/>
              </w:rPr>
              <w:t xml:space="preserve"> 3.ročník ZŠ- 1. a </w:t>
            </w:r>
            <w:r w:rsidRPr="00FB4F9B">
              <w:rPr>
                <w:rFonts w:ascii="Times New Roman" w:hAnsi="Times New Roman"/>
                <w:lang w:val="cs-CZ"/>
              </w:rPr>
              <w:lastRenderedPageBreak/>
              <w:t xml:space="preserve">2. </w:t>
            </w:r>
            <w:proofErr w:type="spellStart"/>
            <w:r w:rsidRPr="00FB4F9B">
              <w:rPr>
                <w:rFonts w:ascii="Times New Roman" w:hAnsi="Times New Roman"/>
                <w:lang w:val="cs-CZ"/>
              </w:rPr>
              <w:t>časť</w:t>
            </w:r>
            <w:r w:rsidR="00D32779">
              <w:rPr>
                <w:rFonts w:ascii="Times New Roman" w:hAnsi="Times New Roman"/>
                <w:lang w:val="cs-CZ"/>
              </w:rPr>
              <w:t>,vyd</w:t>
            </w:r>
            <w:proofErr w:type="spellEnd"/>
            <w:r w:rsidR="00D32779">
              <w:rPr>
                <w:rFonts w:ascii="Times New Roman" w:hAnsi="Times New Roman"/>
                <w:lang w:val="cs-CZ"/>
              </w:rPr>
              <w:t>. AITEC</w:t>
            </w:r>
          </w:p>
          <w:p w:rsidR="003F45E0" w:rsidRPr="00050F9B" w:rsidRDefault="003F45E0" w:rsidP="003F45E0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FB4F9B">
              <w:rPr>
                <w:rFonts w:ascii="Times New Roman" w:hAnsi="Times New Roman"/>
                <w:lang w:val="cs-CZ"/>
              </w:rPr>
              <w:t>Aut</w:t>
            </w:r>
            <w:r w:rsidR="00D32779">
              <w:rPr>
                <w:rFonts w:ascii="Times New Roman" w:hAnsi="Times New Roman"/>
                <w:lang w:val="cs-CZ"/>
              </w:rPr>
              <w:t xml:space="preserve">or: </w:t>
            </w:r>
            <w:proofErr w:type="spellStart"/>
            <w:r w:rsidR="00D32779">
              <w:rPr>
                <w:rFonts w:ascii="Times New Roman" w:hAnsi="Times New Roman"/>
                <w:lang w:val="cs-CZ"/>
              </w:rPr>
              <w:t>M.Belica</w:t>
            </w:r>
            <w:proofErr w:type="spellEnd"/>
            <w:r w:rsidR="00D32779">
              <w:rPr>
                <w:rFonts w:ascii="Times New Roman" w:hAnsi="Times New Roman"/>
                <w:lang w:val="cs-CZ"/>
              </w:rPr>
              <w:t xml:space="preserve">-J. </w:t>
            </w:r>
            <w:proofErr w:type="spellStart"/>
            <w:r w:rsidR="00D32779">
              <w:rPr>
                <w:rFonts w:ascii="Times New Roman" w:hAnsi="Times New Roman"/>
                <w:lang w:val="cs-CZ"/>
              </w:rPr>
              <w:t>Striežovská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FB4F9B">
              <w:rPr>
                <w:rFonts w:ascii="Times New Roman" w:hAnsi="Times New Roman"/>
                <w:lang w:val="cs-CZ"/>
              </w:rPr>
              <w:lastRenderedPageBreak/>
              <w:t xml:space="preserve">Názorné </w:t>
            </w:r>
            <w:proofErr w:type="spellStart"/>
            <w:r w:rsidRPr="00FB4F9B">
              <w:rPr>
                <w:rFonts w:ascii="Times New Roman" w:hAnsi="Times New Roman"/>
                <w:lang w:val="cs-CZ"/>
              </w:rPr>
              <w:t>učebnépomôcky</w:t>
            </w:r>
            <w:proofErr w:type="spellEnd"/>
            <w:r w:rsidRPr="00FB4F9B">
              <w:rPr>
                <w:rFonts w:ascii="Times New Roman" w:hAnsi="Times New Roman"/>
                <w:lang w:val="cs-CZ"/>
              </w:rPr>
              <w:t xml:space="preserve"> – LOGO PICOLO, modely geometrických </w:t>
            </w:r>
            <w:proofErr w:type="spellStart"/>
            <w:r w:rsidRPr="00FB4F9B">
              <w:rPr>
                <w:rFonts w:ascii="Times New Roman" w:hAnsi="Times New Roman"/>
                <w:lang w:val="cs-CZ"/>
              </w:rPr>
              <w:t>tvarov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45E0" w:rsidRPr="00FB4F9B" w:rsidRDefault="003F45E0" w:rsidP="003F45E0">
            <w:pPr>
              <w:autoSpaceDE w:val="0"/>
              <w:spacing w:after="0" w:line="24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FB4F9B">
              <w:rPr>
                <w:rFonts w:ascii="Times New Roman" w:hAnsi="Times New Roman"/>
                <w:lang w:val="cs-CZ"/>
              </w:rPr>
              <w:t>audiovizuálna</w:t>
            </w:r>
            <w:proofErr w:type="spellEnd"/>
            <w:r w:rsidRPr="00FB4F9B">
              <w:rPr>
                <w:rFonts w:ascii="Times New Roman" w:hAnsi="Times New Roman"/>
                <w:lang w:val="cs-CZ"/>
              </w:rPr>
              <w:t xml:space="preserve"> technika</w:t>
            </w:r>
          </w:p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  <w:proofErr w:type="spellStart"/>
            <w:r w:rsidRPr="00FB4F9B">
              <w:rPr>
                <w:rFonts w:ascii="Times New Roman" w:hAnsi="Times New Roman"/>
                <w:lang w:val="cs-CZ"/>
              </w:rPr>
              <w:t>TV,počítačeIKT,edukačné</w:t>
            </w:r>
            <w:proofErr w:type="spellEnd"/>
            <w:r w:rsidRPr="00FB4F9B">
              <w:rPr>
                <w:rFonts w:ascii="Times New Roman" w:hAnsi="Times New Roman"/>
                <w:lang w:val="cs-CZ"/>
              </w:rPr>
              <w:t xml:space="preserve"> CD,DVD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45E0" w:rsidRPr="00FB4F9B" w:rsidRDefault="003F45E0" w:rsidP="003F45E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lang w:val="cs-CZ"/>
              </w:rPr>
              <w:t>internet</w:t>
            </w:r>
          </w:p>
        </w:tc>
      </w:tr>
    </w:tbl>
    <w:p w:rsidR="00402F63" w:rsidRPr="00FB4F9B" w:rsidRDefault="00402F63" w:rsidP="003F45E0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3F45E0" w:rsidRPr="00FB4F9B" w:rsidTr="00D32779">
        <w:tc>
          <w:tcPr>
            <w:tcW w:w="110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</w:p>
        </w:tc>
        <w:tc>
          <w:tcPr>
            <w:tcW w:w="811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3F45E0" w:rsidRPr="00FB4F9B" w:rsidTr="00D32779">
        <w:trPr>
          <w:trHeight w:val="4997"/>
        </w:trPr>
        <w:tc>
          <w:tcPr>
            <w:tcW w:w="1101" w:type="dxa"/>
            <w:shd w:val="clear" w:color="auto" w:fill="C2D69B" w:themeFill="accent3" w:themeFillTint="99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</w:p>
        </w:tc>
        <w:tc>
          <w:tcPr>
            <w:tcW w:w="8111" w:type="dxa"/>
          </w:tcPr>
          <w:p w:rsidR="003F45E0" w:rsidRPr="00FB4F9B" w:rsidRDefault="003F45E0" w:rsidP="003F45E0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Predmet  matematika sa klasifikuje  známkou . Hodnotenie  prebieha v súlade s Metodickým pokynom č. 22/2011 na hodnotenie žiakov základnej školy MŠ SR pod č. 2011-3121/ 12824:4-921 s platnosťou od 01.05.2011.</w:t>
            </w:r>
          </w:p>
          <w:p w:rsidR="003F45E0" w:rsidRPr="00FB4F9B" w:rsidRDefault="003F45E0" w:rsidP="003F45E0">
            <w:pPr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Stupnica hodnotenia kontrolných prác : </w:t>
            </w:r>
          </w:p>
          <w:tbl>
            <w:tblPr>
              <w:tblpPr w:leftFromText="141" w:rightFromText="141" w:bottomFromText="160" w:vertAnchor="page" w:horzAnchor="page" w:tblpX="751" w:tblpY="1711"/>
              <w:tblOverlap w:val="never"/>
              <w:tblW w:w="4274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2219"/>
            </w:tblGrid>
            <w:tr w:rsidR="00050F9B" w:rsidRPr="00117BAC" w:rsidTr="00EF269F">
              <w:trPr>
                <w:trHeight w:val="980"/>
              </w:trPr>
              <w:tc>
                <w:tcPr>
                  <w:tcW w:w="42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A2C1F">
                    <w:rPr>
                      <w:rFonts w:ascii="Times New Roman" w:hAnsi="Times New Roman"/>
                      <w:b/>
                    </w:rPr>
                    <w:t>Stupnica hodnotenia kontrolných prác MAT</w:t>
                  </w:r>
                </w:p>
                <w:p w:rsidR="00050F9B" w:rsidRPr="009A2C1F" w:rsidRDefault="00050F9B" w:rsidP="00050F9B">
                  <w:pPr>
                    <w:spacing w:after="0" w:line="240" w:lineRule="auto"/>
                    <w:ind w:firstLine="29"/>
                    <w:jc w:val="center"/>
                  </w:pPr>
                  <w:r w:rsidRPr="009A2C1F">
                    <w:rPr>
                      <w:rFonts w:ascii="Times New Roman" w:hAnsi="Times New Roman"/>
                      <w:b/>
                    </w:rPr>
                    <w:t>1.-4. roč.</w:t>
                  </w:r>
                </w:p>
              </w:tc>
            </w:tr>
            <w:tr w:rsidR="00050F9B" w:rsidRPr="00117BAC" w:rsidTr="00EF269F">
              <w:trPr>
                <w:trHeight w:val="333"/>
              </w:trPr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Percentá</w:t>
                  </w:r>
                </w:p>
              </w:tc>
              <w:tc>
                <w:tcPr>
                  <w:tcW w:w="2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Známka</w:t>
                  </w:r>
                </w:p>
              </w:tc>
            </w:tr>
            <w:tr w:rsidR="00050F9B" w:rsidRPr="00117BAC" w:rsidTr="00EF269F">
              <w:trPr>
                <w:trHeight w:val="313"/>
              </w:trPr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100 – 90%</w:t>
                  </w:r>
                </w:p>
              </w:tc>
              <w:tc>
                <w:tcPr>
                  <w:tcW w:w="2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050F9B" w:rsidRPr="00117BAC" w:rsidTr="00EF269F">
              <w:trPr>
                <w:trHeight w:val="333"/>
              </w:trPr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89 – 75%</w:t>
                  </w:r>
                </w:p>
              </w:tc>
              <w:tc>
                <w:tcPr>
                  <w:tcW w:w="2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2</w:t>
                  </w:r>
                </w:p>
              </w:tc>
            </w:tr>
            <w:tr w:rsidR="00050F9B" w:rsidRPr="00117BAC" w:rsidTr="00EF269F">
              <w:trPr>
                <w:trHeight w:val="313"/>
              </w:trPr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74 – 50%</w:t>
                  </w:r>
                </w:p>
              </w:tc>
              <w:tc>
                <w:tcPr>
                  <w:tcW w:w="2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3</w:t>
                  </w:r>
                </w:p>
              </w:tc>
            </w:tr>
            <w:tr w:rsidR="00050F9B" w:rsidRPr="00117BAC" w:rsidTr="00EF269F">
              <w:trPr>
                <w:trHeight w:val="333"/>
              </w:trPr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49 – 25%</w:t>
                  </w:r>
                </w:p>
              </w:tc>
              <w:tc>
                <w:tcPr>
                  <w:tcW w:w="2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4</w:t>
                  </w:r>
                </w:p>
              </w:tc>
            </w:tr>
            <w:tr w:rsidR="00050F9B" w:rsidRPr="00117BAC" w:rsidTr="00EF269F">
              <w:trPr>
                <w:trHeight w:val="333"/>
              </w:trPr>
              <w:tc>
                <w:tcPr>
                  <w:tcW w:w="20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24 – 0%</w:t>
                  </w:r>
                </w:p>
              </w:tc>
              <w:tc>
                <w:tcPr>
                  <w:tcW w:w="2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0F9B" w:rsidRPr="009A2C1F" w:rsidRDefault="00050F9B" w:rsidP="00050F9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9A2C1F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3F45E0" w:rsidRPr="00FB4F9B" w:rsidRDefault="003F45E0" w:rsidP="003F45E0">
            <w:pPr>
              <w:rPr>
                <w:rFonts w:ascii="Times New Roman" w:hAnsi="Times New Roman"/>
              </w:rPr>
            </w:pPr>
          </w:p>
        </w:tc>
      </w:tr>
    </w:tbl>
    <w:p w:rsidR="00D32779" w:rsidRDefault="00D32779" w:rsidP="003F45E0">
      <w:pPr>
        <w:shd w:val="clear" w:color="auto" w:fill="FFFFFF" w:themeFill="background1"/>
        <w:rPr>
          <w:rFonts w:ascii="Times New Roman" w:hAnsi="Times New Roman"/>
        </w:rPr>
      </w:pPr>
    </w:p>
    <w:p w:rsidR="00D32779" w:rsidRPr="00FB4F9B" w:rsidRDefault="00D32779" w:rsidP="003F45E0">
      <w:pPr>
        <w:shd w:val="clear" w:color="auto" w:fill="FFFFFF" w:themeFill="background1"/>
        <w:rPr>
          <w:rFonts w:ascii="Times New Roman" w:hAnsi="Times New Roman"/>
        </w:rPr>
      </w:pPr>
    </w:p>
    <w:p w:rsidR="003F45E0" w:rsidRPr="00050F9B" w:rsidRDefault="00050F9B" w:rsidP="00050F9B">
      <w:pPr>
        <w:pStyle w:val="Nadpis2"/>
        <w:rPr>
          <w:rFonts w:ascii="Times New Roman" w:hAnsi="Times New Roman" w:cs="Times New Roman"/>
          <w:color w:val="984806" w:themeColor="accent6" w:themeShade="80"/>
        </w:rPr>
      </w:pPr>
      <w:bookmarkStart w:id="11" w:name="_Toc21520516"/>
      <w:r>
        <w:rPr>
          <w:rFonts w:ascii="Times New Roman" w:hAnsi="Times New Roman" w:cs="Times New Roman"/>
          <w:color w:val="984806" w:themeColor="accent6" w:themeShade="80"/>
        </w:rPr>
        <w:t xml:space="preserve">1.3 </w:t>
      </w:r>
      <w:r w:rsidR="003F45E0" w:rsidRPr="00050F9B">
        <w:rPr>
          <w:rFonts w:ascii="Times New Roman" w:hAnsi="Times New Roman" w:cs="Times New Roman"/>
          <w:color w:val="984806" w:themeColor="accent6" w:themeShade="80"/>
        </w:rPr>
        <w:t>Informatika</w:t>
      </w:r>
      <w:bookmarkEnd w:id="11"/>
    </w:p>
    <w:p w:rsidR="00D32779" w:rsidRPr="00D32779" w:rsidRDefault="00D32779" w:rsidP="00D3277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F368C1" w:rsidRPr="00FB4F9B" w:rsidTr="00D32779">
        <w:trPr>
          <w:trHeight w:val="336"/>
        </w:trPr>
        <w:tc>
          <w:tcPr>
            <w:tcW w:w="9134" w:type="dxa"/>
            <w:shd w:val="clear" w:color="auto" w:fill="C2D69B" w:themeFill="accent3" w:themeFillTint="99"/>
          </w:tcPr>
          <w:p w:rsidR="00F368C1" w:rsidRPr="00402F63" w:rsidRDefault="00402F63" w:rsidP="00402F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VYUČOVACÍ PREDMET  </w:t>
            </w:r>
            <w:r w:rsidR="00F368C1" w:rsidRPr="00402F63">
              <w:rPr>
                <w:rFonts w:ascii="Times New Roman" w:hAnsi="Times New Roman"/>
                <w:b/>
              </w:rPr>
              <w:t>INFORMATIKA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68C1" w:rsidRPr="00FB4F9B" w:rsidTr="00F368C1">
        <w:tc>
          <w:tcPr>
            <w:tcW w:w="9062" w:type="dxa"/>
            <w:shd w:val="clear" w:color="auto" w:fill="EEECE1" w:themeFill="background2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Názov predmetu: Informatika</w:t>
            </w:r>
          </w:p>
        </w:tc>
      </w:tr>
      <w:tr w:rsidR="00F368C1" w:rsidRPr="00FB4F9B" w:rsidTr="00D32779">
        <w:tc>
          <w:tcPr>
            <w:tcW w:w="9062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Časový rozsah výučby spolu: 1 hodina týždenne, spolu 33 hodín</w:t>
            </w:r>
          </w:p>
        </w:tc>
      </w:tr>
      <w:tr w:rsidR="00F368C1" w:rsidRPr="00FB4F9B" w:rsidTr="00F368C1">
        <w:tc>
          <w:tcPr>
            <w:tcW w:w="9062" w:type="dxa"/>
            <w:shd w:val="clear" w:color="auto" w:fill="EEECE1" w:themeFill="background2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Ročník: tretí</w:t>
            </w:r>
          </w:p>
        </w:tc>
      </w:tr>
      <w:tr w:rsidR="00F368C1" w:rsidRPr="00FB4F9B" w:rsidTr="00D32779">
        <w:tc>
          <w:tcPr>
            <w:tcW w:w="9062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</w:t>
            </w:r>
            <w:r w:rsidR="00D32779">
              <w:rPr>
                <w:rFonts w:ascii="Times New Roman" w:hAnsi="Times New Roman"/>
              </w:rPr>
              <w:t xml:space="preserve">škola, Námestie </w:t>
            </w:r>
            <w:proofErr w:type="spellStart"/>
            <w:r w:rsidR="00D32779">
              <w:rPr>
                <w:rFonts w:ascii="Times New Roman" w:hAnsi="Times New Roman"/>
              </w:rPr>
              <w:t>A.H.Škultétyho</w:t>
            </w:r>
            <w:proofErr w:type="spellEnd"/>
            <w:r w:rsidR="00D32779">
              <w:rPr>
                <w:rFonts w:ascii="Times New Roman" w:hAnsi="Times New Roman"/>
              </w:rPr>
              <w:t xml:space="preserve"> 9, Veľký Krtíš 990 01</w:t>
            </w:r>
          </w:p>
        </w:tc>
      </w:tr>
      <w:tr w:rsidR="00F368C1" w:rsidRPr="00FB4F9B" w:rsidTr="00F368C1">
        <w:tc>
          <w:tcPr>
            <w:tcW w:w="9062" w:type="dxa"/>
            <w:shd w:val="clear" w:color="auto" w:fill="EEECE1" w:themeFill="background2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 xml:space="preserve">Vyučovací jazyk: 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F368C1" w:rsidRPr="00FB4F9B" w:rsidTr="00D32779">
        <w:tc>
          <w:tcPr>
            <w:tcW w:w="9062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 xml:space="preserve">Stupeň vzdelania: 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p w:rsidR="00F368C1" w:rsidRPr="00FB4F9B" w:rsidRDefault="00F368C1" w:rsidP="00F368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F368C1" w:rsidRPr="00FB4F9B" w:rsidRDefault="00F368C1" w:rsidP="00050F9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</w:rPr>
        <w:t xml:space="preserve">     V predmete informatika sa prelínajú dve zložky. Jedna zložka je zameraná na získanie konkrétnych skúseností a zručností pri práci s počítačom i aplikáciami – na prácu s digitálnymi technológiami. Druhá zložka je zameraná na budovanie základov informatiky. Hlavne na riešenie problémov pomocou počítačov. Prvá zložka tvorí základ vyučovania informatiky v rámci primárneho vzdelávania a z väčšej časti sa prelína i celým nižším stredným vzdelávaním. Skúsenosti získané praktickou činnosťou v tejto oblasti sú potom dobrým predpokladom pre zvládnutie druhej zložky, ktorá má dominantné postavenie pri výučbe informatiky na strednej škole. Zároveň sa však druhá zložka </w:t>
      </w:r>
      <w:r w:rsidRPr="00FB4F9B">
        <w:rPr>
          <w:rFonts w:ascii="Times New Roman" w:hAnsi="Times New Roman"/>
        </w:rPr>
        <w:lastRenderedPageBreak/>
        <w:t xml:space="preserve">objavuje už i v primárnom vzdelávaní, aj keď iba vo veľmi jednoduchej forme. Informatika zároveň pripravuje žiakov na to, aby korektne využívali takto nadobudnuté zručnosti a poznatky i v iných </w:t>
      </w:r>
      <w:proofErr w:type="spellStart"/>
      <w:r w:rsidR="00050F9B">
        <w:rPr>
          <w:rFonts w:ascii="Times New Roman" w:hAnsi="Times New Roman"/>
        </w:rPr>
        <w:t>pr</w:t>
      </w:r>
      <w:proofErr w:type="spellEnd"/>
    </w:p>
    <w:tbl>
      <w:tblPr>
        <w:tblpPr w:leftFromText="141" w:rightFromText="141" w:vertAnchor="page" w:horzAnchor="margin" w:tblpY="11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20"/>
      </w:tblGrid>
      <w:tr w:rsidR="00402F63" w:rsidRPr="00FB4F9B" w:rsidTr="00402F63">
        <w:tc>
          <w:tcPr>
            <w:tcW w:w="531" w:type="dxa"/>
            <w:shd w:val="clear" w:color="auto" w:fill="C2D69B" w:themeFill="accent3" w:themeFillTint="99"/>
          </w:tcPr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shd w:val="clear" w:color="auto" w:fill="C2D69B" w:themeFill="accent3" w:themeFillTint="99"/>
          </w:tcPr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402F63" w:rsidRPr="00FB4F9B" w:rsidTr="00402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63" w:rsidRPr="00FB4F9B" w:rsidRDefault="00402F63" w:rsidP="00402F63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b/>
                <w:bCs/>
                <w:sz w:val="22"/>
                <w:szCs w:val="22"/>
              </w:rPr>
              <w:t xml:space="preserve">sociálne komunikačné kompetencie (spôsobilosti)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 uplatňuje ústretovú komunikáciu pre vytváranie dobrých vzťahov so spolužiakmi, učiteľmi, rodičmi a s ďalšími ľuďmi, s ktorými prichádza do kontaktu, </w:t>
            </w:r>
          </w:p>
          <w:p w:rsidR="00402F63" w:rsidRPr="00FB4F9B" w:rsidRDefault="00402F63" w:rsidP="00402F63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rozumie rôznym typom doterajších textov a bežne používaným prejavom neverbálnej komunikácie a dokáže na ne adekvátne reagovať, </w:t>
            </w:r>
          </w:p>
          <w:p w:rsidR="00402F63" w:rsidRPr="00FB4F9B" w:rsidRDefault="00402F63" w:rsidP="00402F63">
            <w:pPr>
              <w:pStyle w:val="Default"/>
              <w:spacing w:after="27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na základnej úrovni využíva technické prostriedky </w:t>
            </w:r>
            <w:proofErr w:type="spellStart"/>
            <w:r w:rsidRPr="00FB4F9B">
              <w:rPr>
                <w:sz w:val="22"/>
                <w:szCs w:val="22"/>
              </w:rPr>
              <w:t>medziosobnej</w:t>
            </w:r>
            <w:proofErr w:type="spellEnd"/>
            <w:r w:rsidRPr="00FB4F9B">
              <w:rPr>
                <w:sz w:val="22"/>
                <w:szCs w:val="22"/>
              </w:rPr>
              <w:t xml:space="preserve"> komunikácie, </w:t>
            </w:r>
          </w:p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rešpektuje kultúrnu rozmanitosť a preukazuje záujem o primeranú formu </w:t>
            </w:r>
            <w:proofErr w:type="spellStart"/>
            <w:r w:rsidRPr="00FB4F9B">
              <w:rPr>
                <w:rFonts w:ascii="Times New Roman" w:hAnsi="Times New Roman"/>
              </w:rPr>
              <w:t>medzikultúrnej</w:t>
            </w:r>
            <w:proofErr w:type="spellEnd"/>
            <w:r w:rsidRPr="00FB4F9B">
              <w:rPr>
                <w:rFonts w:ascii="Times New Roman" w:hAnsi="Times New Roman"/>
              </w:rPr>
              <w:t xml:space="preserve"> komunikácie</w:t>
            </w:r>
          </w:p>
        </w:tc>
      </w:tr>
      <w:tr w:rsidR="00402F63" w:rsidRPr="00FB4F9B" w:rsidTr="00402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b/>
                <w:bCs/>
                <w:sz w:val="22"/>
                <w:szCs w:val="22"/>
              </w:rPr>
              <w:t xml:space="preserve">kompetencie (spôsobilosti) uplatňovať základ matematického myslenia a základné schopnosti poznávať v oblasti vedy a techniky </w:t>
            </w:r>
          </w:p>
          <w:p w:rsidR="00402F63" w:rsidRPr="00FB4F9B" w:rsidRDefault="00402F63" w:rsidP="00402F63">
            <w:pPr>
              <w:pStyle w:val="Default"/>
              <w:spacing w:after="21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používa základné matematické myslenie na riešenie praktických problémov v každodenných situáciách a je schopný (na rôznych úrovniach) používať matematické modely logického a priestorového myslenia a prezentácie (vzorce, modely), </w:t>
            </w:r>
          </w:p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je pripravený ďalej si rozvíjať schopnosť objavovať, pýtať sa a hľadať odpovede, ktoré smerujú k systematizácii poznatkov</w:t>
            </w:r>
          </w:p>
        </w:tc>
      </w:tr>
      <w:tr w:rsidR="00402F63" w:rsidRPr="00FB4F9B" w:rsidTr="00402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b/>
                <w:bCs/>
                <w:sz w:val="22"/>
                <w:szCs w:val="22"/>
              </w:rPr>
              <w:t xml:space="preserve">kompetencie (spôsobilosti) v oblasti informačných a komunikačných technológií </w:t>
            </w:r>
          </w:p>
          <w:p w:rsidR="00402F63" w:rsidRPr="00FB4F9B" w:rsidRDefault="00402F63" w:rsidP="00402F63">
            <w:pPr>
              <w:pStyle w:val="Default"/>
              <w:spacing w:after="19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vie používať vybrané informačné a komunikačné technológie pri vyučovaní a učení sa, </w:t>
            </w:r>
          </w:p>
          <w:p w:rsidR="00402F63" w:rsidRPr="00FB4F9B" w:rsidRDefault="00402F63" w:rsidP="00402F63">
            <w:pPr>
              <w:pStyle w:val="Default"/>
              <w:spacing w:after="19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ovláda základy potrebných počítačových aplikácií, </w:t>
            </w:r>
          </w:p>
          <w:p w:rsidR="00402F63" w:rsidRPr="00FB4F9B" w:rsidRDefault="00402F63" w:rsidP="00402F63">
            <w:pPr>
              <w:pStyle w:val="Default"/>
              <w:spacing w:after="19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dokáže primerane veku komunikovať pomocou elektronických médií, </w:t>
            </w:r>
          </w:p>
          <w:p w:rsidR="00402F63" w:rsidRPr="00FB4F9B" w:rsidRDefault="00402F63" w:rsidP="00402F63">
            <w:pPr>
              <w:pStyle w:val="Default"/>
              <w:spacing w:after="19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dokáže adekvátne veku aktívne vyhľadávať informácie na internete, </w:t>
            </w:r>
          </w:p>
          <w:p w:rsidR="00402F63" w:rsidRPr="00FB4F9B" w:rsidRDefault="00402F63" w:rsidP="00402F63">
            <w:pPr>
              <w:pStyle w:val="Default"/>
              <w:spacing w:after="19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vie používať rôzne vyučovacie programy, </w:t>
            </w:r>
          </w:p>
          <w:p w:rsidR="00402F63" w:rsidRPr="00FB4F9B" w:rsidRDefault="00402F63" w:rsidP="00402F63">
            <w:pPr>
              <w:pStyle w:val="Default"/>
              <w:spacing w:after="19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získal základy algoritmického myslenia, </w:t>
            </w:r>
          </w:p>
          <w:p w:rsidR="00402F63" w:rsidRPr="00FB4F9B" w:rsidRDefault="00402F63" w:rsidP="00402F63">
            <w:pPr>
              <w:pStyle w:val="Default"/>
              <w:spacing w:after="19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chápe, že je rozdiel medzi reálnym a virtuálnym svetom, </w:t>
            </w:r>
          </w:p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vie, že existujú riziká, ktoré sú spojené s využívaním internetu a IKT</w:t>
            </w:r>
          </w:p>
        </w:tc>
      </w:tr>
      <w:tr w:rsidR="00402F63" w:rsidRPr="00FB4F9B" w:rsidTr="00402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4.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63" w:rsidRPr="00FB4F9B" w:rsidRDefault="00402F63" w:rsidP="00402F63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b/>
                <w:bCs/>
                <w:sz w:val="22"/>
                <w:szCs w:val="22"/>
              </w:rPr>
              <w:t xml:space="preserve">kompetencia (spôsobilosť) učiť sa učiť sa </w:t>
            </w:r>
          </w:p>
          <w:p w:rsidR="00402F63" w:rsidRPr="00FB4F9B" w:rsidRDefault="00402F63" w:rsidP="00402F63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má osvojené základy schopnosti sebareflexie pri poznávaní svojich myšlienkových postupov, </w:t>
            </w:r>
          </w:p>
          <w:p w:rsidR="00402F63" w:rsidRPr="00FB4F9B" w:rsidRDefault="00402F63" w:rsidP="00402F63">
            <w:pPr>
              <w:pStyle w:val="Default"/>
              <w:spacing w:after="22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uplatňuje základy rôznych techník učenia sa a osvojovania si poznatkov, </w:t>
            </w:r>
          </w:p>
          <w:p w:rsidR="00402F63" w:rsidRPr="00FB4F9B" w:rsidRDefault="00402F63" w:rsidP="00402F63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vyberá a hodnotí získané informácie, spracováva ich a využíva vo svojom učení a v iných činnostiach, </w:t>
            </w:r>
          </w:p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uvedomuje si význam vytrvalosti a iniciatívy pre svoj pokrok,</w:t>
            </w:r>
          </w:p>
        </w:tc>
      </w:tr>
      <w:tr w:rsidR="00402F63" w:rsidRPr="00FB4F9B" w:rsidTr="00402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5.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b/>
                <w:bCs/>
                <w:sz w:val="22"/>
                <w:szCs w:val="22"/>
              </w:rPr>
              <w:t xml:space="preserve">kompetencia (spôsobilosť) riešiť problémy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vníma a sleduje problémové situácie v škole a vo svojom najbližšom okolí, vie rozoznať ozajstný problém, premýšľa o jeho príčinách a navrhne riešenie podľa svojich vedomostí a skúseností z danej oblasti,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pri riešení problémov hľadá a využíva rôzne informácie, skúša viaceré možnosti riešenia problému, overuje správnosť riešenia a osvedčené postupy aplikuje pri podobných alebo nových problémoch, </w:t>
            </w:r>
          </w:p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pokúša sa problémy a konflikty vo vzťahoch riešiť primeraným (chápavým a spolupracujúcim) spôsobom,</w:t>
            </w:r>
          </w:p>
        </w:tc>
      </w:tr>
      <w:tr w:rsidR="00402F63" w:rsidRPr="00FB4F9B" w:rsidTr="00402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6.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b/>
                <w:bCs/>
                <w:sz w:val="22"/>
                <w:szCs w:val="22"/>
              </w:rPr>
              <w:t xml:space="preserve">osobné, sociálne a občianske kompetencie (spôsobilosti)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má základy pre smerovanie k pozitívnemu </w:t>
            </w:r>
            <w:proofErr w:type="spellStart"/>
            <w:r w:rsidRPr="00FB4F9B">
              <w:rPr>
                <w:sz w:val="22"/>
                <w:szCs w:val="22"/>
              </w:rPr>
              <w:t>sebaobrazu</w:t>
            </w:r>
            <w:proofErr w:type="spellEnd"/>
            <w:r w:rsidRPr="00FB4F9B">
              <w:rPr>
                <w:sz w:val="22"/>
                <w:szCs w:val="22"/>
              </w:rPr>
              <w:t xml:space="preserve"> a sebadôvere,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uvedomuje si vlastné potreby a tvorivo využíva svoje možnosti,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dokáže odhadnúť svoje silné a slabé stránky ako svoje rozvojové možnosti,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uvedomuje si dôležitosť ochrany svojho zdravia a jeho súvislosť s vhodným a aktívnym trávením voľného času,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dokáže primerane veku odhadnúť dôsledky svojich rozhodnutí a činov,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uvedomuje si, že má svoje práva a povinnosti,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má osvojené základy pre efektívnu spoluprácu v skupine,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dokáže prijímať nové nápady alebo aj sám prichádza s novými nápadmi a postupmi pri spoločnej práci,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 uvedomuje si význam sociálno-emočnej klímy v triede a svojím konaním prispieva k dobrým medziľudským vzťahom,</w:t>
            </w:r>
          </w:p>
        </w:tc>
      </w:tr>
      <w:tr w:rsidR="00402F63" w:rsidRPr="00FB4F9B" w:rsidTr="00402F6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02F63" w:rsidRPr="00FB4F9B" w:rsidRDefault="00402F63" w:rsidP="00402F63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7.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b/>
                <w:bCs/>
                <w:sz w:val="22"/>
                <w:szCs w:val="22"/>
              </w:rPr>
              <w:t xml:space="preserve">kompetencia (spôsobilosť) vnímať a chápať kultúru a vyjadrovať sa nástrojmi kultúry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lastRenderedPageBreak/>
              <w:t xml:space="preserve">- dokáže sa vyjadrovať na úrovni základnej kultúrnej gramotnosti prostredníctvom umeleckých a iných vyjadrovacích prostriedkov,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dokáže pomenovať druhy umenia a ich hlavné nástroje a vyjadrovacie prostriedky (na úrovni primárneho vzdelávania),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uvedomuje si význam umenia a kultúrnej komunikácie vo svojom živote,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cení si a rešpektuje kultúrno-historické dedičstvo a ľudové tradície,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rešpektuje vkus iných ľudí a primerane veku dokáže vyjadriť svoj názor a </w:t>
            </w:r>
            <w:proofErr w:type="spellStart"/>
            <w:r w:rsidRPr="00FB4F9B">
              <w:rPr>
                <w:sz w:val="22"/>
                <w:szCs w:val="22"/>
              </w:rPr>
              <w:t>vkusový</w:t>
            </w:r>
            <w:proofErr w:type="spellEnd"/>
            <w:r w:rsidRPr="00FB4F9B">
              <w:rPr>
                <w:sz w:val="22"/>
                <w:szCs w:val="22"/>
              </w:rPr>
              <w:t xml:space="preserve"> postoj,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ovláda základné pravidlá, normy a zvyky súvisiace s úpravou zovňajšku človeka,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pozná bežné pravidlá spoločenského kontaktu (etiketu),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správa sa kultúrne, primerane okolnostiam a situáciám, </w:t>
            </w:r>
          </w:p>
          <w:p w:rsidR="00402F63" w:rsidRPr="00FB4F9B" w:rsidRDefault="00402F63" w:rsidP="00402F63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 má osvojené základy pre tolerantné a empatické vnímanie prejavov iných kultúr.</w:t>
            </w:r>
          </w:p>
        </w:tc>
      </w:tr>
    </w:tbl>
    <w:p w:rsidR="00F368C1" w:rsidRPr="00FB4F9B" w:rsidRDefault="00F368C1" w:rsidP="00F368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pPr w:leftFromText="141" w:rightFromText="141" w:vertAnchor="text" w:horzAnchor="margin" w:tblpY="54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8717"/>
      </w:tblGrid>
      <w:tr w:rsidR="00F368C1" w:rsidRPr="00FB4F9B" w:rsidTr="00231352">
        <w:trPr>
          <w:trHeight w:val="200"/>
        </w:trPr>
        <w:tc>
          <w:tcPr>
            <w:tcW w:w="52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1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F368C1" w:rsidRPr="00FB4F9B" w:rsidTr="00231352">
        <w:trPr>
          <w:trHeight w:val="409"/>
        </w:trPr>
        <w:tc>
          <w:tcPr>
            <w:tcW w:w="52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1.</w:t>
            </w:r>
          </w:p>
        </w:tc>
        <w:tc>
          <w:tcPr>
            <w:tcW w:w="8717" w:type="dxa"/>
            <w:shd w:val="clear" w:color="auto" w:fill="auto"/>
          </w:tcPr>
          <w:p w:rsidR="00F368C1" w:rsidRPr="00FB4F9B" w:rsidRDefault="00F368C1" w:rsidP="00F3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žiaci uvažujú o informáciách a rôznych reprezentáciách, používajú vhodné nástroje na ich spracovanie, </w:t>
            </w:r>
          </w:p>
        </w:tc>
      </w:tr>
      <w:tr w:rsidR="00F368C1" w:rsidRPr="00FB4F9B" w:rsidTr="00231352">
        <w:trPr>
          <w:trHeight w:val="400"/>
        </w:trPr>
        <w:tc>
          <w:tcPr>
            <w:tcW w:w="52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2.</w:t>
            </w:r>
          </w:p>
        </w:tc>
        <w:tc>
          <w:tcPr>
            <w:tcW w:w="8717" w:type="dxa"/>
            <w:shd w:val="clear" w:color="auto" w:fill="auto"/>
          </w:tcPr>
          <w:p w:rsidR="00F368C1" w:rsidRPr="00FB4F9B" w:rsidRDefault="00F368C1" w:rsidP="00F3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žiaci uvažujú o algoritmoch, hľadajú a nachádzajú algoritmické riešenia problémov, vytvárajú návody, programy podľa daných pravidiel, </w:t>
            </w:r>
          </w:p>
        </w:tc>
      </w:tr>
      <w:tr w:rsidR="00F368C1" w:rsidRPr="00FB4F9B" w:rsidTr="00231352">
        <w:trPr>
          <w:trHeight w:val="209"/>
        </w:trPr>
        <w:tc>
          <w:tcPr>
            <w:tcW w:w="52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3.</w:t>
            </w:r>
          </w:p>
        </w:tc>
        <w:tc>
          <w:tcPr>
            <w:tcW w:w="8717" w:type="dxa"/>
            <w:shd w:val="clear" w:color="auto" w:fill="auto"/>
          </w:tcPr>
          <w:p w:rsidR="00F368C1" w:rsidRPr="00FB4F9B" w:rsidRDefault="00F368C1" w:rsidP="00F3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žiaci logicky uvažujú, argumentujú, hodnotia, konajú zdôvodnené rozhodnutia, </w:t>
            </w:r>
          </w:p>
        </w:tc>
      </w:tr>
      <w:tr w:rsidR="00F368C1" w:rsidRPr="00FB4F9B" w:rsidTr="00231352">
        <w:trPr>
          <w:trHeight w:val="200"/>
        </w:trPr>
        <w:tc>
          <w:tcPr>
            <w:tcW w:w="52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4.</w:t>
            </w:r>
          </w:p>
        </w:tc>
        <w:tc>
          <w:tcPr>
            <w:tcW w:w="8717" w:type="dxa"/>
            <w:shd w:val="clear" w:color="auto" w:fill="auto"/>
          </w:tcPr>
          <w:p w:rsidR="00F368C1" w:rsidRPr="00FB4F9B" w:rsidRDefault="00F368C1" w:rsidP="00F3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žiaci poznajú princípy softvéru a hardvéru a využívajú ich pri riešení informatických problémov, </w:t>
            </w:r>
          </w:p>
        </w:tc>
      </w:tr>
      <w:tr w:rsidR="00F368C1" w:rsidRPr="00FB4F9B" w:rsidTr="00231352">
        <w:trPr>
          <w:trHeight w:val="409"/>
        </w:trPr>
        <w:tc>
          <w:tcPr>
            <w:tcW w:w="52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5.</w:t>
            </w:r>
          </w:p>
        </w:tc>
        <w:tc>
          <w:tcPr>
            <w:tcW w:w="8717" w:type="dxa"/>
            <w:shd w:val="clear" w:color="auto" w:fill="auto"/>
          </w:tcPr>
          <w:p w:rsidR="00F368C1" w:rsidRPr="00FB4F9B" w:rsidRDefault="00F368C1" w:rsidP="00F3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žiaci komunikujú a spolupracujú prostredníctvom digitálnych technológií, získavajú informácie na webe, </w:t>
            </w:r>
          </w:p>
        </w:tc>
      </w:tr>
      <w:tr w:rsidR="00F368C1" w:rsidRPr="00FB4F9B" w:rsidTr="00231352">
        <w:trPr>
          <w:trHeight w:val="200"/>
        </w:trPr>
        <w:tc>
          <w:tcPr>
            <w:tcW w:w="52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6.</w:t>
            </w:r>
          </w:p>
        </w:tc>
        <w:tc>
          <w:tcPr>
            <w:tcW w:w="8717" w:type="dxa"/>
            <w:shd w:val="clear" w:color="auto" w:fill="auto"/>
          </w:tcPr>
          <w:p w:rsidR="00F368C1" w:rsidRPr="00FB4F9B" w:rsidRDefault="00F368C1" w:rsidP="00F3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žiaci poznajú, ako informatika ovplyvnila spoločnosť, </w:t>
            </w:r>
          </w:p>
        </w:tc>
      </w:tr>
      <w:tr w:rsidR="00F368C1" w:rsidRPr="00FB4F9B" w:rsidTr="00231352">
        <w:trPr>
          <w:trHeight w:val="200"/>
        </w:trPr>
        <w:tc>
          <w:tcPr>
            <w:tcW w:w="52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7.</w:t>
            </w:r>
          </w:p>
        </w:tc>
        <w:tc>
          <w:tcPr>
            <w:tcW w:w="8717" w:type="dxa"/>
            <w:shd w:val="clear" w:color="auto" w:fill="auto"/>
          </w:tcPr>
          <w:p w:rsidR="00F368C1" w:rsidRPr="00FB4F9B" w:rsidRDefault="00F368C1" w:rsidP="00F368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žiaci rozumejú rizikám na internete, dokážu sa im brániť a riešiť problémy, ktoré sa vyskytnú, </w:t>
            </w:r>
          </w:p>
        </w:tc>
      </w:tr>
      <w:tr w:rsidR="00F368C1" w:rsidRPr="00FB4F9B" w:rsidTr="00231352">
        <w:trPr>
          <w:trHeight w:val="209"/>
        </w:trPr>
        <w:tc>
          <w:tcPr>
            <w:tcW w:w="52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8.</w:t>
            </w:r>
          </w:p>
        </w:tc>
        <w:tc>
          <w:tcPr>
            <w:tcW w:w="8717" w:type="dxa"/>
            <w:shd w:val="clear" w:color="auto" w:fill="auto"/>
          </w:tcPr>
          <w:p w:rsidR="00F368C1" w:rsidRPr="00FB4F9B" w:rsidRDefault="00F368C1" w:rsidP="00F36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4F9B">
              <w:rPr>
                <w:rFonts w:ascii="Times New Roman" w:hAnsi="Times New Roman"/>
              </w:rPr>
              <w:t>rešpektujú intelektuálne vlastníctvo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tbl>
      <w:tblPr>
        <w:tblStyle w:val="Mriekatabuky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7512"/>
        <w:gridCol w:w="992"/>
      </w:tblGrid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rPr>
                <w:rFonts w:ascii="Times New Roman" w:hAnsi="Times New Roman"/>
              </w:rPr>
            </w:pPr>
          </w:p>
        </w:tc>
        <w:tc>
          <w:tcPr>
            <w:tcW w:w="7512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Tematické celky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Počet hodín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bCs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Reprezentácie a nástroje – práca s grafikou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2.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bCs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Reprezentácie a nástroje – práca s textom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3.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Reprezentácie a nástroje – práca s príbehmi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4.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Reprezentácie a nástroje – práca s multimédiami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5.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Reprezentácie a nástroje – informácie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6.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Reprezentácie a nástroje – štruktúry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7.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Komunikácia a spolupráca – práca s webovou stránkou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8.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Komunikácia a spolupráca – vyhľadávanie na webe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9.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Komunikácia a spolupráca – práca s nástrojmi na komunikáciu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10.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Algoritmické riešenie problémov – analýza problému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11.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Algoritmické riešenie problémov – interaktívne zostavovanie riešenia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12.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Algoritmické riešenie problémov – pomocou postupnosti príkazov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13.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Algoritmické riešenie problémov – interpretácia zápisu riešenia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14.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Algoritmické riešenie problémov – hľadanie, opravovanie chýb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15.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Softvér a hardvér – práca so súbormi a priečinkami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16.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Softvér a hardvér – práca v operačnom systéme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17.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Softvér a hardvér – počítač a prídavné zariadenia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18.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Softvér a hardvér – práca v počítačovej sieti a na internete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19.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Informačná spoločnosť – bezpečnosť a riziká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20.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Informačná spoločnosť – digitálne technológie v spoločnosti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F368C1" w:rsidRPr="00FB4F9B" w:rsidTr="00050F9B">
        <w:tc>
          <w:tcPr>
            <w:tcW w:w="56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21.</w:t>
            </w:r>
          </w:p>
        </w:tc>
        <w:tc>
          <w:tcPr>
            <w:tcW w:w="7512" w:type="dxa"/>
          </w:tcPr>
          <w:p w:rsidR="00F368C1" w:rsidRPr="00231352" w:rsidRDefault="00F368C1" w:rsidP="00231352">
            <w:pPr>
              <w:rPr>
                <w:rFonts w:ascii="Times New Roman" w:hAnsi="Times New Roman"/>
                <w:sz w:val="24"/>
              </w:rPr>
            </w:pPr>
            <w:r w:rsidRPr="00231352">
              <w:rPr>
                <w:rFonts w:ascii="Times New Roman" w:hAnsi="Times New Roman"/>
                <w:sz w:val="24"/>
              </w:rPr>
              <w:t>Informačná spoločnosť – legálnosť používania</w:t>
            </w:r>
          </w:p>
        </w:tc>
        <w:tc>
          <w:tcPr>
            <w:tcW w:w="992" w:type="dxa"/>
          </w:tcPr>
          <w:p w:rsidR="00F368C1" w:rsidRPr="00466F22" w:rsidRDefault="00F368C1" w:rsidP="0023135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66F22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</w:p>
    <w:p w:rsidR="00F368C1" w:rsidRPr="00231352" w:rsidRDefault="00F368C1" w:rsidP="00231352">
      <w:pPr>
        <w:rPr>
          <w:rFonts w:ascii="Times New Roman" w:hAnsi="Times New Roman"/>
          <w:b/>
        </w:rPr>
      </w:pPr>
      <w:r w:rsidRPr="00231352">
        <w:rPr>
          <w:rFonts w:ascii="Times New Roman" w:hAnsi="Times New Roman"/>
          <w:b/>
          <w:color w:val="984806" w:themeColor="accent6" w:themeShade="80"/>
        </w:rPr>
        <w:lastRenderedPageBreak/>
        <w:t>Tematický celok:</w:t>
      </w:r>
      <w:r w:rsidRPr="00231352">
        <w:rPr>
          <w:rFonts w:ascii="Times New Roman" w:hAnsi="Times New Roman"/>
          <w:b/>
        </w:rPr>
        <w:t xml:space="preserve">Reprezentácie a nástroje - práca s grafikou 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9427" w:type="dxa"/>
        <w:jc w:val="center"/>
        <w:tblLook w:val="04A0" w:firstRow="1" w:lastRow="0" w:firstColumn="1" w:lastColumn="0" w:noHBand="0" w:noVBand="1"/>
      </w:tblPr>
      <w:tblGrid>
        <w:gridCol w:w="1548"/>
        <w:gridCol w:w="1395"/>
        <w:gridCol w:w="1843"/>
        <w:gridCol w:w="1453"/>
        <w:gridCol w:w="1565"/>
        <w:gridCol w:w="1623"/>
      </w:tblGrid>
      <w:tr w:rsidR="00F368C1" w:rsidRPr="00FB4F9B" w:rsidTr="00AD21C0">
        <w:trPr>
          <w:jc w:val="center"/>
        </w:trPr>
        <w:tc>
          <w:tcPr>
            <w:tcW w:w="1548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31352">
              <w:rPr>
                <w:rFonts w:ascii="Times New Roman" w:hAnsi="Times New Roman"/>
                <w:b/>
                <w:sz w:val="22"/>
              </w:rPr>
              <w:t>Tem.celok</w:t>
            </w:r>
            <w:proofErr w:type="spellEnd"/>
          </w:p>
        </w:tc>
        <w:tc>
          <w:tcPr>
            <w:tcW w:w="1395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Témy</w:t>
            </w:r>
            <w:r w:rsidRPr="00231352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453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565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623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Výkonový</w:t>
            </w:r>
          </w:p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štandard</w:t>
            </w:r>
          </w:p>
        </w:tc>
      </w:tr>
      <w:tr w:rsidR="00F368C1" w:rsidRPr="00FB4F9B" w:rsidTr="00AD21C0">
        <w:trPr>
          <w:jc w:val="center"/>
        </w:trPr>
        <w:tc>
          <w:tcPr>
            <w:tcW w:w="1548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Reprezentácie a nástroje – práca s grafikou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color w:val="000000"/>
                <w:sz w:val="22"/>
              </w:rPr>
            </w:pPr>
            <w:r w:rsidRPr="00231352">
              <w:rPr>
                <w:rFonts w:ascii="Times New Roman" w:hAnsi="Times New Roman"/>
                <w:b/>
                <w:color w:val="000000"/>
                <w:sz w:val="22"/>
              </w:rPr>
              <w:t>Pojmy: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color w:val="000000"/>
                <w:sz w:val="22"/>
              </w:rPr>
              <w:t>oblasť, animácia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3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Kresliť čiaru, úsečku, obdĺžnik, štvorec, ovál, kruh.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Používať výplň, farbu, paletu farieb, nastavovať hrúbku čiary, omaľovať, pečiatkovať, dokresľovať, kresliť základné geometrické  tvary, označovať, presúvať a kopírovať oblasti, spustiť  a zastaviť animácie, krokovať a prepínať sa medzi obrázkami animácie, kresliť obrázky animácie.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3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sz w:val="22"/>
                <w:szCs w:val="20"/>
              </w:rPr>
              <w:t>Motivačné metódy.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sz w:val="22"/>
                <w:szCs w:val="20"/>
              </w:rPr>
              <w:t>Expozičné metódy.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Diagnostické metódy .</w:t>
            </w:r>
          </w:p>
        </w:tc>
        <w:tc>
          <w:tcPr>
            <w:tcW w:w="1565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623" w:type="dxa"/>
          </w:tcPr>
          <w:p w:rsidR="00466F22" w:rsidRDefault="00466F22" w:rsidP="00F368C1">
            <w:pPr>
              <w:pStyle w:val="Defaul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Žiak vie:</w:t>
            </w:r>
          </w:p>
          <w:p w:rsidR="00466F2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použiť</w:t>
            </w:r>
            <w:r w:rsidRPr="00231352">
              <w:rPr>
                <w:sz w:val="22"/>
                <w:szCs w:val="20"/>
              </w:rPr>
              <w:t xml:space="preserve"> konkrétne nástroje editora na tvorbu a úpravu obrá</w:t>
            </w:r>
            <w:r w:rsidR="00466F22">
              <w:rPr>
                <w:sz w:val="22"/>
                <w:szCs w:val="20"/>
              </w:rPr>
              <w:t>zkov a animácií,</w:t>
            </w:r>
          </w:p>
          <w:p w:rsidR="00F368C1" w:rsidRPr="00466F22" w:rsidRDefault="00F368C1" w:rsidP="00F368C1">
            <w:pPr>
              <w:pStyle w:val="Default"/>
              <w:rPr>
                <w:sz w:val="22"/>
                <w:szCs w:val="20"/>
              </w:rPr>
            </w:pPr>
            <w:r w:rsidRPr="00466F22">
              <w:rPr>
                <w:b/>
                <w:sz w:val="22"/>
                <w:szCs w:val="20"/>
              </w:rPr>
              <w:t>nájsť, odhaliť a opraviť</w:t>
            </w:r>
            <w:r w:rsidRPr="00231352">
              <w:rPr>
                <w:sz w:val="22"/>
                <w:szCs w:val="20"/>
              </w:rPr>
              <w:t xml:space="preserve"> chyby pri úprave obrázkov aj animácií.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p w:rsidR="00F368C1" w:rsidRPr="00231352" w:rsidRDefault="00F368C1" w:rsidP="00231352">
      <w:pPr>
        <w:rPr>
          <w:rFonts w:ascii="Times New Roman" w:hAnsi="Times New Roman"/>
          <w:b/>
        </w:rPr>
      </w:pPr>
      <w:r w:rsidRPr="00231352">
        <w:rPr>
          <w:rFonts w:ascii="Times New Roman" w:hAnsi="Times New Roman"/>
          <w:b/>
          <w:color w:val="984806" w:themeColor="accent6" w:themeShade="80"/>
        </w:rPr>
        <w:t>Tematický celok:</w:t>
      </w:r>
      <w:r w:rsidRPr="00231352">
        <w:rPr>
          <w:rFonts w:ascii="Times New Roman" w:hAnsi="Times New Roman"/>
          <w:b/>
        </w:rPr>
        <w:t>Reprezentácie a nástroje - práca s textom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48"/>
        <w:gridCol w:w="1499"/>
        <w:gridCol w:w="1513"/>
        <w:gridCol w:w="1484"/>
        <w:gridCol w:w="1588"/>
        <w:gridCol w:w="1656"/>
      </w:tblGrid>
      <w:tr w:rsidR="00F368C1" w:rsidRPr="00231352" w:rsidTr="00231352">
        <w:tc>
          <w:tcPr>
            <w:tcW w:w="151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31352">
              <w:rPr>
                <w:rFonts w:ascii="Times New Roman" w:hAnsi="Times New Roman"/>
                <w:b/>
                <w:sz w:val="22"/>
                <w:szCs w:val="22"/>
              </w:rPr>
              <w:t>Tem.celok</w:t>
            </w:r>
            <w:proofErr w:type="spellEnd"/>
          </w:p>
        </w:tc>
        <w:tc>
          <w:tcPr>
            <w:tcW w:w="151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231352">
              <w:rPr>
                <w:rFonts w:ascii="Times New Roman" w:hAnsi="Times New Roman"/>
                <w:b/>
                <w:sz w:val="22"/>
                <w:szCs w:val="22"/>
              </w:rPr>
              <w:t>Témy</w:t>
            </w:r>
            <w:r w:rsidRPr="00231352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1517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1352">
              <w:rPr>
                <w:rFonts w:ascii="Times New Roman" w:hAnsi="Times New Roman"/>
                <w:b/>
                <w:sz w:val="22"/>
                <w:szCs w:val="22"/>
              </w:rPr>
              <w:t>Obsahový štandard</w:t>
            </w:r>
          </w:p>
        </w:tc>
        <w:tc>
          <w:tcPr>
            <w:tcW w:w="1488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1352">
              <w:rPr>
                <w:rFonts w:ascii="Times New Roman" w:hAnsi="Times New Roman"/>
                <w:b/>
                <w:sz w:val="22"/>
                <w:szCs w:val="22"/>
              </w:rPr>
              <w:t>Metódy a postupy</w:t>
            </w:r>
          </w:p>
        </w:tc>
        <w:tc>
          <w:tcPr>
            <w:tcW w:w="1590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1352">
              <w:rPr>
                <w:rFonts w:ascii="Times New Roman" w:hAnsi="Times New Roman"/>
                <w:b/>
                <w:sz w:val="22"/>
                <w:szCs w:val="22"/>
              </w:rPr>
              <w:t>Organizačné formy práce</w:t>
            </w:r>
          </w:p>
        </w:tc>
        <w:tc>
          <w:tcPr>
            <w:tcW w:w="1661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1352">
              <w:rPr>
                <w:rFonts w:ascii="Times New Roman" w:hAnsi="Times New Roman"/>
                <w:b/>
                <w:sz w:val="22"/>
                <w:szCs w:val="22"/>
              </w:rPr>
              <w:t>Výkonový</w:t>
            </w:r>
          </w:p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31352">
              <w:rPr>
                <w:rFonts w:ascii="Times New Roman" w:hAnsi="Times New Roman"/>
                <w:b/>
                <w:sz w:val="22"/>
                <w:szCs w:val="22"/>
              </w:rPr>
              <w:t>štandard</w:t>
            </w:r>
          </w:p>
        </w:tc>
      </w:tr>
      <w:tr w:rsidR="00F368C1" w:rsidRPr="00231352" w:rsidTr="00231352">
        <w:tc>
          <w:tcPr>
            <w:tcW w:w="151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31352">
              <w:rPr>
                <w:rFonts w:ascii="Times New Roman" w:hAnsi="Times New Roman"/>
                <w:b/>
                <w:sz w:val="22"/>
                <w:szCs w:val="22"/>
              </w:rPr>
              <w:t>Reprezentácie a nástroje – práca s textom</w:t>
            </w:r>
          </w:p>
        </w:tc>
        <w:tc>
          <w:tcPr>
            <w:tcW w:w="1516" w:type="dxa"/>
            <w:shd w:val="clear" w:color="auto" w:fill="FFFFFF" w:themeFill="background1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31352">
              <w:rPr>
                <w:rFonts w:ascii="Times New Roman" w:hAnsi="Times New Roman"/>
                <w:b/>
                <w:sz w:val="22"/>
                <w:szCs w:val="22"/>
              </w:rPr>
              <w:t>Pojmy</w:t>
            </w:r>
            <w:r w:rsidRPr="00231352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31352">
              <w:rPr>
                <w:rFonts w:ascii="Times New Roman" w:hAnsi="Times New Roman"/>
                <w:sz w:val="22"/>
                <w:szCs w:val="22"/>
              </w:rPr>
              <w:t xml:space="preserve">malé a veľké písmeno, znak, slovo, veta, symboly, číslica, znaky ako písmená, číslice, špeciálne znaky a symboly </w:t>
            </w:r>
          </w:p>
        </w:tc>
        <w:tc>
          <w:tcPr>
            <w:tcW w:w="1517" w:type="dxa"/>
          </w:tcPr>
          <w:p w:rsidR="00F368C1" w:rsidRPr="00231352" w:rsidRDefault="00F368C1" w:rsidP="00F368C1">
            <w:pPr>
              <w:pStyle w:val="Default"/>
              <w:spacing w:after="147"/>
              <w:rPr>
                <w:sz w:val="22"/>
                <w:szCs w:val="22"/>
              </w:rPr>
            </w:pPr>
            <w:r w:rsidRPr="00231352">
              <w:rPr>
                <w:b/>
                <w:sz w:val="22"/>
                <w:szCs w:val="22"/>
              </w:rPr>
              <w:t>Poznať vlastnosti avzťahy:</w:t>
            </w:r>
            <w:r w:rsidRPr="00231352">
              <w:rPr>
                <w:sz w:val="22"/>
                <w:szCs w:val="22"/>
              </w:rPr>
              <w:t xml:space="preserve">  slovo ako skupina písmen, veta ako skupina slov, odsek ako skupina viet, medzery a oddeľovače, obrázok a text, formátovanie textu, písmo + typ, veľkosť, </w:t>
            </w:r>
            <w:r w:rsidRPr="00231352">
              <w:rPr>
                <w:sz w:val="22"/>
                <w:szCs w:val="22"/>
              </w:rPr>
              <w:lastRenderedPageBreak/>
              <w:t>hrúbka a farba písma (t.j. zvýraznenia), zarovnanie odseku, text ako postupnosť znakov,</w:t>
            </w:r>
          </w:p>
          <w:p w:rsidR="00F368C1" w:rsidRPr="00231352" w:rsidRDefault="00F368C1" w:rsidP="00F368C1">
            <w:pPr>
              <w:pStyle w:val="Default"/>
              <w:spacing w:after="147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Ovládať procesy: písanie na klávesnici, opravovanie, mazanie, výmena slov, vkladanie obrázkov (cez schránku), vloženie a odstránenie medzery (z chybného textu)</w:t>
            </w:r>
          </w:p>
        </w:tc>
        <w:tc>
          <w:tcPr>
            <w:tcW w:w="1488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lastRenderedPageBreak/>
              <w:t>Motivačné metódy.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Expozičné metódy.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31352">
              <w:rPr>
                <w:rFonts w:ascii="Times New Roman" w:hAnsi="Times New Roman"/>
                <w:sz w:val="22"/>
                <w:szCs w:val="22"/>
              </w:rPr>
              <w:t>Diagnostické metódy .</w:t>
            </w:r>
          </w:p>
        </w:tc>
        <w:tc>
          <w:tcPr>
            <w:tcW w:w="1590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31352">
              <w:rPr>
                <w:rFonts w:ascii="Times New Roman" w:hAnsi="Times New Roman"/>
                <w:sz w:val="22"/>
                <w:szCs w:val="22"/>
              </w:rPr>
              <w:t>Motivačný rozhovor, výklad, demonštrácia.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31352">
              <w:rPr>
                <w:rFonts w:ascii="Times New Roman" w:hAnsi="Times New Roman"/>
                <w:sz w:val="22"/>
                <w:szCs w:val="22"/>
              </w:rPr>
              <w:t>Výklad, opis, vysvetľovanie, ukážka, pozorovanie, samostatná práca.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31352">
              <w:rPr>
                <w:rFonts w:ascii="Times New Roman" w:hAnsi="Times New Roman"/>
                <w:sz w:val="22"/>
                <w:szCs w:val="22"/>
              </w:rPr>
              <w:t>Žiacke projekty.</w:t>
            </w:r>
          </w:p>
        </w:tc>
        <w:tc>
          <w:tcPr>
            <w:tcW w:w="1661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31352">
              <w:rPr>
                <w:rFonts w:ascii="Times New Roman" w:hAnsi="Times New Roman"/>
                <w:b/>
                <w:sz w:val="22"/>
                <w:szCs w:val="22"/>
              </w:rPr>
              <w:t>Žiak vie</w:t>
            </w: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použiť</w:t>
            </w:r>
            <w:r w:rsidRPr="00231352">
              <w:rPr>
                <w:rFonts w:ascii="Times New Roman" w:hAnsi="Times New Roman"/>
                <w:sz w:val="22"/>
                <w:szCs w:val="22"/>
              </w:rPr>
              <w:t xml:space="preserve"> konkrétne nástroje editora na tvorbu a úpravu textu. 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368C1" w:rsidRPr="00231352" w:rsidRDefault="00466F22" w:rsidP="00F368C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z</w:t>
            </w:r>
            <w:r w:rsidR="00F368C1" w:rsidRPr="00231352">
              <w:rPr>
                <w:rFonts w:ascii="Times New Roman" w:hAnsi="Times New Roman"/>
                <w:b/>
                <w:sz w:val="22"/>
                <w:szCs w:val="22"/>
              </w:rPr>
              <w:t>ašifrovať</w:t>
            </w:r>
            <w:r w:rsidR="00F368C1" w:rsidRPr="00231352">
              <w:rPr>
                <w:rFonts w:ascii="Times New Roman" w:hAnsi="Times New Roman"/>
                <w:sz w:val="22"/>
                <w:szCs w:val="22"/>
              </w:rPr>
              <w:t xml:space="preserve"> a rozšifrovať text podľa jednoduchých pravidiel 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31352">
              <w:rPr>
                <w:rFonts w:ascii="Times New Roman" w:hAnsi="Times New Roman"/>
                <w:sz w:val="22"/>
                <w:szCs w:val="22"/>
              </w:rPr>
              <w:t>(reprezentovať znaky a slová).</w:t>
            </w:r>
          </w:p>
        </w:tc>
      </w:tr>
    </w:tbl>
    <w:p w:rsidR="00F368C1" w:rsidRPr="00231352" w:rsidRDefault="00F368C1" w:rsidP="00F368C1">
      <w:pPr>
        <w:rPr>
          <w:rFonts w:ascii="Times New Roman" w:hAnsi="Times New Roman"/>
        </w:rPr>
      </w:pPr>
    </w:p>
    <w:p w:rsidR="00F368C1" w:rsidRPr="00FB4F9B" w:rsidRDefault="00F368C1" w:rsidP="00231352">
      <w:pPr>
        <w:rPr>
          <w:rFonts w:ascii="Times New Roman" w:hAnsi="Times New Roman"/>
          <w:b/>
          <w:color w:val="FF0000"/>
        </w:rPr>
      </w:pPr>
      <w:r w:rsidRPr="00231352">
        <w:rPr>
          <w:rFonts w:ascii="Times New Roman" w:hAnsi="Times New Roman"/>
          <w:b/>
          <w:color w:val="984806" w:themeColor="accent6" w:themeShade="80"/>
        </w:rPr>
        <w:t>Tematický celok:</w:t>
      </w:r>
      <w:r w:rsidRPr="00231352">
        <w:rPr>
          <w:rFonts w:ascii="Times New Roman" w:hAnsi="Times New Roman"/>
          <w:b/>
        </w:rPr>
        <w:t>Reprezentácie a nástroje - práca s príbehmi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49"/>
        <w:gridCol w:w="1624"/>
        <w:gridCol w:w="1472"/>
        <w:gridCol w:w="1453"/>
        <w:gridCol w:w="1565"/>
        <w:gridCol w:w="1625"/>
      </w:tblGrid>
      <w:tr w:rsidR="00F368C1" w:rsidRPr="00466F22" w:rsidTr="00231352">
        <w:tc>
          <w:tcPr>
            <w:tcW w:w="1516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Tem.celok</w:t>
            </w:r>
            <w:proofErr w:type="spellEnd"/>
          </w:p>
        </w:tc>
        <w:tc>
          <w:tcPr>
            <w:tcW w:w="1639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Témy</w:t>
            </w: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1478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Obsahový štandard</w:t>
            </w:r>
          </w:p>
        </w:tc>
        <w:tc>
          <w:tcPr>
            <w:tcW w:w="1455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Metódy a postupy</w:t>
            </w:r>
          </w:p>
        </w:tc>
        <w:tc>
          <w:tcPr>
            <w:tcW w:w="1566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Organizačné formy práce</w:t>
            </w:r>
          </w:p>
        </w:tc>
        <w:tc>
          <w:tcPr>
            <w:tcW w:w="1634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Výkonový</w:t>
            </w:r>
          </w:p>
          <w:p w:rsidR="00F368C1" w:rsidRPr="00466F2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štandard</w:t>
            </w:r>
          </w:p>
        </w:tc>
      </w:tr>
      <w:tr w:rsidR="00F368C1" w:rsidRPr="00466F22" w:rsidTr="00231352">
        <w:tc>
          <w:tcPr>
            <w:tcW w:w="1516" w:type="dxa"/>
            <w:shd w:val="clear" w:color="auto" w:fill="C2D69B" w:themeFill="accent3" w:themeFillTint="99"/>
          </w:tcPr>
          <w:p w:rsidR="00F368C1" w:rsidRPr="00466F22" w:rsidRDefault="00F368C1" w:rsidP="00F368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Reprezentácie a nástroje – práca s príbehmi</w:t>
            </w:r>
          </w:p>
          <w:p w:rsidR="00F368C1" w:rsidRPr="00466F2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368C1" w:rsidRPr="00466F22" w:rsidRDefault="00F368C1" w:rsidP="00F368C1">
            <w:pPr>
              <w:tabs>
                <w:tab w:val="left" w:pos="1127"/>
              </w:tabs>
              <w:rPr>
                <w:rFonts w:ascii="Times New Roman" w:hAnsi="Times New Roman"/>
                <w:sz w:val="22"/>
                <w:szCs w:val="22"/>
              </w:rPr>
            </w:pP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Pojem:</w:t>
            </w:r>
          </w:p>
          <w:p w:rsidR="00F368C1" w:rsidRPr="00466F22" w:rsidRDefault="00F368C1" w:rsidP="00F368C1">
            <w:pPr>
              <w:tabs>
                <w:tab w:val="left" w:pos="1127"/>
              </w:tabs>
              <w:rPr>
                <w:rFonts w:ascii="Times New Roman" w:hAnsi="Times New Roman"/>
                <w:sz w:val="22"/>
                <w:szCs w:val="22"/>
              </w:rPr>
            </w:pPr>
            <w:r w:rsidRPr="00466F22">
              <w:rPr>
                <w:rFonts w:ascii="Times New Roman" w:hAnsi="Times New Roman"/>
                <w:sz w:val="22"/>
                <w:szCs w:val="22"/>
              </w:rPr>
              <w:t>snímky a ich poradie</w:t>
            </w:r>
          </w:p>
        </w:tc>
        <w:tc>
          <w:tcPr>
            <w:tcW w:w="1478" w:type="dxa"/>
          </w:tcPr>
          <w:p w:rsidR="00F368C1" w:rsidRPr="00466F22" w:rsidRDefault="00F368C1" w:rsidP="00F368C1">
            <w:pPr>
              <w:pStyle w:val="Default"/>
              <w:spacing w:after="147"/>
              <w:rPr>
                <w:sz w:val="22"/>
                <w:szCs w:val="22"/>
              </w:rPr>
            </w:pPr>
            <w:r w:rsidRPr="00466F22">
              <w:rPr>
                <w:b/>
                <w:sz w:val="22"/>
                <w:szCs w:val="22"/>
              </w:rPr>
              <w:t>Poznať vlastnosti a vzťahy:</w:t>
            </w:r>
            <w:r w:rsidRPr="00466F22">
              <w:rPr>
                <w:sz w:val="22"/>
                <w:szCs w:val="22"/>
              </w:rPr>
              <w:t xml:space="preserve"> snímky a ich poradie </w:t>
            </w:r>
          </w:p>
          <w:p w:rsidR="00F368C1" w:rsidRPr="00466F22" w:rsidRDefault="00F368C1" w:rsidP="00F368C1">
            <w:pPr>
              <w:pStyle w:val="Default"/>
              <w:spacing w:after="147"/>
              <w:rPr>
                <w:sz w:val="22"/>
                <w:szCs w:val="22"/>
              </w:rPr>
            </w:pPr>
            <w:r w:rsidRPr="00466F22">
              <w:rPr>
                <w:b/>
                <w:sz w:val="22"/>
                <w:szCs w:val="22"/>
              </w:rPr>
              <w:t>Ovládať procesy:</w:t>
            </w:r>
            <w:r w:rsidRPr="00466F22">
              <w:rPr>
                <w:sz w:val="22"/>
                <w:szCs w:val="22"/>
              </w:rPr>
              <w:t xml:space="preserve"> vytváranie príbehov, vloženie novej snímky, vloženie textu, vloženie obrázka, spustenie a zastavenie</w:t>
            </w:r>
          </w:p>
        </w:tc>
        <w:tc>
          <w:tcPr>
            <w:tcW w:w="1455" w:type="dxa"/>
          </w:tcPr>
          <w:p w:rsidR="00F368C1" w:rsidRPr="00466F22" w:rsidRDefault="00F368C1" w:rsidP="00F368C1">
            <w:pPr>
              <w:pStyle w:val="Default"/>
              <w:rPr>
                <w:sz w:val="22"/>
                <w:szCs w:val="22"/>
              </w:rPr>
            </w:pPr>
            <w:r w:rsidRPr="00466F22">
              <w:rPr>
                <w:sz w:val="22"/>
                <w:szCs w:val="22"/>
              </w:rPr>
              <w:t>Motivačné metódy.</w:t>
            </w:r>
          </w:p>
          <w:p w:rsidR="00F368C1" w:rsidRPr="00466F22" w:rsidRDefault="00F368C1" w:rsidP="00F368C1">
            <w:pPr>
              <w:pStyle w:val="Default"/>
              <w:rPr>
                <w:sz w:val="22"/>
                <w:szCs w:val="22"/>
              </w:rPr>
            </w:pPr>
            <w:r w:rsidRPr="00466F22">
              <w:rPr>
                <w:sz w:val="22"/>
                <w:szCs w:val="22"/>
              </w:rPr>
              <w:t>Expozičné metódy.</w:t>
            </w:r>
          </w:p>
          <w:p w:rsidR="00F368C1" w:rsidRPr="00466F2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466F22">
              <w:rPr>
                <w:rFonts w:ascii="Times New Roman" w:hAnsi="Times New Roman"/>
                <w:sz w:val="22"/>
                <w:szCs w:val="22"/>
              </w:rPr>
              <w:t>Diagnostické metódy .</w:t>
            </w:r>
          </w:p>
        </w:tc>
        <w:tc>
          <w:tcPr>
            <w:tcW w:w="1566" w:type="dxa"/>
          </w:tcPr>
          <w:p w:rsidR="00F368C1" w:rsidRPr="00466F2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466F22">
              <w:rPr>
                <w:rFonts w:ascii="Times New Roman" w:hAnsi="Times New Roman"/>
                <w:sz w:val="22"/>
                <w:szCs w:val="22"/>
              </w:rPr>
              <w:t>Motivačný rozhovor, výklad, demonštrácia.</w:t>
            </w:r>
          </w:p>
          <w:p w:rsidR="00F368C1" w:rsidRPr="00466F2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466F22">
              <w:rPr>
                <w:rFonts w:ascii="Times New Roman" w:hAnsi="Times New Roman"/>
                <w:sz w:val="22"/>
                <w:szCs w:val="22"/>
              </w:rPr>
              <w:t>Výklad, opis, vysvetľovanie, ukážka, pozorovanie, samostatná práca.</w:t>
            </w:r>
          </w:p>
          <w:p w:rsidR="00F368C1" w:rsidRPr="00466F2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466F22">
              <w:rPr>
                <w:rFonts w:ascii="Times New Roman" w:hAnsi="Times New Roman"/>
                <w:sz w:val="22"/>
                <w:szCs w:val="22"/>
              </w:rPr>
              <w:t>Žiacke projekty.</w:t>
            </w:r>
          </w:p>
        </w:tc>
        <w:tc>
          <w:tcPr>
            <w:tcW w:w="1634" w:type="dxa"/>
          </w:tcPr>
          <w:p w:rsidR="00F368C1" w:rsidRPr="00466F22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466F22">
              <w:rPr>
                <w:rFonts w:ascii="Times New Roman" w:hAnsi="Times New Roman"/>
                <w:b/>
                <w:sz w:val="22"/>
                <w:szCs w:val="22"/>
              </w:rPr>
              <w:t>Žiak vie použiť</w:t>
            </w:r>
            <w:r w:rsidRPr="00466F22">
              <w:rPr>
                <w:rFonts w:ascii="Times New Roman" w:hAnsi="Times New Roman"/>
                <w:sz w:val="22"/>
                <w:szCs w:val="22"/>
              </w:rPr>
              <w:t xml:space="preserve"> konkrétne nástroje editora na tvorbu a úpravu príbehov.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p w:rsidR="00EF269F" w:rsidRDefault="00EF269F" w:rsidP="00231352">
      <w:pPr>
        <w:rPr>
          <w:rFonts w:ascii="Times New Roman" w:hAnsi="Times New Roman"/>
          <w:b/>
          <w:color w:val="984806" w:themeColor="accent6" w:themeShade="80"/>
        </w:rPr>
      </w:pPr>
    </w:p>
    <w:p w:rsidR="00F368C1" w:rsidRPr="00FB4F9B" w:rsidRDefault="00F368C1" w:rsidP="00231352">
      <w:pPr>
        <w:rPr>
          <w:rFonts w:ascii="Times New Roman" w:hAnsi="Times New Roman"/>
          <w:b/>
          <w:color w:val="FF0000"/>
        </w:rPr>
      </w:pPr>
      <w:r w:rsidRPr="00231352">
        <w:rPr>
          <w:rFonts w:ascii="Times New Roman" w:hAnsi="Times New Roman"/>
          <w:b/>
          <w:color w:val="984806" w:themeColor="accent6" w:themeShade="80"/>
        </w:rPr>
        <w:lastRenderedPageBreak/>
        <w:t>Tematický celok:</w:t>
      </w:r>
      <w:r w:rsidR="00EF269F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231352">
        <w:rPr>
          <w:rFonts w:ascii="Times New Roman" w:hAnsi="Times New Roman"/>
          <w:b/>
        </w:rPr>
        <w:t>Informácie okolo nás - práca s multimédiami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77"/>
        <w:gridCol w:w="1571"/>
        <w:gridCol w:w="1457"/>
        <w:gridCol w:w="1445"/>
        <w:gridCol w:w="1561"/>
        <w:gridCol w:w="1577"/>
      </w:tblGrid>
      <w:tr w:rsidR="00F368C1" w:rsidRPr="00FB4F9B" w:rsidTr="00231352">
        <w:tc>
          <w:tcPr>
            <w:tcW w:w="151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31352">
              <w:rPr>
                <w:rFonts w:ascii="Times New Roman" w:hAnsi="Times New Roman"/>
                <w:b/>
                <w:sz w:val="22"/>
              </w:rPr>
              <w:t>Tem.celok</w:t>
            </w:r>
            <w:proofErr w:type="spellEnd"/>
          </w:p>
        </w:tc>
        <w:tc>
          <w:tcPr>
            <w:tcW w:w="1639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Témy</w:t>
            </w:r>
            <w:r w:rsidRPr="00231352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478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455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56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634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Výkonový</w:t>
            </w:r>
          </w:p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štandard</w:t>
            </w:r>
          </w:p>
        </w:tc>
      </w:tr>
      <w:tr w:rsidR="00F368C1" w:rsidRPr="00FB4F9B" w:rsidTr="00231352">
        <w:tc>
          <w:tcPr>
            <w:tcW w:w="151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Reprezentácie a nástroje – práca s multimédiami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color w:val="FF0000"/>
                <w:sz w:val="22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Pojmy:</w:t>
            </w:r>
            <w:r w:rsidRPr="00231352">
              <w:rPr>
                <w:rFonts w:ascii="Times New Roman" w:hAnsi="Times New Roman"/>
                <w:sz w:val="22"/>
              </w:rPr>
              <w:t xml:space="preserve"> zvuk, hlas, hudba, prehrávač zvukov, video, prehrávač videa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78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Poznať vlastnosti a vzťahy:</w:t>
            </w:r>
            <w:r w:rsidRPr="00231352">
              <w:rPr>
                <w:sz w:val="22"/>
                <w:szCs w:val="20"/>
              </w:rPr>
              <w:t xml:space="preserve"> hlasitosť zvuku 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</w:p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Ovládať procesy:</w:t>
            </w:r>
            <w:r w:rsidRPr="00231352">
              <w:rPr>
                <w:sz w:val="22"/>
                <w:szCs w:val="20"/>
              </w:rPr>
              <w:t xml:space="preserve"> prehrávanie, spustenie a zastavenie zvuku, nastavenie hlasitosti, spustenie prehrávanie a zastavenie videa</w:t>
            </w:r>
          </w:p>
        </w:tc>
        <w:tc>
          <w:tcPr>
            <w:tcW w:w="1455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Motivačné metódy.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Expozičné metódy.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Diagnostické metódy .</w:t>
            </w:r>
          </w:p>
        </w:tc>
        <w:tc>
          <w:tcPr>
            <w:tcW w:w="1566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634" w:type="dxa"/>
          </w:tcPr>
          <w:p w:rsidR="00F368C1" w:rsidRPr="00231352" w:rsidRDefault="00466F22" w:rsidP="00F368C1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Žiak v</w:t>
            </w:r>
            <w:r w:rsidR="00F368C1" w:rsidRPr="00466F22">
              <w:rPr>
                <w:rFonts w:ascii="Times New Roman" w:hAnsi="Times New Roman"/>
                <w:b/>
                <w:sz w:val="22"/>
              </w:rPr>
              <w:t>ie použiť</w:t>
            </w:r>
            <w:r w:rsidR="00F368C1" w:rsidRPr="00231352">
              <w:rPr>
                <w:rFonts w:ascii="Times New Roman" w:hAnsi="Times New Roman"/>
                <w:sz w:val="22"/>
              </w:rPr>
              <w:t xml:space="preserve"> konkrétne nástroje na prehratie zvukov, 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>použiť</w:t>
            </w:r>
            <w:r w:rsidRPr="00231352">
              <w:rPr>
                <w:rFonts w:ascii="Times New Roman" w:hAnsi="Times New Roman"/>
                <w:sz w:val="22"/>
              </w:rPr>
              <w:t xml:space="preserve"> konkrétne nástroje na prehratie videa.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p w:rsidR="00F368C1" w:rsidRPr="00FB4F9B" w:rsidRDefault="00F368C1" w:rsidP="00231352">
      <w:pPr>
        <w:rPr>
          <w:rFonts w:ascii="Times New Roman" w:hAnsi="Times New Roman"/>
          <w:b/>
          <w:color w:val="FF0000"/>
        </w:rPr>
      </w:pPr>
      <w:r w:rsidRPr="00231352">
        <w:rPr>
          <w:rFonts w:ascii="Times New Roman" w:hAnsi="Times New Roman"/>
          <w:b/>
          <w:color w:val="984806" w:themeColor="accent6" w:themeShade="80"/>
        </w:rPr>
        <w:t>Tematický celok:</w:t>
      </w:r>
      <w:r w:rsidRPr="00231352">
        <w:rPr>
          <w:rFonts w:ascii="Times New Roman" w:hAnsi="Times New Roman"/>
          <w:b/>
        </w:rPr>
        <w:t>Reprezentácie a nástroje - informácie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49"/>
        <w:gridCol w:w="1501"/>
        <w:gridCol w:w="1671"/>
        <w:gridCol w:w="1429"/>
        <w:gridCol w:w="1551"/>
        <w:gridCol w:w="1587"/>
      </w:tblGrid>
      <w:tr w:rsidR="00F368C1" w:rsidRPr="00FB4F9B" w:rsidTr="00231352">
        <w:tc>
          <w:tcPr>
            <w:tcW w:w="151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31352">
              <w:rPr>
                <w:rFonts w:ascii="Times New Roman" w:hAnsi="Times New Roman"/>
                <w:b/>
                <w:sz w:val="22"/>
              </w:rPr>
              <w:t>Tem.celok</w:t>
            </w:r>
            <w:proofErr w:type="spellEnd"/>
          </w:p>
        </w:tc>
        <w:tc>
          <w:tcPr>
            <w:tcW w:w="1639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Témy</w:t>
            </w:r>
            <w:r w:rsidRPr="00231352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478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455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56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634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Výkonový</w:t>
            </w:r>
          </w:p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štandard</w:t>
            </w:r>
          </w:p>
        </w:tc>
      </w:tr>
      <w:tr w:rsidR="00F368C1" w:rsidRPr="00FB4F9B" w:rsidTr="00231352">
        <w:tc>
          <w:tcPr>
            <w:tcW w:w="151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Reprezentácie a nástroje – informácie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Pojmy: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typy informácie, text, grafika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78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Žiak poznávlastnosti a vzťahy: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sz w:val="22"/>
                <w:szCs w:val="20"/>
              </w:rPr>
              <w:t>vzťahy medzi jednotlivými typmi informácie, text a grafika</w:t>
            </w:r>
          </w:p>
        </w:tc>
        <w:tc>
          <w:tcPr>
            <w:tcW w:w="1455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Motivačné metódy.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Expozičné metódy.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Diagnostické metódy .</w:t>
            </w:r>
          </w:p>
        </w:tc>
        <w:tc>
          <w:tcPr>
            <w:tcW w:w="1566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634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Žiak vie</w:t>
            </w:r>
            <w:r w:rsidRPr="00466F22">
              <w:rPr>
                <w:rFonts w:ascii="Times New Roman" w:hAnsi="Times New Roman"/>
                <w:b/>
                <w:sz w:val="22"/>
              </w:rPr>
              <w:t>zakódovať</w:t>
            </w:r>
            <w:r w:rsidRPr="00231352">
              <w:rPr>
                <w:rFonts w:ascii="Times New Roman" w:hAnsi="Times New Roman"/>
                <w:sz w:val="22"/>
              </w:rPr>
              <w:t xml:space="preserve"> informáciu podľa pokynov do konkrétnej reprezentácie, </w:t>
            </w:r>
            <w:r w:rsidRPr="00231352">
              <w:rPr>
                <w:rFonts w:ascii="Times New Roman" w:hAnsi="Times New Roman"/>
                <w:b/>
                <w:sz w:val="22"/>
              </w:rPr>
              <w:t xml:space="preserve">dekódovať </w:t>
            </w:r>
            <w:r w:rsidRPr="00231352">
              <w:rPr>
                <w:rFonts w:ascii="Times New Roman" w:hAnsi="Times New Roman"/>
                <w:sz w:val="22"/>
              </w:rPr>
              <w:t xml:space="preserve">informáciu z jednoduchých reprezentácií,  </w:t>
            </w:r>
            <w:r w:rsidRPr="00231352">
              <w:rPr>
                <w:rFonts w:ascii="Times New Roman" w:hAnsi="Times New Roman"/>
                <w:b/>
                <w:sz w:val="22"/>
              </w:rPr>
              <w:t xml:space="preserve">zvoliť </w:t>
            </w:r>
            <w:r w:rsidRPr="00231352">
              <w:rPr>
                <w:rFonts w:ascii="Times New Roman" w:hAnsi="Times New Roman"/>
                <w:sz w:val="22"/>
              </w:rPr>
              <w:t>si nástroj z danej skupiny nástrojov pre danú konkrétnu situáciu, problém.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p w:rsidR="00466F22" w:rsidRDefault="00466F22" w:rsidP="00231352">
      <w:pPr>
        <w:rPr>
          <w:rFonts w:ascii="Times New Roman" w:hAnsi="Times New Roman"/>
          <w:b/>
          <w:color w:val="984806" w:themeColor="accent6" w:themeShade="80"/>
        </w:rPr>
      </w:pPr>
    </w:p>
    <w:p w:rsidR="00466F22" w:rsidRDefault="00466F22" w:rsidP="00231352">
      <w:pPr>
        <w:rPr>
          <w:rFonts w:ascii="Times New Roman" w:hAnsi="Times New Roman"/>
          <w:b/>
          <w:color w:val="984806" w:themeColor="accent6" w:themeShade="80"/>
        </w:rPr>
      </w:pPr>
    </w:p>
    <w:p w:rsidR="00466F22" w:rsidRDefault="00466F22" w:rsidP="00231352">
      <w:pPr>
        <w:rPr>
          <w:rFonts w:ascii="Times New Roman" w:hAnsi="Times New Roman"/>
          <w:b/>
          <w:color w:val="984806" w:themeColor="accent6" w:themeShade="80"/>
        </w:rPr>
      </w:pPr>
    </w:p>
    <w:p w:rsidR="00F368C1" w:rsidRPr="00FB4F9B" w:rsidRDefault="00F368C1" w:rsidP="00231352">
      <w:pPr>
        <w:rPr>
          <w:rFonts w:ascii="Times New Roman" w:hAnsi="Times New Roman"/>
          <w:b/>
          <w:color w:val="FF0000"/>
        </w:rPr>
      </w:pPr>
      <w:r w:rsidRPr="00231352">
        <w:rPr>
          <w:rFonts w:ascii="Times New Roman" w:hAnsi="Times New Roman"/>
          <w:b/>
          <w:color w:val="984806" w:themeColor="accent6" w:themeShade="80"/>
        </w:rPr>
        <w:t>Tematický celok:</w:t>
      </w:r>
      <w:r w:rsidRPr="00231352">
        <w:rPr>
          <w:rFonts w:ascii="Times New Roman" w:hAnsi="Times New Roman"/>
          <w:b/>
        </w:rPr>
        <w:t>Reprezentácie a nástroje - štruktúry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80"/>
        <w:gridCol w:w="1205"/>
        <w:gridCol w:w="2393"/>
        <w:gridCol w:w="1317"/>
        <w:gridCol w:w="1455"/>
        <w:gridCol w:w="1438"/>
      </w:tblGrid>
      <w:tr w:rsidR="00F368C1" w:rsidRPr="00FB4F9B" w:rsidTr="00231352">
        <w:tc>
          <w:tcPr>
            <w:tcW w:w="151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31352">
              <w:rPr>
                <w:rFonts w:ascii="Times New Roman" w:hAnsi="Times New Roman"/>
                <w:b/>
                <w:sz w:val="22"/>
              </w:rPr>
              <w:t>Tem.celok</w:t>
            </w:r>
            <w:proofErr w:type="spellEnd"/>
          </w:p>
        </w:tc>
        <w:tc>
          <w:tcPr>
            <w:tcW w:w="1639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Témy</w:t>
            </w:r>
            <w:r w:rsidRPr="00231352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478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455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56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634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Výkonový</w:t>
            </w:r>
          </w:p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štandard</w:t>
            </w:r>
          </w:p>
        </w:tc>
      </w:tr>
      <w:tr w:rsidR="00F368C1" w:rsidRPr="00FB4F9B" w:rsidTr="00231352">
        <w:tc>
          <w:tcPr>
            <w:tcW w:w="151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Reprezentácie a nástroje – štruktúry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39" w:type="dxa"/>
            <w:shd w:val="clear" w:color="auto" w:fill="FFFFFF" w:themeFill="background1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Pojmy:</w:t>
            </w:r>
            <w:r w:rsidRPr="00231352">
              <w:rPr>
                <w:rFonts w:ascii="Times New Roman" w:hAnsi="Times New Roman"/>
                <w:sz w:val="22"/>
              </w:rPr>
              <w:t xml:space="preserve"> postupnosť, tabuľka (v zmysle frekvenčná a kódovacia tabuľka, slovník, mriežka), riadok, stĺpec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78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Poznať vlastnosti a vzťahy</w:t>
            </w:r>
            <w:r w:rsidRPr="00231352">
              <w:rPr>
                <w:sz w:val="22"/>
                <w:szCs w:val="20"/>
              </w:rPr>
              <w:t xml:space="preserve">: poradie objektov, pozícia v postupnosti, pozícia objektov v tabuľke, význam postupnosti a tabuľky 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</w:p>
          <w:p w:rsidR="00F368C1" w:rsidRPr="00231352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Ovládať procesy:</w:t>
            </w:r>
            <w:r w:rsidRPr="00231352">
              <w:rPr>
                <w:sz w:val="22"/>
                <w:szCs w:val="20"/>
              </w:rPr>
              <w:t xml:space="preserve"> práca s grafovými štruktúrami (s mapou, labyrintom, sieťou), zapisovanie,vyhľadávanie v jednoduchej štruktúre</w:t>
            </w:r>
          </w:p>
        </w:tc>
        <w:tc>
          <w:tcPr>
            <w:tcW w:w="1455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Motivačné metódy.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Expozičné metódy.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Diagnostické metódy</w:t>
            </w:r>
          </w:p>
        </w:tc>
        <w:tc>
          <w:tcPr>
            <w:tcW w:w="1566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634" w:type="dxa"/>
          </w:tcPr>
          <w:p w:rsidR="00466F2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Žiak sa  vie</w:t>
            </w:r>
            <w:r w:rsidRPr="00466F22">
              <w:rPr>
                <w:rFonts w:ascii="Times New Roman" w:hAnsi="Times New Roman"/>
                <w:b/>
                <w:sz w:val="22"/>
              </w:rPr>
              <w:t>orientovať</w:t>
            </w:r>
            <w:r w:rsidRPr="00231352">
              <w:rPr>
                <w:rFonts w:ascii="Times New Roman" w:hAnsi="Times New Roman"/>
                <w:sz w:val="22"/>
              </w:rPr>
              <w:t xml:space="preserve">  v jednoduchej štruktúre – vyhľadávať a získavať informácie z jednoduchej štruktúry podľa zadaných kritérií,</w:t>
            </w:r>
          </w:p>
          <w:p w:rsidR="00466F22" w:rsidRDefault="00466F22" w:rsidP="00F368C1">
            <w:pPr>
              <w:rPr>
                <w:rFonts w:ascii="Times New Roman" w:hAnsi="Times New Roman"/>
                <w:sz w:val="22"/>
              </w:rPr>
            </w:pPr>
          </w:p>
          <w:p w:rsidR="00466F2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 xml:space="preserve">organizovať </w:t>
            </w:r>
            <w:r w:rsidRPr="00231352">
              <w:rPr>
                <w:rFonts w:ascii="Times New Roman" w:hAnsi="Times New Roman"/>
                <w:sz w:val="22"/>
              </w:rPr>
              <w:t xml:space="preserve">informácie do štruktúr – podľa zadania vytvárať jednoduché štruktúry údajov, podľa konkrétnych jednoduchých pravidiel manipulovať so štruktúrami údajov, </w:t>
            </w:r>
          </w:p>
          <w:p w:rsidR="00466F22" w:rsidRDefault="00466F22" w:rsidP="00F368C1">
            <w:pPr>
              <w:rPr>
                <w:rFonts w:ascii="Times New Roman" w:hAnsi="Times New Roman"/>
                <w:sz w:val="22"/>
              </w:rPr>
            </w:pP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66F22">
              <w:rPr>
                <w:rFonts w:ascii="Times New Roman" w:hAnsi="Times New Roman"/>
                <w:b/>
                <w:sz w:val="22"/>
              </w:rPr>
              <w:t xml:space="preserve">interpretovať </w:t>
            </w:r>
            <w:r w:rsidRPr="00231352">
              <w:rPr>
                <w:rFonts w:ascii="Times New Roman" w:hAnsi="Times New Roman"/>
                <w:sz w:val="22"/>
              </w:rPr>
              <w:t>údaje zo štruktúr – prerozprávať informácie z jednoduchej štruktúry vlastnými slovami.</w:t>
            </w:r>
          </w:p>
        </w:tc>
      </w:tr>
    </w:tbl>
    <w:p w:rsidR="00F368C1" w:rsidRDefault="00F368C1" w:rsidP="00F368C1">
      <w:pPr>
        <w:rPr>
          <w:rFonts w:ascii="Times New Roman" w:hAnsi="Times New Roman"/>
          <w:b/>
          <w:color w:val="FF0000"/>
        </w:rPr>
      </w:pPr>
    </w:p>
    <w:p w:rsidR="00EF269F" w:rsidRPr="00FB4F9B" w:rsidRDefault="00EF269F" w:rsidP="00F368C1">
      <w:pPr>
        <w:rPr>
          <w:rFonts w:ascii="Times New Roman" w:hAnsi="Times New Roman"/>
          <w:b/>
          <w:color w:val="FF0000"/>
        </w:rPr>
      </w:pPr>
    </w:p>
    <w:p w:rsidR="00F368C1" w:rsidRPr="00231352" w:rsidRDefault="00F368C1" w:rsidP="00F368C1">
      <w:pPr>
        <w:pStyle w:val="Default"/>
        <w:rPr>
          <w:b/>
          <w:color w:val="auto"/>
          <w:sz w:val="22"/>
          <w:szCs w:val="22"/>
        </w:rPr>
      </w:pPr>
      <w:r w:rsidRPr="00231352">
        <w:rPr>
          <w:b/>
          <w:color w:val="984806" w:themeColor="accent6" w:themeShade="80"/>
        </w:rPr>
        <w:lastRenderedPageBreak/>
        <w:t>Tematický celok</w:t>
      </w:r>
      <w:r w:rsidRPr="00231352">
        <w:rPr>
          <w:b/>
          <w:color w:val="auto"/>
        </w:rPr>
        <w:t xml:space="preserve">: </w:t>
      </w:r>
      <w:r w:rsidRPr="00231352">
        <w:rPr>
          <w:b/>
          <w:color w:val="auto"/>
          <w:sz w:val="22"/>
          <w:szCs w:val="22"/>
        </w:rPr>
        <w:t>Komunikácia a spolupráca – práca s webovou stránkou</w:t>
      </w:r>
    </w:p>
    <w:p w:rsidR="00F368C1" w:rsidRPr="00FB4F9B" w:rsidRDefault="00F368C1" w:rsidP="00F368C1">
      <w:pPr>
        <w:pStyle w:val="Default"/>
        <w:rPr>
          <w:b/>
          <w:color w:val="FF0000"/>
          <w:sz w:val="22"/>
          <w:szCs w:val="22"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89"/>
        <w:gridCol w:w="1493"/>
        <w:gridCol w:w="1597"/>
        <w:gridCol w:w="1502"/>
        <w:gridCol w:w="1601"/>
        <w:gridCol w:w="1606"/>
      </w:tblGrid>
      <w:tr w:rsidR="00F368C1" w:rsidRPr="00FB4F9B" w:rsidTr="00231352">
        <w:tc>
          <w:tcPr>
            <w:tcW w:w="1489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31352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231352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493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Témy</w:t>
            </w:r>
            <w:r w:rsidRPr="00231352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597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502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601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60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231352">
        <w:tc>
          <w:tcPr>
            <w:tcW w:w="1489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31352">
              <w:rPr>
                <w:b/>
                <w:color w:val="auto"/>
                <w:sz w:val="22"/>
                <w:szCs w:val="22"/>
              </w:rPr>
              <w:t>Komunikácia a spolupráca – práca s webovou stránkou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93" w:type="dxa"/>
            <w:shd w:val="clear" w:color="auto" w:fill="FFFFFF" w:themeFill="background1"/>
          </w:tcPr>
          <w:p w:rsidR="00F368C1" w:rsidRPr="00231352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Pojmy:</w:t>
            </w:r>
            <w:r w:rsidRPr="00231352">
              <w:rPr>
                <w:sz w:val="22"/>
                <w:szCs w:val="20"/>
              </w:rPr>
              <w:t xml:space="preserve"> webová stránka, odkaz, prehliadač</w:t>
            </w:r>
          </w:p>
        </w:tc>
        <w:tc>
          <w:tcPr>
            <w:tcW w:w="1597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Poznať vlastnosti a vzťahy:</w:t>
            </w:r>
            <w:r w:rsidRPr="00231352">
              <w:rPr>
                <w:sz w:val="22"/>
                <w:szCs w:val="20"/>
              </w:rPr>
              <w:t xml:space="preserve"> adresa stránky identifikuje konkrétnu stránku a súvisí s jej obsahom a zobrazením, odkazy ako prepojenia na webové stránky a súbory, prehliadač ako nástroj na zobrazovanie webových stránok.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</w:p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Ovládať procesy:</w:t>
            </w:r>
            <w:r w:rsidRPr="00231352">
              <w:rPr>
                <w:sz w:val="22"/>
                <w:szCs w:val="20"/>
              </w:rPr>
              <w:t xml:space="preserve"> orientácia na webovej stránke, medzi webovými stránkami, používanie odkazov na iné webové stránky, návrat na predchádzajúcu navštívenú stránku</w:t>
            </w:r>
          </w:p>
        </w:tc>
        <w:tc>
          <w:tcPr>
            <w:tcW w:w="1502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Motivačné metódy.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Expozičné metódy.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Diagnostické metódy .</w:t>
            </w:r>
          </w:p>
        </w:tc>
        <w:tc>
          <w:tcPr>
            <w:tcW w:w="1601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606" w:type="dxa"/>
          </w:tcPr>
          <w:p w:rsidR="00265DFF" w:rsidRDefault="00F368C1" w:rsidP="00F368C1">
            <w:pPr>
              <w:pStyle w:val="Default"/>
              <w:rPr>
                <w:sz w:val="22"/>
                <w:szCs w:val="20"/>
              </w:rPr>
            </w:pPr>
            <w:r w:rsidRPr="00466F22">
              <w:rPr>
                <w:b/>
                <w:sz w:val="22"/>
                <w:szCs w:val="20"/>
              </w:rPr>
              <w:t>Žiak vie použiť</w:t>
            </w:r>
            <w:r w:rsidRPr="00231352">
              <w:rPr>
                <w:sz w:val="22"/>
                <w:szCs w:val="20"/>
              </w:rPr>
              <w:t xml:space="preserve"> nástroje na prezeranie webových stránok, </w:t>
            </w:r>
          </w:p>
          <w:p w:rsidR="00265DFF" w:rsidRDefault="00265DFF" w:rsidP="00F368C1">
            <w:pPr>
              <w:pStyle w:val="Default"/>
              <w:rPr>
                <w:sz w:val="22"/>
                <w:szCs w:val="20"/>
              </w:rPr>
            </w:pPr>
          </w:p>
          <w:p w:rsidR="00F368C1" w:rsidRPr="00231352" w:rsidRDefault="00F368C1" w:rsidP="00F368C1">
            <w:pPr>
              <w:pStyle w:val="Default"/>
              <w:rPr>
                <w:color w:val="auto"/>
                <w:sz w:val="22"/>
                <w:szCs w:val="20"/>
              </w:rPr>
            </w:pPr>
            <w:r w:rsidRPr="00265DFF">
              <w:rPr>
                <w:b/>
                <w:sz w:val="22"/>
                <w:szCs w:val="20"/>
              </w:rPr>
              <w:t xml:space="preserve">získať </w:t>
            </w:r>
            <w:r w:rsidRPr="00231352">
              <w:rPr>
                <w:sz w:val="22"/>
                <w:szCs w:val="20"/>
              </w:rPr>
              <w:t>informácie z webových stránok.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p w:rsidR="00F368C1" w:rsidRPr="00231352" w:rsidRDefault="00F368C1" w:rsidP="00F368C1">
      <w:pPr>
        <w:rPr>
          <w:rFonts w:ascii="Times New Roman" w:hAnsi="Times New Roman"/>
          <w:b/>
        </w:rPr>
      </w:pPr>
      <w:r w:rsidRPr="00231352">
        <w:rPr>
          <w:rFonts w:ascii="Times New Roman" w:hAnsi="Times New Roman"/>
          <w:b/>
          <w:color w:val="984806" w:themeColor="accent6" w:themeShade="80"/>
        </w:rPr>
        <w:t>Tematický celok:</w:t>
      </w:r>
      <w:r w:rsidRPr="00231352">
        <w:rPr>
          <w:rFonts w:ascii="Times New Roman" w:hAnsi="Times New Roman"/>
          <w:b/>
        </w:rPr>
        <w:t>Komunikácia a spolupráca – vyhľadávanie na webe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1443"/>
        <w:gridCol w:w="1584"/>
        <w:gridCol w:w="1531"/>
        <w:gridCol w:w="1620"/>
        <w:gridCol w:w="1584"/>
      </w:tblGrid>
      <w:tr w:rsidR="00F368C1" w:rsidRPr="00FB4F9B" w:rsidTr="00231352">
        <w:tc>
          <w:tcPr>
            <w:tcW w:w="152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31352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231352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443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Témy</w:t>
            </w:r>
            <w:r w:rsidRPr="00231352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584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620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584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231352">
        <w:tc>
          <w:tcPr>
            <w:tcW w:w="152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Komunikácia a spolupráca – vyhľadávanie na webe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43" w:type="dxa"/>
            <w:shd w:val="clear" w:color="auto" w:fill="FFFFFF" w:themeFill="background1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lastRenderedPageBreak/>
              <w:t>Pojmy:</w:t>
            </w:r>
            <w:r w:rsidRPr="00231352">
              <w:rPr>
                <w:rFonts w:ascii="Times New Roman" w:hAnsi="Times New Roman"/>
                <w:sz w:val="22"/>
              </w:rPr>
              <w:t xml:space="preserve"> vyhľadávač</w:t>
            </w:r>
          </w:p>
        </w:tc>
        <w:tc>
          <w:tcPr>
            <w:tcW w:w="1584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Ovládať procesy:</w:t>
            </w:r>
            <w:r w:rsidRPr="00231352">
              <w:rPr>
                <w:sz w:val="22"/>
                <w:szCs w:val="20"/>
              </w:rPr>
              <w:t xml:space="preserve"> vyhľadávanie obrázkov na zadaných </w:t>
            </w:r>
            <w:r w:rsidRPr="00231352">
              <w:rPr>
                <w:sz w:val="22"/>
                <w:szCs w:val="20"/>
              </w:rPr>
              <w:lastRenderedPageBreak/>
              <w:t>stránkach, vyhľadávanie v mapách na internete</w:t>
            </w:r>
          </w:p>
        </w:tc>
        <w:tc>
          <w:tcPr>
            <w:tcW w:w="1531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lastRenderedPageBreak/>
              <w:t>Motivačné metódy.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Expozičné metódy.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 xml:space="preserve">Diagnostické </w:t>
            </w:r>
            <w:r w:rsidRPr="00231352">
              <w:rPr>
                <w:rFonts w:ascii="Times New Roman" w:hAnsi="Times New Roman"/>
                <w:sz w:val="22"/>
              </w:rPr>
              <w:lastRenderedPageBreak/>
              <w:t>metódy .</w:t>
            </w:r>
          </w:p>
        </w:tc>
        <w:tc>
          <w:tcPr>
            <w:tcW w:w="1620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lastRenderedPageBreak/>
              <w:t>Motivačný rozhovor, výklad, demonštrácia.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 xml:space="preserve">Výklad, opis, </w:t>
            </w:r>
            <w:r w:rsidRPr="00231352">
              <w:rPr>
                <w:rFonts w:ascii="Times New Roman" w:hAnsi="Times New Roman"/>
                <w:sz w:val="22"/>
              </w:rPr>
              <w:lastRenderedPageBreak/>
              <w:t>vysvetľovanie, ukážka, pozorovanie, samostatná práca.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584" w:type="dxa"/>
          </w:tcPr>
          <w:p w:rsidR="00265DFF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65DFF">
              <w:rPr>
                <w:rFonts w:ascii="Times New Roman" w:hAnsi="Times New Roman"/>
                <w:b/>
                <w:sz w:val="22"/>
              </w:rPr>
              <w:lastRenderedPageBreak/>
              <w:t>Žiak vie vyhľadať</w:t>
            </w:r>
            <w:r w:rsidRPr="00231352">
              <w:rPr>
                <w:rFonts w:ascii="Times New Roman" w:hAnsi="Times New Roman"/>
                <w:sz w:val="22"/>
              </w:rPr>
              <w:t xml:space="preserve"> a získať informáciu na zadaných </w:t>
            </w:r>
            <w:r w:rsidRPr="00231352">
              <w:rPr>
                <w:rFonts w:ascii="Times New Roman" w:hAnsi="Times New Roman"/>
                <w:sz w:val="22"/>
              </w:rPr>
              <w:lastRenderedPageBreak/>
              <w:t xml:space="preserve">stránkach internetu, </w:t>
            </w:r>
          </w:p>
          <w:p w:rsidR="00265DFF" w:rsidRDefault="00265DFF" w:rsidP="00F368C1">
            <w:pPr>
              <w:rPr>
                <w:rFonts w:ascii="Times New Roman" w:hAnsi="Times New Roman"/>
                <w:sz w:val="22"/>
              </w:rPr>
            </w:pPr>
          </w:p>
          <w:p w:rsidR="00265DFF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65DFF">
              <w:rPr>
                <w:rFonts w:ascii="Times New Roman" w:hAnsi="Times New Roman"/>
                <w:b/>
                <w:sz w:val="22"/>
              </w:rPr>
              <w:t>diskutovať</w:t>
            </w:r>
            <w:r w:rsidRPr="00231352">
              <w:rPr>
                <w:rFonts w:ascii="Times New Roman" w:hAnsi="Times New Roman"/>
                <w:sz w:val="22"/>
              </w:rPr>
              <w:t xml:space="preserve"> o výsledkoch vyhľadávania, </w:t>
            </w:r>
          </w:p>
          <w:p w:rsidR="00265DFF" w:rsidRDefault="00265DFF" w:rsidP="00F368C1">
            <w:pPr>
              <w:rPr>
                <w:rFonts w:ascii="Times New Roman" w:hAnsi="Times New Roman"/>
                <w:sz w:val="22"/>
              </w:rPr>
            </w:pP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65DFF">
              <w:rPr>
                <w:rFonts w:ascii="Times New Roman" w:hAnsi="Times New Roman"/>
                <w:b/>
                <w:sz w:val="22"/>
              </w:rPr>
              <w:t>posúdiť</w:t>
            </w:r>
            <w:r w:rsidRPr="00231352">
              <w:rPr>
                <w:rFonts w:ascii="Times New Roman" w:hAnsi="Times New Roman"/>
                <w:sz w:val="22"/>
              </w:rPr>
              <w:t xml:space="preserve"> správnosť výsledku.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p w:rsidR="00F368C1" w:rsidRPr="00231352" w:rsidRDefault="00F368C1" w:rsidP="00F368C1">
      <w:pPr>
        <w:pStyle w:val="Default"/>
        <w:rPr>
          <w:b/>
          <w:color w:val="auto"/>
          <w:sz w:val="22"/>
          <w:szCs w:val="22"/>
        </w:rPr>
      </w:pPr>
      <w:r w:rsidRPr="00231352">
        <w:rPr>
          <w:b/>
          <w:color w:val="984806" w:themeColor="accent6" w:themeShade="80"/>
        </w:rPr>
        <w:t>Tematický celok:</w:t>
      </w:r>
      <w:r w:rsidRPr="00231352">
        <w:rPr>
          <w:b/>
          <w:color w:val="auto"/>
          <w:sz w:val="22"/>
          <w:szCs w:val="22"/>
        </w:rPr>
        <w:t>Komunikácia a spolupráca –  práca s nástrojmi na komunikáciu</w:t>
      </w:r>
    </w:p>
    <w:p w:rsidR="00F368C1" w:rsidRPr="00FB4F9B" w:rsidRDefault="00F368C1" w:rsidP="00F368C1">
      <w:pPr>
        <w:pStyle w:val="Default"/>
        <w:rPr>
          <w:b/>
          <w:color w:val="FF0000"/>
          <w:sz w:val="22"/>
          <w:szCs w:val="22"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88"/>
        <w:gridCol w:w="1475"/>
        <w:gridCol w:w="1562"/>
        <w:gridCol w:w="1503"/>
        <w:gridCol w:w="1602"/>
        <w:gridCol w:w="1658"/>
      </w:tblGrid>
      <w:tr w:rsidR="00F368C1" w:rsidRPr="00FB4F9B" w:rsidTr="00231352">
        <w:tc>
          <w:tcPr>
            <w:tcW w:w="1393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231352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231352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532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Témy</w:t>
            </w:r>
            <w:r w:rsidRPr="00231352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584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516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610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653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231352">
        <w:tc>
          <w:tcPr>
            <w:tcW w:w="1393" w:type="dxa"/>
            <w:shd w:val="clear" w:color="auto" w:fill="C2D69B" w:themeFill="accent3" w:themeFillTint="99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Komunikácia a spolupráca – práca s nástrojmi na komunikáciu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Pojmy:</w:t>
            </w:r>
            <w:r w:rsidRPr="00231352">
              <w:rPr>
                <w:rFonts w:ascii="Times New Roman" w:hAnsi="Times New Roman"/>
                <w:sz w:val="22"/>
              </w:rPr>
              <w:t xml:space="preserve"> správa, email, e-mailová adresa, kôš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84" w:type="dxa"/>
          </w:tcPr>
          <w:p w:rsidR="00F368C1" w:rsidRPr="00231352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231352">
              <w:rPr>
                <w:b/>
                <w:sz w:val="22"/>
                <w:szCs w:val="20"/>
              </w:rPr>
              <w:t>Poznať vlastnosti a vzťahy</w:t>
            </w:r>
            <w:r w:rsidRPr="00231352">
              <w:rPr>
                <w:sz w:val="22"/>
                <w:szCs w:val="20"/>
              </w:rPr>
              <w:t xml:space="preserve">: e-mail ako správa pre adresáta, adresát, e–mail a program na prácu s e-mailom Procesy: zadanie adresy, predmetu správy, napísanie emailu, odoslanie emailu, prijatie emailu, vymazanie emailu, dodržiavanie </w:t>
            </w:r>
            <w:proofErr w:type="spellStart"/>
            <w:r w:rsidRPr="00231352">
              <w:rPr>
                <w:sz w:val="22"/>
                <w:szCs w:val="20"/>
              </w:rPr>
              <w:t>netikety</w:t>
            </w:r>
            <w:proofErr w:type="spellEnd"/>
          </w:p>
        </w:tc>
        <w:tc>
          <w:tcPr>
            <w:tcW w:w="1516" w:type="dxa"/>
          </w:tcPr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Motivačné metódy.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Expozičné metódy.</w:t>
            </w:r>
          </w:p>
          <w:p w:rsidR="00F368C1" w:rsidRPr="00231352" w:rsidRDefault="00F368C1" w:rsidP="00F368C1">
            <w:pPr>
              <w:pStyle w:val="Default"/>
              <w:rPr>
                <w:sz w:val="22"/>
                <w:szCs w:val="22"/>
              </w:rPr>
            </w:pPr>
            <w:r w:rsidRPr="00231352">
              <w:rPr>
                <w:sz w:val="22"/>
                <w:szCs w:val="22"/>
              </w:rPr>
              <w:t>Diagnostické metódy .</w:t>
            </w:r>
          </w:p>
        </w:tc>
        <w:tc>
          <w:tcPr>
            <w:tcW w:w="1610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653" w:type="dxa"/>
          </w:tcPr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Žiak vie</w:t>
            </w:r>
            <w:r w:rsidRPr="00265DFF">
              <w:rPr>
                <w:rFonts w:ascii="Times New Roman" w:hAnsi="Times New Roman"/>
                <w:b/>
                <w:sz w:val="22"/>
              </w:rPr>
              <w:t>zostaviť a posielať</w:t>
            </w:r>
            <w:r w:rsidRPr="00231352">
              <w:rPr>
                <w:rFonts w:ascii="Times New Roman" w:hAnsi="Times New Roman"/>
                <w:sz w:val="22"/>
              </w:rPr>
              <w:t xml:space="preserve"> správu danému príjemcovi prostredníctvom konkrétneho e-mailového nástroja, </w:t>
            </w:r>
          </w:p>
          <w:p w:rsidR="00F368C1" w:rsidRPr="00231352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31352">
              <w:rPr>
                <w:rFonts w:ascii="Times New Roman" w:hAnsi="Times New Roman"/>
                <w:b/>
                <w:sz w:val="22"/>
              </w:rPr>
              <w:t>nájsť a zobraziť</w:t>
            </w:r>
            <w:r w:rsidRPr="00231352">
              <w:rPr>
                <w:rFonts w:ascii="Times New Roman" w:hAnsi="Times New Roman"/>
                <w:sz w:val="22"/>
              </w:rPr>
              <w:t xml:space="preserve"> prijatú správu od konkrétneho odosielateľa prostredníctvom konkrétneho e-mailového nástroja,  </w:t>
            </w:r>
            <w:r w:rsidRPr="00231352">
              <w:rPr>
                <w:rFonts w:ascii="Times New Roman" w:hAnsi="Times New Roman"/>
                <w:b/>
                <w:sz w:val="22"/>
              </w:rPr>
              <w:t xml:space="preserve">zhodnotiť </w:t>
            </w:r>
            <w:r w:rsidRPr="00231352">
              <w:rPr>
                <w:rFonts w:ascii="Times New Roman" w:hAnsi="Times New Roman"/>
                <w:sz w:val="22"/>
              </w:rPr>
              <w:t>správnosť e-mailovej adresy.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t>Tematický celok:</w:t>
      </w:r>
      <w:r w:rsidRPr="004F4721">
        <w:rPr>
          <w:rFonts w:ascii="Times New Roman" w:hAnsi="Times New Roman"/>
          <w:b/>
        </w:rPr>
        <w:t>Algoritmické riešenie problémov – analýza problému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9421" w:type="dxa"/>
        <w:tblLook w:val="04A0" w:firstRow="1" w:lastRow="0" w:firstColumn="1" w:lastColumn="0" w:noHBand="0" w:noVBand="1"/>
      </w:tblPr>
      <w:tblGrid>
        <w:gridCol w:w="1451"/>
        <w:gridCol w:w="1451"/>
        <w:gridCol w:w="1414"/>
        <w:gridCol w:w="1377"/>
        <w:gridCol w:w="1522"/>
        <w:gridCol w:w="2465"/>
      </w:tblGrid>
      <w:tr w:rsidR="00F368C1" w:rsidRPr="00FB4F9B" w:rsidTr="004F4721">
        <w:tc>
          <w:tcPr>
            <w:tcW w:w="152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39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358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32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46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2360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4F4721">
        <w:tc>
          <w:tcPr>
            <w:tcW w:w="152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Algoritmické riešenie problémov – analýza problému</w:t>
            </w:r>
          </w:p>
        </w:tc>
        <w:tc>
          <w:tcPr>
            <w:tcW w:w="1393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Pojmy: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pravda, nepravda, platí, neplatí</w:t>
            </w:r>
            <w:r w:rsidRPr="004F4721">
              <w:rPr>
                <w:rFonts w:ascii="Times New Roman" w:hAnsi="Times New Roman"/>
                <w:b/>
                <w:sz w:val="22"/>
              </w:rPr>
              <w:t>.</w:t>
            </w:r>
          </w:p>
        </w:tc>
        <w:tc>
          <w:tcPr>
            <w:tcW w:w="1358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Poznať vlastnosti avzťahy:</w:t>
            </w:r>
            <w:r w:rsidRPr="004F4721">
              <w:rPr>
                <w:sz w:val="22"/>
                <w:szCs w:val="20"/>
              </w:rPr>
              <w:t xml:space="preserve"> pravda – nepravda, </w:t>
            </w:r>
            <w:r w:rsidRPr="004F4721">
              <w:rPr>
                <w:sz w:val="22"/>
                <w:szCs w:val="20"/>
              </w:rPr>
              <w:lastRenderedPageBreak/>
              <w:t xml:space="preserve">platí – neplatí, áno/alebo/nie (neformálne) </w:t>
            </w:r>
            <w:r w:rsidRPr="004F4721">
              <w:rPr>
                <w:b/>
                <w:sz w:val="22"/>
                <w:szCs w:val="20"/>
              </w:rPr>
              <w:t>Procesy:</w:t>
            </w:r>
            <w:r w:rsidRPr="004F4721">
              <w:rPr>
                <w:sz w:val="22"/>
                <w:szCs w:val="20"/>
              </w:rPr>
              <w:t xml:space="preserve"> idea sekvencie príkazov, rozhodovanie o pravdivosti tvrdenia</w:t>
            </w:r>
          </w:p>
        </w:tc>
        <w:tc>
          <w:tcPr>
            <w:tcW w:w="1323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lastRenderedPageBreak/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Diagnostické metódy .</w:t>
            </w:r>
          </w:p>
        </w:tc>
        <w:tc>
          <w:tcPr>
            <w:tcW w:w="1461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lastRenderedPageBreak/>
              <w:t>Motivačný rozhovor, 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 xml:space="preserve">Výklad, opis, </w:t>
            </w:r>
            <w:r w:rsidRPr="004F4721">
              <w:rPr>
                <w:rFonts w:ascii="Times New Roman" w:hAnsi="Times New Roman"/>
                <w:sz w:val="22"/>
              </w:rPr>
              <w:lastRenderedPageBreak/>
              <w:t>vysvetľovanie, ukážka, pozorovanie, 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2360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lastRenderedPageBreak/>
              <w:t>Žiak vie navrhnúť</w:t>
            </w:r>
            <w:r w:rsidRPr="004F4721">
              <w:rPr>
                <w:sz w:val="22"/>
                <w:szCs w:val="20"/>
              </w:rPr>
              <w:t xml:space="preserve"> riešenie, vyjadriť plán riešenia, 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rozhodnúť</w:t>
            </w:r>
            <w:r w:rsidRPr="004F4721">
              <w:rPr>
                <w:sz w:val="22"/>
                <w:szCs w:val="20"/>
              </w:rPr>
              <w:t xml:space="preserve"> sa o pravdivosti/nepravdivosti </w:t>
            </w:r>
            <w:r w:rsidRPr="004F4721">
              <w:rPr>
                <w:sz w:val="22"/>
                <w:szCs w:val="20"/>
              </w:rPr>
              <w:lastRenderedPageBreak/>
              <w:t xml:space="preserve">tvrdenia (výroku), </w:t>
            </w:r>
          </w:p>
          <w:p w:rsidR="00F368C1" w:rsidRPr="004F4721" w:rsidRDefault="00F368C1" w:rsidP="00F368C1">
            <w:pPr>
              <w:pStyle w:val="Default"/>
              <w:rPr>
                <w:color w:val="auto"/>
                <w:sz w:val="22"/>
                <w:szCs w:val="22"/>
              </w:rPr>
            </w:pPr>
            <w:r w:rsidRPr="004F4721">
              <w:rPr>
                <w:b/>
                <w:sz w:val="22"/>
                <w:szCs w:val="20"/>
              </w:rPr>
              <w:t>vybrať</w:t>
            </w:r>
            <w:r w:rsidRPr="004F4721">
              <w:rPr>
                <w:sz w:val="22"/>
                <w:szCs w:val="20"/>
              </w:rPr>
              <w:t xml:space="preserve"> prvky alebo možností podľa pravdivosti tvrdenia, </w:t>
            </w:r>
            <w:r w:rsidRPr="004F4721">
              <w:rPr>
                <w:b/>
                <w:sz w:val="22"/>
                <w:szCs w:val="20"/>
              </w:rPr>
              <w:t xml:space="preserve">uvažovať </w:t>
            </w:r>
            <w:r w:rsidRPr="004F4721">
              <w:rPr>
                <w:sz w:val="22"/>
                <w:szCs w:val="20"/>
              </w:rPr>
              <w:t>o rôznych riešeniach.</w:t>
            </w:r>
          </w:p>
        </w:tc>
      </w:tr>
      <w:tr w:rsidR="00F368C1" w:rsidRPr="00FB4F9B" w:rsidTr="004F4721">
        <w:tc>
          <w:tcPr>
            <w:tcW w:w="152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F368C1" w:rsidRPr="004F4721" w:rsidRDefault="00F368C1" w:rsidP="004F4721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Algoritmické riešenie problémov – hľadanie, opravovanie chýb</w:t>
            </w:r>
          </w:p>
          <w:p w:rsidR="00F368C1" w:rsidRPr="004F4721" w:rsidRDefault="00F368C1" w:rsidP="004F4721">
            <w:pPr>
              <w:shd w:val="clear" w:color="auto" w:fill="FFFFFF" w:themeFill="background1"/>
              <w:rPr>
                <w:rFonts w:ascii="Times New Roman" w:hAnsi="Times New Roman"/>
                <w:b/>
                <w:sz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58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 xml:space="preserve">Vlastnosti a vzťahy: </w:t>
            </w:r>
            <w:r w:rsidRPr="004F4721">
              <w:rPr>
                <w:sz w:val="22"/>
                <w:szCs w:val="20"/>
              </w:rPr>
              <w:t xml:space="preserve">chyba ako zlý výsledok, chyba v návode </w:t>
            </w:r>
            <w:r w:rsidRPr="004F4721">
              <w:rPr>
                <w:b/>
                <w:sz w:val="22"/>
                <w:szCs w:val="20"/>
              </w:rPr>
              <w:t>Procesy:</w:t>
            </w:r>
            <w:r w:rsidRPr="004F4721">
              <w:rPr>
                <w:sz w:val="22"/>
                <w:szCs w:val="20"/>
              </w:rPr>
              <w:t xml:space="preserve"> rozpoznanie chyby</w:t>
            </w:r>
          </w:p>
        </w:tc>
        <w:tc>
          <w:tcPr>
            <w:tcW w:w="1323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Diagnostické metódy .</w:t>
            </w:r>
          </w:p>
        </w:tc>
        <w:tc>
          <w:tcPr>
            <w:tcW w:w="1461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projekty.</w:t>
            </w:r>
          </w:p>
        </w:tc>
        <w:tc>
          <w:tcPr>
            <w:tcW w:w="2360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Žiak vie</w:t>
            </w:r>
            <w:r w:rsidRPr="004F4721">
              <w:rPr>
                <w:sz w:val="22"/>
                <w:szCs w:val="20"/>
              </w:rPr>
              <w:t xml:space="preserve"> vyhľadať chybu vo výsledku po vykonaní algoritmu, </w:t>
            </w:r>
          </w:p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 xml:space="preserve">nájsť </w:t>
            </w:r>
            <w:r w:rsidRPr="004F4721">
              <w:rPr>
                <w:sz w:val="22"/>
                <w:szCs w:val="20"/>
              </w:rPr>
              <w:t xml:space="preserve">a opraviť chybu v návode, v zápise riešenia, </w:t>
            </w:r>
            <w:r w:rsidRPr="004F4721">
              <w:rPr>
                <w:b/>
                <w:sz w:val="22"/>
                <w:szCs w:val="20"/>
              </w:rPr>
              <w:t>diskutovať</w:t>
            </w:r>
            <w:r w:rsidRPr="004F4721">
              <w:rPr>
                <w:sz w:val="22"/>
                <w:szCs w:val="20"/>
              </w:rPr>
              <w:t xml:space="preserve"> o svojich riešeniach.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</w:p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t>Tematický celok:</w:t>
      </w:r>
      <w:r w:rsidRPr="004F4721">
        <w:rPr>
          <w:rFonts w:ascii="Times New Roman" w:hAnsi="Times New Roman"/>
          <w:b/>
        </w:rPr>
        <w:t>Algoritmické riešenie problémov – interaktívne zostavovanie riešenia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1"/>
        <w:gridCol w:w="1418"/>
        <w:gridCol w:w="1418"/>
        <w:gridCol w:w="1377"/>
        <w:gridCol w:w="1522"/>
        <w:gridCol w:w="2102"/>
      </w:tblGrid>
      <w:tr w:rsidR="00F368C1" w:rsidRPr="00FB4F9B" w:rsidTr="004F4721">
        <w:tc>
          <w:tcPr>
            <w:tcW w:w="137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409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37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352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49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2289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4F4721">
        <w:tc>
          <w:tcPr>
            <w:tcW w:w="137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Algoritmické riešenie problémov – interaktívne zostavovanie riešenia</w:t>
            </w:r>
          </w:p>
        </w:tc>
        <w:tc>
          <w:tcPr>
            <w:tcW w:w="1409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Pojmy: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priamy príkaz, akcia vykonávateľa</w:t>
            </w:r>
          </w:p>
        </w:tc>
        <w:tc>
          <w:tcPr>
            <w:tcW w:w="1376" w:type="dxa"/>
          </w:tcPr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Poznať vlastnosti a vzťahy</w:t>
            </w:r>
            <w:r w:rsidRPr="004F4721">
              <w:rPr>
                <w:sz w:val="22"/>
                <w:szCs w:val="20"/>
              </w:rPr>
              <w:t>: priamy príkaz – akcia vykonávateľa Procesy: riadenie vykonávateľa v priamom režime, používať jazyk vykonávateľa</w:t>
            </w:r>
          </w:p>
        </w:tc>
        <w:tc>
          <w:tcPr>
            <w:tcW w:w="1352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Diagnostické metódy .</w:t>
            </w:r>
          </w:p>
        </w:tc>
        <w:tc>
          <w:tcPr>
            <w:tcW w:w="1491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2289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Žiak vie</w:t>
            </w:r>
            <w:r w:rsidRPr="004F4721">
              <w:rPr>
                <w:sz w:val="22"/>
                <w:szCs w:val="20"/>
              </w:rPr>
              <w:t xml:space="preserve"> riešiť problém priamym riadením vykonávateľa (napr. robot, korytnačka), </w:t>
            </w:r>
          </w:p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aplikovať</w:t>
            </w:r>
            <w:r w:rsidRPr="004F4721">
              <w:rPr>
                <w:sz w:val="22"/>
                <w:szCs w:val="20"/>
              </w:rPr>
              <w:t xml:space="preserve"> elementárne príkazy daného jazyka (zo slovníka príkazov) na riadenie vykonávateľa.</w:t>
            </w:r>
          </w:p>
        </w:tc>
      </w:tr>
    </w:tbl>
    <w:p w:rsidR="00F368C1" w:rsidRDefault="00F368C1" w:rsidP="00F368C1">
      <w:pPr>
        <w:rPr>
          <w:rFonts w:ascii="Times New Roman" w:hAnsi="Times New Roman"/>
          <w:b/>
          <w:color w:val="FF0000"/>
        </w:rPr>
      </w:pPr>
    </w:p>
    <w:p w:rsidR="00EF269F" w:rsidRDefault="00EF269F" w:rsidP="00F368C1">
      <w:pPr>
        <w:rPr>
          <w:rFonts w:ascii="Times New Roman" w:hAnsi="Times New Roman"/>
          <w:b/>
          <w:color w:val="FF0000"/>
        </w:rPr>
      </w:pPr>
    </w:p>
    <w:p w:rsidR="00EF269F" w:rsidRDefault="00EF269F" w:rsidP="00F368C1">
      <w:pPr>
        <w:rPr>
          <w:rFonts w:ascii="Times New Roman" w:hAnsi="Times New Roman"/>
          <w:b/>
          <w:color w:val="FF0000"/>
        </w:rPr>
      </w:pPr>
    </w:p>
    <w:p w:rsidR="00EF269F" w:rsidRPr="00FB4F9B" w:rsidRDefault="00EF269F" w:rsidP="00F368C1">
      <w:pPr>
        <w:rPr>
          <w:rFonts w:ascii="Times New Roman" w:hAnsi="Times New Roman"/>
          <w:b/>
          <w:color w:val="FF0000"/>
        </w:rPr>
      </w:pPr>
    </w:p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lastRenderedPageBreak/>
        <w:t>Tematický celok:</w:t>
      </w:r>
      <w:r w:rsidR="00EF269F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4F4721">
        <w:rPr>
          <w:rFonts w:ascii="Times New Roman" w:hAnsi="Times New Roman"/>
          <w:b/>
        </w:rPr>
        <w:t>Algoritmické riešenie problémov – pomocou postupnosti príkazov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22"/>
        <w:gridCol w:w="1179"/>
        <w:gridCol w:w="2375"/>
        <w:gridCol w:w="1349"/>
        <w:gridCol w:w="1490"/>
        <w:gridCol w:w="1473"/>
      </w:tblGrid>
      <w:tr w:rsidR="00F368C1" w:rsidRPr="00FB4F9B" w:rsidTr="004F4721">
        <w:tc>
          <w:tcPr>
            <w:tcW w:w="1344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344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578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324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460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2238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4F4721">
        <w:tc>
          <w:tcPr>
            <w:tcW w:w="1344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Algoritmické riešenie problémov – pomocou postupnosti príkazov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44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Pojmy:</w:t>
            </w:r>
            <w:r w:rsidRPr="004F4721">
              <w:rPr>
                <w:rFonts w:ascii="Times New Roman" w:hAnsi="Times New Roman"/>
                <w:sz w:val="22"/>
              </w:rPr>
              <w:t xml:space="preserve"> príkaz, parameter príkazu, postupnosť príkazov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78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Vlastnosti a vzťahy</w:t>
            </w:r>
            <w:r w:rsidRPr="004F4721">
              <w:rPr>
                <w:sz w:val="22"/>
                <w:szCs w:val="20"/>
              </w:rPr>
              <w:t xml:space="preserve">: ako súvisí príkaz/poradie príkazov a výsledok 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</w:p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Procesy:</w:t>
            </w:r>
            <w:r w:rsidRPr="004F4721">
              <w:rPr>
                <w:sz w:val="22"/>
                <w:szCs w:val="20"/>
              </w:rPr>
              <w:t xml:space="preserve"> zostavenie a upravenie príkazu/príkazov, vyhodnoteniepostupnosti príkazov</w:t>
            </w:r>
          </w:p>
        </w:tc>
        <w:tc>
          <w:tcPr>
            <w:tcW w:w="1324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Diagnostické metódy .</w:t>
            </w:r>
          </w:p>
        </w:tc>
        <w:tc>
          <w:tcPr>
            <w:tcW w:w="1460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2238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Žiak vie</w:t>
            </w:r>
            <w:r w:rsidRPr="004F4721">
              <w:rPr>
                <w:sz w:val="22"/>
                <w:szCs w:val="20"/>
              </w:rPr>
              <w:t xml:space="preserve"> riešiť problém skladaním príkazov do postupnosti, </w:t>
            </w:r>
          </w:p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doplniť,</w:t>
            </w:r>
            <w:r w:rsidRPr="004F4721">
              <w:rPr>
                <w:sz w:val="22"/>
                <w:szCs w:val="20"/>
              </w:rPr>
              <w:t xml:space="preserve"> dokončiť, modifikovať rozpracované riešenie, </w:t>
            </w:r>
            <w:r w:rsidRPr="004F4721">
              <w:rPr>
                <w:b/>
                <w:sz w:val="22"/>
                <w:szCs w:val="20"/>
              </w:rPr>
              <w:t>interpretovať</w:t>
            </w:r>
            <w:r w:rsidRPr="004F4721">
              <w:rPr>
                <w:sz w:val="22"/>
                <w:szCs w:val="20"/>
              </w:rPr>
              <w:t xml:space="preserve"> postupnosť príkazov,  </w:t>
            </w:r>
            <w:r w:rsidRPr="004F4721">
              <w:rPr>
                <w:b/>
                <w:sz w:val="22"/>
                <w:szCs w:val="20"/>
              </w:rPr>
              <w:t xml:space="preserve">vyhľadať </w:t>
            </w:r>
            <w:r w:rsidRPr="004F4721">
              <w:rPr>
                <w:sz w:val="22"/>
                <w:szCs w:val="20"/>
              </w:rPr>
              <w:t>chybu v postupnosti príkazov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</w:p>
    <w:p w:rsidR="00F368C1" w:rsidRPr="004F4721" w:rsidRDefault="00F368C1" w:rsidP="00F368C1">
      <w:pPr>
        <w:rPr>
          <w:rFonts w:ascii="Times New Roman" w:hAnsi="Times New Roman"/>
          <w:b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t>Tematický celok:</w:t>
      </w:r>
      <w:r w:rsidR="00EF269F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4F4721">
        <w:rPr>
          <w:rFonts w:ascii="Times New Roman" w:hAnsi="Times New Roman"/>
          <w:b/>
        </w:rPr>
        <w:t>Algoritmické riešenie problémov – interpretácia zápisu riešenia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1"/>
        <w:gridCol w:w="1305"/>
        <w:gridCol w:w="635"/>
        <w:gridCol w:w="1261"/>
        <w:gridCol w:w="1377"/>
        <w:gridCol w:w="1522"/>
        <w:gridCol w:w="1737"/>
      </w:tblGrid>
      <w:tr w:rsidR="00AD21C0" w:rsidRPr="00FB4F9B" w:rsidTr="00AD21C0">
        <w:tc>
          <w:tcPr>
            <w:tcW w:w="1451" w:type="dxa"/>
            <w:shd w:val="clear" w:color="auto" w:fill="C2D69B" w:themeFill="accent3" w:themeFillTint="99"/>
          </w:tcPr>
          <w:p w:rsidR="00AD21C0" w:rsidRPr="004F4721" w:rsidRDefault="00AD21C0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305" w:type="dxa"/>
            <w:shd w:val="clear" w:color="auto" w:fill="C2D69B" w:themeFill="accent3" w:themeFillTint="99"/>
          </w:tcPr>
          <w:p w:rsidR="00AD21C0" w:rsidRPr="004F4721" w:rsidRDefault="00AD21C0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635" w:type="dxa"/>
            <w:shd w:val="clear" w:color="auto" w:fill="C2D69B" w:themeFill="accent3" w:themeFillTint="99"/>
          </w:tcPr>
          <w:p w:rsidR="00AD21C0" w:rsidRPr="004F4721" w:rsidRDefault="00AD21C0" w:rsidP="00F368C1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1" w:type="dxa"/>
            <w:shd w:val="clear" w:color="auto" w:fill="C2D69B" w:themeFill="accent3" w:themeFillTint="99"/>
          </w:tcPr>
          <w:p w:rsidR="00AD21C0" w:rsidRPr="004F4721" w:rsidRDefault="00AD21C0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377" w:type="dxa"/>
            <w:shd w:val="clear" w:color="auto" w:fill="C2D69B" w:themeFill="accent3" w:themeFillTint="99"/>
          </w:tcPr>
          <w:p w:rsidR="00AD21C0" w:rsidRPr="004F4721" w:rsidRDefault="00AD21C0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522" w:type="dxa"/>
            <w:shd w:val="clear" w:color="auto" w:fill="C2D69B" w:themeFill="accent3" w:themeFillTint="99"/>
          </w:tcPr>
          <w:p w:rsidR="00AD21C0" w:rsidRPr="004F4721" w:rsidRDefault="00AD21C0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737" w:type="dxa"/>
            <w:shd w:val="clear" w:color="auto" w:fill="C2D69B" w:themeFill="accent3" w:themeFillTint="99"/>
          </w:tcPr>
          <w:p w:rsidR="00AD21C0" w:rsidRPr="004F4721" w:rsidRDefault="00AD21C0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AD21C0" w:rsidRPr="00FB4F9B" w:rsidTr="00AD21C0">
        <w:tc>
          <w:tcPr>
            <w:tcW w:w="1451" w:type="dxa"/>
            <w:shd w:val="clear" w:color="auto" w:fill="C2D69B" w:themeFill="accent3" w:themeFillTint="99"/>
          </w:tcPr>
          <w:p w:rsidR="00AD21C0" w:rsidRPr="004F4721" w:rsidRDefault="00AD21C0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Algoritmické riešenie problémov – interpretácia zápisu riešenia</w:t>
            </w:r>
          </w:p>
          <w:p w:rsidR="00AD21C0" w:rsidRPr="004F4721" w:rsidRDefault="00AD21C0" w:rsidP="00F368C1">
            <w:pPr>
              <w:rPr>
                <w:rFonts w:ascii="Times New Roman" w:hAnsi="Times New Roman"/>
                <w:b/>
                <w:sz w:val="22"/>
              </w:rPr>
            </w:pPr>
          </w:p>
          <w:p w:rsidR="00AD21C0" w:rsidRPr="004F4721" w:rsidRDefault="00AD21C0" w:rsidP="00F368C1">
            <w:pPr>
              <w:rPr>
                <w:rFonts w:ascii="Times New Roman" w:hAnsi="Times New Roman"/>
                <w:b/>
                <w:sz w:val="22"/>
              </w:rPr>
            </w:pPr>
          </w:p>
          <w:p w:rsidR="00AD21C0" w:rsidRPr="004F4721" w:rsidRDefault="00AD21C0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05" w:type="dxa"/>
            <w:shd w:val="clear" w:color="auto" w:fill="FFFFFF" w:themeFill="background1"/>
          </w:tcPr>
          <w:p w:rsidR="00AD21C0" w:rsidRPr="004F4721" w:rsidRDefault="00AD21C0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Pojmy:</w:t>
            </w:r>
          </w:p>
          <w:p w:rsidR="00AD21C0" w:rsidRPr="004F4721" w:rsidRDefault="00AD21C0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krokovanie.</w:t>
            </w:r>
          </w:p>
          <w:p w:rsidR="00AD21C0" w:rsidRPr="004F4721" w:rsidRDefault="00AD21C0" w:rsidP="00F368C1">
            <w:pPr>
              <w:rPr>
                <w:rFonts w:ascii="Times New Roman" w:hAnsi="Times New Roman"/>
                <w:b/>
                <w:sz w:val="22"/>
              </w:rPr>
            </w:pPr>
          </w:p>
          <w:p w:rsidR="00AD21C0" w:rsidRPr="004F4721" w:rsidRDefault="00AD21C0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635" w:type="dxa"/>
          </w:tcPr>
          <w:p w:rsidR="00AD21C0" w:rsidRPr="004F4721" w:rsidRDefault="00AD21C0" w:rsidP="00F368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61" w:type="dxa"/>
          </w:tcPr>
          <w:p w:rsidR="00AD21C0" w:rsidRPr="004F4721" w:rsidRDefault="00AD21C0" w:rsidP="00F368C1">
            <w:pPr>
              <w:pStyle w:val="Default"/>
              <w:rPr>
                <w:b/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Procesy: krokovanie</w:t>
            </w:r>
          </w:p>
        </w:tc>
        <w:tc>
          <w:tcPr>
            <w:tcW w:w="1377" w:type="dxa"/>
          </w:tcPr>
          <w:p w:rsidR="00AD21C0" w:rsidRPr="004F4721" w:rsidRDefault="00AD21C0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Motivačné metódy.</w:t>
            </w:r>
          </w:p>
          <w:p w:rsidR="00AD21C0" w:rsidRPr="004F4721" w:rsidRDefault="00AD21C0" w:rsidP="00F368C1">
            <w:pPr>
              <w:pStyle w:val="Default"/>
              <w:rPr>
                <w:sz w:val="22"/>
                <w:szCs w:val="22"/>
              </w:rPr>
            </w:pPr>
          </w:p>
          <w:p w:rsidR="00AD21C0" w:rsidRPr="004F4721" w:rsidRDefault="00AD21C0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AD21C0" w:rsidRPr="004F4721" w:rsidRDefault="00AD21C0" w:rsidP="00F368C1">
            <w:pPr>
              <w:pStyle w:val="Default"/>
              <w:rPr>
                <w:sz w:val="22"/>
                <w:szCs w:val="22"/>
              </w:rPr>
            </w:pPr>
          </w:p>
          <w:p w:rsidR="00AD21C0" w:rsidRPr="004F4721" w:rsidRDefault="00AD21C0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Diagnostické metódy .</w:t>
            </w:r>
          </w:p>
        </w:tc>
        <w:tc>
          <w:tcPr>
            <w:tcW w:w="1522" w:type="dxa"/>
          </w:tcPr>
          <w:p w:rsidR="00AD21C0" w:rsidRPr="004F4721" w:rsidRDefault="00AD21C0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AD21C0" w:rsidRPr="004F4721" w:rsidRDefault="00AD21C0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AD21C0" w:rsidRPr="004F4721" w:rsidRDefault="00AD21C0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</w:t>
            </w:r>
          </w:p>
          <w:p w:rsidR="00AD21C0" w:rsidRPr="004F4721" w:rsidRDefault="00AD21C0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projekty.</w:t>
            </w:r>
          </w:p>
        </w:tc>
        <w:tc>
          <w:tcPr>
            <w:tcW w:w="1737" w:type="dxa"/>
          </w:tcPr>
          <w:p w:rsidR="00AD21C0" w:rsidRPr="004F4721" w:rsidRDefault="00AD21C0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 xml:space="preserve">Žiak vie </w:t>
            </w:r>
            <w:r w:rsidRPr="00265DFF">
              <w:rPr>
                <w:b/>
                <w:sz w:val="22"/>
                <w:szCs w:val="20"/>
              </w:rPr>
              <w:t>realizovať</w:t>
            </w:r>
            <w:r w:rsidRPr="004F4721">
              <w:rPr>
                <w:sz w:val="22"/>
                <w:szCs w:val="20"/>
              </w:rPr>
              <w:t xml:space="preserve"> návod, postup, algoritmus riešenia úlohy – interpretovať ho, krokovať riešenie, simulovať činnosť vykonávateľa.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</w:p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t>Tematický celok:</w:t>
      </w:r>
      <w:r w:rsidR="00EF269F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4F4721">
        <w:rPr>
          <w:rFonts w:ascii="Times New Roman" w:hAnsi="Times New Roman"/>
          <w:b/>
          <w:color w:val="000000" w:themeColor="text1"/>
        </w:rPr>
        <w:t>Algoritmické riešenie problémov – hľadanie, opravovanie chýb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1"/>
        <w:gridCol w:w="1376"/>
        <w:gridCol w:w="1371"/>
        <w:gridCol w:w="1377"/>
        <w:gridCol w:w="1522"/>
        <w:gridCol w:w="2191"/>
      </w:tblGrid>
      <w:tr w:rsidR="00F368C1" w:rsidRPr="00FB4F9B" w:rsidTr="004F4721">
        <w:tc>
          <w:tcPr>
            <w:tcW w:w="137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385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380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35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495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229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4F4721">
        <w:tc>
          <w:tcPr>
            <w:tcW w:w="137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 xml:space="preserve">Algoritmické riešenie </w:t>
            </w:r>
            <w:r w:rsidRPr="004F4721">
              <w:rPr>
                <w:rFonts w:ascii="Times New Roman" w:hAnsi="Times New Roman"/>
                <w:b/>
                <w:sz w:val="22"/>
              </w:rPr>
              <w:lastRenderedPageBreak/>
              <w:t>problémov – hľadanie, opravovanie chýb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85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lastRenderedPageBreak/>
              <w:t>Pojmy: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 xml:space="preserve">rozpoznanie </w:t>
            </w:r>
            <w:r w:rsidRPr="004F4721">
              <w:rPr>
                <w:rFonts w:ascii="Times New Roman" w:hAnsi="Times New Roman"/>
                <w:sz w:val="22"/>
              </w:rPr>
              <w:lastRenderedPageBreak/>
              <w:t>chyby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380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lastRenderedPageBreak/>
              <w:t xml:space="preserve">Vlastnosti a vzťahy: </w:t>
            </w:r>
            <w:r w:rsidRPr="004F4721">
              <w:rPr>
                <w:sz w:val="22"/>
                <w:szCs w:val="20"/>
              </w:rPr>
              <w:lastRenderedPageBreak/>
              <w:t xml:space="preserve">chyba ako zlý výsledok, chyba v návode </w:t>
            </w:r>
            <w:r w:rsidRPr="004F4721">
              <w:rPr>
                <w:b/>
                <w:sz w:val="22"/>
                <w:szCs w:val="20"/>
              </w:rPr>
              <w:t>Procesy:</w:t>
            </w:r>
            <w:r w:rsidRPr="004F4721">
              <w:rPr>
                <w:sz w:val="22"/>
                <w:szCs w:val="20"/>
              </w:rPr>
              <w:t xml:space="preserve"> rozpoznanie chyby</w:t>
            </w:r>
          </w:p>
        </w:tc>
        <w:tc>
          <w:tcPr>
            <w:tcW w:w="1356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lastRenderedPageBreak/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Diagnostické metódy .</w:t>
            </w:r>
          </w:p>
        </w:tc>
        <w:tc>
          <w:tcPr>
            <w:tcW w:w="1495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lastRenderedPageBreak/>
              <w:t xml:space="preserve">Motivačný rozhovor, </w:t>
            </w:r>
            <w:r w:rsidRPr="004F4721">
              <w:rPr>
                <w:rFonts w:ascii="Times New Roman" w:hAnsi="Times New Roman"/>
                <w:sz w:val="22"/>
              </w:rPr>
              <w:lastRenderedPageBreak/>
              <w:t>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projekty.</w:t>
            </w:r>
          </w:p>
        </w:tc>
        <w:tc>
          <w:tcPr>
            <w:tcW w:w="2296" w:type="dxa"/>
          </w:tcPr>
          <w:p w:rsidR="00F368C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lastRenderedPageBreak/>
              <w:t>Žiak vie</w:t>
            </w:r>
            <w:r w:rsidRPr="004F4721">
              <w:rPr>
                <w:sz w:val="22"/>
                <w:szCs w:val="20"/>
              </w:rPr>
              <w:t xml:space="preserve"> vyhľadať chybu vo výsledku po </w:t>
            </w:r>
            <w:r w:rsidRPr="004F4721">
              <w:rPr>
                <w:sz w:val="22"/>
                <w:szCs w:val="20"/>
              </w:rPr>
              <w:lastRenderedPageBreak/>
              <w:t xml:space="preserve">vykonaní algoritmu, </w:t>
            </w:r>
          </w:p>
          <w:p w:rsidR="00265DFF" w:rsidRPr="004F4721" w:rsidRDefault="00265DFF" w:rsidP="00F368C1">
            <w:pPr>
              <w:pStyle w:val="Default"/>
              <w:rPr>
                <w:sz w:val="22"/>
                <w:szCs w:val="20"/>
              </w:rPr>
            </w:pPr>
          </w:p>
          <w:p w:rsidR="00265DFF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 xml:space="preserve">nájsť </w:t>
            </w:r>
            <w:r w:rsidRPr="004F4721">
              <w:rPr>
                <w:sz w:val="22"/>
                <w:szCs w:val="20"/>
              </w:rPr>
              <w:t>a opraviť chybu v návode, v zápise riešenia,</w:t>
            </w:r>
          </w:p>
          <w:p w:rsidR="00265DFF" w:rsidRDefault="00265DFF" w:rsidP="00F368C1">
            <w:pPr>
              <w:pStyle w:val="Default"/>
              <w:rPr>
                <w:sz w:val="22"/>
                <w:szCs w:val="20"/>
              </w:rPr>
            </w:pPr>
          </w:p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diskutovať</w:t>
            </w:r>
            <w:r w:rsidRPr="004F4721">
              <w:rPr>
                <w:sz w:val="22"/>
                <w:szCs w:val="20"/>
              </w:rPr>
              <w:t xml:space="preserve"> o svojich riešeniach.</w:t>
            </w:r>
          </w:p>
        </w:tc>
      </w:tr>
    </w:tbl>
    <w:p w:rsidR="00265DFF" w:rsidRPr="00FB4F9B" w:rsidRDefault="00265DFF" w:rsidP="00F368C1">
      <w:pPr>
        <w:rPr>
          <w:rFonts w:ascii="Times New Roman" w:hAnsi="Times New Roman"/>
          <w:b/>
          <w:color w:val="FF0000"/>
        </w:rPr>
      </w:pPr>
    </w:p>
    <w:p w:rsidR="00F368C1" w:rsidRPr="00FB4F9B" w:rsidRDefault="00F368C1" w:rsidP="00F368C1">
      <w:pPr>
        <w:rPr>
          <w:rFonts w:ascii="Times New Roman" w:hAnsi="Times New Roman"/>
          <w:color w:val="FF0000"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t>Tematický celok:</w:t>
      </w:r>
      <w:r w:rsidR="00EF269F">
        <w:rPr>
          <w:rFonts w:ascii="Times New Roman" w:hAnsi="Times New Roman"/>
          <w:b/>
          <w:color w:val="984806" w:themeColor="accent6" w:themeShade="80"/>
        </w:rPr>
        <w:t xml:space="preserve"> </w:t>
      </w:r>
      <w:r w:rsidR="004F4721">
        <w:rPr>
          <w:rFonts w:ascii="Times New Roman" w:hAnsi="Times New Roman"/>
          <w:b/>
        </w:rPr>
        <w:t>P</w:t>
      </w:r>
      <w:r w:rsidRPr="004F4721">
        <w:rPr>
          <w:rFonts w:ascii="Times New Roman" w:hAnsi="Times New Roman"/>
          <w:b/>
        </w:rPr>
        <w:t>ráca so súbormi a priečinkami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18"/>
        <w:gridCol w:w="1448"/>
        <w:gridCol w:w="1468"/>
        <w:gridCol w:w="1513"/>
        <w:gridCol w:w="1608"/>
        <w:gridCol w:w="1733"/>
      </w:tblGrid>
      <w:tr w:rsidR="00F368C1" w:rsidRPr="00FB4F9B" w:rsidTr="004F4721">
        <w:tc>
          <w:tcPr>
            <w:tcW w:w="1447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462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48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524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615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759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4F4721">
        <w:tc>
          <w:tcPr>
            <w:tcW w:w="1447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Softvér a hardvér – práca so súbormi a priečinkami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Pojmy: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súbor, priečinok.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81" w:type="dxa"/>
          </w:tcPr>
          <w:p w:rsidR="00F368C1" w:rsidRPr="004F4721" w:rsidRDefault="00F368C1" w:rsidP="00F368C1">
            <w:pPr>
              <w:pStyle w:val="Default"/>
              <w:spacing w:after="147"/>
              <w:rPr>
                <w:sz w:val="22"/>
                <w:szCs w:val="22"/>
              </w:rPr>
            </w:pPr>
            <w:r w:rsidRPr="004F4721">
              <w:rPr>
                <w:b/>
                <w:sz w:val="22"/>
                <w:szCs w:val="20"/>
              </w:rPr>
              <w:t>Poznať vlastnosti a vzťahy</w:t>
            </w:r>
            <w:r w:rsidRPr="004F4721">
              <w:rPr>
                <w:sz w:val="22"/>
                <w:szCs w:val="20"/>
              </w:rPr>
              <w:t>: v súbore je uložený nejaký obsah,rôzne typy súborov pre rôzne typy informácií (súbor s obrázkom, súbor s textom) Procesy: vytvorenie, ukladanie dokumentov</w:t>
            </w:r>
          </w:p>
        </w:tc>
        <w:tc>
          <w:tcPr>
            <w:tcW w:w="1524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Diagnostické metódy .</w:t>
            </w:r>
          </w:p>
        </w:tc>
        <w:tc>
          <w:tcPr>
            <w:tcW w:w="1615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759" w:type="dxa"/>
          </w:tcPr>
          <w:p w:rsidR="00265DFF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Žiak vie</w:t>
            </w:r>
            <w:r w:rsidRPr="00265DFF">
              <w:rPr>
                <w:rFonts w:ascii="Times New Roman" w:hAnsi="Times New Roman"/>
                <w:b/>
                <w:sz w:val="22"/>
              </w:rPr>
              <w:t xml:space="preserve">uložiť </w:t>
            </w:r>
            <w:r w:rsidRPr="004F4721">
              <w:rPr>
                <w:rFonts w:ascii="Times New Roman" w:hAnsi="Times New Roman"/>
                <w:sz w:val="22"/>
              </w:rPr>
              <w:t xml:space="preserve">produkt do súboru podľa pokynov, </w:t>
            </w:r>
          </w:p>
          <w:p w:rsidR="00265DFF" w:rsidRDefault="00265DFF" w:rsidP="00F368C1">
            <w:pPr>
              <w:rPr>
                <w:rFonts w:ascii="Times New Roman" w:hAnsi="Times New Roman"/>
                <w:sz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65DFF">
              <w:rPr>
                <w:rFonts w:ascii="Times New Roman" w:hAnsi="Times New Roman"/>
                <w:b/>
                <w:sz w:val="22"/>
              </w:rPr>
              <w:t>otvoriť</w:t>
            </w:r>
            <w:r w:rsidRPr="004F4721">
              <w:rPr>
                <w:rFonts w:ascii="Times New Roman" w:hAnsi="Times New Roman"/>
                <w:sz w:val="22"/>
              </w:rPr>
              <w:t xml:space="preserve"> rozpracovaný produkt zo súboru podľa pokynov</w:t>
            </w:r>
          </w:p>
        </w:tc>
      </w:tr>
      <w:tr w:rsidR="00F368C1" w:rsidRPr="00FB4F9B" w:rsidTr="004F4721">
        <w:tc>
          <w:tcPr>
            <w:tcW w:w="144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rPr>
                <w:rFonts w:ascii="Times New Roman" w:hAnsi="Times New Roman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Softvér a hardvér – práca v počítačovej sieti a na internete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81" w:type="dxa"/>
          </w:tcPr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 xml:space="preserve">Vlastnosti a vzťahy: </w:t>
            </w:r>
          </w:p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sz w:val="22"/>
                <w:szCs w:val="20"/>
              </w:rPr>
              <w:t>internet ako celosvetová počítačová sieť</w:t>
            </w:r>
          </w:p>
        </w:tc>
        <w:tc>
          <w:tcPr>
            <w:tcW w:w="1524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Diagnostické metódy .</w:t>
            </w:r>
          </w:p>
        </w:tc>
        <w:tc>
          <w:tcPr>
            <w:tcW w:w="1615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759" w:type="dxa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 xml:space="preserve">Žiak  vie 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65DFF">
              <w:rPr>
                <w:rFonts w:ascii="Times New Roman" w:hAnsi="Times New Roman"/>
                <w:b/>
                <w:sz w:val="22"/>
              </w:rPr>
              <w:t>rozlíši</w:t>
            </w:r>
            <w:r w:rsidRPr="004F4721">
              <w:rPr>
                <w:rFonts w:ascii="Times New Roman" w:hAnsi="Times New Roman"/>
                <w:sz w:val="22"/>
              </w:rPr>
              <w:t>ť e-mailovú a webovú adresu.</w:t>
            </w:r>
          </w:p>
        </w:tc>
      </w:tr>
    </w:tbl>
    <w:p w:rsidR="00F368C1" w:rsidRDefault="00F368C1" w:rsidP="00F368C1">
      <w:pPr>
        <w:rPr>
          <w:rFonts w:ascii="Times New Roman" w:hAnsi="Times New Roman"/>
          <w:b/>
          <w:color w:val="FF0000"/>
        </w:rPr>
      </w:pPr>
    </w:p>
    <w:p w:rsidR="00EF269F" w:rsidRDefault="00EF269F" w:rsidP="00F368C1">
      <w:pPr>
        <w:rPr>
          <w:rFonts w:ascii="Times New Roman" w:hAnsi="Times New Roman"/>
          <w:b/>
          <w:color w:val="FF0000"/>
        </w:rPr>
      </w:pPr>
    </w:p>
    <w:p w:rsidR="00EF269F" w:rsidRPr="00FB4F9B" w:rsidRDefault="00EF269F" w:rsidP="00F368C1">
      <w:pPr>
        <w:rPr>
          <w:rFonts w:ascii="Times New Roman" w:hAnsi="Times New Roman"/>
          <w:b/>
          <w:color w:val="FF0000"/>
        </w:rPr>
      </w:pPr>
    </w:p>
    <w:p w:rsidR="00F368C1" w:rsidRPr="004F4721" w:rsidRDefault="00F368C1" w:rsidP="00F368C1">
      <w:pPr>
        <w:rPr>
          <w:rFonts w:ascii="Times New Roman" w:hAnsi="Times New Roman"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lastRenderedPageBreak/>
        <w:t>Tematický celok:</w:t>
      </w:r>
      <w:r w:rsidR="00EF269F">
        <w:rPr>
          <w:rFonts w:ascii="Times New Roman" w:hAnsi="Times New Roman"/>
          <w:b/>
          <w:color w:val="984806" w:themeColor="accent6" w:themeShade="80"/>
        </w:rPr>
        <w:t xml:space="preserve"> </w:t>
      </w:r>
      <w:r w:rsidR="004F4721">
        <w:rPr>
          <w:rFonts w:ascii="Times New Roman" w:hAnsi="Times New Roman"/>
          <w:b/>
        </w:rPr>
        <w:t>P</w:t>
      </w:r>
      <w:r w:rsidRPr="004F4721">
        <w:rPr>
          <w:rFonts w:ascii="Times New Roman" w:hAnsi="Times New Roman"/>
          <w:b/>
        </w:rPr>
        <w:t>ráca v operačnom systéme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22"/>
        <w:gridCol w:w="1406"/>
        <w:gridCol w:w="1468"/>
        <w:gridCol w:w="1505"/>
        <w:gridCol w:w="1603"/>
        <w:gridCol w:w="1884"/>
      </w:tblGrid>
      <w:tr w:rsidR="00F368C1" w:rsidRPr="00FB4F9B" w:rsidTr="004F4721">
        <w:tc>
          <w:tcPr>
            <w:tcW w:w="1447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460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48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525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61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759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4F4721">
        <w:tc>
          <w:tcPr>
            <w:tcW w:w="1447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Softvér a hardvér – práca v operačnom systéme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0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Pojmy:</w:t>
            </w:r>
            <w:r w:rsidRPr="004F4721">
              <w:rPr>
                <w:rFonts w:ascii="Times New Roman" w:hAnsi="Times New Roman"/>
                <w:sz w:val="22"/>
              </w:rPr>
              <w:t xml:space="preserve"> aplikácia, ikona, okno, pracovná plocha</w:t>
            </w:r>
          </w:p>
        </w:tc>
        <w:tc>
          <w:tcPr>
            <w:tcW w:w="1481" w:type="dxa"/>
          </w:tcPr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Poznať vlastnosti a vzťahy: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sz w:val="22"/>
                <w:szCs w:val="20"/>
              </w:rPr>
              <w:t xml:space="preserve"> ikona ako reprezentácia programu alebo dokumentu</w:t>
            </w:r>
          </w:p>
        </w:tc>
        <w:tc>
          <w:tcPr>
            <w:tcW w:w="1525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Diagnostické metódy .</w:t>
            </w:r>
          </w:p>
        </w:tc>
        <w:tc>
          <w:tcPr>
            <w:tcW w:w="1616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</w:tc>
        <w:tc>
          <w:tcPr>
            <w:tcW w:w="1759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Žiak vie</w:t>
            </w:r>
            <w:r w:rsidRPr="00265DFF">
              <w:rPr>
                <w:rFonts w:ascii="Times New Roman" w:hAnsi="Times New Roman"/>
                <w:b/>
                <w:sz w:val="22"/>
              </w:rPr>
              <w:t>spustiť</w:t>
            </w:r>
            <w:r w:rsidRPr="004F4721">
              <w:rPr>
                <w:rFonts w:ascii="Times New Roman" w:hAnsi="Times New Roman"/>
                <w:sz w:val="22"/>
              </w:rPr>
              <w:t xml:space="preserve"> program/aplikáciu, ukončiť bežiacu aplikáciu a otvoriť v nej dokument, 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 xml:space="preserve">prihlásiť </w:t>
            </w:r>
            <w:r w:rsidRPr="004F4721">
              <w:rPr>
                <w:rFonts w:ascii="Times New Roman" w:hAnsi="Times New Roman"/>
                <w:sz w:val="22"/>
              </w:rPr>
              <w:t>sa a odhlásiť sa z programu/</w:t>
            </w:r>
            <w:proofErr w:type="spellStart"/>
            <w:r w:rsidRPr="004F4721">
              <w:rPr>
                <w:rFonts w:ascii="Times New Roman" w:hAnsi="Times New Roman"/>
                <w:sz w:val="22"/>
              </w:rPr>
              <w:t>aplikáci</w:t>
            </w:r>
            <w:proofErr w:type="spellEnd"/>
            <w:r w:rsidRPr="004F4721"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F368C1" w:rsidRPr="00FB4F9B" w:rsidRDefault="00F368C1" w:rsidP="00F368C1">
      <w:pPr>
        <w:spacing w:after="0"/>
        <w:rPr>
          <w:rFonts w:ascii="Times New Roman" w:hAnsi="Times New Roman"/>
          <w:b/>
          <w:color w:val="FF0000"/>
        </w:rPr>
      </w:pPr>
    </w:p>
    <w:p w:rsidR="00F368C1" w:rsidRPr="004F4721" w:rsidRDefault="00F368C1" w:rsidP="00F368C1">
      <w:pPr>
        <w:rPr>
          <w:rFonts w:ascii="Times New Roman" w:hAnsi="Times New Roman"/>
          <w:color w:val="FF0000"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t>Tematický celok:</w:t>
      </w:r>
      <w:r w:rsidR="00EF269F">
        <w:rPr>
          <w:rFonts w:ascii="Times New Roman" w:hAnsi="Times New Roman"/>
          <w:b/>
          <w:color w:val="984806" w:themeColor="accent6" w:themeShade="80"/>
        </w:rPr>
        <w:t xml:space="preserve"> </w:t>
      </w:r>
      <w:r w:rsidR="004F4721" w:rsidRPr="004F4721">
        <w:rPr>
          <w:rFonts w:ascii="Times New Roman" w:hAnsi="Times New Roman"/>
          <w:b/>
        </w:rPr>
        <w:t>P</w:t>
      </w:r>
      <w:r w:rsidRPr="004F4721">
        <w:rPr>
          <w:rFonts w:ascii="Times New Roman" w:hAnsi="Times New Roman"/>
          <w:b/>
        </w:rPr>
        <w:t>očítač a prídavné zariadenia</w:t>
      </w:r>
    </w:p>
    <w:p w:rsidR="00F368C1" w:rsidRPr="004F4721" w:rsidRDefault="00F368C1" w:rsidP="00F368C1">
      <w:pPr>
        <w:rPr>
          <w:rFonts w:ascii="Times New Roman" w:hAnsi="Times New Roman"/>
          <w:b/>
        </w:rPr>
      </w:pPr>
      <w:r w:rsidRPr="004F4721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47"/>
        <w:gridCol w:w="1462"/>
        <w:gridCol w:w="1481"/>
        <w:gridCol w:w="1524"/>
        <w:gridCol w:w="1615"/>
        <w:gridCol w:w="1759"/>
      </w:tblGrid>
      <w:tr w:rsidR="00F368C1" w:rsidRPr="00FB4F9B" w:rsidTr="004F4721">
        <w:tc>
          <w:tcPr>
            <w:tcW w:w="1447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462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48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524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615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759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4F4721">
        <w:tc>
          <w:tcPr>
            <w:tcW w:w="1447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Softvér a hardvér – počítač a prídavné zariadenia</w:t>
            </w:r>
          </w:p>
        </w:tc>
        <w:tc>
          <w:tcPr>
            <w:tcW w:w="1462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Pojmy: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rôzna funkčnosť klávesov</w:t>
            </w:r>
          </w:p>
        </w:tc>
        <w:tc>
          <w:tcPr>
            <w:tcW w:w="1481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Poznať vlastnosti a vzťahy:</w:t>
            </w:r>
            <w:r w:rsidRPr="004F4721">
              <w:rPr>
                <w:sz w:val="22"/>
                <w:szCs w:val="20"/>
              </w:rPr>
              <w:t xml:space="preserve"> rôzna funkčnosť klávesov (písmená, čísla, šípky, </w:t>
            </w:r>
            <w:proofErr w:type="spellStart"/>
            <w:r w:rsidRPr="004F4721">
              <w:rPr>
                <w:sz w:val="22"/>
                <w:szCs w:val="20"/>
              </w:rPr>
              <w:t>enter</w:t>
            </w:r>
            <w:proofErr w:type="spellEnd"/>
            <w:r w:rsidRPr="004F4721">
              <w:rPr>
                <w:sz w:val="22"/>
                <w:szCs w:val="20"/>
              </w:rPr>
              <w:t xml:space="preserve">, medzera, </w:t>
            </w:r>
            <w:proofErr w:type="spellStart"/>
            <w:r w:rsidRPr="004F4721">
              <w:rPr>
                <w:sz w:val="22"/>
                <w:szCs w:val="20"/>
              </w:rPr>
              <w:t>shift</w:t>
            </w:r>
            <w:proofErr w:type="spellEnd"/>
            <w:r w:rsidRPr="004F4721">
              <w:rPr>
                <w:sz w:val="22"/>
                <w:szCs w:val="20"/>
              </w:rPr>
              <w:t xml:space="preserve">, </w:t>
            </w:r>
            <w:proofErr w:type="spellStart"/>
            <w:r w:rsidRPr="004F4721">
              <w:rPr>
                <w:sz w:val="22"/>
                <w:szCs w:val="20"/>
              </w:rPr>
              <w:t>delete</w:t>
            </w:r>
            <w:proofErr w:type="spellEnd"/>
            <w:r w:rsidRPr="004F4721">
              <w:rPr>
                <w:sz w:val="22"/>
                <w:szCs w:val="20"/>
              </w:rPr>
              <w:t>, diakritika,...) Procesy: pohyb, klikanie a ťahanie myšou, ovládanie kurzora na obrazovke</w:t>
            </w:r>
          </w:p>
        </w:tc>
        <w:tc>
          <w:tcPr>
            <w:tcW w:w="1524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Diagnostické metódy .</w:t>
            </w:r>
          </w:p>
        </w:tc>
        <w:tc>
          <w:tcPr>
            <w:tcW w:w="1615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759" w:type="dxa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Žiak vie</w:t>
            </w:r>
          </w:p>
          <w:p w:rsidR="00265DFF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65DFF">
              <w:rPr>
                <w:rFonts w:ascii="Times New Roman" w:hAnsi="Times New Roman"/>
                <w:b/>
                <w:sz w:val="22"/>
              </w:rPr>
              <w:t>pracovať</w:t>
            </w:r>
            <w:r w:rsidRPr="004F4721">
              <w:rPr>
                <w:rFonts w:ascii="Times New Roman" w:hAnsi="Times New Roman"/>
                <w:sz w:val="22"/>
              </w:rPr>
              <w:t xml:space="preserve"> so základným hard</w:t>
            </w:r>
            <w:r w:rsidR="00265DFF">
              <w:rPr>
                <w:rFonts w:ascii="Times New Roman" w:hAnsi="Times New Roman"/>
                <w:sz w:val="22"/>
              </w:rPr>
              <w:t>vérom na používateľskej úrovni,</w:t>
            </w:r>
          </w:p>
          <w:p w:rsidR="00265DFF" w:rsidRDefault="00265DFF" w:rsidP="00F368C1">
            <w:pPr>
              <w:rPr>
                <w:rFonts w:ascii="Times New Roman" w:hAnsi="Times New Roman"/>
                <w:sz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65DFF">
              <w:rPr>
                <w:rFonts w:ascii="Times New Roman" w:hAnsi="Times New Roman"/>
                <w:b/>
                <w:sz w:val="22"/>
              </w:rPr>
              <w:t xml:space="preserve">ovládať </w:t>
            </w:r>
            <w:r w:rsidRPr="004F4721">
              <w:rPr>
                <w:rFonts w:ascii="Times New Roman" w:hAnsi="Times New Roman"/>
                <w:sz w:val="22"/>
              </w:rPr>
              <w:t>programy myšou, písať na klávesnici.</w:t>
            </w:r>
          </w:p>
        </w:tc>
      </w:tr>
    </w:tbl>
    <w:p w:rsidR="00F368C1" w:rsidRPr="00FB4F9B" w:rsidRDefault="00F368C1" w:rsidP="00F368C1">
      <w:pPr>
        <w:spacing w:after="0"/>
        <w:rPr>
          <w:rFonts w:ascii="Times New Roman" w:hAnsi="Times New Roman"/>
          <w:b/>
          <w:color w:val="FF0000"/>
        </w:rPr>
      </w:pPr>
    </w:p>
    <w:p w:rsidR="00F368C1" w:rsidRPr="00FB4F9B" w:rsidRDefault="00F368C1" w:rsidP="00F368C1">
      <w:pPr>
        <w:spacing w:after="0"/>
        <w:rPr>
          <w:rFonts w:ascii="Times New Roman" w:hAnsi="Times New Roman"/>
          <w:b/>
          <w:color w:val="FF0000"/>
        </w:rPr>
      </w:pPr>
    </w:p>
    <w:p w:rsidR="00F368C1" w:rsidRPr="004F4721" w:rsidRDefault="00F368C1" w:rsidP="00F368C1">
      <w:pPr>
        <w:rPr>
          <w:rFonts w:ascii="Times New Roman" w:hAnsi="Times New Roman"/>
          <w:b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t>Tematický celok:</w:t>
      </w:r>
      <w:r w:rsidR="00EF269F">
        <w:rPr>
          <w:rFonts w:ascii="Times New Roman" w:hAnsi="Times New Roman"/>
          <w:b/>
          <w:color w:val="984806" w:themeColor="accent6" w:themeShade="80"/>
        </w:rPr>
        <w:t xml:space="preserve"> </w:t>
      </w:r>
      <w:r w:rsidR="004F4721">
        <w:rPr>
          <w:rFonts w:ascii="Times New Roman" w:hAnsi="Times New Roman"/>
          <w:b/>
        </w:rPr>
        <w:t>P</w:t>
      </w:r>
      <w:r w:rsidRPr="004F4721">
        <w:rPr>
          <w:rFonts w:ascii="Times New Roman" w:hAnsi="Times New Roman"/>
          <w:b/>
        </w:rPr>
        <w:t xml:space="preserve">ráca v počítačovej sieti a na internete 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47"/>
        <w:gridCol w:w="1462"/>
        <w:gridCol w:w="1481"/>
        <w:gridCol w:w="1524"/>
        <w:gridCol w:w="1615"/>
        <w:gridCol w:w="1759"/>
      </w:tblGrid>
      <w:tr w:rsidR="00F368C1" w:rsidRPr="00FB4F9B" w:rsidTr="004F4721">
        <w:tc>
          <w:tcPr>
            <w:tcW w:w="1447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462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48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524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615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759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4F4721">
        <w:tc>
          <w:tcPr>
            <w:tcW w:w="1447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 xml:space="preserve">Softvér a hardvér – práca v </w:t>
            </w:r>
            <w:r w:rsidRPr="004F4721">
              <w:rPr>
                <w:rFonts w:ascii="Times New Roman" w:hAnsi="Times New Roman"/>
                <w:b/>
                <w:sz w:val="22"/>
              </w:rPr>
              <w:lastRenderedPageBreak/>
              <w:t>počítačovej sieti a na internete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62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lastRenderedPageBreak/>
              <w:t>Pojmy: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internet</w:t>
            </w:r>
          </w:p>
        </w:tc>
        <w:tc>
          <w:tcPr>
            <w:tcW w:w="1481" w:type="dxa"/>
          </w:tcPr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 xml:space="preserve">Vlastnosti a vzťahy: </w:t>
            </w:r>
          </w:p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sz w:val="22"/>
                <w:szCs w:val="20"/>
              </w:rPr>
              <w:t xml:space="preserve">internet ako </w:t>
            </w:r>
            <w:r w:rsidRPr="004F4721">
              <w:rPr>
                <w:sz w:val="22"/>
                <w:szCs w:val="20"/>
              </w:rPr>
              <w:lastRenderedPageBreak/>
              <w:t>celosvetová počítačová sieť</w:t>
            </w:r>
          </w:p>
        </w:tc>
        <w:tc>
          <w:tcPr>
            <w:tcW w:w="1524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lastRenderedPageBreak/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 xml:space="preserve">Expozičné </w:t>
            </w:r>
            <w:r w:rsidRPr="004F4721">
              <w:rPr>
                <w:sz w:val="22"/>
                <w:szCs w:val="22"/>
              </w:rPr>
              <w:lastRenderedPageBreak/>
              <w:t>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Diagnostické metódy .</w:t>
            </w:r>
          </w:p>
        </w:tc>
        <w:tc>
          <w:tcPr>
            <w:tcW w:w="1615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lastRenderedPageBreak/>
              <w:t xml:space="preserve">Motivačný rozhovor, výklad, </w:t>
            </w:r>
            <w:r w:rsidRPr="004F4721">
              <w:rPr>
                <w:rFonts w:ascii="Times New Roman" w:hAnsi="Times New Roman"/>
                <w:sz w:val="22"/>
              </w:rPr>
              <w:lastRenderedPageBreak/>
              <w:t>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759" w:type="dxa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lastRenderedPageBreak/>
              <w:t xml:space="preserve">Žiak  vie 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265DFF">
              <w:rPr>
                <w:rFonts w:ascii="Times New Roman" w:hAnsi="Times New Roman"/>
                <w:b/>
                <w:sz w:val="22"/>
              </w:rPr>
              <w:t>rozlíšiť</w:t>
            </w:r>
            <w:r w:rsidRPr="004F4721">
              <w:rPr>
                <w:rFonts w:ascii="Times New Roman" w:hAnsi="Times New Roman"/>
                <w:sz w:val="22"/>
              </w:rPr>
              <w:t xml:space="preserve"> e-mailovú a </w:t>
            </w:r>
            <w:r w:rsidRPr="004F4721">
              <w:rPr>
                <w:rFonts w:ascii="Times New Roman" w:hAnsi="Times New Roman"/>
                <w:sz w:val="22"/>
              </w:rPr>
              <w:lastRenderedPageBreak/>
              <w:t>webovú adresu.</w:t>
            </w:r>
          </w:p>
        </w:tc>
      </w:tr>
    </w:tbl>
    <w:p w:rsidR="00265DFF" w:rsidRDefault="00265DFF" w:rsidP="00F368C1">
      <w:pPr>
        <w:spacing w:after="0"/>
        <w:rPr>
          <w:rFonts w:ascii="Times New Roman" w:hAnsi="Times New Roman"/>
          <w:b/>
          <w:color w:val="984806" w:themeColor="accent6" w:themeShade="80"/>
        </w:rPr>
      </w:pPr>
    </w:p>
    <w:p w:rsidR="00265DFF" w:rsidRDefault="00265DFF" w:rsidP="00F368C1">
      <w:pPr>
        <w:spacing w:after="0"/>
        <w:rPr>
          <w:rFonts w:ascii="Times New Roman" w:hAnsi="Times New Roman"/>
          <w:b/>
          <w:color w:val="984806" w:themeColor="accent6" w:themeShade="80"/>
        </w:rPr>
      </w:pPr>
    </w:p>
    <w:p w:rsidR="00F368C1" w:rsidRPr="00FB4F9B" w:rsidRDefault="00F368C1" w:rsidP="00F368C1">
      <w:pPr>
        <w:spacing w:after="0"/>
        <w:rPr>
          <w:rFonts w:ascii="Times New Roman" w:hAnsi="Times New Roman"/>
          <w:b/>
          <w:bCs/>
          <w:color w:val="FF0000"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t xml:space="preserve">Tematický celok: </w:t>
      </w:r>
      <w:r w:rsidR="004F4721">
        <w:rPr>
          <w:rFonts w:ascii="Times New Roman" w:hAnsi="Times New Roman"/>
          <w:b/>
        </w:rPr>
        <w:t>B</w:t>
      </w:r>
      <w:r w:rsidRPr="004F4721">
        <w:rPr>
          <w:rFonts w:ascii="Times New Roman" w:hAnsi="Times New Roman"/>
          <w:b/>
        </w:rPr>
        <w:t>ezpečnosť a riziká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95"/>
        <w:gridCol w:w="1656"/>
        <w:gridCol w:w="1643"/>
        <w:gridCol w:w="1697"/>
        <w:gridCol w:w="1613"/>
      </w:tblGrid>
      <w:tr w:rsidR="00F368C1" w:rsidRPr="00FB4F9B" w:rsidTr="004F4721">
        <w:tc>
          <w:tcPr>
            <w:tcW w:w="1384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65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64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61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4F4721">
        <w:tc>
          <w:tcPr>
            <w:tcW w:w="1384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Informačná spoločnosť – bezpečnosť a riziká</w:t>
            </w:r>
          </w:p>
        </w:tc>
        <w:tc>
          <w:tcPr>
            <w:tcW w:w="1295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Pojmy: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bezpečné správanie sa na internete</w:t>
            </w:r>
          </w:p>
        </w:tc>
        <w:tc>
          <w:tcPr>
            <w:tcW w:w="1656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Poznať procesy:</w:t>
            </w:r>
            <w:r w:rsidRPr="004F4721">
              <w:rPr>
                <w:sz w:val="22"/>
                <w:szCs w:val="20"/>
              </w:rPr>
              <w:t xml:space="preserve"> bezpečné správania sa na internete</w:t>
            </w:r>
          </w:p>
        </w:tc>
        <w:tc>
          <w:tcPr>
            <w:tcW w:w="1643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Diagnostické metódy .</w:t>
            </w:r>
          </w:p>
        </w:tc>
        <w:tc>
          <w:tcPr>
            <w:tcW w:w="1697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613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Žiak vie</w:t>
            </w:r>
            <w:r w:rsidRPr="004F4721">
              <w:rPr>
                <w:sz w:val="22"/>
                <w:szCs w:val="20"/>
              </w:rPr>
              <w:t xml:space="preserve">  diskutovať o rizikách na internete, 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 xml:space="preserve">aplikovať </w:t>
            </w:r>
            <w:r w:rsidRPr="004F4721">
              <w:rPr>
                <w:sz w:val="22"/>
                <w:szCs w:val="20"/>
              </w:rPr>
              <w:t>pravidlá pre zabezpečenie e–mailu proti neoprávnené- mu použitiu.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p w:rsidR="00F368C1" w:rsidRPr="004F4721" w:rsidRDefault="00F368C1" w:rsidP="00F368C1">
      <w:pPr>
        <w:spacing w:after="0"/>
        <w:rPr>
          <w:rFonts w:ascii="Times New Roman" w:hAnsi="Times New Roman"/>
          <w:b/>
          <w:bCs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t>Tematický celok:</w:t>
      </w:r>
      <w:r w:rsidR="00EF269F">
        <w:rPr>
          <w:rFonts w:ascii="Times New Roman" w:hAnsi="Times New Roman"/>
          <w:b/>
          <w:color w:val="984806" w:themeColor="accent6" w:themeShade="80"/>
        </w:rPr>
        <w:t xml:space="preserve"> </w:t>
      </w:r>
      <w:r w:rsidR="004F4721">
        <w:rPr>
          <w:rFonts w:ascii="Times New Roman" w:hAnsi="Times New Roman"/>
          <w:b/>
        </w:rPr>
        <w:t>D</w:t>
      </w:r>
      <w:r w:rsidRPr="004F4721">
        <w:rPr>
          <w:rFonts w:ascii="Times New Roman" w:hAnsi="Times New Roman"/>
          <w:b/>
        </w:rPr>
        <w:t>igitálne technológie v spoločnosti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53"/>
        <w:gridCol w:w="1656"/>
        <w:gridCol w:w="1643"/>
        <w:gridCol w:w="1697"/>
        <w:gridCol w:w="1613"/>
      </w:tblGrid>
      <w:tr w:rsidR="00F368C1" w:rsidRPr="00FB4F9B" w:rsidTr="004F4721">
        <w:tc>
          <w:tcPr>
            <w:tcW w:w="152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4F4721">
              <w:rPr>
                <w:rFonts w:ascii="Times New Roman" w:hAnsi="Times New Roman"/>
                <w:b/>
                <w:sz w:val="22"/>
              </w:rPr>
              <w:t>Tem</w:t>
            </w:r>
            <w:proofErr w:type="spellEnd"/>
            <w:r w:rsidRPr="004F4721">
              <w:rPr>
                <w:rFonts w:ascii="Times New Roman" w:hAnsi="Times New Roman"/>
                <w:b/>
                <w:sz w:val="22"/>
              </w:rPr>
              <w:t>. celok</w:t>
            </w:r>
          </w:p>
        </w:tc>
        <w:tc>
          <w:tcPr>
            <w:tcW w:w="115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Témy</w:t>
            </w:r>
            <w:r w:rsidRPr="004F4721">
              <w:rPr>
                <w:rFonts w:ascii="Times New Roman" w:hAnsi="Times New Roman"/>
                <w:b/>
                <w:sz w:val="22"/>
              </w:rPr>
              <w:tab/>
            </w:r>
          </w:p>
        </w:tc>
        <w:tc>
          <w:tcPr>
            <w:tcW w:w="165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Obsahový štandard</w:t>
            </w:r>
          </w:p>
        </w:tc>
        <w:tc>
          <w:tcPr>
            <w:tcW w:w="164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Metódy a postupy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Organizačné formy práce</w:t>
            </w:r>
          </w:p>
        </w:tc>
        <w:tc>
          <w:tcPr>
            <w:tcW w:w="161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Výkonový štandard</w:t>
            </w:r>
          </w:p>
        </w:tc>
      </w:tr>
      <w:tr w:rsidR="00F368C1" w:rsidRPr="00FB4F9B" w:rsidTr="004F4721">
        <w:tc>
          <w:tcPr>
            <w:tcW w:w="1526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Informačná spoločnosť – digitálne technológie v spoločnosti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  <w:tc>
          <w:tcPr>
            <w:tcW w:w="1153" w:type="dxa"/>
            <w:shd w:val="clear" w:color="auto" w:fill="FFFFFF" w:themeFill="background1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Pojmy: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hry, filmy, hudba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56" w:type="dxa"/>
          </w:tcPr>
          <w:p w:rsidR="00F368C1" w:rsidRPr="004F4721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Vlastnosti avzťahy:</w:t>
            </w:r>
            <w:r w:rsidRPr="004F4721">
              <w:rPr>
                <w:sz w:val="22"/>
                <w:szCs w:val="20"/>
              </w:rPr>
              <w:t xml:space="preserve"> digitálne technológie okolo nás (aj napriek tomu, že na prvý pohľad nevyzerajú ako zariadenia s procesorom), digitálne technológie ako nástroje pre komunikáciu, digitálne technológie doma, v škole </w:t>
            </w:r>
            <w:r w:rsidRPr="004F4721">
              <w:rPr>
                <w:b/>
                <w:sz w:val="22"/>
                <w:szCs w:val="20"/>
              </w:rPr>
              <w:t>Ovládať procesy:</w:t>
            </w:r>
            <w:r w:rsidRPr="004F4721">
              <w:rPr>
                <w:sz w:val="22"/>
                <w:szCs w:val="20"/>
              </w:rPr>
              <w:t xml:space="preserve"> </w:t>
            </w:r>
            <w:r w:rsidRPr="004F4721">
              <w:rPr>
                <w:sz w:val="22"/>
                <w:szCs w:val="20"/>
              </w:rPr>
              <w:lastRenderedPageBreak/>
              <w:t>používanie nástrojov na vlastné učenie sa, zábavu a spozná- vanie</w:t>
            </w:r>
          </w:p>
        </w:tc>
        <w:tc>
          <w:tcPr>
            <w:tcW w:w="1643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lastRenderedPageBreak/>
              <w:t>Motivačné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Expozičné metódy.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</w:rPr>
              <w:t>Diagnostické metódy .</w:t>
            </w:r>
          </w:p>
        </w:tc>
        <w:tc>
          <w:tcPr>
            <w:tcW w:w="1697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Motivačný rozhovor, výklad, demonštrácia.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Výklad, opis, vysvetľovanie, ukážka, pozorovanie, samostatná práca.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>Žiacke projekty.</w:t>
            </w:r>
          </w:p>
        </w:tc>
        <w:tc>
          <w:tcPr>
            <w:tcW w:w="1613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Žiak vie</w:t>
            </w:r>
            <w:r w:rsidRPr="004F4721">
              <w:rPr>
                <w:sz w:val="22"/>
                <w:szCs w:val="20"/>
              </w:rPr>
              <w:t xml:space="preserve"> diskutovať o digitálnych technológiách, o ich kladoch i záporoch 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>diskutovať</w:t>
            </w:r>
            <w:r w:rsidRPr="004F4721">
              <w:rPr>
                <w:sz w:val="22"/>
                <w:szCs w:val="20"/>
              </w:rPr>
              <w:t xml:space="preserve"> o využití konkrétnych nástrojov digitálnych technológií pri učení sa iných predmetov, 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0"/>
              </w:rPr>
            </w:pPr>
            <w:r w:rsidRPr="004F4721">
              <w:rPr>
                <w:b/>
                <w:sz w:val="22"/>
                <w:szCs w:val="20"/>
              </w:rPr>
              <w:t xml:space="preserve">diskutovať </w:t>
            </w:r>
            <w:r w:rsidRPr="004F4721">
              <w:rPr>
                <w:sz w:val="22"/>
                <w:szCs w:val="20"/>
              </w:rPr>
              <w:t xml:space="preserve">aj o tom, ako </w:t>
            </w:r>
            <w:proofErr w:type="spellStart"/>
            <w:r w:rsidRPr="004F4721">
              <w:rPr>
                <w:sz w:val="22"/>
                <w:szCs w:val="20"/>
              </w:rPr>
              <w:t>pomá</w:t>
            </w:r>
            <w:proofErr w:type="spellEnd"/>
            <w:r w:rsidRPr="004F4721">
              <w:rPr>
                <w:sz w:val="22"/>
                <w:szCs w:val="20"/>
              </w:rPr>
              <w:t xml:space="preserve">- </w:t>
            </w:r>
            <w:proofErr w:type="spellStart"/>
            <w:r w:rsidRPr="004F4721">
              <w:rPr>
                <w:sz w:val="22"/>
                <w:szCs w:val="20"/>
              </w:rPr>
              <w:t>hajú</w:t>
            </w:r>
            <w:proofErr w:type="spellEnd"/>
            <w:r w:rsidRPr="004F4721">
              <w:rPr>
                <w:sz w:val="22"/>
                <w:szCs w:val="20"/>
              </w:rPr>
              <w:t xml:space="preserve"> učiteľovi – ako </w:t>
            </w:r>
            <w:r w:rsidRPr="004F4721">
              <w:rPr>
                <w:sz w:val="22"/>
                <w:szCs w:val="20"/>
              </w:rPr>
              <w:lastRenderedPageBreak/>
              <w:t>pomáhajú žiakovi.</w:t>
            </w:r>
          </w:p>
        </w:tc>
      </w:tr>
    </w:tbl>
    <w:p w:rsidR="00265DFF" w:rsidRPr="00FB4F9B" w:rsidRDefault="00265DFF" w:rsidP="00F368C1">
      <w:pPr>
        <w:rPr>
          <w:rFonts w:ascii="Times New Roman" w:hAnsi="Times New Roman"/>
        </w:rPr>
      </w:pPr>
    </w:p>
    <w:p w:rsidR="00F368C1" w:rsidRPr="00FB4F9B" w:rsidRDefault="00F368C1" w:rsidP="00F368C1">
      <w:pPr>
        <w:spacing w:after="0"/>
        <w:rPr>
          <w:rFonts w:ascii="Times New Roman" w:hAnsi="Times New Roman"/>
          <w:b/>
          <w:bCs/>
          <w:color w:val="FF0000"/>
        </w:rPr>
      </w:pPr>
      <w:r w:rsidRPr="004F4721">
        <w:rPr>
          <w:rFonts w:ascii="Times New Roman" w:hAnsi="Times New Roman"/>
          <w:b/>
          <w:color w:val="984806" w:themeColor="accent6" w:themeShade="80"/>
        </w:rPr>
        <w:t>Tematický celok:</w:t>
      </w:r>
      <w:r w:rsidR="00EF269F">
        <w:rPr>
          <w:rFonts w:ascii="Times New Roman" w:hAnsi="Times New Roman"/>
          <w:b/>
          <w:color w:val="984806" w:themeColor="accent6" w:themeShade="80"/>
        </w:rPr>
        <w:t xml:space="preserve"> </w:t>
      </w:r>
      <w:r w:rsidR="004F4721">
        <w:rPr>
          <w:rFonts w:ascii="Times New Roman" w:hAnsi="Times New Roman"/>
          <w:b/>
        </w:rPr>
        <w:t>L</w:t>
      </w:r>
      <w:r w:rsidRPr="004F4721">
        <w:rPr>
          <w:rFonts w:ascii="Times New Roman" w:hAnsi="Times New Roman"/>
          <w:b/>
        </w:rPr>
        <w:t>egálnosť používania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95"/>
        <w:gridCol w:w="1656"/>
        <w:gridCol w:w="1643"/>
        <w:gridCol w:w="1697"/>
        <w:gridCol w:w="1613"/>
      </w:tblGrid>
      <w:tr w:rsidR="00F368C1" w:rsidRPr="00265DFF" w:rsidTr="004F4721">
        <w:tc>
          <w:tcPr>
            <w:tcW w:w="1384" w:type="dxa"/>
            <w:shd w:val="clear" w:color="auto" w:fill="C2D69B" w:themeFill="accent3" w:themeFillTint="99"/>
          </w:tcPr>
          <w:p w:rsidR="00F368C1" w:rsidRPr="00265DFF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265DFF">
              <w:rPr>
                <w:rFonts w:ascii="Times New Roman" w:hAnsi="Times New Roman"/>
                <w:b/>
                <w:sz w:val="22"/>
                <w:szCs w:val="22"/>
              </w:rPr>
              <w:t>Tem</w:t>
            </w:r>
            <w:proofErr w:type="spellEnd"/>
            <w:r w:rsidRPr="00265DFF">
              <w:rPr>
                <w:rFonts w:ascii="Times New Roman" w:hAnsi="Times New Roman"/>
                <w:b/>
                <w:sz w:val="22"/>
                <w:szCs w:val="22"/>
              </w:rPr>
              <w:t>. celok</w:t>
            </w:r>
          </w:p>
        </w:tc>
        <w:tc>
          <w:tcPr>
            <w:tcW w:w="1295" w:type="dxa"/>
            <w:shd w:val="clear" w:color="auto" w:fill="C2D69B" w:themeFill="accent3" w:themeFillTint="99"/>
          </w:tcPr>
          <w:p w:rsidR="00F368C1" w:rsidRPr="00265DFF" w:rsidRDefault="00F368C1" w:rsidP="00F368C1">
            <w:pPr>
              <w:tabs>
                <w:tab w:val="left" w:pos="990"/>
              </w:tabs>
              <w:rPr>
                <w:rFonts w:ascii="Times New Roman" w:hAnsi="Times New Roman"/>
                <w:b/>
                <w:sz w:val="22"/>
                <w:szCs w:val="22"/>
              </w:rPr>
            </w:pPr>
            <w:r w:rsidRPr="00265DFF">
              <w:rPr>
                <w:rFonts w:ascii="Times New Roman" w:hAnsi="Times New Roman"/>
                <w:b/>
                <w:sz w:val="22"/>
                <w:szCs w:val="22"/>
              </w:rPr>
              <w:t>Témy</w:t>
            </w:r>
            <w:r w:rsidRPr="00265DFF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1656" w:type="dxa"/>
            <w:shd w:val="clear" w:color="auto" w:fill="C2D69B" w:themeFill="accent3" w:themeFillTint="99"/>
          </w:tcPr>
          <w:p w:rsidR="00F368C1" w:rsidRPr="00265DFF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5DFF">
              <w:rPr>
                <w:rFonts w:ascii="Times New Roman" w:hAnsi="Times New Roman"/>
                <w:b/>
                <w:sz w:val="22"/>
                <w:szCs w:val="22"/>
              </w:rPr>
              <w:t>Obsahový štandard</w:t>
            </w:r>
          </w:p>
        </w:tc>
        <w:tc>
          <w:tcPr>
            <w:tcW w:w="1643" w:type="dxa"/>
            <w:shd w:val="clear" w:color="auto" w:fill="C2D69B" w:themeFill="accent3" w:themeFillTint="99"/>
          </w:tcPr>
          <w:p w:rsidR="00F368C1" w:rsidRPr="00265DFF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5DFF">
              <w:rPr>
                <w:rFonts w:ascii="Times New Roman" w:hAnsi="Times New Roman"/>
                <w:b/>
                <w:sz w:val="22"/>
                <w:szCs w:val="22"/>
              </w:rPr>
              <w:t>Metódy a postupy</w:t>
            </w:r>
          </w:p>
        </w:tc>
        <w:tc>
          <w:tcPr>
            <w:tcW w:w="1697" w:type="dxa"/>
            <w:shd w:val="clear" w:color="auto" w:fill="C2D69B" w:themeFill="accent3" w:themeFillTint="99"/>
          </w:tcPr>
          <w:p w:rsidR="00F368C1" w:rsidRPr="00265DFF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5DFF">
              <w:rPr>
                <w:rFonts w:ascii="Times New Roman" w:hAnsi="Times New Roman"/>
                <w:b/>
                <w:sz w:val="22"/>
                <w:szCs w:val="22"/>
              </w:rPr>
              <w:t>Organizačné formy práce</w:t>
            </w:r>
          </w:p>
        </w:tc>
        <w:tc>
          <w:tcPr>
            <w:tcW w:w="1613" w:type="dxa"/>
            <w:shd w:val="clear" w:color="auto" w:fill="C2D69B" w:themeFill="accent3" w:themeFillTint="99"/>
          </w:tcPr>
          <w:p w:rsidR="00F368C1" w:rsidRPr="00265DFF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5DFF">
              <w:rPr>
                <w:rFonts w:ascii="Times New Roman" w:hAnsi="Times New Roman"/>
                <w:b/>
                <w:sz w:val="22"/>
                <w:szCs w:val="22"/>
              </w:rPr>
              <w:t>Výkonový štandard</w:t>
            </w:r>
          </w:p>
        </w:tc>
      </w:tr>
      <w:tr w:rsidR="00F368C1" w:rsidRPr="00265DFF" w:rsidTr="004F4721">
        <w:tc>
          <w:tcPr>
            <w:tcW w:w="1384" w:type="dxa"/>
            <w:shd w:val="clear" w:color="auto" w:fill="C2D69B" w:themeFill="accent3" w:themeFillTint="99"/>
          </w:tcPr>
          <w:p w:rsidR="00F368C1" w:rsidRPr="00265DFF" w:rsidRDefault="00F368C1" w:rsidP="00F368C1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265DFF">
              <w:rPr>
                <w:rFonts w:ascii="Times New Roman" w:hAnsi="Times New Roman"/>
                <w:b/>
                <w:sz w:val="22"/>
                <w:szCs w:val="22"/>
              </w:rPr>
              <w:t>Informačná spoločnosť – legálnosť používania</w:t>
            </w:r>
          </w:p>
        </w:tc>
        <w:tc>
          <w:tcPr>
            <w:tcW w:w="1295" w:type="dxa"/>
            <w:shd w:val="clear" w:color="auto" w:fill="FFFFFF" w:themeFill="background1"/>
          </w:tcPr>
          <w:p w:rsidR="00F368C1" w:rsidRPr="00265DFF" w:rsidRDefault="00F368C1" w:rsidP="00F368C1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65DFF">
              <w:rPr>
                <w:rFonts w:ascii="Times New Roman" w:hAnsi="Times New Roman"/>
                <w:b/>
                <w:sz w:val="22"/>
                <w:szCs w:val="22"/>
              </w:rPr>
              <w:t>Pojmy:</w:t>
            </w:r>
          </w:p>
          <w:p w:rsidR="00F368C1" w:rsidRPr="00265DFF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65DFF">
              <w:rPr>
                <w:rFonts w:ascii="Times New Roman" w:hAnsi="Times New Roman"/>
                <w:sz w:val="22"/>
                <w:szCs w:val="22"/>
              </w:rPr>
              <w:t>autorské právo</w:t>
            </w:r>
          </w:p>
        </w:tc>
        <w:tc>
          <w:tcPr>
            <w:tcW w:w="1656" w:type="dxa"/>
          </w:tcPr>
          <w:p w:rsidR="00F368C1" w:rsidRPr="00265DFF" w:rsidRDefault="00F368C1" w:rsidP="00F368C1">
            <w:pPr>
              <w:pStyle w:val="Default"/>
              <w:rPr>
                <w:b/>
                <w:sz w:val="22"/>
                <w:szCs w:val="22"/>
              </w:rPr>
            </w:pPr>
            <w:r w:rsidRPr="00265DFF">
              <w:rPr>
                <w:b/>
                <w:sz w:val="22"/>
                <w:szCs w:val="22"/>
              </w:rPr>
              <w:t xml:space="preserve">Poznať vlastnosti a vzťahy: </w:t>
            </w:r>
          </w:p>
          <w:p w:rsidR="00F368C1" w:rsidRPr="00265DFF" w:rsidRDefault="00F368C1" w:rsidP="00F368C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autorské právo a jeho vzťah k autorovi, dielu a použitiu.</w:t>
            </w:r>
          </w:p>
          <w:p w:rsidR="00F368C1" w:rsidRPr="00265DFF" w:rsidRDefault="00F368C1" w:rsidP="00F368C1">
            <w:pPr>
              <w:pStyle w:val="Default"/>
              <w:rPr>
                <w:b/>
                <w:sz w:val="22"/>
                <w:szCs w:val="22"/>
              </w:rPr>
            </w:pPr>
            <w:r w:rsidRPr="00265DFF">
              <w:rPr>
                <w:b/>
                <w:sz w:val="22"/>
                <w:szCs w:val="22"/>
              </w:rPr>
              <w:t>Ovládať procesy:</w:t>
            </w:r>
            <w:r w:rsidRPr="00265DFF">
              <w:rPr>
                <w:sz w:val="22"/>
                <w:szCs w:val="22"/>
              </w:rPr>
              <w:t xml:space="preserve"> legálnosť a nelegálnosť používania informácií (obrázky, hudba, filmy)</w:t>
            </w:r>
          </w:p>
        </w:tc>
        <w:tc>
          <w:tcPr>
            <w:tcW w:w="1643" w:type="dxa"/>
          </w:tcPr>
          <w:p w:rsidR="00F368C1" w:rsidRPr="00265DFF" w:rsidRDefault="00F368C1" w:rsidP="00F368C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Motivačné metódy.</w:t>
            </w:r>
          </w:p>
          <w:p w:rsidR="00F368C1" w:rsidRPr="00265DFF" w:rsidRDefault="00F368C1" w:rsidP="00F368C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Expozičné metódy.</w:t>
            </w:r>
          </w:p>
          <w:p w:rsidR="00F368C1" w:rsidRPr="00265DFF" w:rsidRDefault="00F368C1" w:rsidP="00F368C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Diagnostické metódy .</w:t>
            </w:r>
          </w:p>
        </w:tc>
        <w:tc>
          <w:tcPr>
            <w:tcW w:w="1697" w:type="dxa"/>
          </w:tcPr>
          <w:p w:rsidR="00F368C1" w:rsidRPr="00265DFF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65DFF">
              <w:rPr>
                <w:rFonts w:ascii="Times New Roman" w:hAnsi="Times New Roman"/>
                <w:sz w:val="22"/>
                <w:szCs w:val="22"/>
              </w:rPr>
              <w:t>Motivačný rozhovor, výklad, demonštrácia.</w:t>
            </w:r>
          </w:p>
          <w:p w:rsidR="00F368C1" w:rsidRPr="00265DFF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65DFF">
              <w:rPr>
                <w:rFonts w:ascii="Times New Roman" w:hAnsi="Times New Roman"/>
                <w:sz w:val="22"/>
                <w:szCs w:val="22"/>
              </w:rPr>
              <w:t>Výklad, opis, vysvetľovanie, ukážka, pozorovanie, samostatná práca.</w:t>
            </w:r>
          </w:p>
          <w:p w:rsidR="00F368C1" w:rsidRPr="00265DFF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265DFF">
              <w:rPr>
                <w:rFonts w:ascii="Times New Roman" w:hAnsi="Times New Roman"/>
                <w:sz w:val="22"/>
                <w:szCs w:val="22"/>
              </w:rPr>
              <w:t>Žiacke projekty.</w:t>
            </w:r>
          </w:p>
        </w:tc>
        <w:tc>
          <w:tcPr>
            <w:tcW w:w="1613" w:type="dxa"/>
          </w:tcPr>
          <w:p w:rsidR="00F368C1" w:rsidRPr="00265DFF" w:rsidRDefault="00F368C1" w:rsidP="00F368C1">
            <w:pPr>
              <w:pStyle w:val="Default"/>
              <w:rPr>
                <w:b/>
                <w:sz w:val="22"/>
                <w:szCs w:val="22"/>
              </w:rPr>
            </w:pPr>
            <w:r w:rsidRPr="00265DFF">
              <w:rPr>
                <w:b/>
                <w:sz w:val="22"/>
                <w:szCs w:val="22"/>
              </w:rPr>
              <w:t>Žiak vie</w:t>
            </w:r>
          </w:p>
          <w:p w:rsidR="00F368C1" w:rsidRPr="00265DFF" w:rsidRDefault="00F368C1" w:rsidP="00F368C1">
            <w:pPr>
              <w:pStyle w:val="Default"/>
              <w:rPr>
                <w:b/>
                <w:sz w:val="22"/>
                <w:szCs w:val="22"/>
              </w:rPr>
            </w:pPr>
            <w:r w:rsidRPr="00265DFF">
              <w:rPr>
                <w:b/>
                <w:sz w:val="22"/>
                <w:szCs w:val="22"/>
              </w:rPr>
              <w:t>diskutovať</w:t>
            </w:r>
            <w:r w:rsidRPr="00265DFF">
              <w:rPr>
                <w:sz w:val="22"/>
                <w:szCs w:val="22"/>
              </w:rPr>
              <w:t xml:space="preserve"> o princípoch dodržiavaní základných autorských práv.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Učebné zdroje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72"/>
        <w:gridCol w:w="2134"/>
        <w:gridCol w:w="2218"/>
        <w:gridCol w:w="2764"/>
      </w:tblGrid>
      <w:tr w:rsidR="00F368C1" w:rsidRPr="00FB4F9B" w:rsidTr="004F4721">
        <w:tc>
          <w:tcPr>
            <w:tcW w:w="230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721">
              <w:rPr>
                <w:rFonts w:ascii="Times New Roman" w:hAnsi="Times New Roman"/>
                <w:b/>
                <w:sz w:val="22"/>
                <w:szCs w:val="22"/>
              </w:rPr>
              <w:t>Odborná literatúra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721">
              <w:rPr>
                <w:rFonts w:ascii="Times New Roman" w:hAnsi="Times New Roman"/>
                <w:b/>
                <w:sz w:val="22"/>
                <w:szCs w:val="22"/>
              </w:rPr>
              <w:t>Učebné pomôcky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721">
              <w:rPr>
                <w:rFonts w:ascii="Times New Roman" w:hAnsi="Times New Roman"/>
                <w:b/>
                <w:sz w:val="22"/>
                <w:szCs w:val="22"/>
              </w:rPr>
              <w:t>Materiálne učebné prostriedky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4721">
              <w:rPr>
                <w:rFonts w:ascii="Times New Roman" w:hAnsi="Times New Roman"/>
                <w:b/>
                <w:sz w:val="22"/>
                <w:szCs w:val="22"/>
              </w:rPr>
              <w:t>Ďalšie zdroje</w:t>
            </w:r>
          </w:p>
        </w:tc>
      </w:tr>
      <w:tr w:rsidR="00F368C1" w:rsidRPr="00FB4F9B" w:rsidTr="004F4721">
        <w:tc>
          <w:tcPr>
            <w:tcW w:w="2303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 xml:space="preserve">-odborné publikácie pre vyučujúcich, </w:t>
            </w:r>
          </w:p>
          <w:p w:rsidR="00F368C1" w:rsidRDefault="00F368C1" w:rsidP="004A0BDC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 xml:space="preserve">-učebnica podľa </w:t>
            </w:r>
            <w:r w:rsidR="004A0BDC">
              <w:rPr>
                <w:sz w:val="22"/>
                <w:szCs w:val="22"/>
              </w:rPr>
              <w:t xml:space="preserve">odporúčania MŠ SR: Informatika pre tretiakov-pracovná učebnica, autor: J. </w:t>
            </w:r>
            <w:proofErr w:type="spellStart"/>
            <w:r w:rsidR="004A0BDC">
              <w:rPr>
                <w:sz w:val="22"/>
                <w:szCs w:val="22"/>
              </w:rPr>
              <w:t>Fabianová</w:t>
            </w:r>
            <w:proofErr w:type="spellEnd"/>
            <w:r w:rsidR="004A0BDC">
              <w:rPr>
                <w:sz w:val="22"/>
                <w:szCs w:val="22"/>
              </w:rPr>
              <w:t>.</w:t>
            </w:r>
          </w:p>
          <w:p w:rsidR="004A0BDC" w:rsidRPr="004F4721" w:rsidRDefault="004A0BDC" w:rsidP="004A0B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Informatika pre tretiakov-elektronická učebnica, autor: Z. Klimentová.</w:t>
            </w:r>
          </w:p>
        </w:tc>
        <w:tc>
          <w:tcPr>
            <w:tcW w:w="2303" w:type="dxa"/>
          </w:tcPr>
          <w:p w:rsidR="00F368C1" w:rsidRPr="004F4721" w:rsidRDefault="00F368C1" w:rsidP="00F368C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PC</w:t>
            </w:r>
          </w:p>
          <w:p w:rsidR="00F368C1" w:rsidRPr="004F4721" w:rsidRDefault="00F368C1" w:rsidP="00F368C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Tlačiareň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Tabuľa</w:t>
            </w:r>
          </w:p>
          <w:p w:rsidR="00F368C1" w:rsidRPr="004F4721" w:rsidRDefault="00F368C1" w:rsidP="00F368C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Skener</w:t>
            </w:r>
          </w:p>
          <w:p w:rsidR="00F368C1" w:rsidRPr="004F4721" w:rsidRDefault="00F368C1" w:rsidP="00F368C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USB kľúč</w:t>
            </w:r>
          </w:p>
          <w:p w:rsidR="00F368C1" w:rsidRPr="004F4721" w:rsidRDefault="00F368C1" w:rsidP="00F368C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CD</w:t>
            </w:r>
          </w:p>
          <w:p w:rsidR="00F368C1" w:rsidRPr="004F4721" w:rsidRDefault="00F368C1" w:rsidP="00F368C1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DVD</w:t>
            </w:r>
          </w:p>
        </w:tc>
        <w:tc>
          <w:tcPr>
            <w:tcW w:w="2303" w:type="dxa"/>
          </w:tcPr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 xml:space="preserve">didaktické prostriedky (počítače, dataprojektor…) 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edukačné DVD a CD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>Detský kútik a i.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03" w:type="dxa"/>
          </w:tcPr>
          <w:p w:rsidR="00F368C1" w:rsidRPr="004F4721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webové stránky,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program RNA, program Skicár,</w:t>
            </w:r>
          </w:p>
          <w:p w:rsidR="00F368C1" w:rsidRPr="004A0BDC" w:rsidRDefault="00F368C1" w:rsidP="004A0BDC">
            <w:pPr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prezentácie v PowerPointe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 xml:space="preserve">www.alik.cz </w:t>
            </w:r>
          </w:p>
          <w:p w:rsidR="00F368C1" w:rsidRPr="004F4721" w:rsidRDefault="00F368C1" w:rsidP="00F368C1">
            <w:pPr>
              <w:pStyle w:val="Default"/>
              <w:rPr>
                <w:sz w:val="22"/>
                <w:szCs w:val="22"/>
              </w:rPr>
            </w:pPr>
            <w:r w:rsidRPr="004F4721">
              <w:rPr>
                <w:sz w:val="22"/>
                <w:szCs w:val="22"/>
              </w:rPr>
              <w:t xml:space="preserve">www.rexik.zoznam.sk 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  <w:r w:rsidRPr="004F4721">
              <w:rPr>
                <w:rFonts w:ascii="Times New Roman" w:hAnsi="Times New Roman"/>
                <w:sz w:val="22"/>
                <w:szCs w:val="22"/>
              </w:rPr>
              <w:t>www.infovekacik.infovek.sk</w:t>
            </w: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368C1" w:rsidRPr="004F4721" w:rsidRDefault="00F368C1" w:rsidP="00F368C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Začlenenie prierezových tém: viď v INOVOVANOM ŠKOLSKOM VZDELÁVACOM  PROGRAME PRE 1. a 2. STUPEŇ ZŠ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F368C1" w:rsidRPr="00FB4F9B" w:rsidTr="004F4721">
        <w:tc>
          <w:tcPr>
            <w:tcW w:w="110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11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b/>
                <w:sz w:val="22"/>
              </w:rPr>
              <w:t>Hodnotenie žiaka</w:t>
            </w:r>
          </w:p>
        </w:tc>
      </w:tr>
      <w:tr w:rsidR="00F368C1" w:rsidRPr="00FB4F9B" w:rsidTr="004F4721">
        <w:tc>
          <w:tcPr>
            <w:tcW w:w="1101" w:type="dxa"/>
            <w:shd w:val="clear" w:color="auto" w:fill="C2D69B" w:themeFill="accent3" w:themeFillTint="99"/>
          </w:tcPr>
          <w:p w:rsidR="00F368C1" w:rsidRPr="004F4721" w:rsidRDefault="00F368C1" w:rsidP="00F368C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111" w:type="dxa"/>
          </w:tcPr>
          <w:p w:rsidR="00F368C1" w:rsidRPr="004F4721" w:rsidRDefault="00F368C1" w:rsidP="00F368C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 xml:space="preserve">Predmet informatická výchova  sa hodnotí  </w:t>
            </w:r>
            <w:r w:rsidRPr="004F4721">
              <w:rPr>
                <w:rFonts w:ascii="Times New Roman" w:hAnsi="Times New Roman"/>
                <w:b/>
                <w:sz w:val="22"/>
              </w:rPr>
              <w:t xml:space="preserve">slovne.  </w:t>
            </w:r>
          </w:p>
          <w:p w:rsidR="00F368C1" w:rsidRPr="004F4721" w:rsidRDefault="00F368C1" w:rsidP="00F368C1">
            <w:pPr>
              <w:jc w:val="both"/>
              <w:rPr>
                <w:rFonts w:ascii="Times New Roman" w:hAnsi="Times New Roman"/>
                <w:sz w:val="22"/>
              </w:rPr>
            </w:pPr>
            <w:r w:rsidRPr="004F4721">
              <w:rPr>
                <w:rFonts w:ascii="Times New Roman" w:hAnsi="Times New Roman"/>
                <w:sz w:val="22"/>
              </w:rPr>
              <w:t xml:space="preserve"> Metodický pokyn č. 22/2011 na hodnotenie žiakov základnej školy.</w:t>
            </w:r>
          </w:p>
        </w:tc>
      </w:tr>
    </w:tbl>
    <w:p w:rsidR="00265DFF" w:rsidRPr="00FB4F9B" w:rsidRDefault="00265DFF" w:rsidP="00F368C1">
      <w:pPr>
        <w:rPr>
          <w:rFonts w:ascii="Times New Roman" w:hAnsi="Times New Roman"/>
        </w:rPr>
      </w:pPr>
    </w:p>
    <w:p w:rsidR="00F41A61" w:rsidRPr="00EF269F" w:rsidRDefault="00F41A61" w:rsidP="00EF269F">
      <w:pPr>
        <w:pStyle w:val="Nadpis2"/>
        <w:numPr>
          <w:ilvl w:val="1"/>
          <w:numId w:val="58"/>
        </w:numPr>
        <w:rPr>
          <w:rFonts w:ascii="Times New Roman" w:hAnsi="Times New Roman" w:cs="Times New Roman"/>
          <w:color w:val="984806" w:themeColor="accent6" w:themeShade="80"/>
        </w:rPr>
      </w:pPr>
      <w:bookmarkStart w:id="12" w:name="_Toc21520517"/>
      <w:r w:rsidRPr="00EF269F">
        <w:rPr>
          <w:rFonts w:ascii="Times New Roman" w:hAnsi="Times New Roman" w:cs="Times New Roman"/>
          <w:color w:val="984806" w:themeColor="accent6" w:themeShade="80"/>
        </w:rPr>
        <w:lastRenderedPageBreak/>
        <w:t>Prírodoveda</w:t>
      </w:r>
      <w:bookmarkEnd w:id="12"/>
    </w:p>
    <w:p w:rsidR="00F41A61" w:rsidRPr="00FB4F9B" w:rsidRDefault="00F41A61" w:rsidP="00F41A61">
      <w:pPr>
        <w:pStyle w:val="Odsekzoznamu"/>
        <w:ind w:left="495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41A61" w:rsidRPr="00FB4F9B" w:rsidTr="00A12B08">
        <w:tc>
          <w:tcPr>
            <w:tcW w:w="9209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PREDMET PRÍRODOVEDA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1A61" w:rsidRPr="00FB4F9B" w:rsidTr="00F41A61">
        <w:tc>
          <w:tcPr>
            <w:tcW w:w="9062" w:type="dxa"/>
            <w:shd w:val="clear" w:color="auto" w:fill="EEECE1" w:themeFill="background2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Názov predmetu: Prírodoveda</w:t>
            </w:r>
          </w:p>
        </w:tc>
      </w:tr>
      <w:tr w:rsidR="00F41A61" w:rsidRPr="00FB4F9B" w:rsidTr="00280CBC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Časový rozsah výučby spolu: </w:t>
            </w:r>
            <w:r w:rsidR="00A12B08">
              <w:rPr>
                <w:rFonts w:ascii="Times New Roman" w:hAnsi="Times New Roman"/>
                <w:b/>
              </w:rPr>
              <w:t>1 hodina týždenne, spolu 33</w:t>
            </w:r>
            <w:r w:rsidR="00280CBC">
              <w:rPr>
                <w:rFonts w:ascii="Times New Roman" w:hAnsi="Times New Roman"/>
                <w:b/>
              </w:rPr>
              <w:t xml:space="preserve"> hodín</w:t>
            </w:r>
          </w:p>
        </w:tc>
      </w:tr>
      <w:tr w:rsidR="00F41A61" w:rsidRPr="00FB4F9B" w:rsidTr="00F41A61">
        <w:tc>
          <w:tcPr>
            <w:tcW w:w="9062" w:type="dxa"/>
            <w:shd w:val="clear" w:color="auto" w:fill="EEECE1" w:themeFill="background2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Ročník: tretí</w:t>
            </w:r>
          </w:p>
        </w:tc>
      </w:tr>
      <w:tr w:rsidR="00F41A61" w:rsidRPr="00FB4F9B" w:rsidTr="00280CBC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škola</w:t>
            </w:r>
            <w:r w:rsidR="00280CBC">
              <w:rPr>
                <w:rFonts w:ascii="Times New Roman" w:hAnsi="Times New Roman"/>
              </w:rPr>
              <w:t>, Námestie A. H. Škultétyho 9, Veľký Krtíš 990 01</w:t>
            </w:r>
          </w:p>
        </w:tc>
      </w:tr>
      <w:tr w:rsidR="00F41A61" w:rsidRPr="00FB4F9B" w:rsidTr="00F41A61">
        <w:tc>
          <w:tcPr>
            <w:tcW w:w="9062" w:type="dxa"/>
            <w:shd w:val="clear" w:color="auto" w:fill="EEECE1" w:themeFill="background2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F41A61" w:rsidRPr="00FB4F9B" w:rsidTr="00280CBC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4A0BDC" w:rsidRDefault="004A0BDC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F41A61" w:rsidRPr="00FB4F9B" w:rsidRDefault="00F41A61" w:rsidP="00F41A61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Vzdelávací štandard predmetu je konštruovaný tak, aby si žiaci postupne systematizovali poznatky o prírode, ktoré nadobudli spontánnym učením, pričom najskôr sa sústredia na opis pozorovaných skutočností, rozvíjajú si pozorovacie a kategorizačné spôsobilosti. Neskôr sa sústredia na rozširovanie poznania tým, že sa snažia skúmať fungovanie vybraných prírodných javov. Rozvíjané sú spôsobilosti potrebné pre objektívne skúmanie sveta a vyhľadávanie informácií v rôznych druhoch sekundárnych zdrojov. Učiteľ vedie žiakov do situácií, v ktorých je ich úlohou vyjadrovať aktuálne poznanie, diskutovať s vrstovníkmi o vysvetleniach pozorovaných skutočností. Zároveň poskytuje žiakom dostatok času na skúmanie situácií a javov tak, aby sami získali nové poznanie, ktoré je funkčne začlenené v ich aktuálnom systéme vedomostí. Učiteľ usmerňuje žiakov, ktorých úlohou je samostatne tvoriť nové poznatky vlastnou bádateľskou činnosťou. Prírodoveda vedie žiakov k premýšľaniu, skúmaniu, hľadaniu informácií, zvažovaniu, usudzovaniu a k tvorbe záverov, ktoré sú argumentačne podložené, či už minulou a aktuálnou skúsenosťou, alebo inak získavanými objektívnymi informáciami. </w:t>
      </w:r>
    </w:p>
    <w:p w:rsidR="00F41A61" w:rsidRPr="00FB4F9B" w:rsidRDefault="00F41A61" w:rsidP="00F41A61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</w:rPr>
      </w:pPr>
    </w:p>
    <w:p w:rsidR="00F41A61" w:rsidRPr="00FB4F9B" w:rsidRDefault="00F41A61" w:rsidP="00F41A61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F41A61" w:rsidRPr="00FB4F9B" w:rsidRDefault="00F41A61" w:rsidP="00F41A61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F41A61" w:rsidRPr="00FB4F9B" w:rsidRDefault="00F41A61" w:rsidP="00F41A61">
      <w:pPr>
        <w:suppressAutoHyphens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>Vzdelávací obsah predmetu je rozdelený do tematických okruhov:</w:t>
      </w:r>
    </w:p>
    <w:p w:rsidR="00F41A61" w:rsidRPr="00FB4F9B" w:rsidRDefault="00F41A61" w:rsidP="00F41A61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Rastliny a huby</w:t>
      </w:r>
    </w:p>
    <w:p w:rsidR="00F41A61" w:rsidRPr="00FB4F9B" w:rsidRDefault="00F41A61" w:rsidP="00F41A61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Živočíchy</w:t>
      </w:r>
    </w:p>
    <w:p w:rsidR="00F41A61" w:rsidRPr="00FB4F9B" w:rsidRDefault="00F41A61" w:rsidP="00F41A61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Človek</w:t>
      </w:r>
    </w:p>
    <w:p w:rsidR="00F41A61" w:rsidRPr="00FB4F9B" w:rsidRDefault="00F41A61" w:rsidP="00F41A61">
      <w:pPr>
        <w:pStyle w:val="Odsekzoznamu"/>
        <w:numPr>
          <w:ilvl w:val="0"/>
          <w:numId w:val="4"/>
        </w:numPr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Neživá príroda a skúmanie prírodných javov</w:t>
      </w: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F41A61" w:rsidRPr="00FB4F9B" w:rsidTr="00280CBC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F41A61" w:rsidRPr="00FB4F9B" w:rsidTr="00280CBC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Cieľom prírodovedy je rozvoj prírodovednej gramotnosti žiakov. Prírodoveda rozvíja vo vzájomnej súčinnosti všetky tri zložky prírodovednej gramotnosti: </w:t>
            </w:r>
          </w:p>
          <w:p w:rsidR="00F41A61" w:rsidRPr="00FB4F9B" w:rsidRDefault="00F41A61" w:rsidP="00F41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sym w:font="Symbol" w:char="F0B7"/>
            </w:r>
            <w:r w:rsidRPr="00FB4F9B">
              <w:rPr>
                <w:rFonts w:ascii="Times New Roman" w:hAnsi="Times New Roman"/>
              </w:rPr>
              <w:t xml:space="preserve"> žiacke aktuálne poznanie (prírodovedné pojmy, koncepty); </w:t>
            </w:r>
          </w:p>
          <w:p w:rsidR="00F41A61" w:rsidRPr="00FB4F9B" w:rsidRDefault="00F41A61" w:rsidP="00F41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sym w:font="Symbol" w:char="F0B7"/>
            </w:r>
            <w:r w:rsidRPr="00FB4F9B">
              <w:rPr>
                <w:rFonts w:ascii="Times New Roman" w:hAnsi="Times New Roman"/>
              </w:rPr>
              <w:t xml:space="preserve"> poznávacie procesy žiaka potrebné pri úprave aktuálnych a tvorbe nových prírodovedných poznatkov (rozvíja induktívne poznávanie žiaka); </w:t>
            </w:r>
          </w:p>
          <w:p w:rsidR="00F41A61" w:rsidRPr="00FB4F9B" w:rsidRDefault="00F41A61" w:rsidP="00F41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sym w:font="Symbol" w:char="F0B7"/>
            </w:r>
            <w:r w:rsidRPr="00FB4F9B">
              <w:rPr>
                <w:rFonts w:ascii="Times New Roman" w:hAnsi="Times New Roman"/>
              </w:rPr>
              <w:t xml:space="preserve"> špecifické prírodovedné postoje, ktoré vedú žiaka k uvedomelému využívaniu vedomostí. </w:t>
            </w:r>
          </w:p>
          <w:p w:rsidR="00F41A61" w:rsidRPr="00FB4F9B" w:rsidRDefault="00F41A61" w:rsidP="00F41A6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CIELE: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spoznávať životné prostredie a pozorovať zmeny, ktoré sa v ňom dejú,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vyjadriť svoje predstavy o javoch slovom a obrazom, diskutovať o svojich aktuálnych predstavách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argumentovať a meniť svoje naivné predstavy a vysvetlenia vplyvom argumentácie </w:t>
            </w:r>
            <w:r w:rsidRPr="00FB4F9B">
              <w:rPr>
                <w:rFonts w:ascii="Times New Roman" w:hAnsi="Times New Roman"/>
              </w:rPr>
              <w:lastRenderedPageBreak/>
              <w:t xml:space="preserve">a/alebo vlastného bádania,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samostatne vyhľadávať informácie v rôznych informačných zdrojoch a vo vybraných prírodovedných témach vedieť  viesť veku primeranú a úrovni poznania zodpovedajúcu diskusiu,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pozorovať detaily prírodných objektov a prírodných javov a na ich základe rozvíjať svoje aktuálne poznanie,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kategorizovať prírodné objekty na základe pozorovateľných znakov,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identifikovať faktory (premenné), ktoré vplývajú na priebeh pozorovaných či skúmaných situácií a javov,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experimentovať so zmenami podmienok a vyslovovať závery z vlastného bádania,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vytvárať si vlastné poznámky z prírodovednej aktivity a uvedomovať si ich význam pri tvorbe záveru zo zrealizovanej činnosti,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mať osvojené základné prírodovedné pojmy, pričom ich vzájomne prepájajú a vytvárajú vysvetlenia,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odlišovať vedeckú terminológiu od bežnej, hovorovej komunikácie,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chápať význam výsledkov vedy pre každodenný život a objektívne posudzovať pozitívne a negatívne vplyvy vedy a technológií na prírodu a celkové životné prostredie,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citlivo pristupovať k živej prírode,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vytvárať vysvetlenia, </w:t>
            </w:r>
          </w:p>
          <w:p w:rsidR="00F41A61" w:rsidRPr="00FB4F9B" w:rsidRDefault="00F41A61" w:rsidP="00F41A61">
            <w:pPr>
              <w:pStyle w:val="Odsekzoznamu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meniť svoje predstavy o skutočnosti, ak sú ovplyvňované logickou argumentáciou.</w:t>
            </w:r>
          </w:p>
        </w:tc>
      </w:tr>
    </w:tbl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20"/>
      </w:tblGrid>
      <w:tr w:rsidR="00F41A61" w:rsidRPr="00FB4F9B" w:rsidTr="00280CB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F41A61" w:rsidRPr="00FB4F9B" w:rsidTr="00280CB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Poznávacie (kognitívne) spôsobilosti 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smerovať k zisťovaniu úrovne žiaka o realite, ktorá ho obklopuje,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rozvíjať zámerné, systematické a cieľavedomé vnímanie prostredníctvom konkrétnych a presných úloh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rozvíjať výberovosť vnímania tak, aby sa žiaci naučili vyčleňovať niektoré vlastnosti predmetov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rozvíjať predstavy o čase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rozvíjať predstavy o priestore a vzdialenosti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usmerňovať spontánnu pozornosť žiakov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rozširovať rozsah pamäti – zintenzívňovať slovno-logickú pamäť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systematizovať vedomosti a skúsenosti, odhaľovať vzťahy medzi poznatkami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rozširovať predstavy o pojmoch, ktoré sú ešte nestále a nepresné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41A61" w:rsidRPr="00FB4F9B" w:rsidTr="00280CB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Osobnostné (personálne) spôsobilosti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sebauvedomovanie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sebapoznanie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proofErr w:type="spellStart"/>
            <w:r w:rsidRPr="00FB4F9B">
              <w:rPr>
                <w:rFonts w:ascii="Times New Roman" w:hAnsi="Times New Roman"/>
              </w:rPr>
              <w:t>sebaponímanie</w:t>
            </w:r>
            <w:proofErr w:type="spellEnd"/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sebahodnotenie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sebakontrola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sebareflexia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sebadôvera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sebaúcta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sebavýchova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41A61" w:rsidRPr="00FB4F9B" w:rsidTr="00280CB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kompetencie (spôsobilosti) v oblasti informačných a komunikačných technológií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vie používať vybrané informačné a komunikačné technológie pri vyučovaní a učení sa,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dokáže adekvátne veku aktívne vyhľadávať informácie na internete,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- chápe, že je rozdiel medzi reálnym a virtuálnym svetom,</w:t>
            </w:r>
          </w:p>
        </w:tc>
      </w:tr>
      <w:tr w:rsidR="00F41A61" w:rsidRPr="00FB4F9B" w:rsidTr="00280CB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kompetencia (spôsobilosť) učiť sa učiť sa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má osvojené základy schopnosti sebareflexie pri poznávaní svojich myšlienkových postupov,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uplatňuje základy rôznych techník učenia sa a osvojovania si poznatkov,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- uvedomuje si význam vytrvalosti a iniciatívy pre svoj pokrok,</w:t>
            </w:r>
          </w:p>
        </w:tc>
      </w:tr>
      <w:tr w:rsidR="00F41A61" w:rsidRPr="00FB4F9B" w:rsidTr="00280CB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kompetencia (spôsobilosť) riešiť problémy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vníma a sleduje problémové situácie v škole a vo svojom najbližšom okolí, premýšľa o ich príčinách a navrhne riešenie podľa svojich vedomostí a skúseností z danej oblasti,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- pri riešení problémov hľadá a využíva rôzne informácie</w:t>
            </w:r>
          </w:p>
        </w:tc>
      </w:tr>
      <w:tr w:rsidR="00F41A61" w:rsidRPr="00FB4F9B" w:rsidTr="00280CB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sociálne (spôsobilosti)  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osvojiť si zásady a pravidlá správania v triede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osvojiť si základy pre spolupracujúce správanie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získať a prehĺbiť si schopnosť vcítiť sa do situácie iných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osvojiť si základy vyjadrenia asertívnej pochvaly, schopnosť asertívneho odmietnutia, kritiky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osvojiť si základy prosociálneho správania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vytvoriť si pozitívne postoje k spolužiakom a kamarátom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poznať a kultivovať vzťah k iným ľuďom, k ich práci, kultúre, zvykom</w:t>
            </w:r>
          </w:p>
          <w:p w:rsidR="00F41A61" w:rsidRPr="00FB4F9B" w:rsidRDefault="00F41A61" w:rsidP="00F41A61">
            <w:pPr>
              <w:pStyle w:val="Odsekzoznamu"/>
              <w:numPr>
                <w:ilvl w:val="0"/>
                <w:numId w:val="4"/>
              </w:num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tvoriť si vzťah k okolitému svetu a ku prírode priamym kontaktom a osobnou zainteresovanosťou</w:t>
            </w:r>
          </w:p>
        </w:tc>
      </w:tr>
      <w:tr w:rsidR="00F41A61" w:rsidRPr="00FB4F9B" w:rsidTr="00280CBC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kompetencia (spôsobilosť) vnímať a chápať kultúru a vyjadrovať sa nástrojmi kultúry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rešpektuje vkus iných ľudí a primerane veku dokáže vyjadriť svoj názor a </w:t>
            </w:r>
            <w:proofErr w:type="spellStart"/>
            <w:r w:rsidRPr="00FB4F9B">
              <w:rPr>
                <w:rFonts w:ascii="Times New Roman" w:hAnsi="Times New Roman"/>
              </w:rPr>
              <w:t>vkusový</w:t>
            </w:r>
            <w:proofErr w:type="spellEnd"/>
            <w:r w:rsidRPr="00FB4F9B">
              <w:rPr>
                <w:rFonts w:ascii="Times New Roman" w:hAnsi="Times New Roman"/>
              </w:rPr>
              <w:t xml:space="preserve"> postoj,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ovláda základné pravidlá, normy a zvyky súvisiace s úpravou zovňajšku človeka,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pozná bežné pravidlá spoločenského kontaktu (etiketu), 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- správa sa kultúrne, primerane okolnostiam a situáciám,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24"/>
        <w:gridCol w:w="1407"/>
      </w:tblGrid>
      <w:tr w:rsidR="00F41A61" w:rsidRPr="00FB4F9B" w:rsidTr="00280CBC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Tematické celky</w:t>
            </w:r>
          </w:p>
        </w:tc>
        <w:tc>
          <w:tcPr>
            <w:tcW w:w="140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F41A61" w:rsidRPr="00FB4F9B" w:rsidTr="00280CBC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265DFF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b/>
                <w:bCs/>
                <w:sz w:val="22"/>
                <w:szCs w:val="22"/>
              </w:rPr>
              <w:t>Rastliny a huby</w:t>
            </w:r>
          </w:p>
        </w:tc>
        <w:tc>
          <w:tcPr>
            <w:tcW w:w="1407" w:type="dxa"/>
          </w:tcPr>
          <w:p w:rsidR="00F41A61" w:rsidRPr="00265DFF" w:rsidRDefault="00A12B08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</w:rPr>
              <w:t>7</w:t>
            </w:r>
          </w:p>
        </w:tc>
      </w:tr>
      <w:tr w:rsidR="00F41A61" w:rsidRPr="00FB4F9B" w:rsidTr="00280CBC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265DFF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b/>
                <w:bCs/>
                <w:sz w:val="22"/>
                <w:szCs w:val="22"/>
              </w:rPr>
              <w:t>Živočíchy</w:t>
            </w:r>
          </w:p>
        </w:tc>
        <w:tc>
          <w:tcPr>
            <w:tcW w:w="1407" w:type="dxa"/>
          </w:tcPr>
          <w:p w:rsidR="00F41A61" w:rsidRPr="00265DFF" w:rsidRDefault="00A12B08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</w:rPr>
              <w:t>10</w:t>
            </w:r>
          </w:p>
        </w:tc>
      </w:tr>
      <w:tr w:rsidR="00F41A61" w:rsidRPr="00FB4F9B" w:rsidTr="00280CBC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265DFF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b/>
                <w:bCs/>
                <w:sz w:val="22"/>
                <w:szCs w:val="22"/>
              </w:rPr>
              <w:t xml:space="preserve">Človek </w:t>
            </w:r>
          </w:p>
        </w:tc>
        <w:tc>
          <w:tcPr>
            <w:tcW w:w="1407" w:type="dxa"/>
          </w:tcPr>
          <w:p w:rsidR="00F41A61" w:rsidRPr="00265DFF" w:rsidRDefault="00A12B08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</w:rPr>
              <w:t>10</w:t>
            </w:r>
          </w:p>
        </w:tc>
      </w:tr>
      <w:tr w:rsidR="00F41A61" w:rsidRPr="00FB4F9B" w:rsidTr="00280CBC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265DFF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jc w:val="both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Neživá príroda a skúmanie prírodných javov</w:t>
            </w:r>
          </w:p>
        </w:tc>
        <w:tc>
          <w:tcPr>
            <w:tcW w:w="1407" w:type="dxa"/>
          </w:tcPr>
          <w:p w:rsidR="00F41A61" w:rsidRPr="00265DFF" w:rsidRDefault="00A12B08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</w:rPr>
              <w:t>6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  <w:b/>
          <w:color w:val="FF0000"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564"/>
        <w:gridCol w:w="1768"/>
        <w:gridCol w:w="1572"/>
        <w:gridCol w:w="1497"/>
        <w:gridCol w:w="1894"/>
      </w:tblGrid>
      <w:tr w:rsidR="00F41A61" w:rsidRPr="00265DFF" w:rsidTr="00280CBC">
        <w:tc>
          <w:tcPr>
            <w:tcW w:w="1464" w:type="dxa"/>
            <w:shd w:val="clear" w:color="auto" w:fill="C2D69B" w:themeFill="accent3" w:themeFillTint="99"/>
          </w:tcPr>
          <w:p w:rsidR="00F41A61" w:rsidRPr="00265DFF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548" w:type="dxa"/>
            <w:shd w:val="clear" w:color="auto" w:fill="C2D69B" w:themeFill="accent3" w:themeFillTint="99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86" w:type="dxa"/>
            <w:shd w:val="clear" w:color="auto" w:fill="C2D69B" w:themeFill="accent3" w:themeFillTint="99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531" w:type="dxa"/>
            <w:shd w:val="clear" w:color="auto" w:fill="C2D69B" w:themeFill="accent3" w:themeFillTint="99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503" w:type="dxa"/>
            <w:shd w:val="clear" w:color="auto" w:fill="C2D69B" w:themeFill="accent3" w:themeFillTint="99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915" w:type="dxa"/>
            <w:shd w:val="clear" w:color="auto" w:fill="C2D69B" w:themeFill="accent3" w:themeFillTint="99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265DFF" w:rsidTr="00280CBC">
        <w:tc>
          <w:tcPr>
            <w:tcW w:w="1464" w:type="dxa"/>
            <w:shd w:val="clear" w:color="auto" w:fill="C2D69B" w:themeFill="accent3" w:themeFillTint="99"/>
          </w:tcPr>
          <w:p w:rsidR="00F41A61" w:rsidRPr="00265DFF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  <w:b/>
                <w:bCs/>
              </w:rPr>
              <w:t>Rastliny a huby</w:t>
            </w:r>
          </w:p>
        </w:tc>
        <w:tc>
          <w:tcPr>
            <w:tcW w:w="1548" w:type="dxa"/>
            <w:shd w:val="clear" w:color="auto" w:fill="FFFFFF" w:themeFill="background1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Rastliny a ich životný cyklus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Les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Plodiny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>Liečivé rastliny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Stromy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Jedovaté rastliny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Huby, plesne a kvasinky</w:t>
            </w:r>
          </w:p>
        </w:tc>
        <w:tc>
          <w:tcPr>
            <w:tcW w:w="1786" w:type="dxa"/>
            <w:shd w:val="clear" w:color="auto" w:fill="FFFFFF" w:themeFill="background1"/>
          </w:tcPr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lastRenderedPageBreak/>
              <w:t xml:space="preserve">- životný cyklus rastlín, dĺžka života rastlín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-význam lesa pre človeka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-zemiak (ľuľok zemiakový), cukrová repa, </w:t>
            </w:r>
            <w:r w:rsidRPr="00265DFF">
              <w:rPr>
                <w:sz w:val="22"/>
                <w:szCs w:val="22"/>
              </w:rPr>
              <w:lastRenderedPageBreak/>
              <w:t xml:space="preserve">pšenica ozimná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-liečivé rastliny, odvar, výluh, žihľava dvojdomá, repík lekársky,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-lipa malolistá, skorocel kopijovitý, materina dúška -jedovaté rastliny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-jedlé, nejedlé a jedovaté huby, plesne, kvasinky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1" w:type="dxa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 xml:space="preserve">-voľné vyjadrenie (text, maľovanie, modelovanie, grafické znázornenie, dramatické </w:t>
            </w:r>
            <w:r w:rsidRPr="00265DFF">
              <w:rPr>
                <w:rFonts w:ascii="Times New Roman" w:hAnsi="Times New Roman"/>
              </w:rPr>
              <w:lastRenderedPageBreak/>
              <w:t xml:space="preserve">stvárnenie)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-vysvetľovanie, rozprávanie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 práca s doplnkovou literatúrou 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-názorná metóda, demonštrácia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-experimentálne činnosti  založené na pozorovaní a systéme </w:t>
            </w:r>
            <w:r w:rsidRPr="00265DFF">
              <w:rPr>
                <w:rFonts w:ascii="Times New Roman" w:hAnsi="Times New Roman"/>
                <w:i/>
              </w:rPr>
              <w:t xml:space="preserve">pokus-omyl a </w:t>
            </w:r>
            <w:r w:rsidRPr="00265DFF">
              <w:rPr>
                <w:rFonts w:ascii="Times New Roman" w:hAnsi="Times New Roman"/>
              </w:rPr>
              <w:t>vedecké metódy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-tvorivé hry, dramatické hry, didaktické hry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-práca s IKT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5DFF">
              <w:rPr>
                <w:rFonts w:ascii="Times New Roman" w:hAnsi="Times New Roman"/>
              </w:rPr>
              <w:t>- fixačné metódy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3" w:type="dxa"/>
          </w:tcPr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>Individuálna a skupinová práca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Vyučovacia hodina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 xml:space="preserve">Vyučovanie hrou a dramatizácia 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Skupinové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Problémové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Živé a názorné vyučovanie</w:t>
            </w:r>
          </w:p>
          <w:p w:rsidR="00F41A61" w:rsidRPr="00265DF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65DFF">
              <w:rPr>
                <w:rFonts w:ascii="Times New Roman" w:hAnsi="Times New Roman"/>
                <w:b/>
                <w:color w:val="000000"/>
              </w:rPr>
              <w:lastRenderedPageBreak/>
              <w:t xml:space="preserve">Žiak vie: 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  <w:color w:val="000000"/>
              </w:rPr>
              <w:t>-</w:t>
            </w:r>
            <w:r w:rsidRPr="00265DFF">
              <w:rPr>
                <w:rFonts w:ascii="Times New Roman" w:hAnsi="Times New Roman"/>
                <w:b/>
              </w:rPr>
              <w:t>opísať</w:t>
            </w:r>
            <w:r w:rsidRPr="00265DFF">
              <w:rPr>
                <w:rFonts w:ascii="Times New Roman" w:hAnsi="Times New Roman"/>
              </w:rPr>
              <w:t xml:space="preserve"> životný cyklus známeho rastlinného druhu: stromu – pagaštan konský; byliny – fazuľa obyčajná,  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-že niektoré </w:t>
            </w:r>
            <w:r w:rsidRPr="00265DFF">
              <w:rPr>
                <w:rFonts w:ascii="Times New Roman" w:hAnsi="Times New Roman"/>
              </w:rPr>
              <w:lastRenderedPageBreak/>
              <w:t xml:space="preserve">rastliny žijú kratšie a iné dlhšie, 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-že rastlina počas života kvitne a prinesie semená,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-že zo semien na jar vyrastajú nové rastliny, 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-že niektoré rastliny na jar nevyrastajú zo semien, ale z koreňov, hľúz alebo cibúľ, ktoré sú počas zimy ukryté v zemi,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  <w:b/>
              </w:rPr>
              <w:t>- hodnotiť</w:t>
            </w:r>
            <w:r w:rsidRPr="00265DFF">
              <w:rPr>
                <w:rFonts w:ascii="Times New Roman" w:hAnsi="Times New Roman"/>
              </w:rPr>
              <w:t xml:space="preserve"> význam stromov (lesa, dreva) pre človeka,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</w:t>
            </w:r>
            <w:r w:rsidRPr="00265DFF">
              <w:rPr>
                <w:rFonts w:ascii="Times New Roman" w:hAnsi="Times New Roman"/>
                <w:b/>
              </w:rPr>
              <w:t>skúmať</w:t>
            </w:r>
            <w:r w:rsidRPr="00265DFF">
              <w:rPr>
                <w:rFonts w:ascii="Times New Roman" w:hAnsi="Times New Roman"/>
              </w:rPr>
              <w:t xml:space="preserve"> život na vybranom strome,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</w:t>
            </w:r>
            <w:r w:rsidRPr="00265DFF">
              <w:rPr>
                <w:rFonts w:ascii="Times New Roman" w:hAnsi="Times New Roman"/>
                <w:b/>
              </w:rPr>
              <w:t>vyhľadať</w:t>
            </w:r>
            <w:r w:rsidRPr="00265DFF">
              <w:rPr>
                <w:rFonts w:ascii="Times New Roman" w:hAnsi="Times New Roman"/>
              </w:rPr>
              <w:t xml:space="preserve"> chýbajúce informácie a zistenia prezentovať,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</w:t>
            </w:r>
            <w:r w:rsidRPr="00265DFF">
              <w:rPr>
                <w:rFonts w:ascii="Times New Roman" w:hAnsi="Times New Roman"/>
                <w:b/>
              </w:rPr>
              <w:t>rozpoznať</w:t>
            </w:r>
            <w:r w:rsidRPr="00265DFF">
              <w:rPr>
                <w:rFonts w:ascii="Times New Roman" w:hAnsi="Times New Roman"/>
              </w:rPr>
              <w:t xml:space="preserve"> typické poľné plodiny,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</w:t>
            </w:r>
            <w:r w:rsidRPr="00265DFF">
              <w:rPr>
                <w:rFonts w:ascii="Times New Roman" w:hAnsi="Times New Roman"/>
                <w:b/>
              </w:rPr>
              <w:t xml:space="preserve">hodnotiť </w:t>
            </w:r>
            <w:r w:rsidRPr="00265DFF">
              <w:rPr>
                <w:rFonts w:ascii="Times New Roman" w:hAnsi="Times New Roman"/>
              </w:rPr>
              <w:t>význam pestovania vybraných poľných plodín,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 že mnohé rastliny obsahujú látky, ktoré pomáhajú liečiť zranenia a ochorenia,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-že liečivé látky sa nachádzajú v rôznych častiach rastliny (uvedie päť príkladov),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</w:t>
            </w:r>
            <w:r w:rsidRPr="00265DFF">
              <w:rPr>
                <w:rFonts w:ascii="Times New Roman" w:hAnsi="Times New Roman"/>
                <w:b/>
              </w:rPr>
              <w:t>pripraviť</w:t>
            </w:r>
            <w:r w:rsidRPr="00265DFF">
              <w:rPr>
                <w:rFonts w:ascii="Times New Roman" w:hAnsi="Times New Roman"/>
              </w:rPr>
              <w:t xml:space="preserve"> z liečivých bylín odvar a výluh a vysvetliť medzi nimi rozdiel,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- že neznáma rastlina môže byť jedovatá, 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>-</w:t>
            </w:r>
            <w:r w:rsidRPr="00265DFF">
              <w:rPr>
                <w:rFonts w:ascii="Times New Roman" w:hAnsi="Times New Roman"/>
                <w:b/>
              </w:rPr>
              <w:t>vysvetliť</w:t>
            </w:r>
            <w:r w:rsidRPr="00265DFF">
              <w:rPr>
                <w:rFonts w:ascii="Times New Roman" w:hAnsi="Times New Roman"/>
              </w:rPr>
              <w:t>, akým spôsobom sa môže jed dostať do tela,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-že huby nepatria medzi rastliny,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</w:t>
            </w:r>
            <w:r w:rsidRPr="00265DFF">
              <w:rPr>
                <w:rFonts w:ascii="Times New Roman" w:hAnsi="Times New Roman"/>
                <w:b/>
              </w:rPr>
              <w:t>určiť</w:t>
            </w:r>
            <w:r w:rsidRPr="00265DFF">
              <w:rPr>
                <w:rFonts w:ascii="Times New Roman" w:hAnsi="Times New Roman"/>
              </w:rPr>
              <w:t xml:space="preserve"> na piatich hubách, či sú jedlé, nejedlé alebo jedovaté,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65DFF">
              <w:rPr>
                <w:rFonts w:ascii="Times New Roman" w:hAnsi="Times New Roman"/>
              </w:rPr>
              <w:t>-že medzi huby zaraďujeme aj plesne a kvasinky.</w:t>
            </w:r>
          </w:p>
        </w:tc>
      </w:tr>
      <w:tr w:rsidR="00F41A61" w:rsidRPr="00265DFF" w:rsidTr="00280CBC">
        <w:tc>
          <w:tcPr>
            <w:tcW w:w="1464" w:type="dxa"/>
            <w:shd w:val="clear" w:color="auto" w:fill="C2D69B" w:themeFill="accent3" w:themeFillTint="99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5DFF">
              <w:rPr>
                <w:rFonts w:ascii="Times New Roman" w:hAnsi="Times New Roman"/>
                <w:b/>
                <w:bCs/>
              </w:rPr>
              <w:lastRenderedPageBreak/>
              <w:t>Živočíchy</w:t>
            </w:r>
          </w:p>
        </w:tc>
        <w:tc>
          <w:tcPr>
            <w:tcW w:w="1548" w:type="dxa"/>
            <w:shd w:val="clear" w:color="auto" w:fill="FFFFFF" w:themeFill="background1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Ryby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Obojživelníky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Plazy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Vtáky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Cicavce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Živočíchy bez kostry</w:t>
            </w:r>
          </w:p>
        </w:tc>
        <w:tc>
          <w:tcPr>
            <w:tcW w:w="1786" w:type="dxa"/>
            <w:shd w:val="clear" w:color="auto" w:fill="FFFFFF" w:themeFill="background1"/>
          </w:tcPr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 ryby: kapor obyčajný, šťuka obyčajná;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-obojživelníky: skokan hnedý;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-plazy: jašterica múrová, užovka obyčajná;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-vtáky: sýkorka veľká, lastovička obyčajná, drozd čierny;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-cicavce: jež tmavý, krt obyčajný, mačka domáca;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-živočíchy bez vnútornej kostry: babôčka </w:t>
            </w:r>
            <w:proofErr w:type="spellStart"/>
            <w:r w:rsidRPr="00265DFF">
              <w:rPr>
                <w:sz w:val="22"/>
                <w:szCs w:val="22"/>
              </w:rPr>
              <w:t>pávooká</w:t>
            </w:r>
            <w:proofErr w:type="spellEnd"/>
            <w:r w:rsidRPr="00265DFF">
              <w:rPr>
                <w:sz w:val="22"/>
                <w:szCs w:val="22"/>
              </w:rPr>
              <w:t>, slimák záhradný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voľné vyjadrenie (text, maľovanie, modelovanie, grafické znázornenie, dramatické stvárnenie)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-vysvetľovanie, diskusia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 práca s doplnkovou literatúrou 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-názorná metóda, demonštrácia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-experimentálne činnosti  založené na pozorovaní a systéme </w:t>
            </w:r>
            <w:r w:rsidRPr="00265DFF">
              <w:rPr>
                <w:rFonts w:ascii="Times New Roman" w:hAnsi="Times New Roman"/>
                <w:i/>
              </w:rPr>
              <w:t xml:space="preserve">pokus-omyl a </w:t>
            </w:r>
            <w:r w:rsidRPr="00265DFF">
              <w:rPr>
                <w:rFonts w:ascii="Times New Roman" w:hAnsi="Times New Roman"/>
              </w:rPr>
              <w:t>vedecké metódy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-tvorivé hry, dramatické hry, didaktické hry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-práca s IKT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5DFF">
              <w:rPr>
                <w:rFonts w:ascii="Times New Roman" w:hAnsi="Times New Roman"/>
              </w:rPr>
              <w:t>- fixačné metódy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Individuálna a skupinová práca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Vyučovacia hodina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Vyučovanie hrou a dramatizácia 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Zážitkové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Problémové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Živé a názorné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color w:val="auto"/>
                <w:sz w:val="22"/>
                <w:szCs w:val="22"/>
              </w:rPr>
              <w:t xml:space="preserve">- </w:t>
            </w:r>
            <w:r w:rsidRPr="00265DFF">
              <w:rPr>
                <w:b/>
                <w:sz w:val="22"/>
                <w:szCs w:val="22"/>
              </w:rPr>
              <w:t>opísať</w:t>
            </w:r>
            <w:r w:rsidRPr="00265DFF">
              <w:rPr>
                <w:sz w:val="22"/>
                <w:szCs w:val="22"/>
              </w:rPr>
              <w:t xml:space="preserve"> spôsob života vybraných zástupcov živočíšnej ríše (ryby, obojživelníky, plazy, vtáky, cicavce, bezstavovce),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 xml:space="preserve">opísať </w:t>
            </w:r>
            <w:r w:rsidRPr="00265DFF">
              <w:rPr>
                <w:sz w:val="22"/>
                <w:szCs w:val="22"/>
              </w:rPr>
              <w:t>vzťah vybraných živočíšnych druhov k prostrediu, v ktorom žijú.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41A61" w:rsidRPr="00265DFF" w:rsidTr="00280CBC">
        <w:tc>
          <w:tcPr>
            <w:tcW w:w="1464" w:type="dxa"/>
            <w:shd w:val="clear" w:color="auto" w:fill="C2D69B" w:themeFill="accent3" w:themeFillTint="99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65DFF">
              <w:rPr>
                <w:rFonts w:ascii="Times New Roman" w:hAnsi="Times New Roman"/>
                <w:b/>
                <w:bCs/>
              </w:rPr>
              <w:t>Človek</w:t>
            </w:r>
          </w:p>
        </w:tc>
        <w:tc>
          <w:tcPr>
            <w:tcW w:w="1548" w:type="dxa"/>
            <w:shd w:val="clear" w:color="auto" w:fill="FFFFFF" w:themeFill="background1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Trávenie a tráviaca sústava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Vylučovacia sústava</w:t>
            </w:r>
          </w:p>
        </w:tc>
        <w:tc>
          <w:tcPr>
            <w:tcW w:w="1786" w:type="dxa"/>
            <w:shd w:val="clear" w:color="auto" w:fill="FFFFFF" w:themeFill="background1"/>
          </w:tcPr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lastRenderedPageBreak/>
              <w:t xml:space="preserve">- trávenie, energia, stavebné látky, obezita, potravinová pyramída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-vylučovanie, </w:t>
            </w:r>
            <w:r w:rsidRPr="00265DFF">
              <w:rPr>
                <w:sz w:val="22"/>
                <w:szCs w:val="22"/>
              </w:rPr>
              <w:lastRenderedPageBreak/>
              <w:t>moč, potenie, pitný režim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 xml:space="preserve">voľné vyjadrenie (text, maľovanie, modelovanie, grafické znázornenie, </w:t>
            </w:r>
            <w:r w:rsidRPr="00265DFF">
              <w:rPr>
                <w:rFonts w:ascii="Times New Roman" w:hAnsi="Times New Roman"/>
              </w:rPr>
              <w:lastRenderedPageBreak/>
              <w:t xml:space="preserve">dramatické stvárnenie)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-vysvetľovanie, rozprávanie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 práca s doplnkovou literatúrou 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-názorná metóda, demonštrácia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-experimentálne činnosti  založené na pozorovaní a systéme </w:t>
            </w:r>
            <w:r w:rsidRPr="00265DFF">
              <w:rPr>
                <w:rFonts w:ascii="Times New Roman" w:hAnsi="Times New Roman"/>
                <w:i/>
              </w:rPr>
              <w:t xml:space="preserve">pokus-omyl a </w:t>
            </w:r>
            <w:r w:rsidRPr="00265DFF">
              <w:rPr>
                <w:rFonts w:ascii="Times New Roman" w:hAnsi="Times New Roman"/>
              </w:rPr>
              <w:t>vedecké metódy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-tvorivé hry, pojmová mapa,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-práca s IKT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5DFF">
              <w:rPr>
                <w:rFonts w:ascii="Times New Roman" w:hAnsi="Times New Roman"/>
              </w:rPr>
              <w:t>- fixačné metódy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>Individuálna a skupinová práca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Vyučovacia hodina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 xml:space="preserve">Vyučovanie hrou a dramatizácia 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Zážitkové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Problémové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Živé a názorné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color w:val="auto"/>
                <w:sz w:val="22"/>
                <w:szCs w:val="22"/>
              </w:rPr>
              <w:lastRenderedPageBreak/>
              <w:t xml:space="preserve">- </w:t>
            </w:r>
            <w:r w:rsidRPr="00265DFF">
              <w:rPr>
                <w:sz w:val="22"/>
                <w:szCs w:val="22"/>
              </w:rPr>
              <w:t xml:space="preserve">že trávenie je proces, pri ktorom si človek ponecháva v tele z potravy látky, ktoré potrebuje a zvyšok z tela </w:t>
            </w:r>
            <w:r w:rsidRPr="00265DFF">
              <w:rPr>
                <w:sz w:val="22"/>
                <w:szCs w:val="22"/>
              </w:rPr>
              <w:lastRenderedPageBreak/>
              <w:t>vylučuje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 </w:t>
            </w:r>
            <w:r w:rsidRPr="00265DFF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 xml:space="preserve"> proces trávenia človeka,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>zakresliť</w:t>
            </w:r>
            <w:r w:rsidRPr="00265DFF">
              <w:rPr>
                <w:sz w:val="22"/>
                <w:szCs w:val="22"/>
              </w:rPr>
              <w:t xml:space="preserve"> časti tráviacej sústavy,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>, čo sa v zakreslených častiach sústavy deje s potravou,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>zdôvodniť</w:t>
            </w:r>
            <w:r w:rsidRPr="00265DFF">
              <w:rPr>
                <w:sz w:val="22"/>
                <w:szCs w:val="22"/>
              </w:rPr>
              <w:t>, na čo človek využíva získanú energiu a stavebné látky,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 xml:space="preserve"> vznik obezity,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 xml:space="preserve"> princíp potravinovej pyramídy,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 xml:space="preserve">vytvoriť </w:t>
            </w:r>
            <w:r w:rsidRPr="00265DFF">
              <w:rPr>
                <w:sz w:val="22"/>
                <w:szCs w:val="22"/>
              </w:rPr>
              <w:t>týždenný jedálny lístok založený na vedomostiach o správnej životospráve,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>, ako sa dostáva voda do organizmu a ako sa z neho vylučuje,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>zakresliť</w:t>
            </w:r>
            <w:r w:rsidRPr="00265DFF">
              <w:rPr>
                <w:sz w:val="22"/>
                <w:szCs w:val="22"/>
              </w:rPr>
              <w:t>, ako sa voda dostáva do organizmu a ako sa z neho vylučuje,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 xml:space="preserve"> pitný režim,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 xml:space="preserve">realizovať </w:t>
            </w:r>
            <w:r w:rsidRPr="00265DFF">
              <w:rPr>
                <w:sz w:val="22"/>
                <w:szCs w:val="22"/>
              </w:rPr>
              <w:t>prieskum o pitnom režime,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 xml:space="preserve">zhodnotiť </w:t>
            </w:r>
            <w:r w:rsidRPr="00265DFF">
              <w:rPr>
                <w:sz w:val="22"/>
                <w:szCs w:val="22"/>
              </w:rPr>
              <w:t>výsledky prieskumu vzhľadom na vedomosti o správnej životospráve,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b/>
                <w:sz w:val="22"/>
                <w:szCs w:val="22"/>
              </w:rPr>
              <w:t>-odporučiť</w:t>
            </w:r>
            <w:r w:rsidRPr="00265DFF">
              <w:rPr>
                <w:sz w:val="22"/>
                <w:szCs w:val="22"/>
              </w:rPr>
              <w:t xml:space="preserve"> zmeny v pitnom režime</w:t>
            </w:r>
          </w:p>
        </w:tc>
      </w:tr>
      <w:tr w:rsidR="00F41A61" w:rsidRPr="00265DFF" w:rsidTr="00280CBC">
        <w:tc>
          <w:tcPr>
            <w:tcW w:w="1464" w:type="dxa"/>
            <w:shd w:val="clear" w:color="auto" w:fill="C2D69B" w:themeFill="accent3" w:themeFillTint="99"/>
          </w:tcPr>
          <w:p w:rsidR="00F41A61" w:rsidRPr="00265DFF" w:rsidRDefault="00F41A61" w:rsidP="00F41A61">
            <w:pPr>
              <w:rPr>
                <w:rFonts w:ascii="Times New Roman" w:hAnsi="Times New Roman"/>
                <w:b/>
              </w:rPr>
            </w:pPr>
            <w:r w:rsidRPr="00265DFF">
              <w:rPr>
                <w:rFonts w:ascii="Times New Roman" w:hAnsi="Times New Roman"/>
                <w:b/>
                <w:bCs/>
              </w:rPr>
              <w:lastRenderedPageBreak/>
              <w:t>Neživá príroda a skúmanie prírodných javov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8" w:type="dxa"/>
            <w:shd w:val="clear" w:color="auto" w:fill="FFFFFF" w:themeFill="background1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>Vzduch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Teplota prostredia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Teplo a teplota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Kolobeh vody v prírode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Tuhnutie, rozpúšťanie a topenie látok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Nadľahčovanie telies vo vode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Objem a hmotnosť</w:t>
            </w:r>
          </w:p>
        </w:tc>
        <w:tc>
          <w:tcPr>
            <w:tcW w:w="1786" w:type="dxa"/>
            <w:shd w:val="clear" w:color="auto" w:fill="FFFFFF" w:themeFill="background1"/>
          </w:tcPr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lastRenderedPageBreak/>
              <w:t xml:space="preserve">- vzduch, kyslík, oxid uhličitý, prúdenie vzduchu, vietor, zrážky,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lastRenderedPageBreak/>
              <w:t xml:space="preserve">-teplota prostredia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-teplo, teplota, teplomer, telesná teplota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-kolobeh vody v prírode, dážď, sneh, hmla, topenie, vyparovanie,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-tuhnutie, tuhé, kvapalné a plynné látky, rozpúšťanie a topenie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-plávajúce a neplávajúce predmety, nadľahčovanie telies vo vode,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-objem a hmotnosť</w:t>
            </w:r>
          </w:p>
        </w:tc>
        <w:tc>
          <w:tcPr>
            <w:tcW w:w="1531" w:type="dxa"/>
          </w:tcPr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 xml:space="preserve">voľné vyjadrenie (text, maľovanie, modelovanie, grafické </w:t>
            </w:r>
            <w:r w:rsidRPr="00265DFF">
              <w:rPr>
                <w:rFonts w:ascii="Times New Roman" w:hAnsi="Times New Roman"/>
              </w:rPr>
              <w:lastRenderedPageBreak/>
              <w:t xml:space="preserve">znázornenie, dramatické stvárnenie)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-vysvetľovanie, rozprávanie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 práca s doplnkovou literatúrou 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-názorná metóda, demonštrácia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-experimentálne činnosti  založené na pozorovaní a systéme </w:t>
            </w:r>
            <w:r w:rsidRPr="00265DFF">
              <w:rPr>
                <w:rFonts w:ascii="Times New Roman" w:hAnsi="Times New Roman"/>
                <w:i/>
              </w:rPr>
              <w:t xml:space="preserve">pokus-omyl a </w:t>
            </w:r>
            <w:r w:rsidRPr="00265DFF">
              <w:rPr>
                <w:rFonts w:ascii="Times New Roman" w:hAnsi="Times New Roman"/>
              </w:rPr>
              <w:t>vedecké metódy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-</w:t>
            </w:r>
            <w:proofErr w:type="spellStart"/>
            <w:r w:rsidRPr="00265DFF">
              <w:rPr>
                <w:rFonts w:ascii="Times New Roman" w:hAnsi="Times New Roman"/>
              </w:rPr>
              <w:t>brainstoming</w:t>
            </w:r>
            <w:proofErr w:type="spellEnd"/>
            <w:r w:rsidRPr="00265DFF">
              <w:rPr>
                <w:rFonts w:ascii="Times New Roman" w:hAnsi="Times New Roman"/>
              </w:rPr>
              <w:t xml:space="preserve"> didaktické hry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-práca s IKT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65DFF">
              <w:rPr>
                <w:rFonts w:ascii="Times New Roman" w:hAnsi="Times New Roman"/>
              </w:rPr>
              <w:t>- fixačné metódy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03" w:type="dxa"/>
          </w:tcPr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lastRenderedPageBreak/>
              <w:t>Individuálna a skupinová práca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Vyučovacia </w:t>
            </w:r>
            <w:r w:rsidRPr="00265DFF">
              <w:rPr>
                <w:rFonts w:ascii="Times New Roman" w:hAnsi="Times New Roman"/>
              </w:rPr>
              <w:lastRenderedPageBreak/>
              <w:t>hodina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 xml:space="preserve">Vyučovanie hrou a dramatizácia 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Zážitkové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Problémové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  <w:r w:rsidRPr="00265DFF">
              <w:rPr>
                <w:rFonts w:ascii="Times New Roman" w:hAnsi="Times New Roman"/>
              </w:rPr>
              <w:t>Živé a názorné vyučovanie</w:t>
            </w:r>
          </w:p>
          <w:p w:rsidR="00F41A61" w:rsidRPr="00265DFF" w:rsidRDefault="00F41A61" w:rsidP="00F41A61">
            <w:pPr>
              <w:rPr>
                <w:rFonts w:ascii="Times New Roman" w:hAnsi="Times New Roman"/>
              </w:rPr>
            </w:pPr>
          </w:p>
        </w:tc>
        <w:tc>
          <w:tcPr>
            <w:tcW w:w="1915" w:type="dxa"/>
          </w:tcPr>
          <w:p w:rsidR="00F41A61" w:rsidRPr="00265DFF" w:rsidRDefault="00F41A61" w:rsidP="00F41A61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265DFF">
              <w:rPr>
                <w:b/>
                <w:color w:val="auto"/>
                <w:sz w:val="22"/>
                <w:szCs w:val="22"/>
              </w:rPr>
              <w:lastRenderedPageBreak/>
              <w:t>Žiak vie: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color w:val="auto"/>
                <w:sz w:val="22"/>
                <w:szCs w:val="22"/>
              </w:rPr>
              <w:t xml:space="preserve">- </w:t>
            </w:r>
            <w:r w:rsidRPr="00265DFF">
              <w:rPr>
                <w:sz w:val="22"/>
                <w:szCs w:val="22"/>
              </w:rPr>
              <w:t xml:space="preserve">že vzduch je potrebný pre život mnohých organizmov,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-že vzduch sa </w:t>
            </w:r>
            <w:r w:rsidRPr="00265DFF">
              <w:rPr>
                <w:sz w:val="22"/>
                <w:szCs w:val="22"/>
              </w:rPr>
              <w:lastRenderedPageBreak/>
              <w:t>nachádza všade, vypĺňa priestory, ktoré sa zdajú byť prázdne,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-že vietor je pohybujúci sa vzduch,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 xml:space="preserve"> vznik vetra použitím poznatku o stúpaní teplého a klesaní studeného vzduchu,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 xml:space="preserve">vysvetliť </w:t>
            </w:r>
            <w:r w:rsidRPr="00265DFF">
              <w:rPr>
                <w:sz w:val="22"/>
                <w:szCs w:val="22"/>
              </w:rPr>
              <w:t xml:space="preserve">fungovanie teplovzdušného balóna,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b/>
                <w:sz w:val="22"/>
                <w:szCs w:val="22"/>
              </w:rPr>
              <w:t>-navrhnúť</w:t>
            </w:r>
            <w:r w:rsidRPr="00265DFF">
              <w:rPr>
                <w:sz w:val="22"/>
                <w:szCs w:val="22"/>
              </w:rPr>
              <w:t xml:space="preserve"> spôsob merania rýchlosti a smeru prúdenia vzduchu,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265DFF">
              <w:rPr>
                <w:b/>
                <w:sz w:val="22"/>
                <w:szCs w:val="22"/>
              </w:rPr>
              <w:t>navrhnúť</w:t>
            </w:r>
            <w:r w:rsidRPr="00265DFF">
              <w:rPr>
                <w:sz w:val="22"/>
                <w:szCs w:val="22"/>
              </w:rPr>
              <w:t xml:space="preserve"> spôsob, akým je možné merať množstvo zrážok,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b/>
                <w:sz w:val="22"/>
                <w:szCs w:val="22"/>
              </w:rPr>
              <w:t>-realizovať</w:t>
            </w:r>
            <w:r w:rsidRPr="00265DFF">
              <w:rPr>
                <w:sz w:val="22"/>
                <w:szCs w:val="22"/>
              </w:rPr>
              <w:t xml:space="preserve"> dlhodobé pozorovanie znakov počasia a z výsledkov vyvodiť závery,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-že najväčším zdrojom tepla je Slnko,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-že teplo vzniká aj horením látok alebo trením,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-že teplo tvorí aj väčšina živočíchov,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 že teplo spôsobuje zvyšovanie teploty látok,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842155">
              <w:rPr>
                <w:b/>
                <w:sz w:val="22"/>
                <w:szCs w:val="22"/>
              </w:rPr>
              <w:t>skúmať</w:t>
            </w:r>
            <w:r w:rsidRPr="00265DFF">
              <w:rPr>
                <w:sz w:val="22"/>
                <w:szCs w:val="22"/>
              </w:rPr>
              <w:t xml:space="preserve"> stálosť telesnej teploty,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-porovnať telesnú teplotu detí a dospelých,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842155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 xml:space="preserve"> na príkladoch rozdiel, že niektoré látky sa zahrievajú rýchlejšie a iné </w:t>
            </w:r>
            <w:r w:rsidRPr="00265DFF">
              <w:rPr>
                <w:sz w:val="22"/>
                <w:szCs w:val="22"/>
              </w:rPr>
              <w:lastRenderedPageBreak/>
              <w:t xml:space="preserve">pomalšie,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842155">
              <w:rPr>
                <w:b/>
                <w:sz w:val="22"/>
                <w:szCs w:val="22"/>
              </w:rPr>
              <w:t>-vedieť</w:t>
            </w:r>
            <w:r w:rsidRPr="00265DFF">
              <w:rPr>
                <w:sz w:val="22"/>
                <w:szCs w:val="22"/>
              </w:rPr>
              <w:t xml:space="preserve"> rozdeliť látky na tri skupenstvá – tuhé, kvapalné a plynné,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842155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 xml:space="preserve"> zmeny skupenstiev na príklade vody a použiť pri tom pojmy topenie, vyparovanie a tuhnutie,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842155">
              <w:rPr>
                <w:b/>
                <w:sz w:val="22"/>
                <w:szCs w:val="22"/>
              </w:rPr>
              <w:t>-vysvetliť</w:t>
            </w:r>
            <w:r w:rsidRPr="00265DFF">
              <w:rPr>
                <w:sz w:val="22"/>
                <w:szCs w:val="22"/>
              </w:rPr>
              <w:t xml:space="preserve"> vznik dažďa, snehu a hmly, pričom využije poznatky o skupenských premenách,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842155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 xml:space="preserve"> kolobeh vody v prírode,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842155">
              <w:rPr>
                <w:b/>
                <w:sz w:val="22"/>
                <w:szCs w:val="22"/>
              </w:rPr>
              <w:t>vysvetliť</w:t>
            </w:r>
            <w:r w:rsidRPr="00265DFF">
              <w:rPr>
                <w:sz w:val="22"/>
                <w:szCs w:val="22"/>
              </w:rPr>
              <w:t xml:space="preserve"> na príkladoch rozdiel medzi rozpúšťaním a topením, </w:t>
            </w:r>
          </w:p>
          <w:p w:rsidR="00F41A61" w:rsidRPr="00265DFF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- </w:t>
            </w:r>
            <w:r w:rsidRPr="00842155">
              <w:rPr>
                <w:b/>
                <w:sz w:val="22"/>
                <w:szCs w:val="22"/>
              </w:rPr>
              <w:t>vedieť,</w:t>
            </w:r>
            <w:r w:rsidRPr="00265DFF">
              <w:rPr>
                <w:sz w:val="22"/>
                <w:szCs w:val="22"/>
              </w:rPr>
              <w:t xml:space="preserve"> že niektoré látky plávajú na vode, iné klesajú ku dnu, </w:t>
            </w:r>
          </w:p>
          <w:p w:rsidR="00842155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-</w:t>
            </w:r>
            <w:r w:rsidRPr="00842155">
              <w:rPr>
                <w:b/>
                <w:sz w:val="22"/>
                <w:szCs w:val="22"/>
              </w:rPr>
              <w:t>navrhnúť</w:t>
            </w:r>
            <w:r w:rsidRPr="00265DFF">
              <w:rPr>
                <w:sz w:val="22"/>
                <w:szCs w:val="22"/>
              </w:rPr>
              <w:t xml:space="preserve"> postup, ako z neplávajúceho predmetu vytvoriť plávajúci a naopak, </w:t>
            </w:r>
          </w:p>
          <w:p w:rsidR="00842155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 xml:space="preserve">že predmety sa javia na vzduchu ťažšie ako vo vode, </w:t>
            </w:r>
          </w:p>
          <w:p w:rsidR="00842155" w:rsidRDefault="00F41A61" w:rsidP="00F41A61">
            <w:pPr>
              <w:pStyle w:val="Default"/>
              <w:rPr>
                <w:sz w:val="22"/>
                <w:szCs w:val="22"/>
              </w:rPr>
            </w:pPr>
            <w:r w:rsidRPr="00265DFF">
              <w:rPr>
                <w:sz w:val="22"/>
                <w:szCs w:val="22"/>
              </w:rPr>
              <w:t>že objem vyjadruje to, akú časť priestoru predmet zaberá,</w:t>
            </w:r>
          </w:p>
          <w:p w:rsidR="00F41A61" w:rsidRPr="00265DFF" w:rsidRDefault="00842155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41A61" w:rsidRPr="00842155">
              <w:rPr>
                <w:b/>
                <w:sz w:val="22"/>
                <w:szCs w:val="22"/>
              </w:rPr>
              <w:t>navrhnúť</w:t>
            </w:r>
            <w:r w:rsidR="00F41A61" w:rsidRPr="00265DFF">
              <w:rPr>
                <w:sz w:val="22"/>
                <w:szCs w:val="22"/>
              </w:rPr>
              <w:t xml:space="preserve"> postup porovnávania (merania) objemu a hmotnosti dvoch predmetov.</w:t>
            </w:r>
          </w:p>
          <w:p w:rsidR="00F41A61" w:rsidRPr="00265DFF" w:rsidRDefault="00F41A61" w:rsidP="00F41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824A0" w:rsidRPr="00FB4F9B" w:rsidRDefault="001824A0" w:rsidP="00182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Disponibilné hodiny ( 1 hodina týždenne) využijeme na zvýšenie časovej dotácie tematického celku </w:t>
      </w:r>
      <w:r>
        <w:rPr>
          <w:rFonts w:ascii="Times New Roman" w:hAnsi="Times New Roman"/>
        </w:rPr>
        <w:t>Neživá príroda a skúmanie prírodných javov</w:t>
      </w:r>
      <w:r>
        <w:rPr>
          <w:rFonts w:ascii="Times New Roman" w:hAnsi="Times New Roman"/>
        </w:rPr>
        <w:t>.</w:t>
      </w:r>
    </w:p>
    <w:p w:rsidR="004A0BDC" w:rsidRDefault="004A0BDC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4A0BDC" w:rsidRDefault="004A0BDC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bookmarkStart w:id="13" w:name="_GoBack"/>
      <w:bookmarkEnd w:id="13"/>
      <w:r w:rsidRPr="00FB4F9B">
        <w:rPr>
          <w:rFonts w:ascii="Times New Roman" w:hAnsi="Times New Roman"/>
          <w:b/>
        </w:rPr>
        <w:lastRenderedPageBreak/>
        <w:t>Učebné zdroje:</w:t>
      </w: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303"/>
        <w:gridCol w:w="2303"/>
        <w:gridCol w:w="1704"/>
      </w:tblGrid>
      <w:tr w:rsidR="00F41A61" w:rsidRPr="00FB4F9B" w:rsidTr="005107A5">
        <w:tc>
          <w:tcPr>
            <w:tcW w:w="294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Odborná literatúra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170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F41A61" w:rsidRPr="00FB4F9B" w:rsidTr="005107A5">
        <w:tc>
          <w:tcPr>
            <w:tcW w:w="294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  <w:bCs/>
                <w:sz w:val="23"/>
                <w:szCs w:val="23"/>
              </w:rPr>
              <w:t>Pracovná učebnica</w:t>
            </w:r>
            <w:r w:rsidR="00EF269F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: </w:t>
            </w:r>
            <w:proofErr w:type="spellStart"/>
            <w:r w:rsidRPr="00FB4F9B">
              <w:rPr>
                <w:rFonts w:ascii="Times New Roman" w:hAnsi="Times New Roman"/>
              </w:rPr>
              <w:t>Adame</w:t>
            </w:r>
            <w:proofErr w:type="spellEnd"/>
            <w:r w:rsidRPr="00FB4F9B">
              <w:rPr>
                <w:rFonts w:ascii="Times New Roman" w:hAnsi="Times New Roman"/>
              </w:rPr>
              <w:t>, R., Kováčiková, O. Pracovná učebnica pre 3.roč</w:t>
            </w:r>
            <w:r w:rsidR="008F2592" w:rsidRPr="00FB4F9B">
              <w:rPr>
                <w:rFonts w:ascii="Times New Roman" w:hAnsi="Times New Roman"/>
              </w:rPr>
              <w:t>ník základný</w:t>
            </w:r>
            <w:r w:rsidR="005107A5">
              <w:rPr>
                <w:rFonts w:ascii="Times New Roman" w:hAnsi="Times New Roman"/>
              </w:rPr>
              <w:t xml:space="preserve">ch škôl. </w:t>
            </w:r>
            <w:proofErr w:type="spellStart"/>
            <w:r w:rsidR="005107A5">
              <w:rPr>
                <w:rFonts w:ascii="Times New Roman" w:hAnsi="Times New Roman"/>
              </w:rPr>
              <w:t>Aitec</w:t>
            </w:r>
            <w:proofErr w:type="spellEnd"/>
          </w:p>
          <w:tbl>
            <w:tblPr>
              <w:tblW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"/>
              <w:gridCol w:w="52"/>
            </w:tblGrid>
            <w:tr w:rsidR="00F41A61" w:rsidRPr="00FB4F9B" w:rsidTr="00F41A61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6" w:type="dxa"/>
                  </w:tcMar>
                  <w:hideMark/>
                </w:tcPr>
                <w:p w:rsidR="00F41A61" w:rsidRPr="00FB4F9B" w:rsidRDefault="00F41A61" w:rsidP="00F41A61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46" w:type="dxa"/>
                  </w:tcMar>
                  <w:hideMark/>
                </w:tcPr>
                <w:p w:rsidR="00F41A61" w:rsidRPr="00FB4F9B" w:rsidRDefault="00F41A61" w:rsidP="00F41A61">
                  <w:pPr>
                    <w:rPr>
                      <w:rFonts w:ascii="Times New Roman" w:hAnsi="Times New Roman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F41A61" w:rsidRPr="00FB4F9B" w:rsidRDefault="00F41A61" w:rsidP="00F41A61">
            <w:pPr>
              <w:pStyle w:val="Default"/>
            </w:pPr>
          </w:p>
        </w:tc>
        <w:tc>
          <w:tcPr>
            <w:tcW w:w="2303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Pracovné listy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Obrázkové kartičky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Časopisy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Encyklopédie</w:t>
            </w:r>
          </w:p>
        </w:tc>
        <w:tc>
          <w:tcPr>
            <w:tcW w:w="2303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Pomôcky z kabinetu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Výukové CD – nosiče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Edukačné programy</w:t>
            </w:r>
          </w:p>
          <w:p w:rsidR="00F41A61" w:rsidRPr="00FB4F9B" w:rsidRDefault="00F41A61" w:rsidP="00F41A6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Dataprojektor notebook</w:t>
            </w:r>
          </w:p>
        </w:tc>
        <w:tc>
          <w:tcPr>
            <w:tcW w:w="1704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Internet</w:t>
            </w:r>
          </w:p>
        </w:tc>
      </w:tr>
    </w:tbl>
    <w:p w:rsidR="00F41A61" w:rsidRPr="00FB4F9B" w:rsidRDefault="00F41A61" w:rsidP="00F41A61">
      <w:pPr>
        <w:shd w:val="clear" w:color="auto" w:fill="FFFFFF" w:themeFill="background1"/>
        <w:rPr>
          <w:rFonts w:ascii="Times New Roman" w:hAnsi="Times New Roman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41A61" w:rsidRPr="00FB4F9B" w:rsidTr="00280CBC">
        <w:tc>
          <w:tcPr>
            <w:tcW w:w="9180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F41A61" w:rsidRPr="00FB4F9B" w:rsidTr="00A12B08">
        <w:trPr>
          <w:trHeight w:val="4249"/>
        </w:trPr>
        <w:tc>
          <w:tcPr>
            <w:tcW w:w="9180" w:type="dxa"/>
            <w:shd w:val="clear" w:color="auto" w:fill="auto"/>
          </w:tcPr>
          <w:p w:rsidR="00F41A61" w:rsidRPr="00FB4F9B" w:rsidRDefault="00F41A61" w:rsidP="00F41A6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Hodnotenie je jednou z dôležitých súčastí výchovno-vzdelávacieho procesu. Kritériá hodnotenia sú aktuálne </w:t>
            </w:r>
            <w:r w:rsidRPr="00FB4F9B">
              <w:rPr>
                <w:rFonts w:ascii="Times New Roman" w:hAnsi="Times New Roman"/>
                <w:b/>
              </w:rPr>
              <w:t xml:space="preserve">vypracované a zverejnené v každom ročníku vo vnútornom systéme hodnotenia a klasifikácie predmetu.  </w:t>
            </w:r>
            <w:r w:rsidRPr="00FB4F9B">
              <w:rPr>
                <w:rFonts w:ascii="Times New Roman" w:hAnsi="Times New Roman"/>
              </w:rPr>
              <w:t xml:space="preserve">Pri celkovom hodnotení sa pri určovaní stupňa prospechu v jednotlivých predmetoch hodnotí </w:t>
            </w:r>
            <w:r w:rsidRPr="00FB4F9B">
              <w:rPr>
                <w:rFonts w:ascii="Times New Roman" w:hAnsi="Times New Roman"/>
                <w:b/>
              </w:rPr>
              <w:t>kvalita vedomostí a zručností</w:t>
            </w:r>
            <w:r w:rsidRPr="00FB4F9B">
              <w:rPr>
                <w:rFonts w:ascii="Times New Roman" w:hAnsi="Times New Roman"/>
              </w:rPr>
              <w:t xml:space="preserve">, ktorú žiak dosiahol na konci hodnotiaceho obdobia, pričom sa prihliada na systematické, priebežné práce počas celého obdobia. Stupeň prospechu sa neurčuje na základe priemeru klasifikácie za príslušné obdobie.                                             U žiaka sa priebežne hodnotí  aj príprava na vyučovanie, aktivity a práca na hodine, záujem o predmet a písomný prejav ( vedenie zošita, príp. pracovného zošita ).                                                Dosahované výsledky sú zaznamenávané do ŽK a triednej dokumentácie.                                             Metódy a prostriedky hodnotenia ako spôsoby overovania kompetencií a špecifických cieľov výučby odpovedajú charakteru tematických celkov a požiadavkám výkonového štandardu. </w:t>
            </w:r>
          </w:p>
          <w:p w:rsidR="00A12B08" w:rsidRPr="00842155" w:rsidRDefault="00A12B08" w:rsidP="008421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Predmet  prírodoveda</w:t>
            </w:r>
            <w:r w:rsidRPr="00FB4F9B">
              <w:rPr>
                <w:rFonts w:ascii="Times New Roman" w:hAnsi="Times New Roman"/>
              </w:rPr>
              <w:t xml:space="preserve"> sa klasifikuje  známkou . Hodnotenie  prebieha v súlade s Metodickým pokynom č. 22/2011 na hodnotenie žiakov základnej školy MŠ SR pod č. 2011-3121/ 12824:4-</w:t>
            </w:r>
            <w:r>
              <w:rPr>
                <w:rFonts w:ascii="Times New Roman" w:hAnsi="Times New Roman"/>
              </w:rPr>
              <w:t>921 s platnosťou od 01.05.2011.</w:t>
            </w:r>
          </w:p>
          <w:p w:rsidR="00842155" w:rsidRDefault="00F41A61" w:rsidP="00F41A61">
            <w:pPr>
              <w:jc w:val="both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Pri klasifikácii písomných prác sa vo všetkých predmetoch používa nasledujúca stupnica:</w:t>
            </w:r>
          </w:p>
          <w:tbl>
            <w:tblPr>
              <w:tblpPr w:leftFromText="141" w:rightFromText="141" w:bottomFromText="160" w:vertAnchor="page" w:horzAnchor="margin" w:tblpXSpec="center" w:tblpY="5071"/>
              <w:tblOverlap w:val="never"/>
              <w:tblW w:w="382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985"/>
            </w:tblGrid>
            <w:tr w:rsidR="005107A5" w:rsidRPr="00117BAC" w:rsidTr="005107A5">
              <w:tc>
                <w:tcPr>
                  <w:tcW w:w="3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Default="005107A5" w:rsidP="005107A5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269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Stupnica hodnotenia kon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trolných prác </w:t>
                  </w:r>
                </w:p>
                <w:p w:rsidR="005107A5" w:rsidRPr="003C2691" w:rsidRDefault="005107A5" w:rsidP="005107A5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PDA</w:t>
                  </w:r>
                </w:p>
                <w:p w:rsidR="005107A5" w:rsidRPr="00117BAC" w:rsidRDefault="005107A5" w:rsidP="005107A5">
                  <w:pPr>
                    <w:spacing w:after="0" w:line="240" w:lineRule="auto"/>
                    <w:ind w:firstLine="29"/>
                    <w:jc w:val="center"/>
                  </w:pPr>
                  <w:r w:rsidRPr="003C269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1.-4. roč.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Percentá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Známka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100 – 90%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89 – 75%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74 – 50%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49 – 25%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24 – 0%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c>
            </w:tr>
          </w:tbl>
          <w:p w:rsidR="00A12B08" w:rsidRPr="00FB4F9B" w:rsidRDefault="00A12B08" w:rsidP="00F41A61">
            <w:pPr>
              <w:jc w:val="both"/>
              <w:rPr>
                <w:rFonts w:ascii="Times New Roman" w:hAnsi="Times New Roman"/>
                <w:b/>
              </w:rPr>
            </w:pPr>
          </w:p>
          <w:p w:rsidR="00F41A61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Pr="00FB4F9B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41A61" w:rsidRPr="00FB4F9B" w:rsidRDefault="00F41A61" w:rsidP="00F41A61">
      <w:pPr>
        <w:shd w:val="clear" w:color="auto" w:fill="FFFFFF" w:themeFill="background1"/>
        <w:rPr>
          <w:rFonts w:ascii="Times New Roman" w:hAnsi="Times New Roman"/>
        </w:rPr>
      </w:pPr>
    </w:p>
    <w:p w:rsidR="00F41A61" w:rsidRDefault="00F41A61" w:rsidP="00F41A61">
      <w:pPr>
        <w:rPr>
          <w:rFonts w:ascii="Times New Roman" w:hAnsi="Times New Roman"/>
        </w:rPr>
      </w:pPr>
    </w:p>
    <w:p w:rsidR="005107A5" w:rsidRPr="00FB4F9B" w:rsidRDefault="005107A5" w:rsidP="00F41A61">
      <w:pPr>
        <w:rPr>
          <w:rFonts w:ascii="Times New Roman" w:hAnsi="Times New Roman"/>
        </w:rPr>
      </w:pPr>
    </w:p>
    <w:p w:rsidR="00F41A61" w:rsidRPr="005107A5" w:rsidRDefault="005107A5" w:rsidP="005107A5">
      <w:pPr>
        <w:pStyle w:val="Nadpis2"/>
        <w:rPr>
          <w:rFonts w:ascii="Times New Roman" w:hAnsi="Times New Roman" w:cs="Times New Roman"/>
          <w:color w:val="984806" w:themeColor="accent6" w:themeShade="80"/>
        </w:rPr>
      </w:pPr>
      <w:bookmarkStart w:id="14" w:name="_Toc21520518"/>
      <w:r w:rsidRPr="005107A5">
        <w:rPr>
          <w:rFonts w:ascii="Times New Roman" w:hAnsi="Times New Roman" w:cs="Times New Roman"/>
          <w:color w:val="984806" w:themeColor="accent6" w:themeShade="80"/>
        </w:rPr>
        <w:lastRenderedPageBreak/>
        <w:t xml:space="preserve">1.5 </w:t>
      </w:r>
      <w:r w:rsidR="00F41A61" w:rsidRPr="005107A5">
        <w:rPr>
          <w:rFonts w:ascii="Times New Roman" w:hAnsi="Times New Roman" w:cs="Times New Roman"/>
          <w:color w:val="984806" w:themeColor="accent6" w:themeShade="80"/>
        </w:rPr>
        <w:t>Vlastiveda</w:t>
      </w:r>
      <w:bookmarkEnd w:id="14"/>
    </w:p>
    <w:p w:rsidR="00F41A61" w:rsidRPr="00FB4F9B" w:rsidRDefault="00F41A61" w:rsidP="00F41A61">
      <w:pPr>
        <w:pStyle w:val="Odsekzoznamu"/>
        <w:ind w:left="495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41A61" w:rsidRPr="00FB4F9B" w:rsidTr="00A12B08">
        <w:tc>
          <w:tcPr>
            <w:tcW w:w="9209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PREDMET</w:t>
            </w:r>
            <w:r w:rsidR="00A12B08">
              <w:rPr>
                <w:rFonts w:ascii="Times New Roman" w:hAnsi="Times New Roman"/>
                <w:b/>
              </w:rPr>
              <w:t xml:space="preserve"> VLASTIVEDA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1A61" w:rsidRPr="00FB4F9B" w:rsidTr="00F41A61">
        <w:tc>
          <w:tcPr>
            <w:tcW w:w="9062" w:type="dxa"/>
            <w:shd w:val="clear" w:color="auto" w:fill="E7E6E6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Názov predmetu: Vlastiveda</w:t>
            </w:r>
          </w:p>
        </w:tc>
      </w:tr>
      <w:tr w:rsidR="00F41A61" w:rsidRPr="00FB4F9B" w:rsidTr="00A12B08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Časový rozsah výučby spolu: </w:t>
            </w:r>
            <w:r w:rsidR="00A12B08">
              <w:rPr>
                <w:rFonts w:ascii="Times New Roman" w:hAnsi="Times New Roman"/>
                <w:b/>
              </w:rPr>
              <w:t>1 hodina týždenne, spolu 33 hodín</w:t>
            </w:r>
          </w:p>
        </w:tc>
      </w:tr>
      <w:tr w:rsidR="00F41A61" w:rsidRPr="00FB4F9B" w:rsidTr="00F41A61">
        <w:tc>
          <w:tcPr>
            <w:tcW w:w="9062" w:type="dxa"/>
            <w:shd w:val="clear" w:color="auto" w:fill="E7E6E6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Ročník: 3.ročník</w:t>
            </w:r>
          </w:p>
        </w:tc>
      </w:tr>
      <w:tr w:rsidR="00F41A61" w:rsidRPr="00FB4F9B" w:rsidTr="00A12B08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</w:t>
            </w:r>
            <w:r w:rsidR="00A12B08">
              <w:rPr>
                <w:rFonts w:ascii="Times New Roman" w:hAnsi="Times New Roman"/>
              </w:rPr>
              <w:t>škola, Námestie A. H. Škultétyho 9, Veľký Krtíš 990 01</w:t>
            </w:r>
          </w:p>
        </w:tc>
      </w:tr>
      <w:tr w:rsidR="00F41A61" w:rsidRPr="00FB4F9B" w:rsidTr="00F41A61">
        <w:tc>
          <w:tcPr>
            <w:tcW w:w="9062" w:type="dxa"/>
            <w:shd w:val="clear" w:color="auto" w:fill="E7E6E6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F41A61" w:rsidRPr="00FB4F9B" w:rsidTr="00A12B08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F41A61" w:rsidRPr="00FB4F9B" w:rsidRDefault="00F41A61" w:rsidP="00F41A61">
      <w:pPr>
        <w:jc w:val="both"/>
        <w:rPr>
          <w:rFonts w:ascii="Times New Roman" w:hAnsi="Times New Roman"/>
          <w:snapToGrid w:val="0"/>
        </w:rPr>
      </w:pPr>
      <w:r w:rsidRPr="00FB4F9B">
        <w:rPr>
          <w:rFonts w:ascii="Times New Roman" w:hAnsi="Times New Roman"/>
          <w:snapToGrid w:val="0"/>
        </w:rPr>
        <w:t>Vlastiveda je predmet, ktorý zahŕňa oblasť vzdelania venovanú poznávaniu svojej vlasti, svojho kraja, regiónu a samotnej obci. Vlastiveda je obsahovo naplnená emotívnym (dobrodružným) poznávaním, pozorovaním a hodnotením javov a celkovo dojmov z rodnej krajiny (okolie školy a bydliska). S tým súvisí aj poznanie seba samého, svojho miesta v rodine a v komunite, či už školy alebo partie kamarátov.  Ideálne je prepojenie vychádzok s prírodovedným,  kultúrnym, historickým prepojením.  Vlastiveda (Objavujeme Slovensko) je rozdelená na dve veľké časti, a to Príroda Slovenska a Slovensko v minulosti a dnes. V časti Príroda Slovenska je základom spoznanie vybratých prírodných krás (napr. pohoria, jaskyne) najmä prostredníctvom povestí, rozprávaní na základe obrázkov a i. Slovensko v minulosti a dnes sú príbehy historického rázu. Zakladá sa na spoznaní významných udalostí v histórii Slovákov, o ich zaradení v správnom časovom slede. (Cestujeme po Slovensku) žiaci spoznajú najvýznamnejšie a najatraktívnejšie prvky, časti regiónov. Realizácia je prostredníctvom „výletov“, jeden výlet po Slovensku je zameraný na jeden vybratý región. Dôraz je na práci s príbehmi a obrázkami, každý z nich znázorňuje jeden významný prvok regiónu a na čítaní zjednodušenej mapy</w:t>
      </w:r>
    </w:p>
    <w:p w:rsidR="00F41A61" w:rsidRPr="00FB4F9B" w:rsidRDefault="00F41A61" w:rsidP="00F41A61">
      <w:pPr>
        <w:tabs>
          <w:tab w:val="left" w:pos="2760"/>
        </w:tabs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F41A61" w:rsidRPr="00A12B08" w:rsidRDefault="00F41A61" w:rsidP="00A12B08">
      <w:pPr>
        <w:jc w:val="both"/>
        <w:rPr>
          <w:rFonts w:ascii="Times New Roman" w:hAnsi="Times New Roman"/>
          <w:color w:val="000000"/>
        </w:rPr>
      </w:pPr>
      <w:r w:rsidRPr="00FB4F9B">
        <w:rPr>
          <w:rFonts w:ascii="Times New Roman" w:hAnsi="Times New Roman"/>
          <w:color w:val="000000"/>
        </w:rPr>
        <w:t>Zatiaľ čo v 2. ročníku žiaci spoznávali svoje blízke okolie, v 3. ročníku je učivo rozdelené do tematických celkov a tém, v ktorých budú žiaci spoznávať naše Slovensko, oboznámia sa s krásami prírody, udalosťami z minulosti – z dejín – nielen svojho regiónu, ale celej našej vlasti – Slovenska. Naučia sa, čo je plán, mapa a na mape si budú vedieť nájsť aj svoju obec. V rámci tematických celkov sa v obsahu vyskytujú aj prierezové témy (uvedené v zátvorke za každým názvom tematického celku).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F41A61" w:rsidRPr="00FB4F9B" w:rsidTr="00A12B08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F41A61" w:rsidRPr="00FB4F9B" w:rsidTr="00A12B08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>Hlavným cieľom</w:t>
            </w:r>
            <w:r w:rsidR="00826210">
              <w:rPr>
                <w:rFonts w:ascii="Times New Roman" w:hAnsi="Times New Roman"/>
                <w:color w:val="000000"/>
                <w:lang w:eastAsia="cs-CZ"/>
              </w:rPr>
              <w:t xml:space="preserve"> vyučovania Vlastivedy je, aby t</w:t>
            </w:r>
            <w:r w:rsidRPr="00FB4F9B">
              <w:rPr>
                <w:rFonts w:ascii="Times New Roman" w:hAnsi="Times New Roman"/>
                <w:color w:val="000000"/>
                <w:lang w:eastAsia="cs-CZ"/>
              </w:rPr>
              <w:t>retiaci vedeli rozprávať o svojom rodnom kraji, krajine. Vedieť veku primerane odlíšiť vzťahy a väzby spoločenského a prírodného rázu</w:t>
            </w:r>
            <w:r w:rsidR="00826210">
              <w:rPr>
                <w:rFonts w:ascii="Times New Roman" w:hAnsi="Times New Roman"/>
                <w:color w:val="000000"/>
                <w:lang w:eastAsia="cs-CZ"/>
              </w:rPr>
              <w:t>. Pri každej vhodnej téme majú t</w:t>
            </w:r>
            <w:r w:rsidRPr="00FB4F9B">
              <w:rPr>
                <w:rFonts w:ascii="Times New Roman" w:hAnsi="Times New Roman"/>
                <w:color w:val="000000"/>
                <w:lang w:eastAsia="cs-CZ"/>
              </w:rPr>
              <w:t>retiaci využiť poznatky zo svojich pozorovaní a skúseností. Pri objavnom spoznaní rodného kraja sa</w:t>
            </w:r>
            <w:r w:rsidR="00826210">
              <w:rPr>
                <w:rFonts w:ascii="Times New Roman" w:hAnsi="Times New Roman"/>
                <w:color w:val="000000"/>
                <w:lang w:eastAsia="cs-CZ"/>
              </w:rPr>
              <w:t xml:space="preserve"> tr</w:t>
            </w:r>
            <w:r w:rsidRPr="00FB4F9B">
              <w:rPr>
                <w:rFonts w:ascii="Times New Roman" w:hAnsi="Times New Roman"/>
                <w:color w:val="000000"/>
                <w:lang w:eastAsia="cs-CZ"/>
              </w:rPr>
              <w:t>etiaci pútavou formou oboznámia so za</w:t>
            </w:r>
            <w:r w:rsidR="00826210">
              <w:rPr>
                <w:rFonts w:ascii="Times New Roman" w:hAnsi="Times New Roman"/>
                <w:color w:val="000000"/>
                <w:lang w:eastAsia="cs-CZ"/>
              </w:rPr>
              <w:t>ujímavými časťami Slovenska. Tre</w:t>
            </w: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tiaci majú pomocou obrázkov opísať pojmy, krajinu, pamiatky, ktoré už nie sú iba z ich bezprostredného okolia. Vedia ukázať na „ obrázkovej“ mape vybrané pohoria, jaskyne, rieky, mestá, ... stručne vedieť porozprávať o významných historických udalostiach. </w:t>
            </w:r>
          </w:p>
          <w:p w:rsidR="00F41A61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  <w:p w:rsidR="00826210" w:rsidRPr="00FB4F9B" w:rsidRDefault="00826210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  <w:p w:rsidR="00F41A61" w:rsidRPr="00FB4F9B" w:rsidRDefault="00826210" w:rsidP="008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 xml:space="preserve">Kognitívne ciele: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vlastnými slovami opísať obraz pozorovanej krajiny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porovnať rôzne obrazy krajiny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určovať svetové strany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lastRenderedPageBreak/>
              <w:t xml:space="preserve">- vedieť vytvoriť plán a čítať ho podľa mapových znakov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porovnávať rôzne typy máp a vedieť čítať geografickú a turistickú mapu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vymenovať susediace štáty so Slovenskom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vymenovať a čítať z mapy pohoria, rieky, jaskyne, kúpele,...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stručne povedať obsah povestí na vybranú tému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porozprávať o významných historických udalostiach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poznať významné osobnosti – M. Terézia, Štúr, Bernolák, M. R. Štefánik, J. Matuška,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poznať kultúrne a prírodné pamiatky zapísané v UNESCU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</w:p>
          <w:p w:rsidR="00F41A61" w:rsidRPr="00826210" w:rsidRDefault="00826210" w:rsidP="008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/>
                <w:b/>
                <w:color w:val="000000"/>
                <w:lang w:eastAsia="cs-CZ"/>
              </w:rPr>
              <w:t xml:space="preserve">Afektívne ciele: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>- získavať vzťah k ro</w:t>
            </w:r>
            <w:r w:rsidR="00826210">
              <w:rPr>
                <w:rFonts w:ascii="Times New Roman" w:hAnsi="Times New Roman"/>
                <w:color w:val="000000"/>
                <w:lang w:eastAsia="cs-CZ"/>
              </w:rPr>
              <w:t>dnému kraju a krajine v ktorej ž</w:t>
            </w: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ije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vštepovať lásku a obdiv k domovine a spojiť hrdosť ku kultúrnohistorickému dedičstvu a nádhernej prírode Slovenska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spolupracovať </w:t>
            </w:r>
            <w:r w:rsidR="00826210">
              <w:rPr>
                <w:rFonts w:ascii="Times New Roman" w:hAnsi="Times New Roman"/>
                <w:color w:val="000000"/>
                <w:lang w:eastAsia="cs-CZ"/>
              </w:rPr>
              <w:t>na spoločných projektoch, dodržiavať</w:t>
            </w: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 pravidlá práce v skupine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cs-CZ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 xml:space="preserve">- poznať chránené územia a vedieť ako sa v nich správať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color w:val="000000"/>
                <w:lang w:eastAsia="cs-CZ"/>
              </w:rPr>
              <w:t>- ochrana objektov kultúrneho a prírodného dedičstva</w:t>
            </w:r>
          </w:p>
        </w:tc>
      </w:tr>
    </w:tbl>
    <w:p w:rsidR="00F41A61" w:rsidRPr="00FB4F9B" w:rsidRDefault="00F41A61" w:rsidP="00E92C37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20"/>
      </w:tblGrid>
      <w:tr w:rsidR="00F41A61" w:rsidRPr="00FB4F9B" w:rsidTr="00E92C37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E92C37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shd w:val="clear" w:color="auto" w:fill="C2D69B" w:themeFill="accent3" w:themeFillTint="99"/>
          </w:tcPr>
          <w:p w:rsidR="00F41A61" w:rsidRPr="00FB4F9B" w:rsidRDefault="00F41A61" w:rsidP="00E92C37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F41A61" w:rsidRPr="00FB4F9B" w:rsidTr="00A12B08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1.</w:t>
            </w:r>
          </w:p>
        </w:tc>
        <w:tc>
          <w:tcPr>
            <w:tcW w:w="8820" w:type="dxa"/>
            <w:shd w:val="clear" w:color="auto" w:fill="FFFFFF"/>
          </w:tcPr>
          <w:p w:rsidR="00F41A61" w:rsidRPr="00FB4F9B" w:rsidRDefault="00F41A61" w:rsidP="00F41A61">
            <w:pPr>
              <w:pStyle w:val="Default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FB4F9B">
              <w:rPr>
                <w:b/>
                <w:sz w:val="22"/>
                <w:szCs w:val="22"/>
              </w:rPr>
              <w:t>Čitateľskú gramotnosť</w:t>
            </w:r>
          </w:p>
          <w:p w:rsidR="00F41A61" w:rsidRPr="00FB4F9B" w:rsidRDefault="00F41A61" w:rsidP="00F41A61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Učebný predmet vedie žiakov k rozvíjaniu komunikatívnej kompetencie tým, že umožňuje prezentáciu slovnú alebo písomnú navštívenej oblasti na Slovensku alebo interpretácii prečítanej alebo vypočutej povesti, piesne, básne </w:t>
            </w:r>
            <w:proofErr w:type="spellStart"/>
            <w:r w:rsidRPr="00FB4F9B">
              <w:rPr>
                <w:sz w:val="22"/>
                <w:szCs w:val="22"/>
              </w:rPr>
              <w:t>viažúcej</w:t>
            </w:r>
            <w:proofErr w:type="spellEnd"/>
            <w:r w:rsidRPr="00FB4F9B">
              <w:rPr>
                <w:sz w:val="22"/>
                <w:szCs w:val="22"/>
              </w:rPr>
              <w:t xml:space="preserve"> sa k regiónu alebo ku Slovensku. Učivo o Slovensku rozvíja aj čitateľskú gramotnosť tým, že jednak žiaci majú možnosť interpretovať umelecké texty z literatúry alebo odborného textu ale taktiež majú možnosť rozvíjať si schopnosť opisu obrázkov, diagramov, kresieb a pod. </w:t>
            </w:r>
          </w:p>
        </w:tc>
      </w:tr>
      <w:tr w:rsidR="00F41A61" w:rsidRPr="00FB4F9B" w:rsidTr="00A12B08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2.</w:t>
            </w:r>
          </w:p>
        </w:tc>
        <w:tc>
          <w:tcPr>
            <w:tcW w:w="8820" w:type="dxa"/>
            <w:shd w:val="clear" w:color="auto" w:fill="FFFFFF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FB4F9B">
              <w:rPr>
                <w:rFonts w:ascii="Times New Roman" w:hAnsi="Times New Roman"/>
                <w:b/>
                <w:bCs/>
                <w:lang w:eastAsia="cs-CZ"/>
              </w:rPr>
              <w:t>Sociálne komunikačné kompetencie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 vyjadruje sa súvisle a výstižne písomnou aj ústnou formou adekvátnou primárnemu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stupňu vzdelávania,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-dokáže určitý čas sústredene načúvať, náležite reagovať, používať vhodné argumenty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a vyjadriť svoj názor,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-uplatňuje ústretovú komunikáciu pre vytváranie dobrých vzťahov so spolužiakmi,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učiteľmi, rodičmi a s ďalšími ľuďmi, s ktorými prichádza do kontaktu,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-rozumie rôznym typom doteraz používaných textov a bežne používaným prejavom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neverbálnej komunikácie a dokáže na ne adekvátne reagovať,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-na základnej úrovni využíva technické prostriedky medzi osobnej komunikácie,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lang w:eastAsia="cs-CZ"/>
              </w:rPr>
              <w:t>-chápe význam rešpektovania kultúrnej rozmanitosti,</w:t>
            </w:r>
          </w:p>
        </w:tc>
      </w:tr>
      <w:tr w:rsidR="00F41A61" w:rsidRPr="00FB4F9B" w:rsidTr="00A12B08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3.</w:t>
            </w:r>
          </w:p>
        </w:tc>
        <w:tc>
          <w:tcPr>
            <w:tcW w:w="8820" w:type="dxa"/>
            <w:shd w:val="clear" w:color="auto" w:fill="FFFFFF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FB4F9B">
              <w:rPr>
                <w:rFonts w:ascii="Times New Roman" w:hAnsi="Times New Roman"/>
                <w:b/>
                <w:bCs/>
                <w:lang w:eastAsia="cs-CZ"/>
              </w:rPr>
              <w:t>Kompetencia učiť sa učiť sa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 získava schopnosť sebareflexie pri poznávaní svojich myšlienkových postupov,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-na základe poskytovaných možností uplatňuje základy rôznych techník učenia sa 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efektívne si osvojuje poznatky a študijné návyky,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 vyberá a hodnotí získané informácie, spracováva ich a využíva vo svojom učení a v iných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činnostiach, zlepšuje svoju vytrvalosť a iniciatívu, hodnotí svoj pokrok, akceptuje spätnú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lang w:eastAsia="cs-CZ"/>
              </w:rPr>
              <w:t>väzbu a uvedomuje si svoje rozvojové možnosti</w:t>
            </w:r>
          </w:p>
        </w:tc>
      </w:tr>
      <w:tr w:rsidR="00F41A61" w:rsidRPr="00FB4F9B" w:rsidTr="00A12B08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4.</w:t>
            </w:r>
          </w:p>
        </w:tc>
        <w:tc>
          <w:tcPr>
            <w:tcW w:w="8820" w:type="dxa"/>
            <w:shd w:val="clear" w:color="auto" w:fill="FFFFFF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FB4F9B">
              <w:rPr>
                <w:rFonts w:ascii="Times New Roman" w:hAnsi="Times New Roman"/>
                <w:b/>
                <w:bCs/>
                <w:lang w:eastAsia="cs-CZ"/>
              </w:rPr>
              <w:t>Spôsobilosť v oblasti informačných a komunikačných technológií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lang w:eastAsia="cs-CZ"/>
              </w:rPr>
              <w:t>-prejavuje radosť zo samostatne získaných informácií</w:t>
            </w:r>
          </w:p>
        </w:tc>
      </w:tr>
      <w:tr w:rsidR="00F41A61" w:rsidRPr="00FB4F9B" w:rsidTr="00A12B08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5.</w:t>
            </w:r>
          </w:p>
        </w:tc>
        <w:tc>
          <w:tcPr>
            <w:tcW w:w="8820" w:type="dxa"/>
            <w:shd w:val="clear" w:color="auto" w:fill="FFFFFF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FB4F9B">
              <w:rPr>
                <w:rFonts w:ascii="Times New Roman" w:hAnsi="Times New Roman"/>
                <w:b/>
                <w:bCs/>
                <w:lang w:eastAsia="cs-CZ"/>
              </w:rPr>
              <w:t>Spôsobilosť učiť sa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-dokáže pracovať samostatne s učebnicami, pracovnými zošitmi a pomôckami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 prejavuje aktivitu v individuálnom i skupinovom učení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</w:tr>
      <w:tr w:rsidR="00F41A61" w:rsidRPr="00FB4F9B" w:rsidTr="00A12B08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6</w:t>
            </w:r>
          </w:p>
        </w:tc>
        <w:tc>
          <w:tcPr>
            <w:tcW w:w="8820" w:type="dxa"/>
            <w:shd w:val="clear" w:color="auto" w:fill="FFFFFF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FB4F9B">
              <w:rPr>
                <w:rFonts w:ascii="Times New Roman" w:hAnsi="Times New Roman"/>
                <w:b/>
                <w:bCs/>
                <w:lang w:eastAsia="cs-CZ"/>
              </w:rPr>
              <w:t>Spôsobilosť riešiť problémy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-dokáže popísať problém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-v odôvodnených prípadoch dokáže privolať potrebnú pomoc</w:t>
            </w:r>
          </w:p>
        </w:tc>
      </w:tr>
      <w:tr w:rsidR="00F41A61" w:rsidRPr="00FB4F9B" w:rsidTr="00A12B08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8820" w:type="dxa"/>
            <w:shd w:val="clear" w:color="auto" w:fill="FFFFFF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FB4F9B">
              <w:rPr>
                <w:rFonts w:ascii="Times New Roman" w:hAnsi="Times New Roman"/>
                <w:b/>
                <w:bCs/>
                <w:lang w:eastAsia="cs-CZ"/>
              </w:rPr>
              <w:t>Osobné sociálne a občianske spôsobilosti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-pozná svoje povinnosti, dokáže rešpektovať a prijímať príkazy kompetentných osôb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24"/>
        <w:gridCol w:w="1407"/>
      </w:tblGrid>
      <w:tr w:rsidR="00F41A61" w:rsidRPr="00FB4F9B" w:rsidTr="00826210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Tematické celky</w:t>
            </w:r>
          </w:p>
        </w:tc>
        <w:tc>
          <w:tcPr>
            <w:tcW w:w="140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F41A61" w:rsidRPr="00FB4F9B" w:rsidTr="00A65FA2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124" w:type="dxa"/>
          </w:tcPr>
          <w:p w:rsidR="00F41A61" w:rsidRPr="00826210" w:rsidRDefault="00826210" w:rsidP="00A12B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cs-CZ"/>
              </w:rPr>
            </w:pPr>
            <w:r>
              <w:rPr>
                <w:rFonts w:ascii="Times New Roman" w:hAnsi="Times New Roman"/>
                <w:bCs/>
                <w:lang w:eastAsia="cs-CZ"/>
              </w:rPr>
              <w:t>Moja obec</w:t>
            </w:r>
          </w:p>
        </w:tc>
        <w:tc>
          <w:tcPr>
            <w:tcW w:w="1407" w:type="dxa"/>
          </w:tcPr>
          <w:p w:rsidR="00F41A61" w:rsidRPr="00826210" w:rsidRDefault="00826210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</w:tr>
    </w:tbl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652"/>
        <w:gridCol w:w="1462"/>
        <w:gridCol w:w="1847"/>
      </w:tblGrid>
      <w:tr w:rsidR="00F41A61" w:rsidRPr="00FB4F9B" w:rsidTr="00842155">
        <w:tc>
          <w:tcPr>
            <w:tcW w:w="12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65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84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842155">
        <w:tc>
          <w:tcPr>
            <w:tcW w:w="1242" w:type="dxa"/>
            <w:vMerge w:val="restart"/>
            <w:shd w:val="clear" w:color="auto" w:fill="C2D69B" w:themeFill="accent3" w:themeFillTint="99"/>
          </w:tcPr>
          <w:p w:rsidR="00F41A61" w:rsidRPr="00FB4F9B" w:rsidRDefault="00826210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Moja obec</w:t>
            </w:r>
          </w:p>
        </w:tc>
        <w:tc>
          <w:tcPr>
            <w:tcW w:w="1276" w:type="dxa"/>
            <w:shd w:val="clear" w:color="auto" w:fill="FFFFFF"/>
          </w:tcPr>
          <w:p w:rsidR="00F41A61" w:rsidRPr="00826210" w:rsidRDefault="00F41A61" w:rsidP="008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826210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Moja obec, miestna krajina, okolie školy, bydliska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sz w:val="24"/>
                <w:szCs w:val="24"/>
                <w:lang w:eastAsia="cs-CZ"/>
              </w:rPr>
              <w:t>-</w:t>
            </w:r>
            <w:r w:rsidRPr="00FB4F9B">
              <w:rPr>
                <w:rFonts w:ascii="Times New Roman" w:hAnsi="Times New Roman"/>
                <w:lang w:eastAsia="cs-CZ"/>
              </w:rPr>
              <w:t>Pozorovanie 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-porovnávanie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-Rozhovor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FB4F9B">
              <w:rPr>
                <w:rFonts w:ascii="Times New Roman" w:hAnsi="Times New Roman"/>
                <w:sz w:val="23"/>
                <w:szCs w:val="23"/>
              </w:rPr>
              <w:t>- motivačné (rozprávanie, rozhovor, demonštrácia,  pochvala, povzbudenie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62" w:type="dxa"/>
          </w:tcPr>
          <w:p w:rsidR="00F41A61" w:rsidRPr="00FB4F9B" w:rsidRDefault="00826210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FB4F9B">
              <w:rPr>
                <w:rFonts w:ascii="Times New Roman" w:hAnsi="Times New Roman"/>
              </w:rPr>
              <w:t>vychádzka do okolia školy</w:t>
            </w:r>
          </w:p>
          <w:p w:rsidR="00826210" w:rsidRDefault="00826210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-prírodné</w:t>
            </w:r>
          </w:p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prostredie</w:t>
            </w:r>
          </w:p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F41A61" w:rsidRPr="00842155" w:rsidRDefault="00826210" w:rsidP="008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Žiak vie:</w:t>
            </w:r>
          </w:p>
          <w:p w:rsidR="00826210" w:rsidRDefault="00826210" w:rsidP="008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 xml:space="preserve">napísať </w:t>
            </w:r>
            <w:r>
              <w:rPr>
                <w:rFonts w:ascii="Times New Roman" w:hAnsi="Times New Roman"/>
                <w:lang w:eastAsia="cs-CZ"/>
              </w:rPr>
              <w:t>presný názov svojej obce (adresu svojej školy, bydliska)</w:t>
            </w:r>
          </w:p>
          <w:p w:rsidR="00826210" w:rsidRPr="00FB4F9B" w:rsidRDefault="00826210" w:rsidP="00826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zaradiť</w:t>
            </w:r>
            <w:r>
              <w:rPr>
                <w:rFonts w:ascii="Times New Roman" w:hAnsi="Times New Roman"/>
                <w:lang w:eastAsia="cs-CZ"/>
              </w:rPr>
              <w:t xml:space="preserve"> obec, kde býva, medzi mestá a dediny.</w:t>
            </w:r>
          </w:p>
        </w:tc>
      </w:tr>
      <w:tr w:rsidR="00F41A61" w:rsidRPr="00FB4F9B" w:rsidTr="00842155">
        <w:tc>
          <w:tcPr>
            <w:tcW w:w="1242" w:type="dxa"/>
            <w:vMerge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C4214E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Sme na sever (podľa poludňajšieho tieňa), svetové strany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Demonštrácia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praktický – nácvik zručností (zážitkové učenie) – grafické práce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manipulačné metódy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6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forma skupinovej,</w:t>
            </w:r>
          </w:p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F41A61" w:rsidRPr="00842155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Žiak vie/ovláda:</w:t>
            </w:r>
          </w:p>
          <w:p w:rsidR="00F41A61" w:rsidRDefault="00C4214E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 xml:space="preserve">určiť </w:t>
            </w:r>
            <w:r>
              <w:rPr>
                <w:rFonts w:ascii="Times New Roman" w:hAnsi="Times New Roman"/>
                <w:lang w:eastAsia="cs-CZ"/>
              </w:rPr>
              <w:t>smer na sever podľa poludňajšieho tieňa,</w:t>
            </w:r>
          </w:p>
          <w:p w:rsidR="00C4214E" w:rsidRDefault="00C4214E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 xml:space="preserve">identifikovať </w:t>
            </w:r>
            <w:r>
              <w:rPr>
                <w:rFonts w:ascii="Times New Roman" w:hAnsi="Times New Roman"/>
                <w:lang w:eastAsia="cs-CZ"/>
              </w:rPr>
              <w:t>svetové strany v krajine</w:t>
            </w:r>
          </w:p>
          <w:p w:rsidR="00C4214E" w:rsidRPr="00FB4F9B" w:rsidRDefault="00C4214E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orientovať sa</w:t>
            </w:r>
            <w:r>
              <w:rPr>
                <w:rFonts w:ascii="Times New Roman" w:hAnsi="Times New Roman"/>
                <w:lang w:eastAsia="cs-CZ"/>
              </w:rPr>
              <w:t xml:space="preserve"> v okolí školy a bydliska pomocou svetových strán a významných objektov v miestnej krajine.</w:t>
            </w:r>
          </w:p>
        </w:tc>
      </w:tr>
      <w:tr w:rsidR="00F41A61" w:rsidRPr="00FB4F9B" w:rsidTr="00842155">
        <w:tc>
          <w:tcPr>
            <w:tcW w:w="1242" w:type="dxa"/>
            <w:vMerge/>
            <w:shd w:val="clear" w:color="auto" w:fill="C2D69B" w:themeFill="accent3" w:themeFillTint="99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C4214E" w:rsidRDefault="00F41A61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C4214E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Cesta do školy a bezpečnostné pravidlá pri ceste do školy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-pozorovanie 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porovnávanie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-rozhovor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4F9B">
              <w:rPr>
                <w:rFonts w:ascii="Times New Roman" w:hAnsi="Times New Roman"/>
              </w:rPr>
              <w:t>- predvádzanie projekcie, prezentácia</w:t>
            </w:r>
          </w:p>
        </w:tc>
        <w:tc>
          <w:tcPr>
            <w:tcW w:w="1462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prírodné prostredie</w:t>
            </w:r>
          </w:p>
        </w:tc>
        <w:tc>
          <w:tcPr>
            <w:tcW w:w="1847" w:type="dxa"/>
          </w:tcPr>
          <w:p w:rsidR="00F41A61" w:rsidRDefault="00C4214E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Žiak vie/ovláda</w:t>
            </w:r>
            <w:r>
              <w:rPr>
                <w:rFonts w:ascii="Times New Roman" w:hAnsi="Times New Roman"/>
                <w:lang w:eastAsia="cs-CZ"/>
              </w:rPr>
              <w:t>:</w:t>
            </w:r>
          </w:p>
          <w:p w:rsidR="00C4214E" w:rsidRDefault="00C4214E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 xml:space="preserve">porozprávať </w:t>
            </w:r>
            <w:r>
              <w:rPr>
                <w:rFonts w:ascii="Times New Roman" w:hAnsi="Times New Roman"/>
                <w:lang w:eastAsia="cs-CZ"/>
              </w:rPr>
              <w:t>vlastnými slovami cestu do školy alebo zo školy domov</w:t>
            </w:r>
          </w:p>
          <w:p w:rsidR="00C4214E" w:rsidRDefault="00C4214E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opísať</w:t>
            </w:r>
            <w:r>
              <w:rPr>
                <w:rFonts w:ascii="Times New Roman" w:hAnsi="Times New Roman"/>
                <w:lang w:eastAsia="cs-CZ"/>
              </w:rPr>
              <w:t xml:space="preserve"> svoju cestu (napr. aké domy, ulice).</w:t>
            </w:r>
          </w:p>
          <w:p w:rsidR="00A31F8B" w:rsidRDefault="00A31F8B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opísať</w:t>
            </w:r>
            <w:r>
              <w:rPr>
                <w:rFonts w:ascii="Times New Roman" w:hAnsi="Times New Roman"/>
                <w:lang w:eastAsia="cs-CZ"/>
              </w:rPr>
              <w:t xml:space="preserve"> svoju obec</w:t>
            </w:r>
          </w:p>
          <w:p w:rsidR="00A31F8B" w:rsidRDefault="00A31F8B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 xml:space="preserve">zhotoviť </w:t>
            </w:r>
            <w:r>
              <w:rPr>
                <w:rFonts w:ascii="Times New Roman" w:hAnsi="Times New Roman"/>
                <w:lang w:eastAsia="cs-CZ"/>
              </w:rPr>
              <w:t xml:space="preserve">jednoduchý </w:t>
            </w:r>
            <w:r>
              <w:rPr>
                <w:rFonts w:ascii="Times New Roman" w:hAnsi="Times New Roman"/>
                <w:lang w:eastAsia="cs-CZ"/>
              </w:rPr>
              <w:lastRenderedPageBreak/>
              <w:t>nákres okolia školy a bydliska</w:t>
            </w:r>
          </w:p>
          <w:p w:rsidR="00A31F8B" w:rsidRDefault="00A31F8B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ukázať</w:t>
            </w:r>
            <w:r>
              <w:rPr>
                <w:rFonts w:ascii="Times New Roman" w:hAnsi="Times New Roman"/>
                <w:lang w:eastAsia="cs-CZ"/>
              </w:rPr>
              <w:t xml:space="preserve"> na mape Slovenska svoju obec</w:t>
            </w:r>
          </w:p>
          <w:p w:rsidR="00A31F8B" w:rsidRDefault="00A31F8B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 xml:space="preserve">identifikovať </w:t>
            </w:r>
            <w:r>
              <w:rPr>
                <w:rFonts w:ascii="Times New Roman" w:hAnsi="Times New Roman"/>
                <w:lang w:eastAsia="cs-CZ"/>
              </w:rPr>
              <w:t>na mape pohoria, nížiny, rieky a cesty (podľa farieb)</w:t>
            </w:r>
          </w:p>
          <w:p w:rsidR="00A31F8B" w:rsidRPr="00FB4F9B" w:rsidRDefault="00842155" w:rsidP="00C421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o</w:t>
            </w:r>
            <w:r w:rsidR="00A31F8B" w:rsidRPr="00842155">
              <w:rPr>
                <w:rFonts w:ascii="Times New Roman" w:hAnsi="Times New Roman"/>
                <w:b/>
                <w:lang w:eastAsia="cs-CZ"/>
              </w:rPr>
              <w:t>písať</w:t>
            </w:r>
            <w:r w:rsidR="00A31F8B">
              <w:rPr>
                <w:rFonts w:ascii="Times New Roman" w:hAnsi="Times New Roman"/>
                <w:lang w:eastAsia="cs-CZ"/>
              </w:rPr>
              <w:t xml:space="preserve"> spôsob života obyvateľov obce- iné v meste, iné na dedine, ako sa starať o okolie, ako tráviť voľný čas</w:t>
            </w:r>
          </w:p>
        </w:tc>
      </w:tr>
      <w:tr w:rsidR="00F41A61" w:rsidRPr="00FB4F9B" w:rsidTr="00842155">
        <w:tc>
          <w:tcPr>
            <w:tcW w:w="1242" w:type="dxa"/>
            <w:vMerge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C4214E" w:rsidP="00F41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Znaky jesene, zmeny v prírode a dĺžky dňa a noci, zber úrody, príprava živočíchov na zimu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- názornosti</w:t>
            </w:r>
          </w:p>
          <w:p w:rsidR="00F41A61" w:rsidRPr="00FB4F9B" w:rsidRDefault="00C4214E" w:rsidP="00C4214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-pozorovanie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- individuálna práca</w:t>
            </w:r>
          </w:p>
        </w:tc>
        <w:tc>
          <w:tcPr>
            <w:tcW w:w="146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frontálne vyučovanie v triede</w:t>
            </w:r>
          </w:p>
        </w:tc>
        <w:tc>
          <w:tcPr>
            <w:tcW w:w="1847" w:type="dxa"/>
          </w:tcPr>
          <w:p w:rsidR="00F41A61" w:rsidRPr="00842155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2155">
              <w:rPr>
                <w:rFonts w:ascii="Times New Roman" w:hAnsi="Times New Roman"/>
                <w:b/>
              </w:rPr>
              <w:t>Žiak vie/ovláda:</w:t>
            </w:r>
          </w:p>
          <w:p w:rsidR="00F41A61" w:rsidRPr="00FB4F9B" w:rsidRDefault="00A31F8B" w:rsidP="00C4214E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charakterizovať</w:t>
            </w:r>
            <w:r>
              <w:rPr>
                <w:rFonts w:ascii="Times New Roman" w:hAnsi="Times New Roman"/>
                <w:lang w:eastAsia="cs-CZ"/>
              </w:rPr>
              <w:t xml:space="preserve"> zmeny vo svojej obci(prírode) na jeseň a použiť pri tom vlastné pozorovania a skúsenosti</w:t>
            </w:r>
          </w:p>
        </w:tc>
      </w:tr>
      <w:tr w:rsidR="00F41A61" w:rsidRPr="00FB4F9B" w:rsidTr="00842155">
        <w:tc>
          <w:tcPr>
            <w:tcW w:w="1242" w:type="dxa"/>
            <w:vMerge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A31F8B" w:rsidRPr="00FB4F9B" w:rsidRDefault="00A31F8B" w:rsidP="00A3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cs-CZ"/>
              </w:rPr>
            </w:pP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A31F8B" w:rsidRDefault="00A31F8B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Predkovia, dedina alebo mesto a jej obyvatelia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metódy práce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s mapou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FB4F9B">
              <w:rPr>
                <w:rFonts w:ascii="Times New Roman" w:hAnsi="Times New Roman"/>
                <w:lang w:eastAsia="cs-CZ"/>
              </w:rPr>
              <w:t>-</w:t>
            </w:r>
            <w:r w:rsidRPr="00FB4F9B">
              <w:rPr>
                <w:rFonts w:ascii="Times New Roman" w:hAnsi="Times New Roman"/>
              </w:rPr>
              <w:t xml:space="preserve"> demonštrácie</w:t>
            </w:r>
          </w:p>
        </w:tc>
        <w:tc>
          <w:tcPr>
            <w:tcW w:w="146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F41A61" w:rsidRPr="00842155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Žiak vie/ovláda:</w:t>
            </w:r>
          </w:p>
          <w:p w:rsidR="00F41A61" w:rsidRDefault="00A31F8B" w:rsidP="00A3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porozprávať,</w:t>
            </w:r>
            <w:r>
              <w:rPr>
                <w:rFonts w:ascii="Times New Roman" w:hAnsi="Times New Roman"/>
                <w:lang w:eastAsia="cs-CZ"/>
              </w:rPr>
              <w:t xml:space="preserve"> ako si ľudia pripomínajú svojich predkov a priateľov (Pamiatka zosnulých) na jeseň</w:t>
            </w:r>
          </w:p>
          <w:p w:rsidR="00A31F8B" w:rsidRPr="00FB4F9B" w:rsidRDefault="00A31F8B" w:rsidP="00A3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zostrojiť</w:t>
            </w:r>
            <w:r>
              <w:rPr>
                <w:rFonts w:ascii="Times New Roman" w:hAnsi="Times New Roman"/>
                <w:lang w:eastAsia="cs-CZ"/>
              </w:rPr>
              <w:t xml:space="preserve"> časovú priamku vlastnej rodiny a rodinných príslušníkov</w:t>
            </w:r>
          </w:p>
        </w:tc>
      </w:tr>
      <w:tr w:rsidR="00F41A61" w:rsidRPr="00FB4F9B" w:rsidTr="00842155">
        <w:tc>
          <w:tcPr>
            <w:tcW w:w="1242" w:type="dxa"/>
            <w:vMerge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A31F8B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Znaky zimy, starostlivosť o zver v prírode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FB4F9B">
              <w:rPr>
                <w:rFonts w:ascii="Times New Roman" w:hAnsi="Times New Roman"/>
                <w:lang w:eastAsia="cs-CZ"/>
              </w:rPr>
              <w:t xml:space="preserve"> tvorba projektov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a prezentačné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lang w:eastAsia="cs-CZ"/>
              </w:rPr>
              <w:t>zručnosti</w:t>
            </w:r>
          </w:p>
        </w:tc>
        <w:tc>
          <w:tcPr>
            <w:tcW w:w="146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-skupinové vyučovanie v triede</w:t>
            </w:r>
          </w:p>
        </w:tc>
        <w:tc>
          <w:tcPr>
            <w:tcW w:w="1847" w:type="dxa"/>
          </w:tcPr>
          <w:p w:rsidR="00F41A61" w:rsidRPr="00842155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 xml:space="preserve">Žiak vie/ovláda: </w:t>
            </w:r>
          </w:p>
          <w:p w:rsidR="00F41A61" w:rsidRDefault="00A31F8B" w:rsidP="00A3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- </w:t>
            </w:r>
            <w:r w:rsidR="0031263A" w:rsidRPr="00842155">
              <w:rPr>
                <w:rFonts w:ascii="Times New Roman" w:hAnsi="Times New Roman"/>
                <w:b/>
                <w:lang w:eastAsia="cs-CZ"/>
              </w:rPr>
              <w:t xml:space="preserve">charakterizovať </w:t>
            </w:r>
            <w:r w:rsidR="0031263A">
              <w:rPr>
                <w:rFonts w:ascii="Times New Roman" w:hAnsi="Times New Roman"/>
                <w:lang w:eastAsia="cs-CZ"/>
              </w:rPr>
              <w:t>zmeny vo svojej obci v zime (vlastné pozorovania)</w:t>
            </w:r>
          </w:p>
          <w:p w:rsidR="0031263A" w:rsidRPr="00FB4F9B" w:rsidRDefault="0031263A" w:rsidP="00A31F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</w:tr>
      <w:tr w:rsidR="00F41A61" w:rsidRPr="00FB4F9B" w:rsidTr="00842155">
        <w:tc>
          <w:tcPr>
            <w:tcW w:w="1242" w:type="dxa"/>
            <w:vMerge w:val="restart"/>
            <w:shd w:val="clear" w:color="auto" w:fill="C2D69B" w:themeFill="accent3" w:themeFillTint="99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:rsidR="00F41A61" w:rsidRPr="00FB4F9B" w:rsidRDefault="00F41A61" w:rsidP="00F41A61">
            <w:pPr>
              <w:spacing w:after="0"/>
              <w:rPr>
                <w:rFonts w:ascii="Times New Roman" w:hAnsi="Times New Roman"/>
                <w:b/>
              </w:rPr>
            </w:pP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31263A" w:rsidRDefault="00F41A61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31263A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Zimné sviatky, pamätihodnosti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Vysvetľovanie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6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frontálne vyučovanie.</w:t>
            </w:r>
          </w:p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-v triede</w:t>
            </w:r>
          </w:p>
        </w:tc>
        <w:tc>
          <w:tcPr>
            <w:tcW w:w="1847" w:type="dxa"/>
          </w:tcPr>
          <w:p w:rsidR="00F41A61" w:rsidRPr="00842155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Žiak vie/ovláda:</w:t>
            </w:r>
          </w:p>
          <w:p w:rsidR="00F41A61" w:rsidRPr="0031263A" w:rsidRDefault="0031263A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-vlastnými slovami </w:t>
            </w:r>
            <w:r w:rsidRPr="00842155">
              <w:rPr>
                <w:rFonts w:ascii="Times New Roman" w:hAnsi="Times New Roman"/>
                <w:b/>
                <w:lang w:eastAsia="cs-CZ"/>
              </w:rPr>
              <w:t>porozprávať</w:t>
            </w:r>
            <w:r>
              <w:rPr>
                <w:rFonts w:ascii="Times New Roman" w:hAnsi="Times New Roman"/>
                <w:lang w:eastAsia="cs-CZ"/>
              </w:rPr>
              <w:t xml:space="preserve"> o sviatočných dňoch v obci na rozhraní </w:t>
            </w:r>
            <w:r>
              <w:rPr>
                <w:rFonts w:ascii="Times New Roman" w:hAnsi="Times New Roman"/>
                <w:lang w:eastAsia="cs-CZ"/>
              </w:rPr>
              <w:lastRenderedPageBreak/>
              <w:t>kalendárnych rokov (Vianoce, Silvester, Nový rok, Traja králi)</w:t>
            </w:r>
          </w:p>
        </w:tc>
      </w:tr>
      <w:tr w:rsidR="00F41A61" w:rsidRPr="00FB4F9B" w:rsidTr="00842155">
        <w:tc>
          <w:tcPr>
            <w:tcW w:w="1242" w:type="dxa"/>
            <w:vMerge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31263A" w:rsidRDefault="00F41A61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31263A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Významní rodáci, zmienky o obci a jej okolí v povestiach, piesňach, známe udalosti v obci, historické pamiatky v obci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-rozhovor,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pozorovanie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-čítanie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-práca</w:t>
            </w:r>
          </w:p>
          <w:p w:rsidR="00F41A61" w:rsidRPr="00FB4F9B" w:rsidRDefault="0031263A" w:rsidP="00F41A6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s internetom</w:t>
            </w:r>
          </w:p>
        </w:tc>
        <w:tc>
          <w:tcPr>
            <w:tcW w:w="146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frontálne v triede,</w:t>
            </w:r>
          </w:p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F41A61" w:rsidRPr="00842155" w:rsidRDefault="0031263A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Žiak vie:</w:t>
            </w:r>
          </w:p>
          <w:p w:rsidR="0031263A" w:rsidRDefault="0031263A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určiť</w:t>
            </w:r>
            <w:r>
              <w:rPr>
                <w:rFonts w:ascii="Times New Roman" w:hAnsi="Times New Roman"/>
                <w:lang w:eastAsia="cs-CZ"/>
              </w:rPr>
              <w:t xml:space="preserve"> dve historické pamiatky v obci</w:t>
            </w:r>
          </w:p>
          <w:p w:rsidR="0031263A" w:rsidRDefault="0031263A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 xml:space="preserve">prerozprávať </w:t>
            </w:r>
            <w:r>
              <w:rPr>
                <w:rFonts w:ascii="Times New Roman" w:hAnsi="Times New Roman"/>
                <w:lang w:eastAsia="cs-CZ"/>
              </w:rPr>
              <w:t>jednu povesť, pieseň či báseň, ktorá sa viaže k obci alebo jej okoliu</w:t>
            </w:r>
          </w:p>
          <w:p w:rsidR="0031263A" w:rsidRDefault="0031263A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</w:p>
          <w:p w:rsidR="0031263A" w:rsidRPr="00FB4F9B" w:rsidRDefault="0031263A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určiť</w:t>
            </w:r>
            <w:r>
              <w:rPr>
                <w:rFonts w:ascii="Times New Roman" w:hAnsi="Times New Roman"/>
                <w:lang w:eastAsia="cs-CZ"/>
              </w:rPr>
              <w:t xml:space="preserve"> významné kultúrne a športové podujatie konajúce sa v obci</w:t>
            </w:r>
          </w:p>
        </w:tc>
      </w:tr>
      <w:tr w:rsidR="00F41A61" w:rsidRPr="00FB4F9B" w:rsidTr="00842155">
        <w:tc>
          <w:tcPr>
            <w:tcW w:w="1242" w:type="dxa"/>
            <w:vMerge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31263A" w:rsidRDefault="00F41A61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31263A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Znaky jari, zmeny v prírode  a dĺžky dňa a noci, jarné práce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metódy práce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s mapou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-práca s internetom,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4F9B">
              <w:rPr>
                <w:rFonts w:ascii="Times New Roman" w:hAnsi="Times New Roman"/>
                <w:lang w:eastAsia="cs-CZ"/>
              </w:rPr>
              <w:t>-metóda pozorovania ,porovnávania</w:t>
            </w:r>
          </w:p>
        </w:tc>
        <w:tc>
          <w:tcPr>
            <w:tcW w:w="146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prírodné prostredie,</w:t>
            </w:r>
          </w:p>
          <w:p w:rsidR="00F41A61" w:rsidRPr="00FB4F9B" w:rsidRDefault="00F41A61" w:rsidP="003126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F41A61" w:rsidRPr="00842155" w:rsidRDefault="00F41A61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</w:t>
            </w:r>
            <w:r w:rsidR="0031263A" w:rsidRPr="00842155">
              <w:rPr>
                <w:rFonts w:ascii="Times New Roman" w:hAnsi="Times New Roman"/>
                <w:b/>
                <w:lang w:eastAsia="cs-CZ"/>
              </w:rPr>
              <w:t>iak vie:</w:t>
            </w:r>
          </w:p>
          <w:p w:rsidR="0031263A" w:rsidRPr="00FB4F9B" w:rsidRDefault="0031263A" w:rsidP="00312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 xml:space="preserve">charakterizovať </w:t>
            </w:r>
            <w:r>
              <w:rPr>
                <w:rFonts w:ascii="Times New Roman" w:hAnsi="Times New Roman"/>
                <w:lang w:eastAsia="cs-CZ"/>
              </w:rPr>
              <w:t>zmeny v prírode na jar a použiť pri tom vlastné pozorovania a skúsenosti (zmeny v prírode a dĺžka dňa)</w:t>
            </w:r>
          </w:p>
        </w:tc>
      </w:tr>
      <w:tr w:rsidR="00F41A61" w:rsidRPr="00FB4F9B" w:rsidTr="00842155">
        <w:tc>
          <w:tcPr>
            <w:tcW w:w="1242" w:type="dxa"/>
            <w:vMerge w:val="restart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31263A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Veľkonočné sviatky</w:t>
            </w:r>
            <w:r w:rsidR="00A04542">
              <w:rPr>
                <w:rFonts w:ascii="Times New Roman" w:hAnsi="Times New Roman"/>
              </w:rPr>
              <w:t>, tradície, plán, mapa danej krajiny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</w:rPr>
              <w:t>-</w:t>
            </w:r>
            <w:r w:rsidRPr="00FB4F9B">
              <w:rPr>
                <w:rFonts w:ascii="Times New Roman" w:hAnsi="Times New Roman"/>
                <w:lang w:eastAsia="cs-CZ"/>
              </w:rPr>
              <w:t xml:space="preserve"> pozorovanie</w:t>
            </w:r>
          </w:p>
          <w:p w:rsidR="00F41A61" w:rsidRPr="00FB4F9B" w:rsidRDefault="0031263A" w:rsidP="00F41A6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-prezentácia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softHyphen/>
              <w:t>-diskusia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62" w:type="dxa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prírodné prostredie,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-diferencované vyučovanie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7" w:type="dxa"/>
          </w:tcPr>
          <w:p w:rsidR="00F41A61" w:rsidRPr="00842155" w:rsidRDefault="00A04542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Žiak vie:</w:t>
            </w:r>
          </w:p>
          <w:p w:rsidR="00A04542" w:rsidRDefault="00A04542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 xml:space="preserve">- </w:t>
            </w:r>
            <w:r w:rsidRPr="00842155">
              <w:rPr>
                <w:rFonts w:ascii="Times New Roman" w:hAnsi="Times New Roman"/>
                <w:b/>
                <w:lang w:eastAsia="cs-CZ"/>
              </w:rPr>
              <w:t>opísať</w:t>
            </w:r>
            <w:r>
              <w:rPr>
                <w:rFonts w:ascii="Times New Roman" w:hAnsi="Times New Roman"/>
                <w:lang w:eastAsia="cs-CZ"/>
              </w:rPr>
              <w:t xml:space="preserve"> podľa náčrtu cestu do stredu obce</w:t>
            </w:r>
          </w:p>
          <w:p w:rsidR="00A04542" w:rsidRPr="00FB4F9B" w:rsidRDefault="00A04542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 xml:space="preserve">porozprávať </w:t>
            </w:r>
            <w:r>
              <w:rPr>
                <w:rFonts w:ascii="Times New Roman" w:hAnsi="Times New Roman"/>
                <w:lang w:eastAsia="cs-CZ"/>
              </w:rPr>
              <w:t>o veľkonočných tradíciách v obci</w:t>
            </w:r>
          </w:p>
        </w:tc>
      </w:tr>
      <w:tr w:rsidR="00F41A61" w:rsidRPr="00FB4F9B" w:rsidTr="00842155">
        <w:tc>
          <w:tcPr>
            <w:tcW w:w="1242" w:type="dxa"/>
            <w:vMerge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A0454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Znaky leta, zmeny v prírode a dĺžky dňa a noci, dozrievanie novej úrody, starostlivosť živočíchov o mláďatá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pStyle w:val="Default"/>
              <w:spacing w:after="47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-práca s internetom a IKT </w:t>
            </w:r>
          </w:p>
          <w:p w:rsidR="00F41A61" w:rsidRPr="00FB4F9B" w:rsidRDefault="00F41A61" w:rsidP="00F41A61">
            <w:pPr>
              <w:pStyle w:val="Default"/>
              <w:spacing w:after="47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-práca s encyklopédiou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146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problémové vyučovanie</w:t>
            </w:r>
          </w:p>
        </w:tc>
        <w:tc>
          <w:tcPr>
            <w:tcW w:w="1847" w:type="dxa"/>
          </w:tcPr>
          <w:p w:rsidR="00F41A61" w:rsidRPr="00842155" w:rsidRDefault="00A04542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Žiak vie:</w:t>
            </w:r>
          </w:p>
          <w:p w:rsidR="00A04542" w:rsidRPr="00FB4F9B" w:rsidRDefault="00A04542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>identifikovať</w:t>
            </w:r>
            <w:r>
              <w:rPr>
                <w:rFonts w:ascii="Times New Roman" w:hAnsi="Times New Roman"/>
                <w:lang w:eastAsia="cs-CZ"/>
              </w:rPr>
              <w:t xml:space="preserve"> zmeny v prírode počas leta</w:t>
            </w:r>
          </w:p>
        </w:tc>
      </w:tr>
      <w:tr w:rsidR="00F41A61" w:rsidRPr="00FB4F9B" w:rsidTr="00842155">
        <w:tc>
          <w:tcPr>
            <w:tcW w:w="1242" w:type="dxa"/>
            <w:vMerge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A0454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Oddych a rekreácia počas letných prázdnin, starostlivosť o zdravie a bezpečnostné pravidlá počas </w:t>
            </w:r>
            <w:r>
              <w:rPr>
                <w:rFonts w:ascii="Times New Roman" w:hAnsi="Times New Roman"/>
              </w:rPr>
              <w:lastRenderedPageBreak/>
              <w:t>letných prázdnin, starostlivosť o zdravie a bezpečnostné pravidlá  počas letných prázdnin</w:t>
            </w:r>
          </w:p>
        </w:tc>
        <w:tc>
          <w:tcPr>
            <w:tcW w:w="1652" w:type="dxa"/>
          </w:tcPr>
          <w:p w:rsidR="00F41A61" w:rsidRPr="00FB4F9B" w:rsidRDefault="00A04542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lastRenderedPageBreak/>
              <w:t>rozprávanie</w:t>
            </w:r>
          </w:p>
        </w:tc>
        <w:tc>
          <w:tcPr>
            <w:tcW w:w="1462" w:type="dxa"/>
          </w:tcPr>
          <w:p w:rsidR="00F41A61" w:rsidRPr="00FB4F9B" w:rsidRDefault="00A0454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Skupinové vyučovanie</w:t>
            </w:r>
          </w:p>
        </w:tc>
        <w:tc>
          <w:tcPr>
            <w:tcW w:w="1847" w:type="dxa"/>
          </w:tcPr>
          <w:p w:rsidR="00F41A61" w:rsidRPr="00842155" w:rsidRDefault="00A04542" w:rsidP="00A04542">
            <w:pPr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Žiak vie:</w:t>
            </w:r>
          </w:p>
          <w:p w:rsidR="00A04542" w:rsidRPr="00FB4F9B" w:rsidRDefault="00A04542" w:rsidP="00A04542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-rozprávať</w:t>
            </w:r>
            <w:r>
              <w:rPr>
                <w:rFonts w:ascii="Times New Roman" w:hAnsi="Times New Roman"/>
                <w:lang w:eastAsia="cs-CZ"/>
              </w:rPr>
              <w:t xml:space="preserve"> o oddychu a rekreácii počas letných prázdnin</w:t>
            </w:r>
          </w:p>
        </w:tc>
      </w:tr>
      <w:tr w:rsidR="00F41A61" w:rsidRPr="00FB4F9B" w:rsidTr="00842155">
        <w:tc>
          <w:tcPr>
            <w:tcW w:w="12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:rsidR="00F41A61" w:rsidRPr="00FB4F9B" w:rsidRDefault="00F41A61" w:rsidP="00F41A61">
            <w:pPr>
              <w:spacing w:after="0"/>
              <w:rPr>
                <w:rFonts w:ascii="Times New Roman" w:hAnsi="Times New Roman"/>
                <w:b/>
              </w:rPr>
            </w:pP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F41A61" w:rsidRPr="00A04542" w:rsidRDefault="00F41A61" w:rsidP="00A0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</w:p>
        </w:tc>
        <w:tc>
          <w:tcPr>
            <w:tcW w:w="1701" w:type="dxa"/>
            <w:shd w:val="clear" w:color="auto" w:fill="FFFFFF"/>
          </w:tcPr>
          <w:p w:rsidR="00F41A61" w:rsidRPr="00FB4F9B" w:rsidRDefault="00A0454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Časová priamka</w:t>
            </w:r>
          </w:p>
        </w:tc>
        <w:tc>
          <w:tcPr>
            <w:tcW w:w="1652" w:type="dxa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-Opis udalostí,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javov a vecí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lang w:eastAsia="cs-CZ"/>
              </w:rPr>
              <w:t>-</w:t>
            </w:r>
            <w:r w:rsidRPr="00FB4F9B">
              <w:rPr>
                <w:rFonts w:ascii="Times New Roman" w:hAnsi="Times New Roman"/>
              </w:rPr>
              <w:t xml:space="preserve"> prezentácie,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-demonštrácie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-výkladu,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B4F9B">
              <w:rPr>
                <w:rFonts w:ascii="Times New Roman" w:hAnsi="Times New Roman"/>
              </w:rPr>
              <w:t>-expozičná metóda</w:t>
            </w:r>
          </w:p>
        </w:tc>
        <w:tc>
          <w:tcPr>
            <w:tcW w:w="1462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frontálne,</w:t>
            </w:r>
          </w:p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-v triede</w:t>
            </w:r>
          </w:p>
        </w:tc>
        <w:tc>
          <w:tcPr>
            <w:tcW w:w="1847" w:type="dxa"/>
          </w:tcPr>
          <w:p w:rsidR="00F41A61" w:rsidRPr="00842155" w:rsidRDefault="00825653" w:rsidP="0082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Žiak vie:</w:t>
            </w:r>
          </w:p>
          <w:p w:rsidR="00825653" w:rsidRDefault="00825653" w:rsidP="0082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842155">
              <w:rPr>
                <w:rFonts w:ascii="Times New Roman" w:hAnsi="Times New Roman"/>
                <w:b/>
                <w:lang w:eastAsia="cs-CZ"/>
              </w:rPr>
              <w:t>-vyhľadať</w:t>
            </w:r>
            <w:r>
              <w:rPr>
                <w:rFonts w:ascii="Times New Roman" w:hAnsi="Times New Roman"/>
                <w:lang w:eastAsia="cs-CZ"/>
              </w:rPr>
              <w:t xml:space="preserve"> informácie o svojej obci na internete a iných médiách</w:t>
            </w:r>
          </w:p>
          <w:p w:rsidR="00825653" w:rsidRPr="00FB4F9B" w:rsidRDefault="00825653" w:rsidP="0082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>
              <w:rPr>
                <w:rFonts w:ascii="Times New Roman" w:hAnsi="Times New Roman"/>
                <w:lang w:eastAsia="cs-CZ"/>
              </w:rPr>
              <w:t>-</w:t>
            </w:r>
            <w:r w:rsidRPr="00842155">
              <w:rPr>
                <w:rFonts w:ascii="Times New Roman" w:hAnsi="Times New Roman"/>
                <w:b/>
                <w:lang w:eastAsia="cs-CZ"/>
              </w:rPr>
              <w:t xml:space="preserve">interpretovať </w:t>
            </w:r>
            <w:r>
              <w:rPr>
                <w:rFonts w:ascii="Times New Roman" w:hAnsi="Times New Roman"/>
                <w:lang w:eastAsia="cs-CZ"/>
              </w:rPr>
              <w:t>obrazový materiál o obci a jej obyvateľoch.</w:t>
            </w:r>
          </w:p>
        </w:tc>
      </w:tr>
    </w:tbl>
    <w:p w:rsidR="00F41A61" w:rsidRPr="00FB4F9B" w:rsidRDefault="00F41A61" w:rsidP="00825653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82565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825653">
      <w:pPr>
        <w:shd w:val="clear" w:color="auto" w:fill="FFFFFF" w:themeFill="backgroun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Učebné zdroje:</w:t>
      </w: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03"/>
        <w:gridCol w:w="1843"/>
        <w:gridCol w:w="2461"/>
      </w:tblGrid>
      <w:tr w:rsidR="00F41A61" w:rsidRPr="00FB4F9B" w:rsidTr="005107A5">
        <w:tc>
          <w:tcPr>
            <w:tcW w:w="280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Odborná literatúra</w:t>
            </w:r>
          </w:p>
        </w:tc>
        <w:tc>
          <w:tcPr>
            <w:tcW w:w="180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246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F41A61" w:rsidRPr="00FB4F9B" w:rsidTr="005107A5">
        <w:tc>
          <w:tcPr>
            <w:tcW w:w="2802" w:type="dxa"/>
            <w:shd w:val="clear" w:color="auto" w:fill="FFFFFF"/>
          </w:tcPr>
          <w:p w:rsidR="00A65FA2" w:rsidRDefault="00A65FA2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Učebnica: </w:t>
            </w:r>
            <w:r w:rsidRPr="00A65FA2">
              <w:rPr>
                <w:rFonts w:ascii="Times New Roman" w:hAnsi="Times New Roman"/>
              </w:rPr>
              <w:t>Vlastiveda pre tretiakov</w:t>
            </w:r>
            <w:r>
              <w:rPr>
                <w:rFonts w:ascii="Times New Roman" w:hAnsi="Times New Roman"/>
              </w:rPr>
              <w:t>- pracovná učebnica, autor: Dudášová, Mäsiar, Muchová. Vyd. AITEC</w:t>
            </w:r>
          </w:p>
          <w:p w:rsidR="00A65FA2" w:rsidRDefault="00A65FA2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65FA2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Metodické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príručky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lang w:eastAsia="cs-CZ"/>
              </w:rPr>
              <w:t>encyklopédie,</w:t>
            </w:r>
          </w:p>
        </w:tc>
        <w:tc>
          <w:tcPr>
            <w:tcW w:w="1803" w:type="dxa"/>
            <w:shd w:val="clear" w:color="auto" w:fill="FFFFFF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lang w:eastAsia="cs-CZ"/>
              </w:rPr>
              <w:t>Vlastiveda pre 3. ročník základných škôl</w:t>
            </w:r>
          </w:p>
        </w:tc>
        <w:tc>
          <w:tcPr>
            <w:tcW w:w="1843" w:type="dxa"/>
            <w:shd w:val="clear" w:color="auto" w:fill="FFFFFF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CD-prehrávač-nahrávky,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Pexeso-hrady a zámky</w:t>
            </w:r>
          </w:p>
        </w:tc>
        <w:tc>
          <w:tcPr>
            <w:tcW w:w="2461" w:type="dxa"/>
            <w:shd w:val="clear" w:color="auto" w:fill="FFFFFF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lang w:eastAsia="cs-CZ"/>
              </w:rPr>
              <w:t>webové stránky s témami vlastivedy</w:t>
            </w:r>
          </w:p>
        </w:tc>
      </w:tr>
    </w:tbl>
    <w:p w:rsidR="00F41A61" w:rsidRPr="00FB4F9B" w:rsidRDefault="00F41A61" w:rsidP="00F41A61">
      <w:pPr>
        <w:shd w:val="clear" w:color="auto" w:fill="FFFFFF"/>
        <w:rPr>
          <w:rFonts w:ascii="Times New Roman" w:hAnsi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41A61" w:rsidRPr="00FB4F9B" w:rsidTr="00A65FA2">
        <w:tc>
          <w:tcPr>
            <w:tcW w:w="906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F41A61" w:rsidRPr="00FB4F9B" w:rsidTr="00F41A61">
        <w:tc>
          <w:tcPr>
            <w:tcW w:w="9067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 xml:space="preserve">Predmet vlastiveda v 3.ročníku klasifikujeme. Hodnotenie prebieha v súlade s metodickým pokynom: metodický pokyn č.22/2011 na hodnotenie žiakov ZŠ. </w:t>
            </w:r>
            <w:r w:rsidRPr="00FB4F9B">
              <w:rPr>
                <w:rFonts w:ascii="Times New Roman" w:hAnsi="Times New Roman"/>
                <w:b/>
                <w:bCs/>
                <w:lang w:eastAsia="cs-CZ"/>
              </w:rPr>
              <w:t>Vlastivedu v 3. roč</w:t>
            </w:r>
            <w:r w:rsidR="00A65FA2">
              <w:rPr>
                <w:rFonts w:ascii="Times New Roman" w:hAnsi="Times New Roman"/>
                <w:b/>
                <w:bCs/>
                <w:lang w:eastAsia="cs-CZ"/>
              </w:rPr>
              <w:t>níku hodnotíme známkou.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 xml:space="preserve">Pri praktických aktivitách je vhodné </w:t>
            </w:r>
            <w:r w:rsidRPr="00FB4F9B">
              <w:rPr>
                <w:rFonts w:ascii="Times New Roman" w:hAnsi="Times New Roman"/>
                <w:b/>
                <w:bCs/>
                <w:lang w:eastAsia="cs-CZ"/>
              </w:rPr>
              <w:t xml:space="preserve">slovné hodnotenie praktických zručností </w:t>
            </w:r>
            <w:r w:rsidRPr="00FB4F9B">
              <w:rPr>
                <w:rFonts w:ascii="Times New Roman" w:hAnsi="Times New Roman"/>
                <w:lang w:eastAsia="cs-CZ"/>
              </w:rPr>
              <w:t>s dôrazom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cs-CZ"/>
              </w:rPr>
            </w:pPr>
            <w:r w:rsidRPr="00FB4F9B">
              <w:rPr>
                <w:rFonts w:ascii="Times New Roman" w:hAnsi="Times New Roman"/>
                <w:lang w:eastAsia="cs-CZ"/>
              </w:rPr>
              <w:t>na samostatnosť a správnosť tvorby záverov z riešenia úloh. Dôležité je tiež hodnotiť stupeň komunikácie a schopnosť samostatnej prezentácie svojej práce. Úroveň kombinovaných verbálnych, výtvarných a komunikatívnych zručností je vhodné kontrolovať a hodnotiť prostredníctvom prezentácie projektov.</w:t>
            </w:r>
          </w:p>
          <w:p w:rsidR="00F41A61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E0D27" w:rsidRDefault="008E0D27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E0D27" w:rsidRDefault="008E0D27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8E0D27" w:rsidRDefault="008E0D27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65FA2" w:rsidRDefault="00A65FA2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Stupnica hodnotenia:</w:t>
            </w:r>
          </w:p>
          <w:tbl>
            <w:tblPr>
              <w:tblpPr w:leftFromText="141" w:rightFromText="141" w:bottomFromText="160" w:vertAnchor="page" w:horzAnchor="margin" w:tblpXSpec="center" w:tblpY="121"/>
              <w:tblOverlap w:val="never"/>
              <w:tblW w:w="382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1985"/>
            </w:tblGrid>
            <w:tr w:rsidR="005107A5" w:rsidRPr="00117BAC" w:rsidTr="005107A5">
              <w:tc>
                <w:tcPr>
                  <w:tcW w:w="382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Default="005107A5" w:rsidP="005107A5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3C269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Stupnica hodnotenia kon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trolných prác </w:t>
                  </w:r>
                </w:p>
                <w:p w:rsidR="005107A5" w:rsidRPr="003C2691" w:rsidRDefault="005107A5" w:rsidP="005107A5">
                  <w:pPr>
                    <w:spacing w:after="0" w:line="240" w:lineRule="auto"/>
                    <w:ind w:firstLine="29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VLA</w:t>
                  </w:r>
                </w:p>
                <w:p w:rsidR="005107A5" w:rsidRPr="00117BAC" w:rsidRDefault="005107A5" w:rsidP="005107A5">
                  <w:pPr>
                    <w:spacing w:after="0" w:line="240" w:lineRule="auto"/>
                    <w:ind w:firstLine="29"/>
                    <w:jc w:val="center"/>
                  </w:pPr>
                  <w:r w:rsidRPr="003C269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1.-4. roč.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Percentá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Známka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100 – 90%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1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89 – 75%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2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74 – 50%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3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49 – 25%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4</w:t>
                  </w:r>
                </w:p>
              </w:tc>
            </w:tr>
            <w:tr w:rsidR="005107A5" w:rsidRPr="00117BAC" w:rsidTr="005107A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24 – 0%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07A5" w:rsidRPr="002C58E1" w:rsidRDefault="005107A5" w:rsidP="005107A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2C58E1">
                    <w:rPr>
                      <w:rFonts w:ascii="Times New Roman" w:hAnsi="Times New Roman"/>
                      <w:sz w:val="28"/>
                    </w:rPr>
                    <w:t>5</w:t>
                  </w:r>
                </w:p>
              </w:tc>
            </w:tr>
          </w:tbl>
          <w:p w:rsidR="00CD1375" w:rsidRDefault="00CD137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D1375" w:rsidRDefault="00CD137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65FA2" w:rsidRDefault="00A65FA2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65FA2" w:rsidRDefault="00A65FA2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65FA2" w:rsidRDefault="00A65FA2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107A5" w:rsidRPr="00FB4F9B" w:rsidRDefault="005107A5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92C37" w:rsidRDefault="00E92C37" w:rsidP="00F41A61">
      <w:pPr>
        <w:shd w:val="clear" w:color="auto" w:fill="FFFFFF"/>
        <w:rPr>
          <w:rFonts w:ascii="Times New Roman" w:hAnsi="Times New Roman"/>
        </w:rPr>
      </w:pPr>
    </w:p>
    <w:p w:rsidR="00E92C37" w:rsidRPr="00FB4F9B" w:rsidRDefault="00E92C37" w:rsidP="00F41A61">
      <w:pPr>
        <w:shd w:val="clear" w:color="auto" w:fill="FFFFFF"/>
        <w:rPr>
          <w:rFonts w:ascii="Times New Roman" w:hAnsi="Times New Roman"/>
        </w:rPr>
      </w:pPr>
    </w:p>
    <w:p w:rsidR="00F41A61" w:rsidRPr="005107A5" w:rsidRDefault="005107A5" w:rsidP="005107A5">
      <w:pPr>
        <w:pStyle w:val="Nadpis2"/>
        <w:rPr>
          <w:rFonts w:ascii="Times New Roman" w:hAnsi="Times New Roman" w:cs="Times New Roman"/>
          <w:color w:val="984806" w:themeColor="accent6" w:themeShade="80"/>
        </w:rPr>
      </w:pPr>
      <w:bookmarkStart w:id="15" w:name="_Toc21520519"/>
      <w:r>
        <w:rPr>
          <w:rFonts w:ascii="Times New Roman" w:hAnsi="Times New Roman" w:cs="Times New Roman"/>
          <w:color w:val="984806" w:themeColor="accent6" w:themeShade="80"/>
        </w:rPr>
        <w:t xml:space="preserve">1.6 </w:t>
      </w:r>
      <w:r w:rsidR="00F41A61" w:rsidRPr="005107A5">
        <w:rPr>
          <w:rFonts w:ascii="Times New Roman" w:hAnsi="Times New Roman" w:cs="Times New Roman"/>
          <w:color w:val="984806" w:themeColor="accent6" w:themeShade="80"/>
        </w:rPr>
        <w:t>Etická výchova</w:t>
      </w:r>
      <w:bookmarkEnd w:id="15"/>
    </w:p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3"/>
      </w:tblGrid>
      <w:tr w:rsidR="00F41A61" w:rsidRPr="00FB4F9B" w:rsidTr="00E92C37">
        <w:trPr>
          <w:trHeight w:val="259"/>
        </w:trPr>
        <w:tc>
          <w:tcPr>
            <w:tcW w:w="901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PREDMET ETICKÁ VÝCHOVA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1A61" w:rsidRPr="00FB4F9B" w:rsidTr="00F41A61">
        <w:tc>
          <w:tcPr>
            <w:tcW w:w="9062" w:type="dxa"/>
            <w:shd w:val="clear" w:color="auto" w:fill="EEECE1" w:themeFill="background2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Názov predmetu: ETICKÁ VÝCHOVA</w:t>
            </w:r>
          </w:p>
        </w:tc>
      </w:tr>
      <w:tr w:rsidR="00F41A61" w:rsidRPr="00FB4F9B" w:rsidTr="00E92C37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Časový rozsah výučby spolu: 1 hodina týždenne</w:t>
            </w:r>
            <w:r w:rsidR="00E92C37">
              <w:rPr>
                <w:rFonts w:ascii="Times New Roman" w:hAnsi="Times New Roman"/>
                <w:b/>
              </w:rPr>
              <w:t>, spolu 33 hodín</w:t>
            </w:r>
          </w:p>
        </w:tc>
      </w:tr>
      <w:tr w:rsidR="00F41A61" w:rsidRPr="00FB4F9B" w:rsidTr="00F41A61">
        <w:tc>
          <w:tcPr>
            <w:tcW w:w="9062" w:type="dxa"/>
            <w:shd w:val="clear" w:color="auto" w:fill="EEECE1" w:themeFill="background2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Ročník: tretí</w:t>
            </w:r>
          </w:p>
        </w:tc>
      </w:tr>
      <w:tr w:rsidR="00F41A61" w:rsidRPr="00FB4F9B" w:rsidTr="00E92C37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škola</w:t>
            </w:r>
            <w:r w:rsidR="00E92C37">
              <w:rPr>
                <w:rFonts w:ascii="Times New Roman" w:hAnsi="Times New Roman"/>
              </w:rPr>
              <w:t>, Námestie A. H. Škultétyho 9, Veľký Krtíš 990 01</w:t>
            </w:r>
          </w:p>
        </w:tc>
      </w:tr>
      <w:tr w:rsidR="00F41A61" w:rsidRPr="00FB4F9B" w:rsidTr="00F41A61">
        <w:tc>
          <w:tcPr>
            <w:tcW w:w="9062" w:type="dxa"/>
            <w:shd w:val="clear" w:color="auto" w:fill="EEECE1" w:themeFill="background2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F41A61" w:rsidRPr="00FB4F9B" w:rsidTr="00E92C37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F41A61" w:rsidRPr="00FB4F9B" w:rsidRDefault="00F41A61" w:rsidP="00F41A61">
      <w:pPr>
        <w:pStyle w:val="Default"/>
        <w:jc w:val="both"/>
        <w:rPr>
          <w:sz w:val="22"/>
          <w:szCs w:val="22"/>
        </w:rPr>
      </w:pPr>
      <w:r w:rsidRPr="00FB4F9B">
        <w:rPr>
          <w:sz w:val="22"/>
          <w:szCs w:val="22"/>
        </w:rPr>
        <w:t xml:space="preserve">Úlohou povinne voliteľného predmetu etická výchova v primárnom vzdelávaní je podporovať osobnostný a sociálny rozvoj žiaka s vlastnou identitou a hodnotovou orientáciou, v ktorej významné miesto zaujíma prosociálne správanie. </w:t>
      </w:r>
    </w:p>
    <w:p w:rsidR="00F41A61" w:rsidRPr="00FB4F9B" w:rsidRDefault="00F41A61" w:rsidP="00F41A61">
      <w:pPr>
        <w:pStyle w:val="Default"/>
        <w:jc w:val="both"/>
        <w:rPr>
          <w:sz w:val="22"/>
          <w:szCs w:val="22"/>
        </w:rPr>
      </w:pPr>
      <w:r w:rsidRPr="00FB4F9B">
        <w:rPr>
          <w:sz w:val="22"/>
          <w:szCs w:val="22"/>
        </w:rPr>
        <w:t xml:space="preserve">Pri plnení tejto úlohy sa využíva hlavne zážitkové učenie, ktoré popri informáciách účinne podporuje pochopenie a zvnútornenie mravných noriem a napomáha osvojeniu správania sa, ktoré je s nimi v súlade. </w:t>
      </w: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>V etickej výchove sa kladie dôraz na rozvoj mravného usudzovania, na kultivovanie medziľudských vzťahov, ktoré vychádzajú z rodiny, rozširujú sa na triedny kolektív, na školu a na región, v ktorom žiaci žijú.</w:t>
      </w: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</w:rPr>
        <w:t xml:space="preserve"> Deje sa to prostredníctvom rozvoja sociálnych spôsobilostí (otvorená komunikácia, empatia, asertivita, pozitívne hodnotenie iných a pod.). Etická výchova sa tak podieľa na primárnej prevencii porúch správania a učenia. Žiaci sú vedení ku kritickému mysleniu, diskusii, hodnotiacim postojom, ku harmonickým a stabilným vzťahom v rodine, v kolektíve spolužiakov i v iných sociálnych skupinách.</w:t>
      </w: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F41A61" w:rsidRPr="00FB4F9B" w:rsidRDefault="00F41A61" w:rsidP="00F41A61">
      <w:pPr>
        <w:tabs>
          <w:tab w:val="left" w:pos="2760"/>
        </w:tabs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Profil absolventa 3. ročníka : žiak dokáže :</w:t>
      </w:r>
    </w:p>
    <w:p w:rsidR="00F41A61" w:rsidRPr="00FB4F9B" w:rsidRDefault="00F41A61" w:rsidP="00DD4F36">
      <w:pPr>
        <w:pStyle w:val="Default"/>
        <w:numPr>
          <w:ilvl w:val="0"/>
          <w:numId w:val="10"/>
        </w:numPr>
        <w:spacing w:after="44"/>
        <w:rPr>
          <w:sz w:val="22"/>
          <w:szCs w:val="22"/>
        </w:rPr>
      </w:pPr>
      <w:r w:rsidRPr="00FB4F9B">
        <w:rPr>
          <w:sz w:val="22"/>
          <w:szCs w:val="22"/>
        </w:rPr>
        <w:t xml:space="preserve">uplatňovať komunikačné zručnosti, vyjadrovať a identifikovať city </w:t>
      </w:r>
    </w:p>
    <w:p w:rsidR="00F41A61" w:rsidRPr="00FB4F9B" w:rsidRDefault="00F41A61" w:rsidP="00DD4F36">
      <w:pPr>
        <w:pStyle w:val="Default"/>
        <w:numPr>
          <w:ilvl w:val="0"/>
          <w:numId w:val="10"/>
        </w:numPr>
        <w:spacing w:after="44"/>
        <w:rPr>
          <w:sz w:val="22"/>
          <w:szCs w:val="22"/>
        </w:rPr>
      </w:pPr>
      <w:r w:rsidRPr="00FB4F9B">
        <w:rPr>
          <w:sz w:val="22"/>
          <w:szCs w:val="22"/>
        </w:rPr>
        <w:t xml:space="preserve">riešiť konflikty, rešpektovať odlišnosti iných </w:t>
      </w:r>
    </w:p>
    <w:p w:rsidR="00F41A61" w:rsidRPr="00FB4F9B" w:rsidRDefault="00F41A61" w:rsidP="00DD4F36">
      <w:pPr>
        <w:pStyle w:val="Default"/>
        <w:numPr>
          <w:ilvl w:val="0"/>
          <w:numId w:val="10"/>
        </w:numPr>
        <w:spacing w:after="44"/>
        <w:rPr>
          <w:sz w:val="22"/>
          <w:szCs w:val="22"/>
        </w:rPr>
      </w:pPr>
      <w:r w:rsidRPr="00FB4F9B">
        <w:rPr>
          <w:sz w:val="22"/>
          <w:szCs w:val="22"/>
        </w:rPr>
        <w:t xml:space="preserve">uplatňovať svoje práva a plniť si svoje povinnosti </w:t>
      </w:r>
    </w:p>
    <w:p w:rsidR="00F41A61" w:rsidRPr="00FB4F9B" w:rsidRDefault="00F41A61" w:rsidP="00DD4F36">
      <w:pPr>
        <w:pStyle w:val="Default"/>
        <w:numPr>
          <w:ilvl w:val="0"/>
          <w:numId w:val="10"/>
        </w:numPr>
        <w:spacing w:after="44"/>
        <w:rPr>
          <w:sz w:val="22"/>
          <w:szCs w:val="22"/>
        </w:rPr>
      </w:pPr>
      <w:r w:rsidRPr="00FB4F9B">
        <w:rPr>
          <w:sz w:val="22"/>
          <w:szCs w:val="22"/>
        </w:rPr>
        <w:t xml:space="preserve">vyjadriť vďačnosť , ochotu, obdiv </w:t>
      </w:r>
    </w:p>
    <w:p w:rsidR="00F41A61" w:rsidRPr="00FB4F9B" w:rsidRDefault="00F41A61" w:rsidP="00DD4F36">
      <w:pPr>
        <w:pStyle w:val="Default"/>
        <w:numPr>
          <w:ilvl w:val="0"/>
          <w:numId w:val="10"/>
        </w:numPr>
        <w:spacing w:after="44"/>
        <w:rPr>
          <w:sz w:val="22"/>
          <w:szCs w:val="22"/>
        </w:rPr>
      </w:pPr>
      <w:r w:rsidRPr="00FB4F9B">
        <w:rPr>
          <w:sz w:val="22"/>
          <w:szCs w:val="22"/>
        </w:rPr>
        <w:lastRenderedPageBreak/>
        <w:t xml:space="preserve">rozvíjať povedomie a príslušnosť k svojmu regiónu </w:t>
      </w:r>
    </w:p>
    <w:p w:rsidR="00F41A61" w:rsidRPr="00FB4F9B" w:rsidRDefault="00F41A61" w:rsidP="00DD4F36">
      <w:pPr>
        <w:pStyle w:val="Default"/>
        <w:numPr>
          <w:ilvl w:val="0"/>
          <w:numId w:val="10"/>
        </w:numPr>
        <w:spacing w:after="44"/>
        <w:rPr>
          <w:sz w:val="22"/>
          <w:szCs w:val="22"/>
        </w:rPr>
      </w:pPr>
      <w:r w:rsidRPr="00FB4F9B">
        <w:rPr>
          <w:sz w:val="22"/>
          <w:szCs w:val="22"/>
        </w:rPr>
        <w:t xml:space="preserve">prezentovať prosociálne vzory </w:t>
      </w:r>
    </w:p>
    <w:p w:rsidR="00F41A61" w:rsidRPr="00E92C37" w:rsidRDefault="00F41A61" w:rsidP="00E92C37">
      <w:pPr>
        <w:pStyle w:val="Default"/>
        <w:numPr>
          <w:ilvl w:val="0"/>
          <w:numId w:val="10"/>
        </w:numPr>
        <w:spacing w:after="44"/>
        <w:rPr>
          <w:sz w:val="22"/>
          <w:szCs w:val="22"/>
        </w:rPr>
      </w:pPr>
      <w:r w:rsidRPr="00FB4F9B">
        <w:rPr>
          <w:sz w:val="22"/>
          <w:szCs w:val="22"/>
        </w:rPr>
        <w:t>rozlíšiť dobrú a zlú klímu v rámci triedy, prispievať k vytváraniu dobrej nálady a pohody v triede.</w:t>
      </w: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F41A61" w:rsidRPr="00FB4F9B" w:rsidTr="00E92C37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F41A61" w:rsidRPr="00FB4F9B" w:rsidTr="00E92C37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osvoja si základné postoje, ktoré podmieňujú kultivované medziľudské vzťahy, </w:t>
            </w:r>
          </w:p>
        </w:tc>
      </w:tr>
      <w:tr w:rsidR="00F41A61" w:rsidRPr="00FB4F9B" w:rsidTr="00E92C37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nadobudnú spôsobilosť na pochopenie a rešpektovanie najvyššej hodnoty, ktorou je život človeka a všetko, čo vedie k jeho rozvoju,</w:t>
            </w:r>
          </w:p>
        </w:tc>
      </w:tr>
      <w:tr w:rsidR="00F41A61" w:rsidRPr="00FB4F9B" w:rsidTr="00E92C37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získajú spôsobilosti, ktorými posilnia sebaúctu a hodnotenie iných,</w:t>
            </w:r>
          </w:p>
        </w:tc>
      </w:tr>
      <w:tr w:rsidR="00F41A61" w:rsidRPr="00FB4F9B" w:rsidTr="00E92C37">
        <w:trPr>
          <w:trHeight w:val="310"/>
        </w:trPr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4.</w:t>
            </w: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získajú spôsobilosti pri vyjadrovaní svojich citov a nadobudnú úctu k citovému životu iných, </w:t>
            </w:r>
          </w:p>
        </w:tc>
      </w:tr>
      <w:tr w:rsidR="00F41A61" w:rsidRPr="00FB4F9B" w:rsidTr="00E92C37">
        <w:trPr>
          <w:trHeight w:val="310"/>
        </w:trPr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5.</w:t>
            </w: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naučia sa aktívne participovať na živote spoločnosti (triedy, školy, regiónu),</w:t>
            </w:r>
          </w:p>
        </w:tc>
      </w:tr>
      <w:tr w:rsidR="00F41A61" w:rsidRPr="00FB4F9B" w:rsidTr="00E92C37">
        <w:trPr>
          <w:trHeight w:val="310"/>
        </w:trPr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6.</w:t>
            </w: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osvoja si prvky prosociálneho správania v rodine, v žiackom kolektíve,</w:t>
            </w:r>
          </w:p>
        </w:tc>
      </w:tr>
      <w:tr w:rsidR="00F41A61" w:rsidRPr="00FB4F9B" w:rsidTr="00E92C37">
        <w:trPr>
          <w:trHeight w:val="310"/>
        </w:trPr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7.</w:t>
            </w: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nadobudnú spôsobilosť na pochopenie hodnoty priateľstva, vzájomnosti a rodiny,</w:t>
            </w:r>
          </w:p>
        </w:tc>
      </w:tr>
      <w:tr w:rsidR="00F41A61" w:rsidRPr="00FB4F9B" w:rsidTr="00E92C37">
        <w:trPr>
          <w:trHeight w:val="310"/>
        </w:trPr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8.</w:t>
            </w: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rozvíjajú svoj postoj k postihnutým, chorým a starým ľuďom </w:t>
            </w:r>
          </w:p>
        </w:tc>
      </w:tr>
    </w:tbl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20"/>
      </w:tblGrid>
      <w:tr w:rsidR="00F41A61" w:rsidRPr="00FB4F9B" w:rsidTr="00E92C37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F41A61" w:rsidRPr="00FB4F9B" w:rsidTr="00E92C37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shd w:val="clear" w:color="auto" w:fill="FFFFFF" w:themeFill="background1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FB4F9B" w:rsidRDefault="00F41A61" w:rsidP="00DD4F36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dokáže aplikovať osvojené prírodovedné a spoločenskovedné poznatky vo svojej činnosti, v starostlivosti o seba a druhých </w:t>
            </w:r>
          </w:p>
          <w:p w:rsidR="00F41A61" w:rsidRPr="00FB4F9B" w:rsidRDefault="00F41A61" w:rsidP="00DD4F36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rozpozná v škole a vo svojom najbližšom okolí určitý problém, premýšľa o jeho príčinách a vie navrhnúť riešenie podľa svojich vedomostí a skúseností</w:t>
            </w:r>
          </w:p>
          <w:p w:rsidR="00F41A61" w:rsidRPr="00FB4F9B" w:rsidRDefault="00F41A61" w:rsidP="00DD4F36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váži si seba i druhých, dokáže ústretovo komunikovať a spolupracovať</w:t>
            </w:r>
          </w:p>
          <w:p w:rsidR="00F41A61" w:rsidRPr="00FB4F9B" w:rsidRDefault="00F41A61" w:rsidP="00DD4F36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správa sa kultúrne, primerane okolnostiam a situáciám</w:t>
            </w:r>
          </w:p>
          <w:p w:rsidR="00F41A61" w:rsidRPr="00FB4F9B" w:rsidRDefault="00F41A61" w:rsidP="00DD4F36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dokáže byť tolerantný, snaží sa pochopiť druhého, pozná a toleruje jeho kultúru, tradície, spôsob života</w:t>
            </w:r>
          </w:p>
          <w:p w:rsidR="00F41A61" w:rsidRPr="00FB4F9B" w:rsidRDefault="00F41A61" w:rsidP="00DD4F36">
            <w:pPr>
              <w:pStyle w:val="Odsekzoznamu"/>
              <w:widowControl w:val="0"/>
              <w:numPr>
                <w:ilvl w:val="0"/>
                <w:numId w:val="2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uvedomuje si, že má svoje práva a povinnosti, rešpektuje práva iných </w:t>
            </w:r>
          </w:p>
          <w:p w:rsidR="00F41A61" w:rsidRPr="00FB4F9B" w:rsidRDefault="00F41A61" w:rsidP="00F41A61">
            <w:pPr>
              <w:pStyle w:val="Odsekzoznamu"/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24"/>
        <w:gridCol w:w="1407"/>
      </w:tblGrid>
      <w:tr w:rsidR="00F41A61" w:rsidRPr="00FB4F9B" w:rsidTr="002148B0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Tematické celky</w:t>
            </w:r>
          </w:p>
        </w:tc>
        <w:tc>
          <w:tcPr>
            <w:tcW w:w="140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F41A61" w:rsidRPr="00FB4F9B" w:rsidTr="00E92C37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 w:rsidRPr="00FB4F9B">
              <w:rPr>
                <w:rFonts w:ascii="Times New Roman" w:hAnsi="Times New Roman"/>
                <w:b/>
                <w:color w:val="000000"/>
              </w:rPr>
              <w:t>Postoje a spôsobilosti v medziľudských vzťahoch</w:t>
            </w:r>
          </w:p>
        </w:tc>
        <w:tc>
          <w:tcPr>
            <w:tcW w:w="1407" w:type="dxa"/>
          </w:tcPr>
          <w:p w:rsidR="00F41A61" w:rsidRPr="00FB4F9B" w:rsidRDefault="00F41A61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3</w:t>
            </w:r>
          </w:p>
        </w:tc>
      </w:tr>
      <w:tr w:rsidR="00F41A61" w:rsidRPr="00FB4F9B" w:rsidTr="00E92C37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 w:rsidRPr="00FB4F9B">
              <w:rPr>
                <w:rFonts w:ascii="Times New Roman" w:hAnsi="Times New Roman"/>
                <w:b/>
                <w:color w:val="000000"/>
              </w:rPr>
              <w:t>Vcítenie sa do prežívania iných – empatia</w:t>
            </w:r>
          </w:p>
        </w:tc>
        <w:tc>
          <w:tcPr>
            <w:tcW w:w="1407" w:type="dxa"/>
          </w:tcPr>
          <w:p w:rsidR="00F41A61" w:rsidRPr="00FB4F9B" w:rsidRDefault="00F41A61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8</w:t>
            </w:r>
          </w:p>
        </w:tc>
      </w:tr>
      <w:tr w:rsidR="00F41A61" w:rsidRPr="00FB4F9B" w:rsidTr="00E92C37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 w:rsidRPr="00FB4F9B">
              <w:rPr>
                <w:rFonts w:ascii="Times New Roman" w:hAnsi="Times New Roman"/>
                <w:b/>
                <w:color w:val="000000"/>
              </w:rPr>
              <w:t>Riešenie konfliktov – výchova k zmierlivosti</w:t>
            </w:r>
          </w:p>
        </w:tc>
        <w:tc>
          <w:tcPr>
            <w:tcW w:w="1407" w:type="dxa"/>
          </w:tcPr>
          <w:p w:rsidR="00F41A61" w:rsidRPr="00FB4F9B" w:rsidRDefault="00F41A61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6</w:t>
            </w:r>
          </w:p>
        </w:tc>
      </w:tr>
      <w:tr w:rsidR="00F41A61" w:rsidRPr="00FB4F9B" w:rsidTr="00E92C37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 w:rsidRPr="00FB4F9B">
              <w:rPr>
                <w:rFonts w:ascii="Times New Roman" w:hAnsi="Times New Roman"/>
                <w:b/>
                <w:color w:val="000000"/>
              </w:rPr>
              <w:t>Pomoc, darovanie, delenie sa</w:t>
            </w:r>
          </w:p>
        </w:tc>
        <w:tc>
          <w:tcPr>
            <w:tcW w:w="1407" w:type="dxa"/>
          </w:tcPr>
          <w:p w:rsidR="00F41A61" w:rsidRPr="00FB4F9B" w:rsidRDefault="00F41A61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8</w:t>
            </w:r>
          </w:p>
        </w:tc>
      </w:tr>
      <w:tr w:rsidR="00F41A61" w:rsidRPr="00FB4F9B" w:rsidTr="00E92C37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</w:rPr>
            </w:pPr>
            <w:r w:rsidRPr="00FB4F9B">
              <w:rPr>
                <w:rFonts w:ascii="Times New Roman" w:hAnsi="Times New Roman"/>
                <w:b/>
                <w:color w:val="000000"/>
              </w:rPr>
              <w:t>Naša škola</w:t>
            </w:r>
          </w:p>
        </w:tc>
        <w:tc>
          <w:tcPr>
            <w:tcW w:w="1407" w:type="dxa"/>
          </w:tcPr>
          <w:p w:rsidR="00F41A61" w:rsidRPr="00FB4F9B" w:rsidRDefault="00F41A61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8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  <w:b/>
        </w:rPr>
      </w:pPr>
    </w:p>
    <w:p w:rsidR="00F41A61" w:rsidRPr="00FB4F9B" w:rsidRDefault="002148B0" w:rsidP="00F41A61">
      <w:pPr>
        <w:spacing w:after="0"/>
        <w:rPr>
          <w:rFonts w:ascii="Times New Roman" w:hAnsi="Times New Roman"/>
          <w:b/>
        </w:rPr>
      </w:pPr>
      <w:r w:rsidRPr="002148B0">
        <w:rPr>
          <w:rFonts w:ascii="Times New Roman" w:hAnsi="Times New Roman"/>
          <w:b/>
          <w:color w:val="984806" w:themeColor="accent6" w:themeShade="80"/>
        </w:rPr>
        <w:t>Tematický celok:</w:t>
      </w:r>
      <w:r w:rsidRPr="004536D3">
        <w:rPr>
          <w:rFonts w:ascii="Times New Roman" w:hAnsi="Times New Roman"/>
          <w:b/>
        </w:rPr>
        <w:t>Postoje a spôsobilosti v medziľudských vzťahoch</w:t>
      </w: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Charakteristika tematického celku</w:t>
      </w:r>
    </w:p>
    <w:p w:rsidR="00F41A61" w:rsidRPr="00FB4F9B" w:rsidRDefault="00F41A61" w:rsidP="00F41A61">
      <w:pPr>
        <w:pStyle w:val="Default"/>
        <w:jc w:val="both"/>
        <w:rPr>
          <w:sz w:val="22"/>
          <w:szCs w:val="18"/>
        </w:rPr>
      </w:pPr>
      <w:r w:rsidRPr="00FB4F9B">
        <w:rPr>
          <w:sz w:val="22"/>
          <w:szCs w:val="18"/>
        </w:rPr>
        <w:t xml:space="preserve">Učenie  sa efektívne komunikovať s rovesníkmi. Dodržiavanie dohodnutých pravidiel správania.  </w:t>
      </w:r>
    </w:p>
    <w:p w:rsidR="00F41A61" w:rsidRPr="00FB4F9B" w:rsidRDefault="00F41A61" w:rsidP="00F41A61">
      <w:pPr>
        <w:pStyle w:val="Default"/>
        <w:jc w:val="both"/>
        <w:rPr>
          <w:sz w:val="22"/>
          <w:szCs w:val="18"/>
        </w:rPr>
      </w:pPr>
      <w:r w:rsidRPr="00FB4F9B">
        <w:rPr>
          <w:sz w:val="22"/>
          <w:szCs w:val="18"/>
        </w:rPr>
        <w:t xml:space="preserve">Kvalita otvorenej komunikácie - pravdivosť, objektívnosť, prijímanie pravdy o sebe aj o iných.  </w:t>
      </w:r>
    </w:p>
    <w:p w:rsidR="00F41A61" w:rsidRPr="00FB4F9B" w:rsidRDefault="00F41A61" w:rsidP="00F41A61">
      <w:pPr>
        <w:pStyle w:val="Default"/>
        <w:spacing w:line="276" w:lineRule="auto"/>
        <w:jc w:val="both"/>
        <w:rPr>
          <w:sz w:val="22"/>
          <w:szCs w:val="18"/>
        </w:rPr>
      </w:pPr>
      <w:r w:rsidRPr="00FB4F9B">
        <w:rPr>
          <w:sz w:val="22"/>
          <w:szCs w:val="18"/>
        </w:rPr>
        <w:t>Asertívne správanie ako súčasť efektívnej komunikácie, nácvik bezpečného správania sa v rizikových situáciách (odmietnutie zla, postavenie sa proti šikanovaniu, vedieť povedať nie na negatívne ponuky)</w:t>
      </w:r>
    </w:p>
    <w:p w:rsidR="00F41A61" w:rsidRDefault="00F41A61" w:rsidP="00F41A61">
      <w:pPr>
        <w:pStyle w:val="Default"/>
        <w:spacing w:line="276" w:lineRule="auto"/>
        <w:jc w:val="both"/>
        <w:rPr>
          <w:sz w:val="22"/>
          <w:szCs w:val="18"/>
        </w:rPr>
      </w:pPr>
    </w:p>
    <w:p w:rsidR="00127163" w:rsidRDefault="00127163" w:rsidP="00F41A61">
      <w:pPr>
        <w:pStyle w:val="Default"/>
        <w:spacing w:line="276" w:lineRule="auto"/>
        <w:jc w:val="both"/>
        <w:rPr>
          <w:sz w:val="22"/>
          <w:szCs w:val="18"/>
        </w:rPr>
      </w:pPr>
    </w:p>
    <w:p w:rsidR="00127163" w:rsidRDefault="00127163" w:rsidP="00F41A61">
      <w:pPr>
        <w:pStyle w:val="Default"/>
        <w:spacing w:line="276" w:lineRule="auto"/>
        <w:jc w:val="both"/>
        <w:rPr>
          <w:sz w:val="22"/>
          <w:szCs w:val="18"/>
        </w:rPr>
      </w:pPr>
    </w:p>
    <w:p w:rsidR="00127163" w:rsidRDefault="00127163" w:rsidP="00F41A61">
      <w:pPr>
        <w:pStyle w:val="Default"/>
        <w:spacing w:line="276" w:lineRule="auto"/>
        <w:jc w:val="both"/>
        <w:rPr>
          <w:sz w:val="22"/>
          <w:szCs w:val="18"/>
        </w:rPr>
      </w:pPr>
    </w:p>
    <w:p w:rsidR="00127163" w:rsidRPr="00FB4F9B" w:rsidRDefault="00127163" w:rsidP="00F41A61">
      <w:pPr>
        <w:pStyle w:val="Default"/>
        <w:spacing w:line="276" w:lineRule="auto"/>
        <w:jc w:val="both"/>
        <w:rPr>
          <w:sz w:val="22"/>
          <w:szCs w:val="18"/>
        </w:rPr>
      </w:pPr>
    </w:p>
    <w:p w:rsidR="00F41A61" w:rsidRDefault="00F41A61" w:rsidP="00F41A6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lastRenderedPageBreak/>
        <w:t>Stratégie  vyučovania:</w:t>
      </w:r>
    </w:p>
    <w:p w:rsidR="004536D3" w:rsidRPr="00FB4F9B" w:rsidRDefault="004536D3" w:rsidP="00F41A61">
      <w:pPr>
        <w:rPr>
          <w:rFonts w:ascii="Times New Roman" w:hAnsi="Times New Roman"/>
          <w:b/>
        </w:rPr>
      </w:pPr>
      <w:r w:rsidRPr="004536D3">
        <w:rPr>
          <w:rFonts w:ascii="Times New Roman" w:hAnsi="Times New Roman"/>
          <w:b/>
          <w:color w:val="984806" w:themeColor="accent6" w:themeShade="80"/>
        </w:rPr>
        <w:t>Tematický celok:</w:t>
      </w:r>
      <w:r>
        <w:rPr>
          <w:rFonts w:ascii="Times New Roman" w:hAnsi="Times New Roman"/>
          <w:b/>
        </w:rPr>
        <w:t xml:space="preserve"> Postoje a spôsobilosti v medziľudských vzťahoch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1417"/>
        <w:gridCol w:w="1960"/>
        <w:gridCol w:w="1340"/>
        <w:gridCol w:w="1593"/>
        <w:gridCol w:w="1633"/>
      </w:tblGrid>
      <w:tr w:rsidR="00F41A61" w:rsidRPr="00FB4F9B" w:rsidTr="004536D3">
        <w:tc>
          <w:tcPr>
            <w:tcW w:w="138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30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1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  <w:sz w:val="20"/>
                <w:szCs w:val="20"/>
              </w:rPr>
              <w:t>Organizačné</w:t>
            </w:r>
            <w:r w:rsidRPr="00FB4F9B">
              <w:rPr>
                <w:rFonts w:ascii="Times New Roman" w:hAnsi="Times New Roman"/>
                <w:b/>
              </w:rPr>
              <w:t xml:space="preserve"> formy práce</w:t>
            </w:r>
          </w:p>
        </w:tc>
        <w:tc>
          <w:tcPr>
            <w:tcW w:w="161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4536D3">
        <w:tc>
          <w:tcPr>
            <w:tcW w:w="138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Postoje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a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spôsobilosti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v medzi-ľudských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4F9B">
              <w:rPr>
                <w:rFonts w:ascii="Times New Roman" w:hAnsi="Times New Roman"/>
                <w:b/>
              </w:rPr>
              <w:t>vzťahoch</w:t>
            </w:r>
          </w:p>
        </w:tc>
        <w:tc>
          <w:tcPr>
            <w:tcW w:w="1418" w:type="dxa"/>
            <w:shd w:val="clear" w:color="auto" w:fill="FFFFFF" w:themeFill="background1"/>
          </w:tcPr>
          <w:p w:rsidR="00F41A61" w:rsidRPr="004536D3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Dodržiavanie dohodnutých pravidiel správania.  </w:t>
            </w:r>
          </w:p>
          <w:p w:rsidR="00F41A61" w:rsidRPr="004536D3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F41A61" w:rsidRPr="004536D3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Kvalita otvorenej komunikácie - pravdivosť, objektívnosť, prijímanie pravdy o sebe aj o iných. </w:t>
            </w:r>
          </w:p>
          <w:p w:rsidR="00F41A61" w:rsidRPr="004536D3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F41A61" w:rsidRPr="004536D3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Asertívne správanie ako súčasť efektívnej komunikácie, nácvik bezpečného správania sa </w:t>
            </w:r>
            <w:r w:rsidRPr="004536D3">
              <w:rPr>
                <w:rFonts w:ascii="Times New Roman" w:hAnsi="Times New Roman"/>
              </w:rPr>
              <w:t>v rizikových situáciách (odmietnutie zla, postavenie sa proti šikanovaniu, vedieť povedať nie na negatívne ponuky).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="00F41A61" w:rsidRPr="00FB4F9B" w:rsidRDefault="00F41A61" w:rsidP="00DD4F3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pravda v živote ľudí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otvorená komunikácia – pravdivosť a objektívnosť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zdroje informácií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pravda o sebe a jej prijatie, pravda o iných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rizikové situácie v živote detí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odmietnutie zla a negatívnych ponúk</w:t>
            </w:r>
          </w:p>
        </w:tc>
        <w:tc>
          <w:tcPr>
            <w:tcW w:w="1308" w:type="dxa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F41A61" w:rsidRPr="004536D3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Zážitkové metódy,  </w:t>
            </w:r>
          </w:p>
          <w:p w:rsidR="00F41A61" w:rsidRPr="004536D3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>aktivity, ktoré</w:t>
            </w:r>
          </w:p>
          <w:p w:rsidR="00F41A61" w:rsidRPr="004536D3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F41A61" w:rsidRPr="004536D3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majú podobu hry, </w:t>
            </w:r>
          </w:p>
          <w:p w:rsidR="00F41A61" w:rsidRPr="004536D3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>dramatizácia</w:t>
            </w:r>
          </w:p>
          <w:p w:rsidR="00F41A61" w:rsidRPr="004536D3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>hranie roly, metóda čítania, počúvania, kreslenia,</w:t>
            </w:r>
          </w:p>
          <w:p w:rsidR="00F41A61" w:rsidRPr="00FB4F9B" w:rsidRDefault="00F41A61" w:rsidP="00F41A61">
            <w:pPr>
              <w:rPr>
                <w:rFonts w:ascii="Times New Roman" w:hAnsi="Times New Roman"/>
              </w:rPr>
            </w:pPr>
            <w:r w:rsidRPr="004536D3">
              <w:rPr>
                <w:rFonts w:ascii="Times New Roman" w:hAnsi="Times New Roman"/>
                <w:szCs w:val="16"/>
              </w:rPr>
              <w:t>rozhovor, rozprávanie, aktivačné metódy</w:t>
            </w:r>
          </w:p>
        </w:tc>
        <w:tc>
          <w:tcPr>
            <w:tcW w:w="1613" w:type="dxa"/>
          </w:tcPr>
          <w:p w:rsidR="00F41A61" w:rsidRPr="004536D3" w:rsidRDefault="00F41A61" w:rsidP="00F41A61">
            <w:pPr>
              <w:rPr>
                <w:rFonts w:ascii="Times New Roman" w:hAnsi="Times New Roman"/>
                <w:sz w:val="32"/>
              </w:rPr>
            </w:pPr>
          </w:p>
          <w:p w:rsidR="00F41A61" w:rsidRPr="004536D3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Vyučovacia hodina, práca vo dvojiciach, </w:t>
            </w:r>
          </w:p>
          <w:p w:rsidR="00F41A61" w:rsidRPr="004536D3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skupinové vyučovanie, </w:t>
            </w:r>
          </w:p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4536D3">
              <w:rPr>
                <w:rFonts w:ascii="Times New Roman" w:hAnsi="Times New Roman"/>
                <w:szCs w:val="16"/>
              </w:rPr>
              <w:t>problémové vyučovanie</w:t>
            </w:r>
          </w:p>
        </w:tc>
        <w:tc>
          <w:tcPr>
            <w:tcW w:w="1615" w:type="dxa"/>
          </w:tcPr>
          <w:p w:rsidR="00127163" w:rsidRPr="00127163" w:rsidRDefault="00127163" w:rsidP="00127163">
            <w:pPr>
              <w:pStyle w:val="Default"/>
              <w:rPr>
                <w:b/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>Žiak na konci 3.ročníka vie:</w:t>
            </w:r>
          </w:p>
          <w:p w:rsidR="00F41A61" w:rsidRPr="00FB4F9B" w:rsidRDefault="00F41A61" w:rsidP="00DD4F36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>vyhodnotiť</w:t>
            </w:r>
            <w:r w:rsidRPr="00FB4F9B">
              <w:rPr>
                <w:sz w:val="22"/>
                <w:szCs w:val="22"/>
              </w:rPr>
              <w:t xml:space="preserve"> pravdivé informácie o sebe,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>preveriť si</w:t>
            </w:r>
            <w:r w:rsidRPr="00FB4F9B">
              <w:rPr>
                <w:sz w:val="22"/>
                <w:szCs w:val="22"/>
              </w:rPr>
              <w:t xml:space="preserve"> informácie o iných,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>rozpoznať</w:t>
            </w:r>
            <w:r w:rsidRPr="00FB4F9B">
              <w:rPr>
                <w:sz w:val="22"/>
                <w:szCs w:val="22"/>
              </w:rPr>
              <w:t xml:space="preserve"> rizikové situácie a negatívne ponuky,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 xml:space="preserve">zahrať </w:t>
            </w:r>
            <w:r w:rsidRPr="00FB4F9B">
              <w:rPr>
                <w:sz w:val="22"/>
                <w:szCs w:val="22"/>
              </w:rPr>
              <w:t>formou scénky situácie s negatívnymi ponukami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</w:tc>
      </w:tr>
    </w:tbl>
    <w:p w:rsidR="00F41A61" w:rsidRPr="00FB4F9B" w:rsidRDefault="00F41A61" w:rsidP="00F41A61">
      <w:pPr>
        <w:rPr>
          <w:rFonts w:ascii="Times New Roman" w:hAnsi="Times New Roman"/>
          <w:b/>
          <w:color w:val="FF0000"/>
        </w:rPr>
      </w:pPr>
    </w:p>
    <w:p w:rsidR="00F41A61" w:rsidRDefault="00F41A61" w:rsidP="00F41A61">
      <w:pPr>
        <w:spacing w:after="0"/>
        <w:rPr>
          <w:rFonts w:ascii="Times New Roman" w:hAnsi="Times New Roman"/>
          <w:b/>
        </w:rPr>
      </w:pPr>
      <w:r w:rsidRPr="004536D3">
        <w:rPr>
          <w:rFonts w:ascii="Times New Roman" w:hAnsi="Times New Roman"/>
          <w:b/>
          <w:color w:val="984806" w:themeColor="accent6" w:themeShade="80"/>
        </w:rPr>
        <w:t>Tematický celok</w:t>
      </w:r>
      <w:r w:rsidR="004536D3" w:rsidRPr="004536D3">
        <w:rPr>
          <w:rFonts w:ascii="Times New Roman" w:hAnsi="Times New Roman"/>
          <w:b/>
          <w:color w:val="984806" w:themeColor="accent6" w:themeShade="80"/>
        </w:rPr>
        <w:t>:</w:t>
      </w:r>
      <w:r w:rsidR="004536D3" w:rsidRPr="004536D3">
        <w:rPr>
          <w:rFonts w:ascii="Times New Roman" w:hAnsi="Times New Roman"/>
          <w:b/>
        </w:rPr>
        <w:t xml:space="preserve">Vcítenie sa do prežívania iných </w:t>
      </w:r>
      <w:r w:rsidR="00127163">
        <w:rPr>
          <w:rFonts w:ascii="Times New Roman" w:hAnsi="Times New Roman"/>
          <w:b/>
        </w:rPr>
        <w:t>–</w:t>
      </w:r>
      <w:r w:rsidR="004536D3" w:rsidRPr="004536D3">
        <w:rPr>
          <w:rFonts w:ascii="Times New Roman" w:hAnsi="Times New Roman"/>
          <w:b/>
        </w:rPr>
        <w:t xml:space="preserve"> EMPATIA</w:t>
      </w:r>
    </w:p>
    <w:p w:rsidR="00127163" w:rsidRPr="00FB4F9B" w:rsidRDefault="00127163" w:rsidP="00F41A61">
      <w:pPr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Charakteristika tematického celku</w:t>
      </w:r>
    </w:p>
    <w:p w:rsidR="00F41A61" w:rsidRPr="00FB4F9B" w:rsidRDefault="00F41A61" w:rsidP="00F41A61">
      <w:pPr>
        <w:spacing w:after="0" w:line="240" w:lineRule="auto"/>
        <w:jc w:val="both"/>
        <w:rPr>
          <w:rFonts w:ascii="Times New Roman" w:hAnsi="Times New Roman"/>
          <w:szCs w:val="18"/>
        </w:rPr>
      </w:pPr>
      <w:r w:rsidRPr="00FB4F9B">
        <w:rPr>
          <w:rFonts w:ascii="Times New Roman" w:hAnsi="Times New Roman"/>
          <w:szCs w:val="18"/>
        </w:rPr>
        <w:t>Nadobúdanie sociálnych  zručností – asertivita, empatia.</w:t>
      </w:r>
    </w:p>
    <w:p w:rsidR="00F41A61" w:rsidRPr="00FB4F9B" w:rsidRDefault="00F41A61" w:rsidP="00F41A61">
      <w:pPr>
        <w:spacing w:after="0" w:line="240" w:lineRule="auto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Hľadanie dôvodov na radosť a  smútok u seba a u iných.  </w:t>
      </w:r>
    </w:p>
    <w:p w:rsidR="00F41A61" w:rsidRPr="00FB4F9B" w:rsidRDefault="00F41A61" w:rsidP="00F41A61">
      <w:pPr>
        <w:spacing w:after="0" w:line="240" w:lineRule="auto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Pochopenie situácie iných ľudí prostredníctvom vlastných zážitkov  (u spolužiakov a členov rodiny…).   </w:t>
      </w:r>
    </w:p>
    <w:p w:rsidR="00F41A61" w:rsidRPr="00FB4F9B" w:rsidRDefault="00F41A61" w:rsidP="00F41A61">
      <w:pPr>
        <w:spacing w:after="0" w:line="240" w:lineRule="auto"/>
        <w:rPr>
          <w:rFonts w:ascii="Times New Roman" w:hAnsi="Times New Roman"/>
        </w:rPr>
      </w:pPr>
      <w:r w:rsidRPr="00FB4F9B">
        <w:rPr>
          <w:rFonts w:ascii="Times New Roman" w:hAnsi="Times New Roman"/>
        </w:rPr>
        <w:t>Odovzdávanie radosti a  zmierňovanie smútku  najbližších,  záujem o zdravotne postihnutých, starých a chorých ľudí.</w:t>
      </w:r>
    </w:p>
    <w:p w:rsidR="00F41A61" w:rsidRPr="00FB4F9B" w:rsidRDefault="00F41A61" w:rsidP="00F41A61">
      <w:pPr>
        <w:spacing w:after="0" w:line="240" w:lineRule="auto"/>
        <w:jc w:val="both"/>
        <w:rPr>
          <w:rFonts w:ascii="Times New Roman" w:hAnsi="Times New Roman"/>
          <w:szCs w:val="18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1658"/>
        <w:gridCol w:w="1843"/>
        <w:gridCol w:w="1530"/>
        <w:gridCol w:w="1442"/>
        <w:gridCol w:w="1649"/>
      </w:tblGrid>
      <w:tr w:rsidR="00F41A61" w:rsidRPr="00FB4F9B" w:rsidTr="00A82F6A">
        <w:tc>
          <w:tcPr>
            <w:tcW w:w="131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lastRenderedPageBreak/>
              <w:t>Tematický celok</w:t>
            </w:r>
          </w:p>
        </w:tc>
        <w:tc>
          <w:tcPr>
            <w:tcW w:w="165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530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  <w:sz w:val="20"/>
                <w:szCs w:val="20"/>
              </w:rPr>
              <w:t>Organizačné</w:t>
            </w:r>
            <w:r w:rsidRPr="00FB4F9B">
              <w:rPr>
                <w:rFonts w:ascii="Times New Roman" w:hAnsi="Times New Roman"/>
                <w:b/>
              </w:rPr>
              <w:t xml:space="preserve"> formy práce</w:t>
            </w:r>
          </w:p>
        </w:tc>
        <w:tc>
          <w:tcPr>
            <w:tcW w:w="1649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A82F6A">
        <w:trPr>
          <w:trHeight w:val="482"/>
        </w:trPr>
        <w:tc>
          <w:tcPr>
            <w:tcW w:w="131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Vcítenie sa do prežívania iných - empatia</w:t>
            </w:r>
          </w:p>
        </w:tc>
        <w:tc>
          <w:tcPr>
            <w:tcW w:w="1658" w:type="dxa"/>
            <w:shd w:val="clear" w:color="auto" w:fill="FFFFFF" w:themeFill="background1"/>
          </w:tcPr>
          <w:p w:rsidR="00F41A61" w:rsidRPr="004536D3" w:rsidRDefault="00F41A61" w:rsidP="00F41A61">
            <w:pPr>
              <w:spacing w:after="0"/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Hľadanie dôvodov na radosť a  smútok u seba a u iných.  </w:t>
            </w:r>
          </w:p>
          <w:p w:rsidR="00F41A61" w:rsidRPr="004536D3" w:rsidRDefault="00F41A61" w:rsidP="00F41A61">
            <w:pPr>
              <w:spacing w:after="0"/>
              <w:rPr>
                <w:rFonts w:ascii="Times New Roman" w:hAnsi="Times New Roman"/>
                <w:szCs w:val="16"/>
              </w:rPr>
            </w:pPr>
          </w:p>
          <w:p w:rsidR="00F41A61" w:rsidRPr="004536D3" w:rsidRDefault="00F41A61" w:rsidP="00F41A61">
            <w:pPr>
              <w:spacing w:after="0"/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Pochopenie situácie iných ľudí prostredníctvom vlastných zážitkov  (u spolužiakov a členov rodiny…).   </w:t>
            </w:r>
          </w:p>
          <w:p w:rsidR="00F41A61" w:rsidRPr="004536D3" w:rsidRDefault="00F41A61" w:rsidP="00F41A61">
            <w:pPr>
              <w:spacing w:after="0"/>
              <w:rPr>
                <w:rFonts w:ascii="Times New Roman" w:hAnsi="Times New Roman"/>
                <w:szCs w:val="16"/>
              </w:rPr>
            </w:pPr>
          </w:p>
          <w:p w:rsidR="00F41A61" w:rsidRPr="004536D3" w:rsidRDefault="00F41A61" w:rsidP="00F41A61">
            <w:pPr>
              <w:spacing w:after="0"/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Odovzdávanie radosti a  zmierňovanie smútku  najbližších,  </w:t>
            </w:r>
          </w:p>
          <w:p w:rsidR="00F41A61" w:rsidRPr="00FB4F9B" w:rsidRDefault="00F41A61" w:rsidP="00F41A6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>záujem o zdravotne postihnutých, starých a chorých ľudí.</w:t>
            </w:r>
          </w:p>
        </w:tc>
        <w:tc>
          <w:tcPr>
            <w:tcW w:w="1843" w:type="dxa"/>
            <w:shd w:val="clear" w:color="auto" w:fill="FFFFFF" w:themeFill="background1"/>
          </w:tcPr>
          <w:p w:rsidR="00F41A61" w:rsidRPr="00FB4F9B" w:rsidRDefault="00F41A61" w:rsidP="00DD4F36">
            <w:pPr>
              <w:pStyle w:val="Default"/>
              <w:numPr>
                <w:ilvl w:val="0"/>
                <w:numId w:val="13"/>
              </w:numPr>
              <w:ind w:left="247" w:hanging="142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empatia </w:t>
            </w:r>
          </w:p>
          <w:p w:rsidR="00F41A61" w:rsidRPr="00FB4F9B" w:rsidRDefault="00F41A61" w:rsidP="00F41A61">
            <w:pPr>
              <w:pStyle w:val="Default"/>
              <w:ind w:left="247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3"/>
              </w:numPr>
              <w:ind w:left="247" w:hanging="142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radosť a smútok v živote ľudí </w:t>
            </w:r>
          </w:p>
          <w:p w:rsidR="00F41A61" w:rsidRPr="00FB4F9B" w:rsidRDefault="00F41A61" w:rsidP="00F41A61">
            <w:pPr>
              <w:pStyle w:val="Default"/>
              <w:ind w:left="247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3"/>
              </w:numPr>
              <w:ind w:left="247" w:hanging="142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súcit a spoluúčasť so slabšími, chorými, zdravotne a sociálne znevýhodnenými ľuďmi </w:t>
            </w:r>
          </w:p>
          <w:p w:rsidR="00F41A61" w:rsidRPr="00FB4F9B" w:rsidRDefault="00F41A61" w:rsidP="00F41A61">
            <w:pPr>
              <w:pStyle w:val="Default"/>
              <w:ind w:left="247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3"/>
              </w:numPr>
              <w:ind w:left="247" w:hanging="142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vcítenie sa do situácie spolužiakov </w:t>
            </w:r>
          </w:p>
          <w:p w:rsidR="00F41A61" w:rsidRPr="00FB4F9B" w:rsidRDefault="00F41A61" w:rsidP="00F41A61">
            <w:pPr>
              <w:pStyle w:val="Default"/>
              <w:ind w:left="247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  <w:ind w:left="247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30" w:type="dxa"/>
          </w:tcPr>
          <w:p w:rsidR="00F41A61" w:rsidRPr="004536D3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Zážitkové metódy,  </w:t>
            </w:r>
          </w:p>
          <w:p w:rsidR="00F41A61" w:rsidRPr="004536D3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 xml:space="preserve">aktivity, ktoré majú podobu hry, </w:t>
            </w:r>
          </w:p>
          <w:p w:rsidR="00F41A61" w:rsidRPr="004536D3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>dramatizácia,</w:t>
            </w:r>
          </w:p>
          <w:p w:rsidR="00F41A61" w:rsidRPr="004536D3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4536D3">
              <w:rPr>
                <w:rFonts w:ascii="Times New Roman" w:hAnsi="Times New Roman"/>
                <w:szCs w:val="16"/>
              </w:rPr>
              <w:t>hranie roly, metódačítania, počúvania, kreslenia,</w:t>
            </w:r>
          </w:p>
          <w:p w:rsidR="00F41A61" w:rsidRPr="00FB4F9B" w:rsidRDefault="00F41A61" w:rsidP="00F41A61">
            <w:pPr>
              <w:rPr>
                <w:rFonts w:ascii="Times New Roman" w:hAnsi="Times New Roman"/>
              </w:rPr>
            </w:pPr>
            <w:r w:rsidRPr="004536D3">
              <w:rPr>
                <w:rFonts w:ascii="Times New Roman" w:hAnsi="Times New Roman"/>
                <w:szCs w:val="16"/>
              </w:rPr>
              <w:t>rozhovor, rozprávanie, aktivačné metódy</w:t>
            </w:r>
          </w:p>
        </w:tc>
        <w:tc>
          <w:tcPr>
            <w:tcW w:w="1442" w:type="dxa"/>
          </w:tcPr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Vyučovacia hodina, práca vo dvojiciach,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skupinové vyučovanie, </w:t>
            </w:r>
          </w:p>
          <w:p w:rsidR="00F41A61" w:rsidRPr="00A82F6A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problémové vyučovanie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</w:p>
          <w:p w:rsidR="00F41A61" w:rsidRPr="00A82F6A" w:rsidRDefault="00F41A61" w:rsidP="00F41A61">
            <w:pPr>
              <w:rPr>
                <w:rFonts w:ascii="Times New Roman" w:hAnsi="Times New Roman"/>
                <w:sz w:val="32"/>
              </w:rPr>
            </w:pPr>
          </w:p>
          <w:p w:rsidR="00F41A61" w:rsidRPr="00FB4F9B" w:rsidRDefault="00F41A61" w:rsidP="00F41A61">
            <w:pPr>
              <w:rPr>
                <w:rFonts w:ascii="Times New Roman" w:hAnsi="Times New Roman"/>
              </w:rPr>
            </w:pPr>
          </w:p>
          <w:p w:rsidR="00F41A61" w:rsidRPr="00FB4F9B" w:rsidRDefault="00F41A61" w:rsidP="00F41A61">
            <w:pPr>
              <w:rPr>
                <w:rFonts w:ascii="Times New Roman" w:hAnsi="Times New Roman"/>
              </w:rPr>
            </w:pPr>
          </w:p>
        </w:tc>
        <w:tc>
          <w:tcPr>
            <w:tcW w:w="1649" w:type="dxa"/>
          </w:tcPr>
          <w:p w:rsidR="00127163" w:rsidRPr="00127163" w:rsidRDefault="00127163" w:rsidP="00127163">
            <w:pPr>
              <w:pStyle w:val="Default"/>
              <w:rPr>
                <w:b/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>Žiak na konci 3.ročníka vie:</w:t>
            </w:r>
          </w:p>
          <w:p w:rsidR="00F41A61" w:rsidRPr="00FB4F9B" w:rsidRDefault="00F41A61" w:rsidP="00DD4F36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>uviesť</w:t>
            </w:r>
            <w:r w:rsidRPr="00FB4F9B">
              <w:rPr>
                <w:sz w:val="22"/>
                <w:szCs w:val="22"/>
              </w:rPr>
              <w:t xml:space="preserve"> príklady na situácie, v ktorých prejavuje súcit a pochopenie,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 xml:space="preserve">poukázať </w:t>
            </w:r>
            <w:r w:rsidRPr="00FB4F9B">
              <w:rPr>
                <w:sz w:val="22"/>
                <w:szCs w:val="22"/>
              </w:rPr>
              <w:t>na dôležitosť radosti vo svojom prostredí,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>prejaviť</w:t>
            </w:r>
            <w:r w:rsidRPr="00FB4F9B">
              <w:rPr>
                <w:sz w:val="22"/>
                <w:szCs w:val="22"/>
              </w:rPr>
              <w:t xml:space="preserve"> spoluúčasť a pochopenie iných v problémových situáciách</w:t>
            </w:r>
          </w:p>
        </w:tc>
      </w:tr>
    </w:tbl>
    <w:p w:rsidR="003B6A41" w:rsidRDefault="003B6A41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5107A5" w:rsidRDefault="005107A5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F41A61" w:rsidRPr="00FB4F9B" w:rsidRDefault="00F41A61" w:rsidP="00F41A61">
      <w:pPr>
        <w:rPr>
          <w:rFonts w:ascii="Times New Roman" w:hAnsi="Times New Roman"/>
          <w:b/>
          <w:color w:val="FF0000"/>
        </w:rPr>
      </w:pPr>
      <w:r w:rsidRPr="004536D3">
        <w:rPr>
          <w:rFonts w:ascii="Times New Roman" w:hAnsi="Times New Roman"/>
          <w:b/>
          <w:color w:val="984806" w:themeColor="accent6" w:themeShade="80"/>
        </w:rPr>
        <w:lastRenderedPageBreak/>
        <w:t>Tematický celok</w:t>
      </w:r>
      <w:r w:rsidR="004536D3" w:rsidRPr="004536D3">
        <w:rPr>
          <w:rFonts w:ascii="Times New Roman" w:hAnsi="Times New Roman"/>
          <w:b/>
          <w:color w:val="984806" w:themeColor="accent6" w:themeShade="80"/>
        </w:rPr>
        <w:t>:</w:t>
      </w:r>
      <w:r w:rsidR="005107A5">
        <w:rPr>
          <w:rFonts w:ascii="Times New Roman" w:hAnsi="Times New Roman"/>
          <w:b/>
          <w:color w:val="984806" w:themeColor="accent6" w:themeShade="80"/>
        </w:rPr>
        <w:t xml:space="preserve"> </w:t>
      </w:r>
      <w:r w:rsidR="001C6A08" w:rsidRPr="001C6A08">
        <w:rPr>
          <w:rFonts w:ascii="Times New Roman" w:hAnsi="Times New Roman"/>
          <w:b/>
        </w:rPr>
        <w:t>Riešenie konfliktov-  výchova k zmierlivosti</w:t>
      </w: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Charakteristika tematického celku</w:t>
      </w:r>
    </w:p>
    <w:p w:rsidR="00F41A61" w:rsidRPr="00FB4F9B" w:rsidRDefault="00F41A61" w:rsidP="00F41A61">
      <w:pPr>
        <w:spacing w:after="0"/>
        <w:rPr>
          <w:rFonts w:ascii="Times New Roman" w:hAnsi="Times New Roman"/>
        </w:rPr>
      </w:pPr>
      <w:r w:rsidRPr="00FB4F9B">
        <w:rPr>
          <w:rFonts w:ascii="Times New Roman" w:hAnsi="Times New Roman"/>
        </w:rPr>
        <w:t>Napomáhanie zvnútorňovania prosociálnych hodnôt a postojov</w:t>
      </w:r>
    </w:p>
    <w:p w:rsidR="00F41A61" w:rsidRPr="00FB4F9B" w:rsidRDefault="00F41A61" w:rsidP="00F41A61">
      <w:pPr>
        <w:spacing w:after="0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Právo na omyl a možnosť nápravy.  </w:t>
      </w:r>
    </w:p>
    <w:p w:rsidR="00F41A61" w:rsidRPr="00FB4F9B" w:rsidRDefault="00F41A61" w:rsidP="00F41A61">
      <w:pPr>
        <w:spacing w:after="0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Význam odpúšťania v medziľudských vzťahoch.  </w:t>
      </w:r>
    </w:p>
    <w:p w:rsidR="00F41A61" w:rsidRPr="00FB4F9B" w:rsidRDefault="00F41A61" w:rsidP="00F41A61">
      <w:pPr>
        <w:spacing w:after="0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Rozvíjanie  sebaovládania a jeho upevňovanie – prehlbovanie vzájomnosti i sebaúcty.  </w:t>
      </w:r>
    </w:p>
    <w:p w:rsidR="00F41A61" w:rsidRPr="005107A5" w:rsidRDefault="003B6A41" w:rsidP="00F41A6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Súťaživosť a kooperácia.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552"/>
        <w:gridCol w:w="1858"/>
        <w:gridCol w:w="1402"/>
        <w:gridCol w:w="1418"/>
        <w:gridCol w:w="1950"/>
      </w:tblGrid>
      <w:tr w:rsidR="00F41A61" w:rsidRPr="00FB4F9B" w:rsidTr="001C6A08">
        <w:tc>
          <w:tcPr>
            <w:tcW w:w="1391" w:type="dxa"/>
            <w:shd w:val="clear" w:color="auto" w:fill="C2D69B" w:themeFill="accent3" w:themeFillTint="99"/>
          </w:tcPr>
          <w:p w:rsidR="005107A5" w:rsidRPr="00FB4F9B" w:rsidRDefault="00F41A61" w:rsidP="005107A5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55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85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0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  <w:sz w:val="20"/>
                <w:szCs w:val="20"/>
              </w:rPr>
              <w:t>Organizačné</w:t>
            </w:r>
            <w:r w:rsidRPr="00FB4F9B">
              <w:rPr>
                <w:rFonts w:ascii="Times New Roman" w:hAnsi="Times New Roman"/>
                <w:b/>
              </w:rPr>
              <w:t xml:space="preserve"> formy práce</w:t>
            </w:r>
          </w:p>
        </w:tc>
        <w:tc>
          <w:tcPr>
            <w:tcW w:w="1950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1C6A08">
        <w:trPr>
          <w:trHeight w:val="4610"/>
        </w:trPr>
        <w:tc>
          <w:tcPr>
            <w:tcW w:w="139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B4F9B">
              <w:rPr>
                <w:rFonts w:ascii="Times New Roman" w:hAnsi="Times New Roman"/>
                <w:b/>
              </w:rPr>
              <w:t>Riešenie konfliktov – výchova k zmierlivosti</w:t>
            </w:r>
          </w:p>
        </w:tc>
        <w:tc>
          <w:tcPr>
            <w:tcW w:w="1552" w:type="dxa"/>
            <w:shd w:val="clear" w:color="auto" w:fill="FFFFFF" w:themeFill="background1"/>
          </w:tcPr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Právo na omyl a možnosť nápravy.  </w:t>
            </w: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Význam odpúšťania v medziľudských vzťahoch.  </w:t>
            </w: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Rozvíjanie  sebaovládania a jeho upevňovanie – prehlbovanie vzájomnosti i sebaúcty.  </w:t>
            </w: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F41A61" w:rsidRPr="00FB4F9B" w:rsidRDefault="00F41A61" w:rsidP="00F41A61">
            <w:pPr>
              <w:rPr>
                <w:rFonts w:ascii="Times New Roman" w:hAnsi="Times New Roman"/>
                <w:sz w:val="16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Súťaživosť a kooperácia.   </w:t>
            </w:r>
          </w:p>
        </w:tc>
        <w:tc>
          <w:tcPr>
            <w:tcW w:w="1858" w:type="dxa"/>
            <w:shd w:val="clear" w:color="auto" w:fill="FFFFFF" w:themeFill="background1"/>
          </w:tcPr>
          <w:p w:rsidR="00F41A61" w:rsidRPr="00FB4F9B" w:rsidRDefault="00F41A61" w:rsidP="00DD4F3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právo na omyl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omyl a zákernosť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odpúšťanie v medziľudských vzťahoch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sebaovládanie v konfliktných situáciách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upevňovanie vzájomnosti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 súťaživosť a kooperácia</w:t>
            </w:r>
          </w:p>
        </w:tc>
        <w:tc>
          <w:tcPr>
            <w:tcW w:w="1402" w:type="dxa"/>
          </w:tcPr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Zážitkové metódy, 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aktivity, ktoré majú podobu hry,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dramatizácia,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hranie roly,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metódačítania, počúvania, kreslenia,</w:t>
            </w:r>
          </w:p>
          <w:p w:rsidR="00F41A61" w:rsidRPr="00FB4F9B" w:rsidRDefault="00F41A61" w:rsidP="00F41A61">
            <w:pPr>
              <w:rPr>
                <w:rFonts w:ascii="Times New Roman" w:hAnsi="Times New Roman"/>
              </w:rPr>
            </w:pPr>
            <w:r w:rsidRPr="00A82F6A">
              <w:rPr>
                <w:rFonts w:ascii="Times New Roman" w:hAnsi="Times New Roman"/>
                <w:szCs w:val="16"/>
              </w:rPr>
              <w:t>rozhovor, rozprávanie, aktivačné metódy</w:t>
            </w:r>
          </w:p>
        </w:tc>
        <w:tc>
          <w:tcPr>
            <w:tcW w:w="1418" w:type="dxa"/>
          </w:tcPr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Vyučovacia hodina, práca vo dvojiciach,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skupinové vyučovanie,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 w:val="32"/>
              </w:rPr>
            </w:pPr>
            <w:r w:rsidRPr="00A82F6A">
              <w:rPr>
                <w:rFonts w:ascii="Times New Roman" w:hAnsi="Times New Roman"/>
                <w:szCs w:val="16"/>
              </w:rPr>
              <w:t>problémové vyučovanie</w:t>
            </w:r>
          </w:p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127163" w:rsidRPr="00127163" w:rsidRDefault="00127163" w:rsidP="00127163">
            <w:pPr>
              <w:pStyle w:val="Default"/>
              <w:rPr>
                <w:b/>
                <w:sz w:val="22"/>
                <w:szCs w:val="22"/>
              </w:rPr>
            </w:pPr>
            <w:r w:rsidRPr="00127163">
              <w:rPr>
                <w:b/>
                <w:color w:val="auto"/>
              </w:rPr>
              <w:t>Žiak na konci 3.ročníka vie:</w:t>
            </w:r>
          </w:p>
          <w:p w:rsidR="00F41A61" w:rsidRPr="00FB4F9B" w:rsidRDefault="00F41A61" w:rsidP="00DD4F36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 xml:space="preserve">uznať </w:t>
            </w:r>
            <w:r w:rsidRPr="00FB4F9B">
              <w:rPr>
                <w:sz w:val="22"/>
                <w:szCs w:val="22"/>
              </w:rPr>
              <w:t xml:space="preserve">právo človeka na omyl,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>rozlíšiť</w:t>
            </w:r>
            <w:r w:rsidRPr="00FB4F9B">
              <w:rPr>
                <w:sz w:val="22"/>
                <w:szCs w:val="22"/>
              </w:rPr>
              <w:t xml:space="preserve"> omyl od zákernosti,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>diskutovať</w:t>
            </w:r>
            <w:r w:rsidRPr="00FB4F9B">
              <w:rPr>
                <w:sz w:val="22"/>
                <w:szCs w:val="22"/>
              </w:rPr>
              <w:t xml:space="preserve"> o možnostiach nápravy omylu,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 xml:space="preserve">porozumieť </w:t>
            </w:r>
            <w:r w:rsidRPr="00FB4F9B">
              <w:rPr>
                <w:sz w:val="22"/>
                <w:szCs w:val="22"/>
              </w:rPr>
              <w:t>významu odpúšťania a komunikácie v konfliktných situáciách,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127163">
              <w:rPr>
                <w:b/>
                <w:sz w:val="22"/>
                <w:szCs w:val="22"/>
              </w:rPr>
              <w:t xml:space="preserve">formulovať </w:t>
            </w:r>
            <w:r w:rsidRPr="00FB4F9B">
              <w:rPr>
                <w:sz w:val="22"/>
                <w:szCs w:val="22"/>
              </w:rPr>
              <w:t>rôzne typy žiadosti o prepáčenie</w:t>
            </w:r>
          </w:p>
        </w:tc>
      </w:tr>
    </w:tbl>
    <w:p w:rsidR="003B6A41" w:rsidRDefault="003B6A41" w:rsidP="00F41A61">
      <w:pPr>
        <w:spacing w:after="0"/>
        <w:rPr>
          <w:rFonts w:ascii="Times New Roman" w:hAnsi="Times New Roman"/>
          <w:b/>
          <w:color w:val="FF0000"/>
        </w:rPr>
      </w:pPr>
    </w:p>
    <w:p w:rsidR="003B6A41" w:rsidRDefault="003B6A41" w:rsidP="00F41A61">
      <w:pPr>
        <w:spacing w:after="0"/>
        <w:rPr>
          <w:rFonts w:ascii="Times New Roman" w:hAnsi="Times New Roman"/>
          <w:b/>
          <w:color w:val="FF0000"/>
        </w:rPr>
      </w:pPr>
    </w:p>
    <w:p w:rsidR="003B6A41" w:rsidRDefault="003B6A41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5107A5" w:rsidRDefault="005107A5" w:rsidP="00F41A61">
      <w:pPr>
        <w:spacing w:after="0"/>
        <w:rPr>
          <w:rFonts w:ascii="Times New Roman" w:hAnsi="Times New Roman"/>
          <w:b/>
          <w:color w:val="FF0000"/>
        </w:rPr>
      </w:pPr>
    </w:p>
    <w:p w:rsidR="00F41A61" w:rsidRDefault="00F41A61" w:rsidP="00F41A61">
      <w:pPr>
        <w:spacing w:after="0"/>
        <w:rPr>
          <w:rFonts w:ascii="Times New Roman" w:hAnsi="Times New Roman"/>
          <w:b/>
        </w:rPr>
      </w:pPr>
      <w:r w:rsidRPr="00A82F6A">
        <w:rPr>
          <w:rFonts w:ascii="Times New Roman" w:hAnsi="Times New Roman"/>
          <w:b/>
          <w:color w:val="984806" w:themeColor="accent6" w:themeShade="80"/>
        </w:rPr>
        <w:lastRenderedPageBreak/>
        <w:t>Tematický celok</w:t>
      </w:r>
      <w:r w:rsidR="00A82F6A" w:rsidRPr="00A82F6A">
        <w:rPr>
          <w:rFonts w:ascii="Times New Roman" w:hAnsi="Times New Roman"/>
          <w:b/>
          <w:color w:val="984806" w:themeColor="accent6" w:themeShade="80"/>
        </w:rPr>
        <w:t>:</w:t>
      </w:r>
      <w:r w:rsidR="00A77629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A82F6A">
        <w:rPr>
          <w:rFonts w:ascii="Times New Roman" w:hAnsi="Times New Roman"/>
          <w:b/>
        </w:rPr>
        <w:t>P</w:t>
      </w:r>
      <w:r w:rsidR="00A82F6A" w:rsidRPr="00A82F6A">
        <w:rPr>
          <w:rFonts w:ascii="Times New Roman" w:hAnsi="Times New Roman"/>
          <w:b/>
        </w:rPr>
        <w:t>omoc, darovania, delenie sa</w:t>
      </w:r>
    </w:p>
    <w:p w:rsidR="00127163" w:rsidRPr="00FB4F9B" w:rsidRDefault="00127163" w:rsidP="00F41A61">
      <w:pPr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Charakteristika tematického celku</w:t>
      </w:r>
    </w:p>
    <w:p w:rsidR="00F41A61" w:rsidRPr="00FB4F9B" w:rsidRDefault="00F41A61" w:rsidP="00F41A61">
      <w:pPr>
        <w:pStyle w:val="Default"/>
        <w:jc w:val="both"/>
        <w:rPr>
          <w:sz w:val="22"/>
          <w:szCs w:val="18"/>
        </w:rPr>
      </w:pPr>
      <w:r w:rsidRPr="00FB4F9B">
        <w:rPr>
          <w:sz w:val="22"/>
          <w:szCs w:val="18"/>
        </w:rPr>
        <w:t xml:space="preserve">Vnímanie a prežívanie </w:t>
      </w:r>
      <w:proofErr w:type="spellStart"/>
      <w:r w:rsidRPr="00FB4F9B">
        <w:rPr>
          <w:sz w:val="22"/>
          <w:szCs w:val="18"/>
        </w:rPr>
        <w:t>prosociálnosti</w:t>
      </w:r>
      <w:proofErr w:type="spellEnd"/>
      <w:r w:rsidRPr="00FB4F9B">
        <w:rPr>
          <w:sz w:val="22"/>
          <w:szCs w:val="18"/>
        </w:rPr>
        <w:t xml:space="preserve"> (základy starostlivosti o prírodu, ochrana zvierat).  </w:t>
      </w:r>
    </w:p>
    <w:p w:rsidR="00F41A61" w:rsidRPr="00FB4F9B" w:rsidRDefault="00F41A61" w:rsidP="00F41A61">
      <w:pPr>
        <w:pStyle w:val="Default"/>
        <w:jc w:val="both"/>
        <w:rPr>
          <w:sz w:val="22"/>
          <w:szCs w:val="18"/>
        </w:rPr>
      </w:pPr>
      <w:r w:rsidRPr="00FB4F9B">
        <w:rPr>
          <w:sz w:val="22"/>
          <w:szCs w:val="18"/>
        </w:rPr>
        <w:t xml:space="preserve">Zámerné robenie dobra iným, rozdiel medzi psychickou a materiálnou pomocou.  </w:t>
      </w:r>
    </w:p>
    <w:p w:rsidR="00F41A61" w:rsidRPr="00FB4F9B" w:rsidRDefault="00F41A61" w:rsidP="00F41A61">
      <w:pPr>
        <w:pStyle w:val="Default"/>
        <w:jc w:val="both"/>
        <w:rPr>
          <w:sz w:val="22"/>
          <w:szCs w:val="18"/>
        </w:rPr>
      </w:pPr>
      <w:r w:rsidRPr="00FB4F9B">
        <w:rPr>
          <w:sz w:val="22"/>
          <w:szCs w:val="18"/>
        </w:rPr>
        <w:t xml:space="preserve">Podelenie sa a darovanie v rámci rodiny a žiackeho kolektívu.   </w:t>
      </w:r>
    </w:p>
    <w:p w:rsidR="00F41A61" w:rsidRDefault="00F41A61" w:rsidP="00F41A61">
      <w:pPr>
        <w:pStyle w:val="Default"/>
        <w:jc w:val="both"/>
        <w:rPr>
          <w:sz w:val="22"/>
          <w:szCs w:val="18"/>
        </w:rPr>
      </w:pPr>
      <w:r w:rsidRPr="00FB4F9B">
        <w:rPr>
          <w:sz w:val="22"/>
          <w:szCs w:val="18"/>
        </w:rPr>
        <w:t>Príprava žiakov  na možné neprijatie dobra inými.</w:t>
      </w:r>
    </w:p>
    <w:p w:rsidR="003B6A41" w:rsidRDefault="003B6A41" w:rsidP="00F41A61">
      <w:pPr>
        <w:pStyle w:val="Default"/>
        <w:jc w:val="both"/>
        <w:rPr>
          <w:sz w:val="22"/>
          <w:szCs w:val="18"/>
        </w:rPr>
      </w:pPr>
    </w:p>
    <w:p w:rsidR="003B6A41" w:rsidRPr="00FB4F9B" w:rsidRDefault="003B6A41" w:rsidP="00F41A61">
      <w:pPr>
        <w:pStyle w:val="Default"/>
        <w:jc w:val="both"/>
        <w:rPr>
          <w:sz w:val="22"/>
          <w:szCs w:val="18"/>
        </w:rPr>
      </w:pPr>
    </w:p>
    <w:p w:rsidR="00F41A61" w:rsidRPr="00FB4F9B" w:rsidRDefault="00F41A61" w:rsidP="00F41A61">
      <w:pPr>
        <w:pStyle w:val="Default"/>
        <w:rPr>
          <w:sz w:val="22"/>
          <w:szCs w:val="18"/>
        </w:r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703"/>
        <w:gridCol w:w="1494"/>
        <w:gridCol w:w="1305"/>
        <w:gridCol w:w="1962"/>
      </w:tblGrid>
      <w:tr w:rsidR="00F41A61" w:rsidRPr="00FB4F9B" w:rsidTr="001C6A08">
        <w:tc>
          <w:tcPr>
            <w:tcW w:w="12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0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9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30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  <w:sz w:val="20"/>
                <w:szCs w:val="20"/>
              </w:rPr>
              <w:t>Organizačné</w:t>
            </w:r>
            <w:r w:rsidRPr="00FB4F9B">
              <w:rPr>
                <w:rFonts w:ascii="Times New Roman" w:hAnsi="Times New Roman"/>
                <w:b/>
              </w:rPr>
              <w:t xml:space="preserve"> formy práce</w:t>
            </w:r>
          </w:p>
        </w:tc>
        <w:tc>
          <w:tcPr>
            <w:tcW w:w="19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1C6A08">
        <w:trPr>
          <w:trHeight w:val="6012"/>
        </w:trPr>
        <w:tc>
          <w:tcPr>
            <w:tcW w:w="12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Pomoc, darovanie, delenie sa</w:t>
            </w:r>
          </w:p>
        </w:tc>
        <w:tc>
          <w:tcPr>
            <w:tcW w:w="1843" w:type="dxa"/>
            <w:shd w:val="clear" w:color="auto" w:fill="FFFFFF" w:themeFill="background1"/>
          </w:tcPr>
          <w:p w:rsidR="00F41A61" w:rsidRPr="00A82F6A" w:rsidRDefault="00F41A61" w:rsidP="00F41A61">
            <w:pPr>
              <w:pStyle w:val="Default"/>
              <w:jc w:val="both"/>
              <w:rPr>
                <w:sz w:val="22"/>
                <w:szCs w:val="16"/>
              </w:rPr>
            </w:pPr>
            <w:r w:rsidRPr="00A82F6A">
              <w:rPr>
                <w:sz w:val="22"/>
                <w:szCs w:val="16"/>
              </w:rPr>
              <w:t xml:space="preserve">Vnímanie a prežívanie </w:t>
            </w:r>
            <w:proofErr w:type="spellStart"/>
            <w:r w:rsidRPr="00A82F6A">
              <w:rPr>
                <w:sz w:val="22"/>
                <w:szCs w:val="16"/>
              </w:rPr>
              <w:t>prosociálnosti</w:t>
            </w:r>
            <w:proofErr w:type="spellEnd"/>
            <w:r w:rsidRPr="00A82F6A">
              <w:rPr>
                <w:sz w:val="22"/>
                <w:szCs w:val="16"/>
              </w:rPr>
              <w:t xml:space="preserve"> (základy starostlivosti o prírodu, ochrana zvierat).  </w:t>
            </w:r>
          </w:p>
          <w:p w:rsidR="00F41A61" w:rsidRPr="00A82F6A" w:rsidRDefault="00F41A61" w:rsidP="00F41A61">
            <w:pPr>
              <w:pStyle w:val="Default"/>
              <w:jc w:val="both"/>
              <w:rPr>
                <w:sz w:val="22"/>
                <w:szCs w:val="16"/>
              </w:rPr>
            </w:pPr>
          </w:p>
          <w:p w:rsidR="00F41A61" w:rsidRPr="00A82F6A" w:rsidRDefault="00F41A61" w:rsidP="00F41A61">
            <w:pPr>
              <w:pStyle w:val="Default"/>
              <w:jc w:val="both"/>
              <w:rPr>
                <w:sz w:val="22"/>
                <w:szCs w:val="16"/>
              </w:rPr>
            </w:pPr>
            <w:r w:rsidRPr="00A82F6A">
              <w:rPr>
                <w:sz w:val="22"/>
                <w:szCs w:val="16"/>
              </w:rPr>
              <w:t xml:space="preserve">Zámerné robenie dobra iným, rozdiel medzi psychickou a materiálnou pomocou. </w:t>
            </w:r>
          </w:p>
          <w:p w:rsidR="00F41A61" w:rsidRPr="00A82F6A" w:rsidRDefault="00F41A61" w:rsidP="00F41A61">
            <w:pPr>
              <w:pStyle w:val="Default"/>
              <w:jc w:val="both"/>
              <w:rPr>
                <w:sz w:val="22"/>
                <w:szCs w:val="16"/>
              </w:rPr>
            </w:pPr>
          </w:p>
          <w:p w:rsidR="00F41A61" w:rsidRPr="00A82F6A" w:rsidRDefault="00F41A61" w:rsidP="00F41A61">
            <w:pPr>
              <w:pStyle w:val="Default"/>
              <w:jc w:val="both"/>
              <w:rPr>
                <w:sz w:val="22"/>
                <w:szCs w:val="16"/>
              </w:rPr>
            </w:pPr>
            <w:r w:rsidRPr="00A82F6A">
              <w:rPr>
                <w:sz w:val="22"/>
                <w:szCs w:val="16"/>
              </w:rPr>
              <w:t xml:space="preserve">Podelenie sa a darovanie v rámci rodiny a žiackeho kolektívu.   </w:t>
            </w:r>
          </w:p>
          <w:p w:rsidR="00F41A61" w:rsidRPr="00A82F6A" w:rsidRDefault="00F41A61" w:rsidP="00F41A61">
            <w:pPr>
              <w:pStyle w:val="Default"/>
              <w:jc w:val="both"/>
              <w:rPr>
                <w:sz w:val="22"/>
                <w:szCs w:val="16"/>
              </w:rPr>
            </w:pPr>
          </w:p>
          <w:p w:rsidR="00F41A61" w:rsidRPr="00FB4F9B" w:rsidRDefault="00F41A61" w:rsidP="00F41A61">
            <w:pPr>
              <w:pStyle w:val="Default"/>
              <w:jc w:val="both"/>
              <w:rPr>
                <w:sz w:val="16"/>
                <w:szCs w:val="16"/>
              </w:rPr>
            </w:pPr>
            <w:r w:rsidRPr="00A82F6A">
              <w:rPr>
                <w:sz w:val="22"/>
                <w:szCs w:val="16"/>
              </w:rPr>
              <w:t>Príprava žiakov  na možné neprijatie dobra inými.</w:t>
            </w:r>
          </w:p>
        </w:tc>
        <w:tc>
          <w:tcPr>
            <w:tcW w:w="1703" w:type="dxa"/>
            <w:shd w:val="clear" w:color="auto" w:fill="FFFFFF" w:themeFill="background1"/>
          </w:tcPr>
          <w:p w:rsidR="00F41A61" w:rsidRPr="00FB4F9B" w:rsidRDefault="00F41A61" w:rsidP="00F41A61">
            <w:pPr>
              <w:pStyle w:val="Default"/>
              <w:rPr>
                <w:color w:val="auto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vnímanie a prežívanie </w:t>
            </w:r>
            <w:proofErr w:type="spellStart"/>
            <w:r w:rsidRPr="00FB4F9B">
              <w:rPr>
                <w:sz w:val="22"/>
                <w:szCs w:val="22"/>
              </w:rPr>
              <w:t>prosociálnosti</w:t>
            </w:r>
            <w:proofErr w:type="spellEnd"/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materiálna a nemateriálna pomoc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podelenie sa a darovanie v rámci rodiny a žiackeho kolektívu 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odmietnutie dobra inými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Zážitkové metódy, 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aktivity, ktoré majú podobu hry,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dramatizácia,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hranie roly,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metóda čítania, počúvania, kreslenia,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rozhovor, rozprávanie, aktivačné metódy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</w:rPr>
            </w:pPr>
          </w:p>
          <w:p w:rsidR="00F41A61" w:rsidRPr="00A82F6A" w:rsidRDefault="00F41A61" w:rsidP="00F41A61">
            <w:pPr>
              <w:rPr>
                <w:rFonts w:ascii="Times New Roman" w:hAnsi="Times New Roman"/>
              </w:rPr>
            </w:pPr>
          </w:p>
        </w:tc>
        <w:tc>
          <w:tcPr>
            <w:tcW w:w="1305" w:type="dxa"/>
          </w:tcPr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Vyučovacia hodina, práca vo dvojiciach,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skupinové vyučovanie,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problémové vyučovanie</w:t>
            </w:r>
          </w:p>
          <w:p w:rsidR="00F41A61" w:rsidRPr="00A82F6A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62" w:type="dxa"/>
          </w:tcPr>
          <w:p w:rsidR="007C4470" w:rsidRPr="007C4470" w:rsidRDefault="007C4470" w:rsidP="007C4470">
            <w:pPr>
              <w:pStyle w:val="Default"/>
              <w:rPr>
                <w:b/>
                <w:sz w:val="22"/>
                <w:szCs w:val="22"/>
              </w:rPr>
            </w:pPr>
            <w:r w:rsidRPr="007C4470">
              <w:rPr>
                <w:b/>
                <w:sz w:val="22"/>
                <w:szCs w:val="22"/>
              </w:rPr>
              <w:t>Žiak na konci 3.ročníka vie:</w:t>
            </w:r>
          </w:p>
          <w:p w:rsidR="00F41A61" w:rsidRPr="00FB4F9B" w:rsidRDefault="00F41A61" w:rsidP="00DD4F36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7C4470">
              <w:rPr>
                <w:b/>
                <w:sz w:val="22"/>
                <w:szCs w:val="22"/>
              </w:rPr>
              <w:t xml:space="preserve">vysvetliť </w:t>
            </w:r>
            <w:r w:rsidRPr="00FB4F9B">
              <w:rPr>
                <w:sz w:val="22"/>
                <w:szCs w:val="22"/>
              </w:rPr>
              <w:t>rozdiel medzi materiálnou a nemateriálnou pomocou,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7C4470">
              <w:rPr>
                <w:b/>
                <w:sz w:val="22"/>
                <w:szCs w:val="22"/>
              </w:rPr>
              <w:t>uviesť</w:t>
            </w:r>
            <w:r w:rsidRPr="00FB4F9B">
              <w:rPr>
                <w:sz w:val="22"/>
                <w:szCs w:val="22"/>
              </w:rPr>
              <w:t xml:space="preserve"> príklady pomoci v rámci triedy a rodiny,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7C4470">
              <w:rPr>
                <w:b/>
                <w:sz w:val="22"/>
                <w:szCs w:val="22"/>
              </w:rPr>
              <w:t>pomáhať</w:t>
            </w:r>
            <w:r w:rsidRPr="00FB4F9B">
              <w:rPr>
                <w:sz w:val="22"/>
                <w:szCs w:val="22"/>
              </w:rPr>
              <w:t xml:space="preserve"> si navzájom,</w:t>
            </w:r>
          </w:p>
        </w:tc>
      </w:tr>
    </w:tbl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  <w:r w:rsidRPr="00A82F6A">
        <w:rPr>
          <w:rFonts w:ascii="Times New Roman" w:hAnsi="Times New Roman"/>
          <w:b/>
          <w:color w:val="984806" w:themeColor="accent6" w:themeShade="80"/>
        </w:rPr>
        <w:t>Tematický celok</w:t>
      </w:r>
      <w:r w:rsidR="00A82F6A" w:rsidRPr="00A82F6A">
        <w:rPr>
          <w:rFonts w:ascii="Times New Roman" w:hAnsi="Times New Roman"/>
          <w:b/>
          <w:color w:val="984806" w:themeColor="accent6" w:themeShade="80"/>
        </w:rPr>
        <w:t>:</w:t>
      </w:r>
      <w:r w:rsidR="00083C41">
        <w:rPr>
          <w:rFonts w:ascii="Times New Roman" w:hAnsi="Times New Roman"/>
          <w:b/>
          <w:color w:val="984806" w:themeColor="accent6" w:themeShade="80"/>
        </w:rPr>
        <w:t xml:space="preserve">  </w:t>
      </w:r>
      <w:r w:rsidRPr="00A82F6A">
        <w:rPr>
          <w:rFonts w:ascii="Times New Roman" w:hAnsi="Times New Roman"/>
          <w:b/>
        </w:rPr>
        <w:t>N</w:t>
      </w:r>
      <w:r w:rsidR="00A82F6A" w:rsidRPr="00A82F6A">
        <w:rPr>
          <w:rFonts w:ascii="Times New Roman" w:hAnsi="Times New Roman"/>
          <w:b/>
        </w:rPr>
        <w:t>aša škola</w:t>
      </w: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Charakteristika tematického celku</w:t>
      </w: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18"/>
        </w:rPr>
      </w:pPr>
      <w:r w:rsidRPr="00FB4F9B">
        <w:rPr>
          <w:rFonts w:ascii="Times New Roman" w:hAnsi="Times New Roman"/>
          <w:szCs w:val="18"/>
        </w:rPr>
        <w:t xml:space="preserve">Poznávanie kvalít a predností školy ( Čo by som porozprával o našej škole priateľovi zo zahraničia?).  </w:t>
      </w: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18"/>
        </w:rPr>
      </w:pPr>
      <w:r w:rsidRPr="00FB4F9B">
        <w:rPr>
          <w:rFonts w:ascii="Times New Roman" w:hAnsi="Times New Roman"/>
          <w:szCs w:val="18"/>
        </w:rPr>
        <w:t xml:space="preserve">Rozvíjanie povedomia a  príslušnosti k svojej škole – osobnosti, prostredie, atmosféra, učebné predmety (Čo sa mi na našej škole najviac páči? ).  </w:t>
      </w: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18"/>
        </w:rPr>
      </w:pPr>
      <w:r w:rsidRPr="00FB4F9B">
        <w:rPr>
          <w:rFonts w:ascii="Times New Roman" w:hAnsi="Times New Roman"/>
          <w:szCs w:val="18"/>
        </w:rPr>
        <w:t xml:space="preserve">Účasť žiakov na živote a úspechoch školy (Podieľam sa na vytváraní dobrej atmosféry na našej škole? Ktoré problémy na našej škole ma znepokojujú? Čo môžem urobiť ja pre vylepšenie života na našej škole?).     </w:t>
      </w:r>
    </w:p>
    <w:p w:rsidR="00A82F6A" w:rsidRDefault="00A82F6A" w:rsidP="00F41A61">
      <w:pPr>
        <w:pStyle w:val="Default"/>
        <w:jc w:val="both"/>
        <w:rPr>
          <w:sz w:val="22"/>
          <w:szCs w:val="18"/>
        </w:rPr>
      </w:pPr>
    </w:p>
    <w:p w:rsidR="00083C41" w:rsidRDefault="00083C41" w:rsidP="00F41A61">
      <w:pPr>
        <w:pStyle w:val="Default"/>
        <w:jc w:val="both"/>
        <w:rPr>
          <w:sz w:val="22"/>
          <w:szCs w:val="18"/>
        </w:rPr>
      </w:pPr>
    </w:p>
    <w:p w:rsidR="00083C41" w:rsidRPr="00FB4F9B" w:rsidRDefault="00083C41" w:rsidP="00F41A61">
      <w:pPr>
        <w:pStyle w:val="Default"/>
        <w:jc w:val="both"/>
        <w:rPr>
          <w:sz w:val="22"/>
          <w:szCs w:val="18"/>
        </w:rPr>
      </w:pPr>
    </w:p>
    <w:p w:rsidR="00F41A61" w:rsidRPr="00FB4F9B" w:rsidRDefault="00F41A61" w:rsidP="00F41A61">
      <w:pPr>
        <w:pStyle w:val="Default"/>
        <w:jc w:val="both"/>
        <w:rPr>
          <w:sz w:val="22"/>
          <w:szCs w:val="18"/>
        </w:rPr>
      </w:pPr>
    </w:p>
    <w:p w:rsidR="00F41A61" w:rsidRPr="00FB4F9B" w:rsidRDefault="00F41A61" w:rsidP="00F41A61">
      <w:pPr>
        <w:pStyle w:val="Default"/>
        <w:jc w:val="both"/>
        <w:rPr>
          <w:sz w:val="22"/>
          <w:szCs w:val="1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559"/>
        <w:gridCol w:w="1418"/>
        <w:gridCol w:w="1950"/>
      </w:tblGrid>
      <w:tr w:rsidR="00F41A61" w:rsidRPr="00FB4F9B" w:rsidTr="00A82F6A">
        <w:tc>
          <w:tcPr>
            <w:tcW w:w="12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lastRenderedPageBreak/>
              <w:t>Tematický celok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  <w:sz w:val="20"/>
                <w:szCs w:val="20"/>
              </w:rPr>
              <w:t>Organizačné</w:t>
            </w:r>
            <w:r w:rsidRPr="00FB4F9B">
              <w:rPr>
                <w:rFonts w:ascii="Times New Roman" w:hAnsi="Times New Roman"/>
                <w:b/>
              </w:rPr>
              <w:t xml:space="preserve"> formy práce</w:t>
            </w:r>
          </w:p>
        </w:tc>
        <w:tc>
          <w:tcPr>
            <w:tcW w:w="1950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7C4470">
        <w:trPr>
          <w:trHeight w:val="2609"/>
        </w:trPr>
        <w:tc>
          <w:tcPr>
            <w:tcW w:w="12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Naša škola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Poznávanie kvalít a predností školy </w:t>
            </w: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( Čo by som porozprával o našej škole priateľovi zo zahraničia?). </w:t>
            </w: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Rozvíjanie povedomia a  príslušnosti k svojej škole – osobnosti, prostredie, atmosféra, učebné predmety (Čo sa mi na našej škole najviac páči? ).  </w:t>
            </w: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Účasť žiakov na živote a úspechoch školy (Podieľam sa na vytváraní dobrej atmosféry na našej škole? </w:t>
            </w:r>
          </w:p>
          <w:p w:rsidR="00F41A61" w:rsidRPr="00A82F6A" w:rsidRDefault="00F41A61" w:rsidP="00F41A61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Ktoré problémy na našej škole ma znepokojujú? Čo môžem urobiť ja pre vylepšenie života na našej škole?).    </w:t>
            </w:r>
          </w:p>
        </w:tc>
        <w:tc>
          <w:tcPr>
            <w:tcW w:w="1701" w:type="dxa"/>
            <w:shd w:val="clear" w:color="auto" w:fill="FFFFFF" w:themeFill="background1"/>
          </w:tcPr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naša škola </w:t>
            </w:r>
          </w:p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príslušnosť k našej škole </w:t>
            </w:r>
          </w:p>
          <w:p w:rsidR="00F41A61" w:rsidRPr="00FB4F9B" w:rsidRDefault="00F41A61" w:rsidP="00F41A61">
            <w:pPr>
              <w:pStyle w:val="Default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účasť žiakov na úspechoch i problémoch školy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</w:pPr>
          </w:p>
        </w:tc>
        <w:tc>
          <w:tcPr>
            <w:tcW w:w="1559" w:type="dxa"/>
          </w:tcPr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 Zážitkové metódy,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metódy hry, dramatizácia, metóda čítania, počúvania, kreslenia,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rozhovor, rozprávanie, aktivačnémetódy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</w:rPr>
            </w:pP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</w:p>
          <w:p w:rsidR="00F41A61" w:rsidRPr="00A82F6A" w:rsidRDefault="00F41A61" w:rsidP="00F41A61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Vyučovacia hodina, práca vo dvojiciach,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 xml:space="preserve">skupinové vyučovanie, 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  <w:szCs w:val="16"/>
              </w:rPr>
            </w:pPr>
            <w:r w:rsidRPr="00A82F6A">
              <w:rPr>
                <w:rFonts w:ascii="Times New Roman" w:hAnsi="Times New Roman"/>
                <w:szCs w:val="16"/>
              </w:rPr>
              <w:t>problémové vyučovanie</w:t>
            </w:r>
          </w:p>
          <w:p w:rsidR="00F41A61" w:rsidRPr="00A82F6A" w:rsidRDefault="00F41A61" w:rsidP="00F41A61">
            <w:pPr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F41A61" w:rsidRPr="007C4470" w:rsidRDefault="007C4470" w:rsidP="00F41A61">
            <w:pPr>
              <w:pStyle w:val="Default"/>
              <w:rPr>
                <w:b/>
                <w:color w:val="auto"/>
              </w:rPr>
            </w:pPr>
            <w:r w:rsidRPr="007C4470">
              <w:rPr>
                <w:b/>
                <w:color w:val="auto"/>
              </w:rPr>
              <w:t>Žiak na konci 3.ročníka vie:</w:t>
            </w:r>
          </w:p>
          <w:p w:rsidR="00F41A61" w:rsidRPr="00FB4F9B" w:rsidRDefault="00F41A61" w:rsidP="00DD4F36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7C4470">
              <w:rPr>
                <w:b/>
                <w:sz w:val="22"/>
                <w:szCs w:val="22"/>
              </w:rPr>
              <w:t xml:space="preserve">vymenovať </w:t>
            </w:r>
            <w:r w:rsidRPr="00FB4F9B">
              <w:rPr>
                <w:sz w:val="22"/>
                <w:szCs w:val="22"/>
              </w:rPr>
              <w:t>pozitívne stránky svojej školy,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7C4470">
              <w:rPr>
                <w:b/>
                <w:sz w:val="22"/>
                <w:szCs w:val="22"/>
              </w:rPr>
              <w:t>uviesť</w:t>
            </w:r>
            <w:r w:rsidRPr="00FB4F9B">
              <w:rPr>
                <w:sz w:val="22"/>
                <w:szCs w:val="22"/>
              </w:rPr>
              <w:t xml:space="preserve"> príklad problémov, ktoré sa v škole vyskytujú,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DD4F36">
            <w:pPr>
              <w:pStyle w:val="Default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7C4470">
              <w:rPr>
                <w:b/>
                <w:sz w:val="22"/>
                <w:szCs w:val="22"/>
              </w:rPr>
              <w:t xml:space="preserve">navrhnúť </w:t>
            </w:r>
            <w:r w:rsidRPr="00FB4F9B">
              <w:rPr>
                <w:sz w:val="22"/>
                <w:szCs w:val="22"/>
              </w:rPr>
              <w:t>svoj príspevok k dobrej atmosfére v škole.</w:t>
            </w: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  <w:p w:rsidR="00F41A61" w:rsidRPr="00FB4F9B" w:rsidRDefault="00F41A61" w:rsidP="00F41A61">
            <w:pPr>
              <w:pStyle w:val="Default"/>
              <w:ind w:left="360"/>
              <w:rPr>
                <w:sz w:val="22"/>
                <w:szCs w:val="22"/>
              </w:rPr>
            </w:pPr>
          </w:p>
        </w:tc>
      </w:tr>
    </w:tbl>
    <w:p w:rsidR="00A82F6A" w:rsidRPr="00FB4F9B" w:rsidRDefault="00A82F6A" w:rsidP="00F41A61">
      <w:pPr>
        <w:pStyle w:val="Default"/>
        <w:jc w:val="both"/>
        <w:rPr>
          <w:sz w:val="22"/>
          <w:szCs w:val="18"/>
        </w:rPr>
      </w:pP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Učené zdroje:</w:t>
      </w: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056"/>
        <w:gridCol w:w="2452"/>
        <w:gridCol w:w="2461"/>
      </w:tblGrid>
      <w:tr w:rsidR="00F41A61" w:rsidRPr="00FB4F9B" w:rsidTr="00A82F6A">
        <w:tc>
          <w:tcPr>
            <w:tcW w:w="209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Odborná literatúra</w:t>
            </w:r>
          </w:p>
        </w:tc>
        <w:tc>
          <w:tcPr>
            <w:tcW w:w="2056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245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246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F41A61" w:rsidRPr="00FB4F9B" w:rsidTr="00F41A61">
        <w:tc>
          <w:tcPr>
            <w:tcW w:w="2093" w:type="dxa"/>
            <w:shd w:val="clear" w:color="auto" w:fill="FFFFFF" w:themeFill="background1"/>
          </w:tcPr>
          <w:p w:rsidR="00F41A61" w:rsidRPr="00FB4F9B" w:rsidRDefault="00F41A61" w:rsidP="00F41A61">
            <w:pPr>
              <w:spacing w:after="0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Etická výchova    pre 1.-4. ročník ZŠ/ </w:t>
            </w:r>
            <w:proofErr w:type="spellStart"/>
            <w:r w:rsidRPr="00FB4F9B">
              <w:rPr>
                <w:rFonts w:ascii="Times New Roman" w:hAnsi="Times New Roman"/>
                <w:b/>
              </w:rPr>
              <w:t>E.Ivanová</w:t>
            </w:r>
            <w:proofErr w:type="spellEnd"/>
            <w:r w:rsidRPr="00FB4F9B">
              <w:rPr>
                <w:rFonts w:ascii="Times New Roman" w:hAnsi="Times New Roman"/>
                <w:b/>
              </w:rPr>
              <w:t xml:space="preserve">, </w:t>
            </w:r>
          </w:p>
          <w:p w:rsidR="00F41A61" w:rsidRPr="00FB4F9B" w:rsidRDefault="00F41A61" w:rsidP="00F41A61">
            <w:pPr>
              <w:spacing w:after="0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Ľ. </w:t>
            </w:r>
            <w:proofErr w:type="spellStart"/>
            <w:r w:rsidRPr="00FB4F9B">
              <w:rPr>
                <w:rFonts w:ascii="Times New Roman" w:hAnsi="Times New Roman"/>
                <w:b/>
              </w:rPr>
              <w:t>Kopinová</w:t>
            </w:r>
            <w:proofErr w:type="spellEnd"/>
            <w:r w:rsidRPr="00FB4F9B">
              <w:rPr>
                <w:rFonts w:ascii="Times New Roman" w:hAnsi="Times New Roman"/>
                <w:b/>
              </w:rPr>
              <w:t xml:space="preserve">, </w:t>
            </w:r>
          </w:p>
          <w:p w:rsidR="00F41A61" w:rsidRPr="00FB4F9B" w:rsidRDefault="00F41A61" w:rsidP="00F41A61">
            <w:pPr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E. Lišková/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  <w:shd w:val="clear" w:color="auto" w:fill="FFFFFF" w:themeFill="background1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Pracovné listy</w:t>
            </w:r>
          </w:p>
        </w:tc>
        <w:tc>
          <w:tcPr>
            <w:tcW w:w="2452" w:type="dxa"/>
            <w:shd w:val="clear" w:color="auto" w:fill="FFFFFF" w:themeFill="background1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1" w:type="dxa"/>
            <w:shd w:val="clear" w:color="auto" w:fill="FFFFFF" w:themeFill="background1"/>
          </w:tcPr>
          <w:p w:rsidR="00F41A61" w:rsidRPr="007C4470" w:rsidRDefault="007C4470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7C4470">
              <w:rPr>
                <w:rFonts w:ascii="Times New Roman" w:hAnsi="Times New Roman"/>
              </w:rPr>
              <w:t>Internet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Začlenenie prierezových tém: viď v INOVOVANOM ŠKOLSKOM VZDELÁVACOM PROGRAME PRE 1. a 2. STUPEŇ ZŠ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41A61" w:rsidRPr="00FB4F9B" w:rsidTr="00A82F6A">
        <w:tc>
          <w:tcPr>
            <w:tcW w:w="906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F41A61" w:rsidRPr="00FB4F9B" w:rsidTr="00F41A61">
        <w:tc>
          <w:tcPr>
            <w:tcW w:w="9067" w:type="dxa"/>
            <w:shd w:val="clear" w:color="auto" w:fill="auto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Predmet  etická výchova  sa klasifikuje  slovne . Hodnotenie  prebieha v súlade s Metodickým pokynom č. 22/2011 na hodnotenie žiakov základnej školy MŠ SR pod č. 2011-3121/ 12824:4-921 s platnosťou od 01.05.2011.</w:t>
            </w:r>
          </w:p>
        </w:tc>
      </w:tr>
    </w:tbl>
    <w:p w:rsidR="00F41A61" w:rsidRPr="00083C41" w:rsidRDefault="00F41A61" w:rsidP="00F41A61">
      <w:pPr>
        <w:shd w:val="clear" w:color="auto" w:fill="FFFFFF" w:themeFill="background1"/>
        <w:rPr>
          <w:rFonts w:ascii="Times New Roman" w:hAnsi="Times New Roman"/>
          <w:color w:val="984806" w:themeColor="accent6" w:themeShade="80"/>
        </w:rPr>
      </w:pPr>
    </w:p>
    <w:p w:rsidR="00F41A61" w:rsidRPr="00083C41" w:rsidRDefault="00083C41" w:rsidP="00083C41">
      <w:pPr>
        <w:pStyle w:val="Nadpis2"/>
        <w:rPr>
          <w:rFonts w:ascii="Times New Roman" w:hAnsi="Times New Roman" w:cs="Times New Roman"/>
          <w:color w:val="984806" w:themeColor="accent6" w:themeShade="80"/>
        </w:rPr>
      </w:pPr>
      <w:bookmarkStart w:id="16" w:name="_Toc21520520"/>
      <w:r w:rsidRPr="00083C41">
        <w:rPr>
          <w:rFonts w:ascii="Times New Roman" w:hAnsi="Times New Roman" w:cs="Times New Roman"/>
          <w:color w:val="984806" w:themeColor="accent6" w:themeShade="80"/>
        </w:rPr>
        <w:t>1.7</w:t>
      </w:r>
      <w:r w:rsidR="00F41A61" w:rsidRPr="00083C41">
        <w:rPr>
          <w:rFonts w:ascii="Times New Roman" w:hAnsi="Times New Roman" w:cs="Times New Roman"/>
          <w:color w:val="984806" w:themeColor="accent6" w:themeShade="80"/>
        </w:rPr>
        <w:t xml:space="preserve"> Náboženská výchova</w:t>
      </w:r>
      <w:r>
        <w:rPr>
          <w:rFonts w:ascii="Times New Roman" w:hAnsi="Times New Roman" w:cs="Times New Roman"/>
          <w:color w:val="984806" w:themeColor="accent6" w:themeShade="80"/>
        </w:rPr>
        <w:t xml:space="preserve"> - KATOLÍCKA</w:t>
      </w:r>
      <w:bookmarkEnd w:id="16"/>
    </w:p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41A61" w:rsidRPr="00FB4F9B" w:rsidTr="00A82F6A">
        <w:tc>
          <w:tcPr>
            <w:tcW w:w="9209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 xml:space="preserve">VYUČOVACÍ PREDMET </w:t>
            </w:r>
            <w:r w:rsidRPr="00A82F6A">
              <w:rPr>
                <w:rFonts w:ascii="Times New Roman" w:hAnsi="Times New Roman"/>
                <w:b/>
              </w:rPr>
              <w:t>NÁBOŽENSKÁ VÝCHOVA</w:t>
            </w:r>
            <w:r w:rsidR="00083C41">
              <w:rPr>
                <w:rFonts w:ascii="Times New Roman" w:hAnsi="Times New Roman"/>
                <w:b/>
              </w:rPr>
              <w:t xml:space="preserve"> - katolícka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1A61" w:rsidRPr="00FB4F9B" w:rsidTr="00F41A61">
        <w:tc>
          <w:tcPr>
            <w:tcW w:w="9062" w:type="dxa"/>
            <w:shd w:val="clear" w:color="auto" w:fill="EEECE1" w:themeFill="background2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Názov predmetu: </w:t>
            </w:r>
            <w:r w:rsidRPr="00FB4F9B">
              <w:rPr>
                <w:rFonts w:ascii="Times New Roman" w:hAnsi="Times New Roman"/>
              </w:rPr>
              <w:t>NÁBOŽENSKÁ VÝCHOVA</w:t>
            </w:r>
          </w:p>
        </w:tc>
      </w:tr>
      <w:tr w:rsidR="00F41A61" w:rsidRPr="00FB4F9B" w:rsidTr="00A82F6A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Časový rozsah výučby spolu:1 hodina týždenne , spolu 33 hodín </w:t>
            </w:r>
          </w:p>
        </w:tc>
      </w:tr>
      <w:tr w:rsidR="00F41A61" w:rsidRPr="00FB4F9B" w:rsidTr="00F41A61">
        <w:tc>
          <w:tcPr>
            <w:tcW w:w="9062" w:type="dxa"/>
            <w:shd w:val="clear" w:color="auto" w:fill="EEECE1" w:themeFill="background2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Ročník: tretí</w:t>
            </w:r>
          </w:p>
        </w:tc>
      </w:tr>
      <w:tr w:rsidR="00F41A61" w:rsidRPr="00FB4F9B" w:rsidTr="00A82F6A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</w:t>
            </w:r>
            <w:r w:rsidR="00A82F6A">
              <w:rPr>
                <w:rFonts w:ascii="Times New Roman" w:hAnsi="Times New Roman"/>
              </w:rPr>
              <w:t>škola, Námestie A. H. Škultétyho 9, Veľký Krtíš 990 01</w:t>
            </w:r>
          </w:p>
        </w:tc>
      </w:tr>
      <w:tr w:rsidR="00F41A61" w:rsidRPr="00FB4F9B" w:rsidTr="00F41A61">
        <w:tc>
          <w:tcPr>
            <w:tcW w:w="9062" w:type="dxa"/>
            <w:shd w:val="clear" w:color="auto" w:fill="EEECE1" w:themeFill="background2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F41A61" w:rsidRPr="00FB4F9B" w:rsidTr="00A82F6A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F41A61" w:rsidRPr="00FB4F9B" w:rsidRDefault="00F41A61" w:rsidP="007C44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F41A61" w:rsidRPr="00FB4F9B" w:rsidRDefault="00F41A61" w:rsidP="007C44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</w:rPr>
        <w:t>Predmet náboženská výchova/náboženstvo v primárnom vzdelávaní podporuje základné predpoklady kresťanských životných postojov a konania žiakov. Rozvíja duchovný svet detí, umožňuje im prostredníctvom biblických príbehov poznávať Trojjediného Boha, Božiu Matku Máriu a svätých. Poznatky, ktoré získavajú žiaci v tomto období, sú predpokladom pre otvorenie sa životu s Ježišom Kristom aj prostredníctvom prijatia sviatosti Eucharistie. Na podklade Božích prikázaní ich učí rozlišovať dobro od zla. Náboženská výchova/náboženstvo v nich rozvíja komunikačné zručnosti, otvára ich chápaniu okolitého sveta a vďačnosti za prijaté dary. Ovplyvňuje hodnotovú orientáciu žiakov, ktorá im pomáha byť prospešnými rodine, spoločnosti a Cirkvi.</w:t>
      </w:r>
    </w:p>
    <w:p w:rsidR="00F41A61" w:rsidRPr="00FB4F9B" w:rsidRDefault="00F41A61" w:rsidP="007C44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F41A61" w:rsidRPr="00FB4F9B" w:rsidRDefault="00F41A61" w:rsidP="007C4470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F41A61" w:rsidRPr="00FB4F9B" w:rsidRDefault="00F41A61" w:rsidP="007C44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</w:rPr>
        <w:t>Vzdelávací štandard predmetu náboženská výchova/náboženstvo Katolíckej cirkvi nepredstavuje iba súhrn katalógov, ktoré stanovujú výkony a obsah daného predmetu, ale je to predovšetkým program rôznych činností a otvorených príležitostí na rozvíjanie individuálnych učebných možností žiakov. Vzdelávací štandard pozostáva z charakteristiky predmetu a základných učebných cieľov, ktoré sa konkretizujú vo výkonovom štandarde. Je to ucelený systém výkonov, ktoré sú vyjadrené kognitívne odstupňovanými konkretizovanými cieľmi – učebnými požiadavkami. Tieto základné požiadavky môžu učitelia ešte viac špecifikovať, konkretizovať a rozvíjať v podobe konkrétnych učebných cieľov, učebných úloh a otázok. K vymedzeným výkonom je priradený učebný obsah, v ktorom sa zdôrazňujú pojmy ako kľúčový prvok vnútornej štruktúry učebného obsahu. Učivo je v ňom štruktúrované podľa jednotlivých tematických celkov. Je to základ vymedzeného učebného obsahu. To však nevylučuje možnosť učiteľov tvorivo modifikovať stanovený učebný obsah v rámci školského vzdelávacieho programu. Požadované vedomosti v náboženskej výchove/náboženstve slúžia rozvoju náboženskej dimenzie, ktorá je súčasťou kultúry a prispieva k celkovému formovaniu osobnosti žiakov.</w:t>
      </w:r>
    </w:p>
    <w:p w:rsidR="00F41A61" w:rsidRPr="00FB4F9B" w:rsidRDefault="00F41A61" w:rsidP="007C447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F41A61" w:rsidRPr="00FB4F9B" w:rsidTr="00A82F6A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F41A61" w:rsidRPr="00FB4F9B" w:rsidTr="00A82F6A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auto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Žiaci :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sym w:font="Symbol" w:char="F0B7"/>
            </w:r>
            <w:r w:rsidRPr="00FB4F9B">
              <w:rPr>
                <w:rFonts w:ascii="Times New Roman" w:hAnsi="Times New Roman"/>
              </w:rPr>
              <w:t xml:space="preserve">získajú vedomie jedinečnosti a neopakovateľnosti človeka ako originálneho Božieho stvorenia,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sym w:font="Symbol" w:char="F0B7"/>
            </w:r>
            <w:r w:rsidRPr="00FB4F9B">
              <w:rPr>
                <w:rFonts w:ascii="Times New Roman" w:hAnsi="Times New Roman"/>
              </w:rPr>
              <w:t xml:space="preserve"> nadobudnú základné vedomosti o existencii a pôsobení Boha podľa učenia Katolíckej cirkvi,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sym w:font="Symbol" w:char="F0B7"/>
            </w:r>
            <w:r w:rsidRPr="00FB4F9B">
              <w:rPr>
                <w:rFonts w:ascii="Times New Roman" w:hAnsi="Times New Roman"/>
              </w:rPr>
              <w:t xml:space="preserve"> získajú vedomosti o živote Panny Márie a svätých, ktoré sú predpokladom náležitej úcty k nim,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sym w:font="Symbol" w:char="F0B7"/>
            </w:r>
            <w:r w:rsidRPr="00FB4F9B">
              <w:rPr>
                <w:rFonts w:ascii="Times New Roman" w:hAnsi="Times New Roman"/>
              </w:rPr>
              <w:t xml:space="preserve"> získajú vedomosti o vzniku a účinkovaní Cirkvi v dejinách i v dnešnom svete,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sym w:font="Symbol" w:char="F0B7"/>
            </w:r>
            <w:r w:rsidRPr="00FB4F9B">
              <w:rPr>
                <w:rFonts w:ascii="Times New Roman" w:hAnsi="Times New Roman"/>
              </w:rPr>
              <w:t xml:space="preserve"> zorientujú sa v morálnych hodnotách, ktoré sú postavené na Desatore,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sym w:font="Symbol" w:char="F0B7"/>
            </w:r>
            <w:r w:rsidRPr="00FB4F9B">
              <w:rPr>
                <w:rFonts w:ascii="Times New Roman" w:hAnsi="Times New Roman"/>
              </w:rPr>
              <w:t xml:space="preserve"> nadobudnú vhodné komunikačné zručnosti k vyjadrovaniu vlastných myšlienok a citov,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sym w:font="Symbol" w:char="F0B7"/>
            </w:r>
            <w:r w:rsidRPr="00FB4F9B">
              <w:rPr>
                <w:rFonts w:ascii="Times New Roman" w:hAnsi="Times New Roman"/>
              </w:rPr>
              <w:t xml:space="preserve"> získajú spôsobilosť pre pravidelnú modlitbu, rozlišovanie dobra od zla, voľbu dobra pre seba i iných.</w:t>
            </w:r>
          </w:p>
        </w:tc>
      </w:tr>
    </w:tbl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41A61" w:rsidRPr="00FB4F9B" w:rsidTr="00A82F6A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678" w:type="dxa"/>
            <w:shd w:val="clear" w:color="auto" w:fill="C2D69B" w:themeFill="accent3" w:themeFillTint="99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A82F6A">
              <w:rPr>
                <w:rFonts w:ascii="Times New Roman" w:hAnsi="Times New Roman"/>
                <w:b/>
                <w:sz w:val="22"/>
              </w:rPr>
              <w:t>Kľúčové kompetencie, ktoré predmet rozvíja</w:t>
            </w:r>
          </w:p>
        </w:tc>
      </w:tr>
      <w:tr w:rsidR="00F41A61" w:rsidRPr="00A82F6A" w:rsidTr="00A82F6A">
        <w:tc>
          <w:tcPr>
            <w:tcW w:w="534" w:type="dxa"/>
            <w:shd w:val="clear" w:color="auto" w:fill="C2D69B" w:themeFill="accent3" w:themeFillTint="99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8678" w:type="dxa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Sociálne komunikačné kompetencie</w:t>
            </w:r>
          </w:p>
        </w:tc>
      </w:tr>
      <w:tr w:rsidR="00F41A61" w:rsidRPr="00A82F6A" w:rsidTr="00A82F6A">
        <w:tc>
          <w:tcPr>
            <w:tcW w:w="534" w:type="dxa"/>
            <w:shd w:val="clear" w:color="auto" w:fill="C2D69B" w:themeFill="accent3" w:themeFillTint="99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8678" w:type="dxa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Kompetencie učiť sa učiť</w:t>
            </w:r>
          </w:p>
        </w:tc>
      </w:tr>
      <w:tr w:rsidR="00F41A61" w:rsidRPr="00A82F6A" w:rsidTr="00A82F6A">
        <w:tc>
          <w:tcPr>
            <w:tcW w:w="534" w:type="dxa"/>
            <w:shd w:val="clear" w:color="auto" w:fill="C2D69B" w:themeFill="accent3" w:themeFillTint="99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 xml:space="preserve">3. </w:t>
            </w:r>
          </w:p>
        </w:tc>
        <w:tc>
          <w:tcPr>
            <w:tcW w:w="8678" w:type="dxa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Kompetencie riešenia problémov</w:t>
            </w:r>
          </w:p>
        </w:tc>
      </w:tr>
      <w:tr w:rsidR="00F41A61" w:rsidRPr="00A82F6A" w:rsidTr="00A82F6A">
        <w:tc>
          <w:tcPr>
            <w:tcW w:w="534" w:type="dxa"/>
            <w:shd w:val="clear" w:color="auto" w:fill="C2D69B" w:themeFill="accent3" w:themeFillTint="99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8678" w:type="dxa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Osobné a občianske kompetencie</w:t>
            </w:r>
          </w:p>
        </w:tc>
      </w:tr>
      <w:tr w:rsidR="00F41A61" w:rsidRPr="00A82F6A" w:rsidTr="00A82F6A">
        <w:tc>
          <w:tcPr>
            <w:tcW w:w="534" w:type="dxa"/>
            <w:shd w:val="clear" w:color="auto" w:fill="C2D69B" w:themeFill="accent3" w:themeFillTint="99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8678" w:type="dxa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Kompetencie pracovné</w:t>
            </w:r>
          </w:p>
        </w:tc>
      </w:tr>
      <w:tr w:rsidR="00F41A61" w:rsidRPr="00A82F6A" w:rsidTr="00A82F6A">
        <w:tc>
          <w:tcPr>
            <w:tcW w:w="534" w:type="dxa"/>
            <w:shd w:val="clear" w:color="auto" w:fill="C2D69B" w:themeFill="accent3" w:themeFillTint="99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w="8678" w:type="dxa"/>
          </w:tcPr>
          <w:p w:rsidR="00F41A61" w:rsidRPr="00A82F6A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A82F6A">
              <w:rPr>
                <w:rFonts w:ascii="Times New Roman" w:hAnsi="Times New Roman"/>
                <w:sz w:val="22"/>
              </w:rPr>
              <w:t>Kompetencie vnímať a chápať kultúru  a vyjadrovať sa nástrojmi kultúry</w:t>
            </w:r>
          </w:p>
        </w:tc>
      </w:tr>
    </w:tbl>
    <w:p w:rsidR="00F41A61" w:rsidRPr="00A82F6A" w:rsidRDefault="00F41A61" w:rsidP="00F41A61">
      <w:pPr>
        <w:rPr>
          <w:rFonts w:ascii="Times New Roman" w:hAnsi="Times New Roman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24"/>
        <w:gridCol w:w="1407"/>
      </w:tblGrid>
      <w:tr w:rsidR="00F41A61" w:rsidRPr="00FB4F9B" w:rsidTr="00A82F6A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Tematické celky</w:t>
            </w:r>
          </w:p>
        </w:tc>
        <w:tc>
          <w:tcPr>
            <w:tcW w:w="140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F41A61" w:rsidRPr="00FB4F9B" w:rsidTr="00A82F6A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A82F6A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</w:rPr>
              <w:t>Veriť Bohu</w:t>
            </w:r>
          </w:p>
        </w:tc>
        <w:tc>
          <w:tcPr>
            <w:tcW w:w="1407" w:type="dxa"/>
          </w:tcPr>
          <w:p w:rsidR="00F41A61" w:rsidRPr="001C6A08" w:rsidRDefault="00F41A61" w:rsidP="001C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6A08">
              <w:rPr>
                <w:rFonts w:ascii="Times New Roman" w:hAnsi="Times New Roman"/>
                <w:b/>
              </w:rPr>
              <w:t>7</w:t>
            </w:r>
          </w:p>
        </w:tc>
      </w:tr>
      <w:tr w:rsidR="00F41A61" w:rsidRPr="00FB4F9B" w:rsidTr="00A82F6A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A82F6A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Ježiš uzdravuje</w:t>
            </w:r>
          </w:p>
        </w:tc>
        <w:tc>
          <w:tcPr>
            <w:tcW w:w="1407" w:type="dxa"/>
          </w:tcPr>
          <w:p w:rsidR="00F41A61" w:rsidRPr="001C6A08" w:rsidRDefault="00F41A61" w:rsidP="001C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6A08">
              <w:rPr>
                <w:rFonts w:ascii="Times New Roman" w:hAnsi="Times New Roman"/>
                <w:b/>
              </w:rPr>
              <w:t>5</w:t>
            </w:r>
          </w:p>
        </w:tc>
      </w:tr>
      <w:tr w:rsidR="00F41A61" w:rsidRPr="00FB4F9B" w:rsidTr="00A82F6A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A82F6A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Ježiš nám odpúšťa</w:t>
            </w:r>
          </w:p>
        </w:tc>
        <w:tc>
          <w:tcPr>
            <w:tcW w:w="1407" w:type="dxa"/>
          </w:tcPr>
          <w:p w:rsidR="00F41A61" w:rsidRPr="001C6A08" w:rsidRDefault="00F41A61" w:rsidP="001C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6A08">
              <w:rPr>
                <w:rFonts w:ascii="Times New Roman" w:hAnsi="Times New Roman"/>
                <w:b/>
              </w:rPr>
              <w:t>7</w:t>
            </w:r>
          </w:p>
        </w:tc>
      </w:tr>
      <w:tr w:rsidR="00F41A61" w:rsidRPr="00FB4F9B" w:rsidTr="00A82F6A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A82F6A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Ježiš nás oslobodzuje</w:t>
            </w:r>
          </w:p>
        </w:tc>
        <w:tc>
          <w:tcPr>
            <w:tcW w:w="1407" w:type="dxa"/>
          </w:tcPr>
          <w:p w:rsidR="00F41A61" w:rsidRPr="001C6A08" w:rsidRDefault="00F41A61" w:rsidP="001C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6A08">
              <w:rPr>
                <w:rFonts w:ascii="Times New Roman" w:hAnsi="Times New Roman"/>
                <w:b/>
              </w:rPr>
              <w:t>7</w:t>
            </w:r>
          </w:p>
        </w:tc>
      </w:tr>
      <w:tr w:rsidR="00F41A61" w:rsidRPr="00FB4F9B" w:rsidTr="00A82F6A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A82F6A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124" w:type="dxa"/>
          </w:tcPr>
          <w:p w:rsidR="00F41A61" w:rsidRPr="00FB4F9B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Ježiš nás pozýva na hostinu</w:t>
            </w:r>
          </w:p>
        </w:tc>
        <w:tc>
          <w:tcPr>
            <w:tcW w:w="1407" w:type="dxa"/>
          </w:tcPr>
          <w:p w:rsidR="00F41A61" w:rsidRPr="001C6A08" w:rsidRDefault="00F41A61" w:rsidP="001C6A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6A08">
              <w:rPr>
                <w:rFonts w:ascii="Times New Roman" w:hAnsi="Times New Roman"/>
                <w:b/>
              </w:rPr>
              <w:t>7</w:t>
            </w:r>
          </w:p>
        </w:tc>
      </w:tr>
    </w:tbl>
    <w:p w:rsidR="00A82F6A" w:rsidRPr="00FB4F9B" w:rsidRDefault="00A82F6A" w:rsidP="00F41A61">
      <w:pPr>
        <w:rPr>
          <w:rFonts w:ascii="Times New Roman" w:hAnsi="Times New Roman"/>
          <w:b/>
        </w:rPr>
      </w:pPr>
    </w:p>
    <w:p w:rsidR="00F41A61" w:rsidRPr="00FB4F9B" w:rsidRDefault="00F41A61" w:rsidP="003B6A41">
      <w:pPr>
        <w:rPr>
          <w:rFonts w:ascii="Times New Roman" w:hAnsi="Times New Roman"/>
          <w:b/>
        </w:rPr>
      </w:pPr>
      <w:r w:rsidRPr="00A82F6A">
        <w:rPr>
          <w:rFonts w:ascii="Times New Roman" w:hAnsi="Times New Roman"/>
          <w:b/>
          <w:color w:val="984806" w:themeColor="accent6" w:themeShade="80"/>
        </w:rPr>
        <w:t>Tematický celok</w:t>
      </w:r>
      <w:r w:rsidR="00A82F6A">
        <w:rPr>
          <w:rFonts w:ascii="Times New Roman" w:hAnsi="Times New Roman"/>
          <w:b/>
          <w:color w:val="984806" w:themeColor="accent6" w:themeShade="80"/>
        </w:rPr>
        <w:t xml:space="preserve">: </w:t>
      </w:r>
      <w:r w:rsidRPr="00A82F6A">
        <w:rPr>
          <w:rFonts w:ascii="Times New Roman" w:hAnsi="Times New Roman"/>
          <w:b/>
        </w:rPr>
        <w:t>Veriť Bohu</w:t>
      </w: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66"/>
        <w:gridCol w:w="1511"/>
        <w:gridCol w:w="1868"/>
        <w:gridCol w:w="1644"/>
        <w:gridCol w:w="1557"/>
      </w:tblGrid>
      <w:tr w:rsidR="00F41A61" w:rsidRPr="00FB4F9B" w:rsidTr="00A82F6A">
        <w:tc>
          <w:tcPr>
            <w:tcW w:w="12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466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1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86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7C4470">
        <w:tc>
          <w:tcPr>
            <w:tcW w:w="1242" w:type="dxa"/>
            <w:shd w:val="clear" w:color="auto" w:fill="C2D69B" w:themeFill="accent3" w:themeFillTint="99"/>
          </w:tcPr>
          <w:p w:rsidR="00F41A61" w:rsidRPr="007C4470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470">
              <w:rPr>
                <w:rFonts w:ascii="Times New Roman" w:hAnsi="Times New Roman"/>
                <w:b/>
              </w:rPr>
              <w:t>Veriť Bohu</w:t>
            </w:r>
          </w:p>
        </w:tc>
        <w:tc>
          <w:tcPr>
            <w:tcW w:w="1466" w:type="dxa"/>
            <w:shd w:val="clear" w:color="auto" w:fill="auto"/>
          </w:tcPr>
          <w:p w:rsidR="00F41A61" w:rsidRPr="00FB4F9B" w:rsidRDefault="00A82F6A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  <w:r w:rsidR="00F41A61" w:rsidRPr="00FB4F9B">
              <w:rPr>
                <w:rFonts w:ascii="Times New Roman" w:hAnsi="Times New Roman"/>
              </w:rPr>
              <w:t>iera v Boha biblické obrazy Boha podobenstvo o horčičnom semienku</w:t>
            </w:r>
            <w:r>
              <w:rPr>
                <w:rFonts w:ascii="Times New Roman" w:hAnsi="Times New Roman"/>
              </w:rPr>
              <w:t>,</w:t>
            </w:r>
            <w:r w:rsidR="00F41A61" w:rsidRPr="00FB4F9B">
              <w:rPr>
                <w:rFonts w:ascii="Times New Roman" w:hAnsi="Times New Roman"/>
              </w:rPr>
              <w:t xml:space="preserve"> krst</w:t>
            </w:r>
          </w:p>
        </w:tc>
        <w:tc>
          <w:tcPr>
            <w:tcW w:w="1511" w:type="dxa"/>
            <w:shd w:val="clear" w:color="auto" w:fill="auto"/>
          </w:tcPr>
          <w:p w:rsidR="00F41A61" w:rsidRPr="00FB4F9B" w:rsidRDefault="00A82F6A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V</w:t>
            </w:r>
            <w:r w:rsidR="00F41A61" w:rsidRPr="00FB4F9B">
              <w:rPr>
                <w:rFonts w:ascii="Times New Roman" w:hAnsi="Times New Roman"/>
              </w:rPr>
              <w:t>iera v Boha biblické obrazy Boha p</w:t>
            </w:r>
            <w:r>
              <w:rPr>
                <w:rFonts w:ascii="Times New Roman" w:hAnsi="Times New Roman"/>
              </w:rPr>
              <w:t xml:space="preserve">odobenstvo o horčičnom semienku, </w:t>
            </w:r>
            <w:r w:rsidR="00F41A61" w:rsidRPr="00FB4F9B">
              <w:rPr>
                <w:rFonts w:ascii="Times New Roman" w:hAnsi="Times New Roman"/>
              </w:rPr>
              <w:t>krst</w:t>
            </w:r>
          </w:p>
        </w:tc>
        <w:tc>
          <w:tcPr>
            <w:tcW w:w="1868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práca s obrazom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dramatizácia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</w:t>
            </w:r>
            <w:proofErr w:type="spellStart"/>
            <w:r w:rsidRPr="00FB4F9B">
              <w:rPr>
                <w:rFonts w:ascii="Times New Roman" w:eastAsiaTheme="minorHAnsi" w:hAnsi="Times New Roman"/>
                <w:color w:val="000000"/>
              </w:rPr>
              <w:t>rolové</w:t>
            </w:r>
            <w:proofErr w:type="spellEnd"/>
            <w:r w:rsidRPr="00FB4F9B">
              <w:rPr>
                <w:rFonts w:ascii="Times New Roman" w:eastAsiaTheme="minorHAnsi" w:hAnsi="Times New Roman"/>
                <w:color w:val="000000"/>
              </w:rPr>
              <w:t xml:space="preserve"> hry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kladenie otázok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práca s doplnkovou literatúrou, fotografiou, </w:t>
            </w:r>
            <w:r w:rsidRPr="00FB4F9B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ilustráciami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pozorovanie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</w:rPr>
              <w:t xml:space="preserve">- </w:t>
            </w:r>
            <w:r w:rsidRPr="00FB4F9B">
              <w:rPr>
                <w:rFonts w:ascii="Times New Roman" w:eastAsiaTheme="minorHAnsi" w:hAnsi="Times New Roman"/>
                <w:color w:val="000000"/>
              </w:rPr>
              <w:t xml:space="preserve">názorné metódy – používanie liturgických predmetov, obrazov, diagramov, náčrtov- kresba na tabuľu, diapozitívov, filmov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- frontálne a individuálne skúšanie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>- samostatná práca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skupinové vyučovanie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rozprávanie, diskusia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7C4470" w:rsidRDefault="007C4470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Žiak vie: </w:t>
            </w:r>
          </w:p>
          <w:p w:rsidR="00F41A61" w:rsidRPr="00FB4F9B" w:rsidRDefault="007C4470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F41A61" w:rsidRPr="007C4470">
              <w:rPr>
                <w:rFonts w:ascii="Times New Roman" w:hAnsi="Times New Roman"/>
                <w:b/>
              </w:rPr>
              <w:t xml:space="preserve">vysvetliť </w:t>
            </w:r>
            <w:r w:rsidR="00F41A61" w:rsidRPr="00FB4F9B">
              <w:rPr>
                <w:rFonts w:ascii="Times New Roman" w:hAnsi="Times New Roman"/>
              </w:rPr>
              <w:t xml:space="preserve">jednoduchým spôsobom, čo znamená dôverovať,  </w:t>
            </w:r>
            <w:r>
              <w:rPr>
                <w:rFonts w:ascii="Times New Roman" w:hAnsi="Times New Roman"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 xml:space="preserve">vysvetliť </w:t>
            </w:r>
            <w:r w:rsidR="00F41A61" w:rsidRPr="00FB4F9B">
              <w:rPr>
                <w:rFonts w:ascii="Times New Roman" w:hAnsi="Times New Roman"/>
              </w:rPr>
              <w:t xml:space="preserve">podobenstvo o horčičnom semienku,  </w:t>
            </w:r>
            <w:r>
              <w:rPr>
                <w:rFonts w:ascii="Times New Roman" w:hAnsi="Times New Roman"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 xml:space="preserve">vymenovať </w:t>
            </w:r>
            <w:r w:rsidR="00F41A61" w:rsidRPr="00FB4F9B">
              <w:rPr>
                <w:rFonts w:ascii="Times New Roman" w:hAnsi="Times New Roman"/>
              </w:rPr>
              <w:t xml:space="preserve">krstné sľuby,  </w:t>
            </w:r>
            <w:r w:rsidR="00F41A61" w:rsidRPr="007C4470">
              <w:rPr>
                <w:rFonts w:ascii="Times New Roman" w:hAnsi="Times New Roman"/>
                <w:b/>
              </w:rPr>
              <w:t>vysvetliť</w:t>
            </w:r>
            <w:r w:rsidR="00F41A61" w:rsidRPr="00FB4F9B">
              <w:rPr>
                <w:rFonts w:ascii="Times New Roman" w:hAnsi="Times New Roman"/>
              </w:rPr>
              <w:t xml:space="preserve"> </w:t>
            </w:r>
            <w:r w:rsidR="00F41A61" w:rsidRPr="00FB4F9B">
              <w:rPr>
                <w:rFonts w:ascii="Times New Roman" w:hAnsi="Times New Roman"/>
              </w:rPr>
              <w:lastRenderedPageBreak/>
              <w:t xml:space="preserve">krstné symboly, </w:t>
            </w:r>
            <w:r>
              <w:rPr>
                <w:rFonts w:ascii="Times New Roman" w:hAnsi="Times New Roman"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 xml:space="preserve">reprodukovať </w:t>
            </w:r>
            <w:r w:rsidR="00F41A61" w:rsidRPr="00FB4F9B">
              <w:rPr>
                <w:rFonts w:ascii="Times New Roman" w:hAnsi="Times New Roman"/>
              </w:rPr>
              <w:t>Apoštolské vyznanie viery,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  <w:b/>
          <w:color w:val="FF0000"/>
        </w:rPr>
      </w:pPr>
    </w:p>
    <w:p w:rsidR="00F41A61" w:rsidRPr="00FB4F9B" w:rsidRDefault="00A77629" w:rsidP="00F41A6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984806" w:themeColor="accent6" w:themeShade="80"/>
        </w:rPr>
        <w:t>Tematický celok</w:t>
      </w:r>
      <w:r w:rsidR="00F41A61" w:rsidRPr="00A82F6A">
        <w:rPr>
          <w:rFonts w:ascii="Times New Roman" w:hAnsi="Times New Roman"/>
          <w:b/>
          <w:color w:val="984806" w:themeColor="accent6" w:themeShade="80"/>
        </w:rPr>
        <w:t>:</w:t>
      </w:r>
      <w:r>
        <w:rPr>
          <w:rFonts w:ascii="Times New Roman" w:hAnsi="Times New Roman"/>
          <w:b/>
          <w:color w:val="984806" w:themeColor="accent6" w:themeShade="80"/>
        </w:rPr>
        <w:t xml:space="preserve"> </w:t>
      </w:r>
      <w:r w:rsidR="00F41A61" w:rsidRPr="00A82F6A">
        <w:rPr>
          <w:rFonts w:ascii="Times New Roman" w:hAnsi="Times New Roman"/>
          <w:b/>
        </w:rPr>
        <w:t>Ježiš uzdravuje</w:t>
      </w: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64"/>
        <w:gridCol w:w="1509"/>
        <w:gridCol w:w="1864"/>
        <w:gridCol w:w="1642"/>
        <w:gridCol w:w="1567"/>
      </w:tblGrid>
      <w:tr w:rsidR="00F41A61" w:rsidRPr="00FB4F9B" w:rsidTr="001C6A08">
        <w:tc>
          <w:tcPr>
            <w:tcW w:w="12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466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1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86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1C6A08">
        <w:tc>
          <w:tcPr>
            <w:tcW w:w="1242" w:type="dxa"/>
            <w:shd w:val="clear" w:color="auto" w:fill="C2D69B" w:themeFill="accent3" w:themeFillTint="99"/>
          </w:tcPr>
          <w:p w:rsidR="00F41A61" w:rsidRPr="007C4470" w:rsidRDefault="00F41A61" w:rsidP="00D61DC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C4470">
              <w:rPr>
                <w:rFonts w:ascii="Times New Roman" w:hAnsi="Times New Roman"/>
                <w:b/>
              </w:rPr>
              <w:t>Ježiš uzdravuje</w:t>
            </w:r>
          </w:p>
        </w:tc>
        <w:tc>
          <w:tcPr>
            <w:tcW w:w="1466" w:type="dxa"/>
            <w:shd w:val="clear" w:color="auto" w:fill="auto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Ježišove uzdravenia rozvoj mravného cítenia</w:t>
            </w:r>
          </w:p>
        </w:tc>
        <w:tc>
          <w:tcPr>
            <w:tcW w:w="1511" w:type="dxa"/>
            <w:shd w:val="clear" w:color="auto" w:fill="auto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Ježišove uzdravenia rozvoj mravného cítenia</w:t>
            </w:r>
          </w:p>
        </w:tc>
        <w:tc>
          <w:tcPr>
            <w:tcW w:w="1868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práca s obrazom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dramatizácia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</w:t>
            </w:r>
            <w:proofErr w:type="spellStart"/>
            <w:r w:rsidRPr="00FB4F9B">
              <w:rPr>
                <w:rFonts w:ascii="Times New Roman" w:eastAsiaTheme="minorHAnsi" w:hAnsi="Times New Roman"/>
                <w:color w:val="000000"/>
              </w:rPr>
              <w:t>rolové</w:t>
            </w:r>
            <w:proofErr w:type="spellEnd"/>
            <w:r w:rsidRPr="00FB4F9B">
              <w:rPr>
                <w:rFonts w:ascii="Times New Roman" w:eastAsiaTheme="minorHAnsi" w:hAnsi="Times New Roman"/>
                <w:color w:val="000000"/>
              </w:rPr>
              <w:t xml:space="preserve"> hry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kladenie otázok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práca s doplnkovou literatúrou, fotografiou, ilustráciami </w:t>
            </w:r>
          </w:p>
          <w:p w:rsidR="00F41A61" w:rsidRPr="00083C41" w:rsidRDefault="00F41A61" w:rsidP="00083C4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>- pozorovanie – používanie liturgických predmetov, obrazov, diagramov, náčrtov- kresba na tabuľu, diapozitívov, filmov</w:t>
            </w:r>
          </w:p>
        </w:tc>
        <w:tc>
          <w:tcPr>
            <w:tcW w:w="1644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frontálne a individuálne skúšanie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>- samostatná práca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skupinové vyučovanie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rozprávanie, diskusia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7C4470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 xml:space="preserve">Žiak vie </w:t>
            </w:r>
            <w:r w:rsidR="007C4470">
              <w:rPr>
                <w:rFonts w:ascii="Times New Roman" w:hAnsi="Times New Roman"/>
                <w:b/>
              </w:rPr>
              <w:t>-</w:t>
            </w:r>
            <w:r w:rsidRPr="007C4470">
              <w:rPr>
                <w:rFonts w:ascii="Times New Roman" w:hAnsi="Times New Roman"/>
                <w:b/>
              </w:rPr>
              <w:t xml:space="preserve">reprodukovať </w:t>
            </w:r>
            <w:r w:rsidRPr="00FB4F9B">
              <w:rPr>
                <w:rFonts w:ascii="Times New Roman" w:hAnsi="Times New Roman"/>
              </w:rPr>
              <w:t>biblické príbehy o uzdravení slepého, hluchonemého, človeka s „</w:t>
            </w:r>
            <w:r w:rsidR="007C4470">
              <w:rPr>
                <w:rFonts w:ascii="Times New Roman" w:hAnsi="Times New Roman"/>
              </w:rPr>
              <w:t>vyschnutou rukou“ a ochrnutého,</w:t>
            </w:r>
          </w:p>
          <w:p w:rsidR="007C4470" w:rsidRDefault="007C4470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>vysvetliť,</w:t>
            </w:r>
            <w:r w:rsidR="00F41A61" w:rsidRPr="00FB4F9B">
              <w:rPr>
                <w:rFonts w:ascii="Times New Roman" w:hAnsi="Times New Roman"/>
              </w:rPr>
              <w:t xml:space="preserve"> čo</w:t>
            </w:r>
            <w:r>
              <w:rPr>
                <w:rFonts w:ascii="Times New Roman" w:hAnsi="Times New Roman"/>
              </w:rPr>
              <w:t xml:space="preserve"> sa vo viere chápe ako zázrak,</w:t>
            </w:r>
          </w:p>
          <w:p w:rsidR="00F41A61" w:rsidRPr="00FB4F9B" w:rsidRDefault="007C4470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 xml:space="preserve">identifikovať </w:t>
            </w:r>
            <w:r w:rsidR="00F41A61" w:rsidRPr="00FB4F9B">
              <w:rPr>
                <w:rFonts w:ascii="Times New Roman" w:hAnsi="Times New Roman"/>
              </w:rPr>
              <w:t>sa s biblickými postavami, ktoré potrebujú uzdravenie,</w:t>
            </w:r>
          </w:p>
        </w:tc>
      </w:tr>
    </w:tbl>
    <w:p w:rsidR="003B6A41" w:rsidRDefault="003B6A41" w:rsidP="00F41A61">
      <w:pPr>
        <w:rPr>
          <w:rFonts w:ascii="Times New Roman" w:hAnsi="Times New Roman"/>
          <w:b/>
          <w:color w:val="984806" w:themeColor="accent6" w:themeShade="80"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1C6A08">
        <w:rPr>
          <w:rFonts w:ascii="Times New Roman" w:hAnsi="Times New Roman"/>
          <w:b/>
          <w:color w:val="984806" w:themeColor="accent6" w:themeShade="80"/>
        </w:rPr>
        <w:lastRenderedPageBreak/>
        <w:t>Tematický celok :</w:t>
      </w:r>
      <w:r w:rsidR="00083C41">
        <w:rPr>
          <w:rFonts w:ascii="Times New Roman" w:hAnsi="Times New Roman"/>
          <w:b/>
          <w:color w:val="984806" w:themeColor="accent6" w:themeShade="80"/>
        </w:rPr>
        <w:t xml:space="preserve">  </w:t>
      </w:r>
      <w:r w:rsidRPr="001C6A08">
        <w:rPr>
          <w:rFonts w:ascii="Times New Roman" w:hAnsi="Times New Roman"/>
          <w:b/>
        </w:rPr>
        <w:t>Ježiš nám odpúšťa</w:t>
      </w: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1418"/>
        <w:gridCol w:w="1451"/>
        <w:gridCol w:w="1731"/>
        <w:gridCol w:w="1581"/>
        <w:gridCol w:w="1871"/>
      </w:tblGrid>
      <w:tr w:rsidR="00F41A61" w:rsidRPr="00FB4F9B" w:rsidTr="001C6A08">
        <w:tc>
          <w:tcPr>
            <w:tcW w:w="12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466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1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86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1C6A08">
        <w:tc>
          <w:tcPr>
            <w:tcW w:w="1242" w:type="dxa"/>
            <w:shd w:val="clear" w:color="auto" w:fill="C2D69B" w:themeFill="accent3" w:themeFillTint="99"/>
          </w:tcPr>
          <w:p w:rsidR="00F41A61" w:rsidRPr="007C4470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4470">
              <w:rPr>
                <w:rFonts w:ascii="Times New Roman" w:hAnsi="Times New Roman"/>
                <w:b/>
              </w:rPr>
              <w:t>Ježiš nám odpúšťa</w:t>
            </w:r>
          </w:p>
        </w:tc>
        <w:tc>
          <w:tcPr>
            <w:tcW w:w="1466" w:type="dxa"/>
            <w:shd w:val="clear" w:color="auto" w:fill="auto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vina, hriech Ježiš v dome hriešnika (</w:t>
            </w:r>
            <w:proofErr w:type="spellStart"/>
            <w:r w:rsidRPr="00FB4F9B">
              <w:rPr>
                <w:rFonts w:ascii="Times New Roman" w:hAnsi="Times New Roman"/>
              </w:rPr>
              <w:t>Zachej</w:t>
            </w:r>
            <w:proofErr w:type="spellEnd"/>
            <w:r w:rsidRPr="00FB4F9B">
              <w:rPr>
                <w:rFonts w:ascii="Times New Roman" w:hAnsi="Times New Roman"/>
              </w:rPr>
              <w:t>) na ceste zmierenia - márnotratný syn, ľútosť sviatosť zmierenia - ako prijatie odpustenia</w:t>
            </w:r>
          </w:p>
        </w:tc>
        <w:tc>
          <w:tcPr>
            <w:tcW w:w="1511" w:type="dxa"/>
            <w:shd w:val="clear" w:color="auto" w:fill="auto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vina, hriech Ježiš v dome hriešnika (</w:t>
            </w:r>
            <w:proofErr w:type="spellStart"/>
            <w:r w:rsidRPr="00FB4F9B">
              <w:rPr>
                <w:rFonts w:ascii="Times New Roman" w:hAnsi="Times New Roman"/>
              </w:rPr>
              <w:t>Zachej</w:t>
            </w:r>
            <w:proofErr w:type="spellEnd"/>
            <w:r w:rsidRPr="00FB4F9B">
              <w:rPr>
                <w:rFonts w:ascii="Times New Roman" w:hAnsi="Times New Roman"/>
              </w:rPr>
              <w:t>) na ceste zmierenia - márnotratný syn, ľútosť sviatosť zmierenia - ako prijatie odpustenia</w:t>
            </w:r>
          </w:p>
        </w:tc>
        <w:tc>
          <w:tcPr>
            <w:tcW w:w="1868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práca s obrazom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dramatizácia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</w:t>
            </w:r>
            <w:proofErr w:type="spellStart"/>
            <w:r w:rsidRPr="00FB4F9B">
              <w:rPr>
                <w:rFonts w:ascii="Times New Roman" w:eastAsiaTheme="minorHAnsi" w:hAnsi="Times New Roman"/>
                <w:color w:val="000000"/>
              </w:rPr>
              <w:t>rolové</w:t>
            </w:r>
            <w:proofErr w:type="spellEnd"/>
            <w:r w:rsidRPr="00FB4F9B">
              <w:rPr>
                <w:rFonts w:ascii="Times New Roman" w:eastAsiaTheme="minorHAnsi" w:hAnsi="Times New Roman"/>
                <w:color w:val="000000"/>
              </w:rPr>
              <w:t xml:space="preserve"> hry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kladenie otázok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práca s doplnkovou literatúrou, fotografiou, ilustráciami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pozorovanie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</w:rPr>
              <w:t xml:space="preserve">- </w:t>
            </w:r>
            <w:r w:rsidRPr="00FB4F9B">
              <w:rPr>
                <w:rFonts w:ascii="Times New Roman" w:eastAsiaTheme="minorHAnsi" w:hAnsi="Times New Roman"/>
                <w:color w:val="000000"/>
              </w:rPr>
              <w:t xml:space="preserve">názorné metódy – používanie liturgických predmetov, obrazov, diagramov, náčrtov- kresba na tabuľu, diapozitívov, filmov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44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frontálne a individuálne skúšanie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>- samostatná práca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skupinové vyučovanie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rozprávanie, diskusia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7" w:type="dxa"/>
            <w:shd w:val="clear" w:color="auto" w:fill="auto"/>
          </w:tcPr>
          <w:p w:rsidR="007C4470" w:rsidRDefault="007C4470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Žiak vie:</w:t>
            </w:r>
          </w:p>
          <w:p w:rsidR="007C4470" w:rsidRDefault="007C4470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>vymenovať</w:t>
            </w:r>
            <w:r>
              <w:rPr>
                <w:rFonts w:ascii="Times New Roman" w:hAnsi="Times New Roman"/>
              </w:rPr>
              <w:t xml:space="preserve">možné reakcie človeka na vinu, </w:t>
            </w:r>
          </w:p>
          <w:p w:rsidR="007C4470" w:rsidRDefault="007C4470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7C4470">
              <w:rPr>
                <w:rFonts w:ascii="Times New Roman" w:hAnsi="Times New Roman"/>
                <w:b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>vysvetliť</w:t>
            </w:r>
            <w:r>
              <w:rPr>
                <w:rFonts w:ascii="Times New Roman" w:hAnsi="Times New Roman"/>
              </w:rPr>
              <w:t xml:space="preserve"> dôležitosť uznania si viny,</w:t>
            </w:r>
          </w:p>
          <w:p w:rsidR="007C4470" w:rsidRDefault="007C4470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 xml:space="preserve">prerozprávať </w:t>
            </w:r>
            <w:r>
              <w:rPr>
                <w:rFonts w:ascii="Times New Roman" w:hAnsi="Times New Roman"/>
              </w:rPr>
              <w:t xml:space="preserve">biblický príbeh o </w:t>
            </w:r>
            <w:proofErr w:type="spellStart"/>
            <w:r>
              <w:rPr>
                <w:rFonts w:ascii="Times New Roman" w:hAnsi="Times New Roman"/>
              </w:rPr>
              <w:t>Zachejovi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7C4470" w:rsidRDefault="007C4470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>opísať</w:t>
            </w:r>
            <w:r w:rsidR="00F41A61" w:rsidRPr="00FB4F9B">
              <w:rPr>
                <w:rFonts w:ascii="Times New Roman" w:hAnsi="Times New Roman"/>
              </w:rPr>
              <w:t xml:space="preserve"> stručne pojmy s</w:t>
            </w:r>
            <w:r>
              <w:rPr>
                <w:rFonts w:ascii="Times New Roman" w:hAnsi="Times New Roman"/>
              </w:rPr>
              <w:t>vedomie a spytovanie svedomia,</w:t>
            </w:r>
          </w:p>
          <w:p w:rsidR="00F41A61" w:rsidRPr="00FB4F9B" w:rsidRDefault="007C4470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 xml:space="preserve">opísať </w:t>
            </w:r>
            <w:r w:rsidR="00F41A61" w:rsidRPr="00FB4F9B">
              <w:rPr>
                <w:rFonts w:ascii="Times New Roman" w:hAnsi="Times New Roman"/>
              </w:rPr>
              <w:t>dôležitosť vzájomného odpúšťania,  ovládať priebeh sviatosti zmierenia</w:t>
            </w:r>
          </w:p>
        </w:tc>
      </w:tr>
    </w:tbl>
    <w:p w:rsidR="00F41A61" w:rsidRPr="00FB4F9B" w:rsidRDefault="00F41A61" w:rsidP="00F41A61">
      <w:pPr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1C6A08">
        <w:rPr>
          <w:rFonts w:ascii="Times New Roman" w:hAnsi="Times New Roman"/>
          <w:b/>
          <w:color w:val="984806" w:themeColor="accent6" w:themeShade="80"/>
        </w:rPr>
        <w:t>Tematický celok :</w:t>
      </w:r>
      <w:r w:rsidR="00083C41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1C6A08">
        <w:rPr>
          <w:rFonts w:ascii="Times New Roman" w:hAnsi="Times New Roman"/>
          <w:b/>
        </w:rPr>
        <w:t>Ježiš nás oslobodzuje</w:t>
      </w: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354"/>
        <w:gridCol w:w="1701"/>
        <w:gridCol w:w="1765"/>
        <w:gridCol w:w="1417"/>
        <w:gridCol w:w="1673"/>
      </w:tblGrid>
      <w:tr w:rsidR="00F41A61" w:rsidRPr="00FB4F9B" w:rsidTr="001C6A08">
        <w:tc>
          <w:tcPr>
            <w:tcW w:w="1384" w:type="dxa"/>
            <w:shd w:val="clear" w:color="auto" w:fill="C2D69B" w:themeFill="accent3" w:themeFillTint="99"/>
          </w:tcPr>
          <w:p w:rsidR="00F41A61" w:rsidRPr="00FB4F9B" w:rsidRDefault="001C6A08" w:rsidP="001C6A0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Tematick</w:t>
            </w:r>
            <w:r w:rsidR="00F41A61" w:rsidRPr="00FB4F9B">
              <w:rPr>
                <w:rFonts w:ascii="Times New Roman" w:hAnsi="Times New Roman"/>
                <w:b/>
              </w:rPr>
              <w:t>ý celok</w:t>
            </w:r>
          </w:p>
        </w:tc>
        <w:tc>
          <w:tcPr>
            <w:tcW w:w="135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7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67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1C6A08">
        <w:tc>
          <w:tcPr>
            <w:tcW w:w="1384" w:type="dxa"/>
            <w:shd w:val="clear" w:color="auto" w:fill="C2D69B" w:themeFill="accent3" w:themeFillTint="99"/>
          </w:tcPr>
          <w:p w:rsidR="00F41A61" w:rsidRPr="00703792" w:rsidRDefault="00F41A61" w:rsidP="001C6A0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03792">
              <w:rPr>
                <w:rFonts w:ascii="Times New Roman" w:hAnsi="Times New Roman"/>
                <w:b/>
              </w:rPr>
              <w:t>Ježiš nás oslobodzuje</w:t>
            </w:r>
          </w:p>
        </w:tc>
        <w:tc>
          <w:tcPr>
            <w:tcW w:w="1354" w:type="dxa"/>
            <w:shd w:val="clear" w:color="auto" w:fill="auto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Veľká noc (</w:t>
            </w:r>
            <w:proofErr w:type="spellStart"/>
            <w:r w:rsidRPr="00FB4F9B">
              <w:rPr>
                <w:rFonts w:ascii="Times New Roman" w:hAnsi="Times New Roman"/>
              </w:rPr>
              <w:t>Pascha</w:t>
            </w:r>
            <w:proofErr w:type="spellEnd"/>
            <w:r w:rsidRPr="00FB4F9B">
              <w:rPr>
                <w:rFonts w:ascii="Times New Roman" w:hAnsi="Times New Roman"/>
              </w:rPr>
              <w:t xml:space="preserve">) Desatoro – pravidlá pre život v slobode hriech a jeho </w:t>
            </w:r>
            <w:r w:rsidRPr="00FB4F9B">
              <w:rPr>
                <w:rFonts w:ascii="Times New Roman" w:hAnsi="Times New Roman"/>
              </w:rPr>
              <w:lastRenderedPageBreak/>
              <w:t>dôsledky Ježišova smrť a zmŕtvychvstanie</w:t>
            </w:r>
          </w:p>
        </w:tc>
        <w:tc>
          <w:tcPr>
            <w:tcW w:w="1701" w:type="dxa"/>
            <w:shd w:val="clear" w:color="auto" w:fill="auto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lastRenderedPageBreak/>
              <w:t>Veľká noc (</w:t>
            </w:r>
            <w:proofErr w:type="spellStart"/>
            <w:r w:rsidRPr="00FB4F9B">
              <w:rPr>
                <w:rFonts w:ascii="Times New Roman" w:hAnsi="Times New Roman"/>
              </w:rPr>
              <w:t>Pascha</w:t>
            </w:r>
            <w:proofErr w:type="spellEnd"/>
            <w:r w:rsidRPr="00FB4F9B">
              <w:rPr>
                <w:rFonts w:ascii="Times New Roman" w:hAnsi="Times New Roman"/>
              </w:rPr>
              <w:t xml:space="preserve">) Desatoro – pravidlá pre život v slobode hriech a jeho dôsledky </w:t>
            </w:r>
            <w:r w:rsidRPr="00FB4F9B">
              <w:rPr>
                <w:rFonts w:ascii="Times New Roman" w:hAnsi="Times New Roman"/>
              </w:rPr>
              <w:lastRenderedPageBreak/>
              <w:t>Ježišova smrť a zmŕtvychvstanie</w:t>
            </w:r>
          </w:p>
        </w:tc>
        <w:tc>
          <w:tcPr>
            <w:tcW w:w="1765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- práca s obrazom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dramatizácia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</w:t>
            </w:r>
            <w:proofErr w:type="spellStart"/>
            <w:r w:rsidRPr="00FB4F9B">
              <w:rPr>
                <w:rFonts w:ascii="Times New Roman" w:eastAsiaTheme="minorHAnsi" w:hAnsi="Times New Roman"/>
                <w:color w:val="000000"/>
              </w:rPr>
              <w:t>rolové</w:t>
            </w:r>
            <w:proofErr w:type="spellEnd"/>
            <w:r w:rsidRPr="00FB4F9B">
              <w:rPr>
                <w:rFonts w:ascii="Times New Roman" w:eastAsiaTheme="minorHAnsi" w:hAnsi="Times New Roman"/>
                <w:color w:val="000000"/>
              </w:rPr>
              <w:t xml:space="preserve"> hry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- kladenie otázok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práca s doplnkovou literatúrou, fotografiou, ilustráciami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pozorovanie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</w:rPr>
              <w:t xml:space="preserve">- </w:t>
            </w:r>
            <w:r w:rsidRPr="00FB4F9B">
              <w:rPr>
                <w:rFonts w:ascii="Times New Roman" w:eastAsiaTheme="minorHAnsi" w:hAnsi="Times New Roman"/>
                <w:color w:val="000000"/>
              </w:rPr>
              <w:t xml:space="preserve">názorné metódy – používanie liturgických predmetov, obrazov, diagramov, náčrtov- kresba na tabuľu, diapozitívov, filmov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- frontálne a individuálne skúšanie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>- samostatná práca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skupinové </w:t>
            </w:r>
            <w:r w:rsidRPr="00FB4F9B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vyučovanie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rozprávanie, diskusia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:rsidR="007C4470" w:rsidRDefault="007C4470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Žiak vie:</w:t>
            </w:r>
          </w:p>
          <w:p w:rsidR="007C4470" w:rsidRDefault="007C4470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F41A61" w:rsidRPr="007C4470">
              <w:rPr>
                <w:rFonts w:ascii="Times New Roman" w:hAnsi="Times New Roman"/>
                <w:b/>
              </w:rPr>
              <w:t xml:space="preserve">reprodukovať </w:t>
            </w:r>
            <w:r w:rsidR="00F41A61" w:rsidRPr="00FB4F9B">
              <w:rPr>
                <w:rFonts w:ascii="Times New Roman" w:hAnsi="Times New Roman"/>
              </w:rPr>
              <w:t>udalosti vyslobodenia Izraelitov z egyptsk</w:t>
            </w:r>
            <w:r>
              <w:rPr>
                <w:rFonts w:ascii="Times New Roman" w:hAnsi="Times New Roman"/>
              </w:rPr>
              <w:t>ého otroctva,</w:t>
            </w:r>
          </w:p>
          <w:p w:rsidR="00703792" w:rsidRDefault="007C4470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F41A61" w:rsidRPr="007C4470">
              <w:rPr>
                <w:rFonts w:ascii="Times New Roman" w:hAnsi="Times New Roman"/>
                <w:b/>
              </w:rPr>
              <w:t>opísať</w:t>
            </w:r>
            <w:r w:rsidR="00F41A61" w:rsidRPr="00FB4F9B">
              <w:rPr>
                <w:rFonts w:ascii="Times New Roman" w:hAnsi="Times New Roman"/>
              </w:rPr>
              <w:t xml:space="preserve"> na základe podobenstva o márnotratnom synov</w:t>
            </w:r>
            <w:r w:rsidR="00703792">
              <w:rPr>
                <w:rFonts w:ascii="Times New Roman" w:hAnsi="Times New Roman"/>
              </w:rPr>
              <w:t>i pojem hriech a jeho dôsledky,</w:t>
            </w:r>
          </w:p>
          <w:p w:rsidR="00703792" w:rsidRDefault="0070379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03792">
              <w:rPr>
                <w:rFonts w:ascii="Times New Roman" w:hAnsi="Times New Roman"/>
                <w:b/>
              </w:rPr>
              <w:t xml:space="preserve">rozlíšiť </w:t>
            </w:r>
            <w:r w:rsidR="00F41A61" w:rsidRPr="00FB4F9B">
              <w:rPr>
                <w:rFonts w:ascii="Times New Roman" w:hAnsi="Times New Roman"/>
              </w:rPr>
              <w:t xml:space="preserve">ťažký a ľahký hriech,  </w:t>
            </w:r>
            <w:r>
              <w:rPr>
                <w:rFonts w:ascii="Times New Roman" w:hAnsi="Times New Roman"/>
              </w:rPr>
              <w:t>-</w:t>
            </w:r>
            <w:r w:rsidR="00F41A61" w:rsidRPr="00703792">
              <w:rPr>
                <w:rFonts w:ascii="Times New Roman" w:hAnsi="Times New Roman"/>
                <w:b/>
              </w:rPr>
              <w:t xml:space="preserve">reprodukovať </w:t>
            </w:r>
            <w:r w:rsidR="00F41A61" w:rsidRPr="00FB4F9B">
              <w:rPr>
                <w:rFonts w:ascii="Times New Roman" w:hAnsi="Times New Roman"/>
              </w:rPr>
              <w:t xml:space="preserve">Desatoro a jednoducho vysvetliť </w:t>
            </w:r>
            <w:r>
              <w:rPr>
                <w:rFonts w:ascii="Times New Roman" w:hAnsi="Times New Roman"/>
              </w:rPr>
              <w:t>význam jednotlivých prikázaní,</w:t>
            </w:r>
          </w:p>
          <w:p w:rsidR="00703792" w:rsidRDefault="0070379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03792">
              <w:rPr>
                <w:rFonts w:ascii="Times New Roman" w:hAnsi="Times New Roman"/>
                <w:b/>
              </w:rPr>
              <w:t xml:space="preserve">porozprávať </w:t>
            </w:r>
            <w:r w:rsidR="00F41A61" w:rsidRPr="00FB4F9B">
              <w:rPr>
                <w:rFonts w:ascii="Times New Roman" w:hAnsi="Times New Roman"/>
              </w:rPr>
              <w:t xml:space="preserve">udalosti umučenia a vzkriesenia Krista, </w:t>
            </w:r>
          </w:p>
          <w:p w:rsidR="00F41A61" w:rsidRPr="00FB4F9B" w:rsidRDefault="00703792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03792">
              <w:rPr>
                <w:rFonts w:ascii="Times New Roman" w:hAnsi="Times New Roman"/>
                <w:b/>
              </w:rPr>
              <w:t xml:space="preserve">vysvetliť </w:t>
            </w:r>
            <w:r w:rsidR="00F41A61" w:rsidRPr="00FB4F9B">
              <w:rPr>
                <w:rFonts w:ascii="Times New Roman" w:hAnsi="Times New Roman"/>
              </w:rPr>
              <w:t>jednoducho význam obety Krista na kríži a jeho vzkriesenia,</w:t>
            </w:r>
          </w:p>
        </w:tc>
      </w:tr>
    </w:tbl>
    <w:p w:rsidR="001C6A08" w:rsidRPr="00FB4F9B" w:rsidRDefault="001C6A08" w:rsidP="00F41A61">
      <w:pPr>
        <w:rPr>
          <w:rFonts w:ascii="Times New Roman" w:hAnsi="Times New Roman"/>
          <w:b/>
          <w:color w:val="FF0000"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1C6A08">
        <w:rPr>
          <w:rFonts w:ascii="Times New Roman" w:hAnsi="Times New Roman"/>
          <w:b/>
          <w:color w:val="984806" w:themeColor="accent6" w:themeShade="80"/>
        </w:rPr>
        <w:t>Tematický celok :</w:t>
      </w:r>
      <w:r w:rsidR="00083C41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1C6A08">
        <w:rPr>
          <w:rFonts w:ascii="Times New Roman" w:hAnsi="Times New Roman"/>
          <w:b/>
        </w:rPr>
        <w:t>Ježiš nás pozýva na hostinu</w:t>
      </w:r>
    </w:p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701"/>
        <w:gridCol w:w="2048"/>
        <w:gridCol w:w="1276"/>
        <w:gridCol w:w="1673"/>
      </w:tblGrid>
      <w:tr w:rsidR="00F41A61" w:rsidRPr="00FB4F9B" w:rsidTr="003B6A41">
        <w:tc>
          <w:tcPr>
            <w:tcW w:w="12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204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276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673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3B6A41">
        <w:tc>
          <w:tcPr>
            <w:tcW w:w="1242" w:type="dxa"/>
            <w:shd w:val="clear" w:color="auto" w:fill="C2D69B" w:themeFill="accent3" w:themeFillTint="99"/>
          </w:tcPr>
          <w:p w:rsidR="00F41A61" w:rsidRPr="00703792" w:rsidRDefault="00F41A61" w:rsidP="001C6A08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03792">
              <w:rPr>
                <w:rFonts w:ascii="Times New Roman" w:hAnsi="Times New Roman"/>
                <w:b/>
              </w:rPr>
              <w:t>Ježiš nás pozýva na hostinu</w:t>
            </w:r>
          </w:p>
        </w:tc>
        <w:tc>
          <w:tcPr>
            <w:tcW w:w="1560" w:type="dxa"/>
            <w:shd w:val="clear" w:color="auto" w:fill="auto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 xml:space="preserve">nasýtenie (zázrak rozmnoženia chlebov) Posledná večera (Eucharistia) svätá omša ako hostina (hostina spoločenstva, slova a chleba) Cirkev ako </w:t>
            </w:r>
            <w:proofErr w:type="spellStart"/>
            <w:r w:rsidRPr="00FB4F9B">
              <w:rPr>
                <w:rFonts w:ascii="Times New Roman" w:hAnsi="Times New Roman"/>
              </w:rPr>
              <w:t>prostredníčka</w:t>
            </w:r>
            <w:proofErr w:type="spellEnd"/>
            <w:r w:rsidRPr="00FB4F9B">
              <w:rPr>
                <w:rFonts w:ascii="Times New Roman" w:hAnsi="Times New Roman"/>
              </w:rPr>
              <w:t xml:space="preserve"> Božích tajomstiev</w:t>
            </w:r>
          </w:p>
        </w:tc>
        <w:tc>
          <w:tcPr>
            <w:tcW w:w="1701" w:type="dxa"/>
            <w:shd w:val="clear" w:color="auto" w:fill="auto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 xml:space="preserve">nasýtenie (zázrak rozmnoženia chlebov) Posledná večera (Eucharistia) svätá omša ako hostina (hostina spoločenstva, slova a chleba) Cirkev ako </w:t>
            </w:r>
            <w:proofErr w:type="spellStart"/>
            <w:r w:rsidRPr="00FB4F9B">
              <w:rPr>
                <w:rFonts w:ascii="Times New Roman" w:hAnsi="Times New Roman"/>
              </w:rPr>
              <w:t>prostredníčka</w:t>
            </w:r>
            <w:proofErr w:type="spellEnd"/>
            <w:r w:rsidRPr="00FB4F9B">
              <w:rPr>
                <w:rFonts w:ascii="Times New Roman" w:hAnsi="Times New Roman"/>
              </w:rPr>
              <w:t xml:space="preserve"> Božích tajomstiev</w:t>
            </w:r>
          </w:p>
        </w:tc>
        <w:tc>
          <w:tcPr>
            <w:tcW w:w="2048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práca s obrazom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dramatizácia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</w:t>
            </w:r>
            <w:proofErr w:type="spellStart"/>
            <w:r w:rsidRPr="00FB4F9B">
              <w:rPr>
                <w:rFonts w:ascii="Times New Roman" w:eastAsiaTheme="minorHAnsi" w:hAnsi="Times New Roman"/>
                <w:color w:val="000000"/>
              </w:rPr>
              <w:t>rolové</w:t>
            </w:r>
            <w:proofErr w:type="spellEnd"/>
            <w:r w:rsidRPr="00FB4F9B">
              <w:rPr>
                <w:rFonts w:ascii="Times New Roman" w:eastAsiaTheme="minorHAnsi" w:hAnsi="Times New Roman"/>
                <w:color w:val="000000"/>
              </w:rPr>
              <w:t xml:space="preserve"> hry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kladenie otázok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práca s doplnkovou literatúrou, fotografiou, ilustráciami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pozorovanie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</w:rPr>
              <w:t xml:space="preserve">- </w:t>
            </w:r>
            <w:r w:rsidRPr="00FB4F9B">
              <w:rPr>
                <w:rFonts w:ascii="Times New Roman" w:eastAsiaTheme="minorHAnsi" w:hAnsi="Times New Roman"/>
                <w:color w:val="000000"/>
              </w:rPr>
              <w:t xml:space="preserve">názorné metódy – </w:t>
            </w:r>
            <w:r w:rsidRPr="00FB4F9B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používanie liturgických predmetov, obrazov, diagramov, náčrtov- kresba na tabuľu, diapozitívov, filmov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lastRenderedPageBreak/>
              <w:t xml:space="preserve">- frontálne a individuálne skúšanie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eastAsiaTheme="minorHAnsi" w:hAnsi="Times New Roman"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>- samostatná práca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skupinové vyučovanie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- rozprávanie, diskusia 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:rsidR="00703792" w:rsidRDefault="00703792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Žiak vie:</w:t>
            </w:r>
          </w:p>
          <w:p w:rsidR="00703792" w:rsidRDefault="0070379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F41A61" w:rsidRPr="00703792">
              <w:rPr>
                <w:rFonts w:ascii="Times New Roman" w:hAnsi="Times New Roman"/>
                <w:b/>
              </w:rPr>
              <w:t xml:space="preserve">vymenovať </w:t>
            </w:r>
            <w:r w:rsidR="00F41A61" w:rsidRPr="00FB4F9B">
              <w:rPr>
                <w:rFonts w:ascii="Times New Roman" w:hAnsi="Times New Roman"/>
              </w:rPr>
              <w:t>základné čas</w:t>
            </w:r>
            <w:r>
              <w:rPr>
                <w:rFonts w:ascii="Times New Roman" w:hAnsi="Times New Roman"/>
              </w:rPr>
              <w:t>ti sv. omše,</w:t>
            </w:r>
          </w:p>
          <w:p w:rsidR="00703792" w:rsidRDefault="0070379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03792">
              <w:rPr>
                <w:rFonts w:ascii="Times New Roman" w:hAnsi="Times New Roman"/>
                <w:b/>
              </w:rPr>
              <w:t>odlíšiť</w:t>
            </w:r>
            <w:r>
              <w:rPr>
                <w:rFonts w:ascii="Times New Roman" w:hAnsi="Times New Roman"/>
              </w:rPr>
              <w:t xml:space="preserve"> bežný pokrm od Eucharistie,</w:t>
            </w:r>
          </w:p>
          <w:p w:rsidR="00703792" w:rsidRDefault="0070379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03792">
              <w:rPr>
                <w:rFonts w:ascii="Times New Roman" w:hAnsi="Times New Roman"/>
                <w:b/>
              </w:rPr>
              <w:t xml:space="preserve">objasniť </w:t>
            </w:r>
            <w:r w:rsidR="00F41A61" w:rsidRPr="00FB4F9B">
              <w:rPr>
                <w:rFonts w:ascii="Times New Roman" w:hAnsi="Times New Roman"/>
              </w:rPr>
              <w:t>potrebu slávenia Eucharist</w:t>
            </w:r>
            <w:r>
              <w:rPr>
                <w:rFonts w:ascii="Times New Roman" w:hAnsi="Times New Roman"/>
              </w:rPr>
              <w:t>ie pre človeka i spoločenstvo,</w:t>
            </w:r>
          </w:p>
          <w:p w:rsidR="00703792" w:rsidRDefault="0070379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03792">
              <w:rPr>
                <w:rFonts w:ascii="Times New Roman" w:hAnsi="Times New Roman"/>
                <w:b/>
              </w:rPr>
              <w:t xml:space="preserve">zdôvodniť </w:t>
            </w:r>
            <w:r w:rsidR="00F41A61" w:rsidRPr="00FB4F9B">
              <w:rPr>
                <w:rFonts w:ascii="Times New Roman" w:hAnsi="Times New Roman"/>
              </w:rPr>
              <w:t>dôležitosť</w:t>
            </w:r>
            <w:r>
              <w:rPr>
                <w:rFonts w:ascii="Times New Roman" w:hAnsi="Times New Roman"/>
              </w:rPr>
              <w:t xml:space="preserve"> účasti na bohoslužbe v nedeľu,</w:t>
            </w:r>
          </w:p>
          <w:p w:rsidR="00F41A61" w:rsidRPr="00FB4F9B" w:rsidRDefault="00703792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F41A61" w:rsidRPr="00703792">
              <w:rPr>
                <w:rFonts w:ascii="Times New Roman" w:hAnsi="Times New Roman"/>
                <w:b/>
              </w:rPr>
              <w:t xml:space="preserve">vysvetliť </w:t>
            </w:r>
            <w:r w:rsidR="00F41A61" w:rsidRPr="00FB4F9B">
              <w:rPr>
                <w:rFonts w:ascii="Times New Roman" w:hAnsi="Times New Roman"/>
              </w:rPr>
              <w:lastRenderedPageBreak/>
              <w:t>zmysel spoločenstva v Cirkvi</w:t>
            </w:r>
          </w:p>
        </w:tc>
      </w:tr>
    </w:tbl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1A61" w:rsidRPr="001C6A08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1C6A08">
        <w:rPr>
          <w:rFonts w:ascii="Times New Roman" w:hAnsi="Times New Roman"/>
          <w:b/>
        </w:rPr>
        <w:t>Učebné zdroje:</w:t>
      </w: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36"/>
        <w:gridCol w:w="2452"/>
        <w:gridCol w:w="2461"/>
      </w:tblGrid>
      <w:tr w:rsidR="00F41A61" w:rsidRPr="00FB4F9B" w:rsidTr="00083C41">
        <w:tc>
          <w:tcPr>
            <w:tcW w:w="322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Odborná literatúra</w:t>
            </w:r>
          </w:p>
        </w:tc>
        <w:tc>
          <w:tcPr>
            <w:tcW w:w="1236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245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246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F41A61" w:rsidRPr="00FB4F9B" w:rsidTr="00083C41">
        <w:tc>
          <w:tcPr>
            <w:tcW w:w="3227" w:type="dxa"/>
            <w:shd w:val="clear" w:color="auto" w:fill="FFFFFF" w:themeFill="background1"/>
          </w:tcPr>
          <w:p w:rsidR="00F41A61" w:rsidRPr="00FB4F9B" w:rsidRDefault="00D61DC0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Učebnica Katolíckeho náboženstva pre 3.ročník ZŠ – Cesta viery, autor: M. </w:t>
            </w:r>
            <w:proofErr w:type="spellStart"/>
            <w:r>
              <w:rPr>
                <w:rFonts w:ascii="Times New Roman" w:eastAsiaTheme="minorHAnsi" w:hAnsi="Times New Roman"/>
                <w:color w:val="000000"/>
              </w:rPr>
              <w:t>Baginová</w:t>
            </w:r>
            <w:proofErr w:type="spellEnd"/>
            <w:r>
              <w:rPr>
                <w:rFonts w:ascii="Times New Roman" w:eastAsiaTheme="minorHAnsi" w:hAnsi="Times New Roman"/>
                <w:color w:val="000000"/>
              </w:rPr>
              <w:t>, r. 2018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 xml:space="preserve">Sväté písmo </w:t>
            </w:r>
          </w:p>
          <w:p w:rsidR="00F41A61" w:rsidRPr="00A77629" w:rsidRDefault="00083C41" w:rsidP="00A7762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Detská ilustrovaná Biblia</w:t>
            </w:r>
          </w:p>
        </w:tc>
        <w:tc>
          <w:tcPr>
            <w:tcW w:w="1236" w:type="dxa"/>
            <w:shd w:val="clear" w:color="auto" w:fill="FFFFFF" w:themeFill="background1"/>
          </w:tcPr>
          <w:p w:rsidR="00F41A61" w:rsidRPr="00FB4F9B" w:rsidRDefault="00F41A61" w:rsidP="00D61DC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:rsidR="00F41A61" w:rsidRPr="00FB4F9B" w:rsidRDefault="00F41A61" w:rsidP="00F41A6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color w:val="000000"/>
              </w:rPr>
            </w:pPr>
            <w:r w:rsidRPr="00FB4F9B">
              <w:rPr>
                <w:rFonts w:ascii="Times New Roman" w:eastAsiaTheme="minorHAnsi" w:hAnsi="Times New Roman"/>
                <w:color w:val="000000"/>
              </w:rPr>
              <w:t>metodický mater</w:t>
            </w:r>
            <w:r w:rsidR="00D61DC0">
              <w:rPr>
                <w:rFonts w:ascii="Times New Roman" w:eastAsiaTheme="minorHAnsi" w:hAnsi="Times New Roman"/>
                <w:color w:val="000000"/>
              </w:rPr>
              <w:t>iál, obrazový materiál, CD, DVD, prezentácie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61" w:type="dxa"/>
            <w:shd w:val="clear" w:color="auto" w:fill="FFFFFF" w:themeFill="background1"/>
          </w:tcPr>
          <w:p w:rsidR="00F41A61" w:rsidRPr="00FB4F9B" w:rsidRDefault="00D61DC0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FB4F9B">
              <w:rPr>
                <w:rFonts w:ascii="Times New Roman" w:eastAsiaTheme="minorHAnsi" w:hAnsi="Times New Roman"/>
                <w:color w:val="000000"/>
              </w:rPr>
              <w:t>R.Ondruš</w:t>
            </w:r>
            <w:proofErr w:type="spellEnd"/>
            <w:r w:rsidRPr="00FB4F9B">
              <w:rPr>
                <w:rFonts w:ascii="Times New Roman" w:eastAsiaTheme="minorHAnsi" w:hAnsi="Times New Roman"/>
                <w:color w:val="000000"/>
              </w:rPr>
              <w:t>: Blízko Bohu i ľuďom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p w:rsidR="00F41A61" w:rsidRPr="003B6A41" w:rsidRDefault="00F41A61" w:rsidP="003B6A4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Začlenenie prierezových tém: viď v INOVOVANOM ŠKOLSKOM VZDELÁVACOM</w:t>
      </w:r>
      <w:r w:rsidR="003B6A41">
        <w:rPr>
          <w:rFonts w:ascii="Times New Roman" w:hAnsi="Times New Roman"/>
          <w:b/>
        </w:rPr>
        <w:t xml:space="preserve"> PROGRAME PRE 1. a 2. STUPEŇ ZŠ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41A61" w:rsidRPr="00FB4F9B" w:rsidTr="00357786">
        <w:tc>
          <w:tcPr>
            <w:tcW w:w="906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F41A61" w:rsidRPr="00FB4F9B" w:rsidTr="00F41A61">
        <w:tc>
          <w:tcPr>
            <w:tcW w:w="9067" w:type="dxa"/>
            <w:shd w:val="clear" w:color="auto" w:fill="auto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Predmet náboženská výchova bude hodnotený slovne. Pri jeho hodnotení budeme  vychádzať z Metodického pokynu č. 22/2011 na hodnotenie žiakov základnej školy MŠ SR pod č. 2011-3121/12824:4-921 s platnosťou od 01.05.2011</w:t>
            </w:r>
          </w:p>
        </w:tc>
      </w:tr>
    </w:tbl>
    <w:p w:rsidR="00FA56DE" w:rsidRPr="00FA56DE" w:rsidRDefault="00FA56DE" w:rsidP="00FA56DE">
      <w:pPr>
        <w:spacing w:after="0" w:line="240" w:lineRule="auto"/>
        <w:rPr>
          <w:rFonts w:ascii="Times New Roman" w:hAnsi="Times New Roman"/>
        </w:rPr>
      </w:pPr>
    </w:p>
    <w:p w:rsidR="00FA56DE" w:rsidRPr="00FB4F9B" w:rsidRDefault="00FA56DE" w:rsidP="00FA56DE">
      <w:pPr>
        <w:rPr>
          <w:rFonts w:ascii="Times New Roman" w:hAnsi="Times New Roman"/>
          <w:b/>
        </w:rPr>
      </w:pPr>
    </w:p>
    <w:p w:rsidR="00FA56DE" w:rsidRPr="00083C41" w:rsidRDefault="00083C41" w:rsidP="00083C41">
      <w:pPr>
        <w:pStyle w:val="Nadpis2"/>
        <w:rPr>
          <w:color w:val="984806" w:themeColor="accent6" w:themeShade="80"/>
        </w:rPr>
      </w:pPr>
      <w:bookmarkStart w:id="17" w:name="_Toc21520521"/>
      <w:r w:rsidRPr="00083C41">
        <w:rPr>
          <w:color w:val="984806" w:themeColor="accent6" w:themeShade="80"/>
        </w:rPr>
        <w:t xml:space="preserve">1.8 </w:t>
      </w:r>
      <w:r w:rsidR="00FA56DE" w:rsidRPr="00083C41">
        <w:rPr>
          <w:color w:val="984806" w:themeColor="accent6" w:themeShade="80"/>
        </w:rPr>
        <w:t>Náboženská výchova</w:t>
      </w:r>
      <w:r w:rsidR="00A77629">
        <w:rPr>
          <w:color w:val="984806" w:themeColor="accent6" w:themeShade="80"/>
        </w:rPr>
        <w:t xml:space="preserve"> - EVANJELICKÁ</w:t>
      </w:r>
      <w:bookmarkEnd w:id="17"/>
    </w:p>
    <w:p w:rsidR="00FA56DE" w:rsidRPr="00FB4F9B" w:rsidRDefault="00FA56DE" w:rsidP="00FA56DE">
      <w:pPr>
        <w:pStyle w:val="Odsekzoznamu"/>
        <w:ind w:left="495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A56DE" w:rsidRPr="00FB4F9B" w:rsidTr="002E7860">
        <w:tc>
          <w:tcPr>
            <w:tcW w:w="9209" w:type="dxa"/>
            <w:shd w:val="clear" w:color="auto" w:fill="C2D69B" w:themeFill="accent3" w:themeFillTint="99"/>
          </w:tcPr>
          <w:p w:rsidR="00FA56DE" w:rsidRPr="00FB4F9B" w:rsidRDefault="00FA56DE" w:rsidP="002E7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PREDMET</w:t>
            </w:r>
            <w:r>
              <w:rPr>
                <w:rFonts w:ascii="Times New Roman" w:hAnsi="Times New Roman"/>
                <w:b/>
              </w:rPr>
              <w:t xml:space="preserve"> NÁBOŽENSKÁ VÝCHOVA - evanjelická</w:t>
            </w:r>
          </w:p>
        </w:tc>
      </w:tr>
    </w:tbl>
    <w:p w:rsidR="00FA56DE" w:rsidRPr="00FB4F9B" w:rsidRDefault="00FA56DE" w:rsidP="00FA56DE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A56DE" w:rsidRPr="00FB4F9B" w:rsidTr="002E7860">
        <w:tc>
          <w:tcPr>
            <w:tcW w:w="9062" w:type="dxa"/>
            <w:shd w:val="clear" w:color="auto" w:fill="E7E6E6"/>
          </w:tcPr>
          <w:p w:rsidR="00FA56DE" w:rsidRPr="00FB4F9B" w:rsidRDefault="00FA56DE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Náz</w:t>
            </w:r>
            <w:r>
              <w:rPr>
                <w:rFonts w:ascii="Times New Roman" w:hAnsi="Times New Roman"/>
                <w:b/>
              </w:rPr>
              <w:t>ov predmetu: náboženská výchova - evanjelická</w:t>
            </w:r>
          </w:p>
        </w:tc>
      </w:tr>
      <w:tr w:rsidR="00FA56DE" w:rsidRPr="00FB4F9B" w:rsidTr="002E7860">
        <w:tc>
          <w:tcPr>
            <w:tcW w:w="9062" w:type="dxa"/>
            <w:shd w:val="clear" w:color="auto" w:fill="C2D69B" w:themeFill="accent3" w:themeFillTint="99"/>
          </w:tcPr>
          <w:p w:rsidR="00FA56DE" w:rsidRPr="00FB4F9B" w:rsidRDefault="00FA56DE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Časový rozsah výučby spolu: </w:t>
            </w:r>
            <w:r>
              <w:rPr>
                <w:rFonts w:ascii="Times New Roman" w:hAnsi="Times New Roman"/>
                <w:b/>
              </w:rPr>
              <w:t>1 hodina týždenne, spolu 33 hodín</w:t>
            </w:r>
          </w:p>
        </w:tc>
      </w:tr>
      <w:tr w:rsidR="00FA56DE" w:rsidRPr="00FB4F9B" w:rsidTr="002E7860">
        <w:tc>
          <w:tcPr>
            <w:tcW w:w="9062" w:type="dxa"/>
            <w:shd w:val="clear" w:color="auto" w:fill="E7E6E6"/>
          </w:tcPr>
          <w:p w:rsidR="00FA56DE" w:rsidRPr="00FB4F9B" w:rsidRDefault="00FA56DE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Ročník: 3.ročník</w:t>
            </w:r>
          </w:p>
        </w:tc>
      </w:tr>
      <w:tr w:rsidR="00FA56DE" w:rsidRPr="00FB4F9B" w:rsidTr="002E7860">
        <w:tc>
          <w:tcPr>
            <w:tcW w:w="9062" w:type="dxa"/>
            <w:shd w:val="clear" w:color="auto" w:fill="C2D69B" w:themeFill="accent3" w:themeFillTint="99"/>
          </w:tcPr>
          <w:p w:rsidR="00FA56DE" w:rsidRPr="00FB4F9B" w:rsidRDefault="00FA56DE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škola</w:t>
            </w:r>
            <w:r>
              <w:rPr>
                <w:rFonts w:ascii="Times New Roman" w:hAnsi="Times New Roman"/>
              </w:rPr>
              <w:t>, Námestie A. H. Škultétyho 9, Veľký Krtíš 990 01</w:t>
            </w:r>
          </w:p>
        </w:tc>
      </w:tr>
      <w:tr w:rsidR="00FA56DE" w:rsidRPr="00FB4F9B" w:rsidTr="002E7860">
        <w:tc>
          <w:tcPr>
            <w:tcW w:w="9062" w:type="dxa"/>
            <w:shd w:val="clear" w:color="auto" w:fill="E7E6E6"/>
          </w:tcPr>
          <w:p w:rsidR="00FA56DE" w:rsidRPr="00FB4F9B" w:rsidRDefault="00FA56DE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FA56DE" w:rsidRPr="00FB4F9B" w:rsidTr="002E7860">
        <w:tc>
          <w:tcPr>
            <w:tcW w:w="9062" w:type="dxa"/>
            <w:shd w:val="clear" w:color="auto" w:fill="C2D69B" w:themeFill="accent3" w:themeFillTint="99"/>
          </w:tcPr>
          <w:p w:rsidR="00FA56DE" w:rsidRPr="00FB4F9B" w:rsidRDefault="00FA56DE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FA56DE" w:rsidRDefault="00FA56DE" w:rsidP="00FA56DE">
      <w:pPr>
        <w:rPr>
          <w:rFonts w:ascii="Times New Roman" w:hAnsi="Times New Roman"/>
        </w:rPr>
      </w:pPr>
    </w:p>
    <w:p w:rsidR="00FA56DE" w:rsidRDefault="00FA56DE" w:rsidP="00FA56D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FA56DE" w:rsidRPr="00FB247A" w:rsidRDefault="00FA56DE" w:rsidP="00FB247A">
      <w:pPr>
        <w:jc w:val="both"/>
        <w:rPr>
          <w:rFonts w:ascii="Times New Roman" w:hAnsi="Times New Roman"/>
        </w:rPr>
      </w:pPr>
      <w:r w:rsidRPr="00FB247A">
        <w:rPr>
          <w:rFonts w:ascii="Times New Roman" w:hAnsi="Times New Roman"/>
        </w:rPr>
        <w:t xml:space="preserve">        Predmet náboženská výchova, Evanjelická cirkev augsburského vyznania, je povinne voliteľným predmetom v primárnom vzdelávaní. Náboženská výchova má dôležitú úlohu pri formovaní osobnosti dieťaťa a jeho myslenia. Rozvíja duchovný svet žiakov – prostredníctvom zvesti zákona a evanjelia </w:t>
      </w:r>
      <w:r w:rsidRPr="00FB247A">
        <w:rPr>
          <w:rFonts w:ascii="Times New Roman" w:hAnsi="Times New Roman"/>
        </w:rPr>
        <w:lastRenderedPageBreak/>
        <w:t xml:space="preserve">umožňuje spoznávať žiakom Trojjediného Boha zjaveného v Písme Svätom. Prostredníctvom procesu náboženskej socializácie a </w:t>
      </w:r>
      <w:proofErr w:type="spellStart"/>
      <w:r w:rsidRPr="00FB247A">
        <w:rPr>
          <w:rFonts w:ascii="Times New Roman" w:hAnsi="Times New Roman"/>
        </w:rPr>
        <w:t>interiorizácie</w:t>
      </w:r>
      <w:proofErr w:type="spellEnd"/>
      <w:r w:rsidRPr="00FB247A">
        <w:rPr>
          <w:rFonts w:ascii="Times New Roman" w:hAnsi="Times New Roman"/>
        </w:rPr>
        <w:t xml:space="preserve"> biblického posolstva napomáha procesu objavovania možností a nutnosti individuálnych zmien v živote žiakov, ktoré vedú v procese posvätenia k osvojovaniu si pozitívnych morálnych hodnôt a postojov. Žiaci sa na hodinách evanjelického náboženstva  oboznamujú predovšetkým so základnými biblickými pojmami a biblickými príbehmi. Pomocou biblických príbehov a konkrétnych vedomostí z Božieho slova si budujú vlastné poznanie Božej existencie. Náboženská výchova ich vovádza do života cirkvi, kde si nachádzajú svoje miesto a zodpovednosť. Biblické príbehy ich vedú k objavovaniu podstaty človeka, ktorý je stvorený na Boží obraz.</w:t>
      </w:r>
    </w:p>
    <w:p w:rsidR="00FB247A" w:rsidRPr="00FB4F9B" w:rsidRDefault="00FB247A" w:rsidP="00FB247A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FB247A" w:rsidRPr="00FB247A" w:rsidRDefault="00FB247A" w:rsidP="00FB247A">
      <w:pPr>
        <w:jc w:val="both"/>
        <w:rPr>
          <w:rFonts w:ascii="Times New Roman" w:hAnsi="Times New Roman"/>
        </w:rPr>
      </w:pPr>
      <w:r w:rsidRPr="00FB247A">
        <w:rPr>
          <w:rFonts w:ascii="Times New Roman" w:hAnsi="Times New Roman"/>
        </w:rPr>
        <w:t>Žiaci</w:t>
      </w:r>
      <w:r>
        <w:rPr>
          <w:rFonts w:ascii="Times New Roman" w:hAnsi="Times New Roman"/>
        </w:rPr>
        <w:t>:</w:t>
      </w:r>
    </w:p>
    <w:p w:rsidR="00FB247A" w:rsidRDefault="00FB247A" w:rsidP="00026BD0">
      <w:pPr>
        <w:pStyle w:val="Odsekzoznamu"/>
        <w:numPr>
          <w:ilvl w:val="0"/>
          <w:numId w:val="40"/>
        </w:numPr>
        <w:jc w:val="both"/>
        <w:rPr>
          <w:rFonts w:ascii="Times New Roman" w:hAnsi="Times New Roman"/>
        </w:rPr>
      </w:pPr>
      <w:r w:rsidRPr="00FB247A">
        <w:rPr>
          <w:rFonts w:ascii="Times New Roman" w:hAnsi="Times New Roman"/>
        </w:rPr>
        <w:t>si osvoja základné biblické pojmy a príbehy,</w:t>
      </w:r>
    </w:p>
    <w:p w:rsidR="00FB247A" w:rsidRDefault="00FB247A" w:rsidP="00026BD0">
      <w:pPr>
        <w:pStyle w:val="Odsekzoznamu"/>
        <w:numPr>
          <w:ilvl w:val="0"/>
          <w:numId w:val="40"/>
        </w:numPr>
        <w:jc w:val="both"/>
        <w:rPr>
          <w:rFonts w:ascii="Times New Roman" w:hAnsi="Times New Roman"/>
        </w:rPr>
      </w:pPr>
      <w:r w:rsidRPr="00FB247A">
        <w:rPr>
          <w:rFonts w:ascii="Times New Roman" w:hAnsi="Times New Roman"/>
        </w:rPr>
        <w:t>akceptujú vlastnú osobnosť a osobnosť druhých ľudí,</w:t>
      </w:r>
    </w:p>
    <w:p w:rsidR="00FB247A" w:rsidRDefault="00FB247A" w:rsidP="00026BD0">
      <w:pPr>
        <w:pStyle w:val="Odsekzoznamu"/>
        <w:numPr>
          <w:ilvl w:val="0"/>
          <w:numId w:val="40"/>
        </w:numPr>
        <w:jc w:val="both"/>
        <w:rPr>
          <w:rFonts w:ascii="Times New Roman" w:hAnsi="Times New Roman"/>
        </w:rPr>
      </w:pPr>
      <w:r w:rsidRPr="00FB247A">
        <w:rPr>
          <w:rFonts w:ascii="Times New Roman" w:hAnsi="Times New Roman"/>
        </w:rPr>
        <w:t>získajú základy kresťanskej viery v Trojjediného Pána Boha a prehĺbia si vzťah s Pánom Bohom a s ľuďmi,</w:t>
      </w:r>
    </w:p>
    <w:p w:rsidR="00FB247A" w:rsidRDefault="00FB247A" w:rsidP="00026BD0">
      <w:pPr>
        <w:pStyle w:val="Odsekzoznamu"/>
        <w:numPr>
          <w:ilvl w:val="0"/>
          <w:numId w:val="40"/>
        </w:numPr>
        <w:jc w:val="both"/>
        <w:rPr>
          <w:rFonts w:ascii="Times New Roman" w:hAnsi="Times New Roman"/>
        </w:rPr>
      </w:pPr>
      <w:r w:rsidRPr="00FB247A">
        <w:rPr>
          <w:rFonts w:ascii="Times New Roman" w:hAnsi="Times New Roman"/>
        </w:rPr>
        <w:t>rozlíšia dobré a zlé konanie,</w:t>
      </w:r>
    </w:p>
    <w:p w:rsidR="00FB247A" w:rsidRDefault="00FB247A" w:rsidP="00026BD0">
      <w:pPr>
        <w:pStyle w:val="Odsekzoznamu"/>
        <w:numPr>
          <w:ilvl w:val="0"/>
          <w:numId w:val="40"/>
        </w:numPr>
        <w:jc w:val="both"/>
        <w:rPr>
          <w:rFonts w:ascii="Times New Roman" w:hAnsi="Times New Roman"/>
        </w:rPr>
      </w:pPr>
      <w:r w:rsidRPr="00FB247A">
        <w:rPr>
          <w:rFonts w:ascii="Times New Roman" w:hAnsi="Times New Roman"/>
        </w:rPr>
        <w:t>zapamätajú si základné vieroučné a morálne pravdy Evanjelickej cirkvi a. v.,</w:t>
      </w:r>
    </w:p>
    <w:p w:rsidR="00FB247A" w:rsidRDefault="00FB247A" w:rsidP="00026BD0">
      <w:pPr>
        <w:pStyle w:val="Odsekzoznamu"/>
        <w:numPr>
          <w:ilvl w:val="0"/>
          <w:numId w:val="40"/>
        </w:numPr>
        <w:jc w:val="both"/>
        <w:rPr>
          <w:rFonts w:ascii="Times New Roman" w:hAnsi="Times New Roman"/>
        </w:rPr>
      </w:pPr>
      <w:r w:rsidRPr="00FB247A">
        <w:rPr>
          <w:rFonts w:ascii="Times New Roman" w:hAnsi="Times New Roman"/>
        </w:rPr>
        <w:t>získajú záujem o Slovo Božie, modlitbu, duchovnú pieseň, o duchovné hodnoty a aktívny kresťanský život v cirkvi,</w:t>
      </w:r>
    </w:p>
    <w:p w:rsidR="00FB247A" w:rsidRPr="00FB247A" w:rsidRDefault="00FB247A" w:rsidP="00026BD0">
      <w:pPr>
        <w:pStyle w:val="Odsekzoznamu"/>
        <w:numPr>
          <w:ilvl w:val="0"/>
          <w:numId w:val="40"/>
        </w:numPr>
        <w:jc w:val="both"/>
        <w:rPr>
          <w:rFonts w:ascii="Times New Roman" w:hAnsi="Times New Roman"/>
        </w:rPr>
      </w:pPr>
      <w:r w:rsidRPr="00FB247A">
        <w:rPr>
          <w:rFonts w:ascii="Times New Roman" w:hAnsi="Times New Roman"/>
        </w:rPr>
        <w:t>získajú vzťah k prírode ako k Božiemu stvoreniu a sú motivovaní k zodpovednosti.</w:t>
      </w:r>
    </w:p>
    <w:p w:rsidR="00FA56DE" w:rsidRDefault="00FA56DE" w:rsidP="00FB247A">
      <w:pPr>
        <w:jc w:val="both"/>
        <w:rPr>
          <w:rFonts w:ascii="Times New Roman" w:hAnsi="Times New Roman"/>
          <w:b/>
        </w:rPr>
      </w:pPr>
    </w:p>
    <w:tbl>
      <w:tblPr>
        <w:tblW w:w="9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88"/>
      </w:tblGrid>
      <w:tr w:rsidR="00A215D5" w:rsidRPr="00FB4F9B" w:rsidTr="00A215D5">
        <w:tc>
          <w:tcPr>
            <w:tcW w:w="534" w:type="dxa"/>
            <w:shd w:val="clear" w:color="auto" w:fill="C2D69B" w:themeFill="accent3" w:themeFillTint="99"/>
          </w:tcPr>
          <w:p w:rsidR="00A215D5" w:rsidRPr="00FB4F9B" w:rsidRDefault="00A215D5" w:rsidP="002E786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88" w:type="dxa"/>
            <w:shd w:val="clear" w:color="auto" w:fill="C2D69B" w:themeFill="accent3" w:themeFillTint="99"/>
          </w:tcPr>
          <w:p w:rsidR="00A215D5" w:rsidRPr="00FB4F9B" w:rsidRDefault="00A215D5" w:rsidP="002E7860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A215D5" w:rsidRPr="00FB4F9B" w:rsidTr="00A2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A215D5" w:rsidRPr="00FB4F9B" w:rsidRDefault="00A215D5" w:rsidP="002E786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D5" w:rsidRPr="00157F31" w:rsidRDefault="00A215D5" w:rsidP="002E7860">
            <w:pPr>
              <w:ind w:right="70"/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  <w:b/>
              </w:rPr>
              <w:t>Kompetencie k učeniu sa</w:t>
            </w:r>
          </w:p>
          <w:p w:rsidR="00A215D5" w:rsidRPr="00157F31" w:rsidRDefault="00A215D5" w:rsidP="00A215D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</w:rPr>
              <w:t>dokáže tvorivo myslieť</w:t>
            </w:r>
          </w:p>
          <w:p w:rsidR="00A215D5" w:rsidRPr="00157F31" w:rsidRDefault="00A215D5" w:rsidP="00A215D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</w:rPr>
              <w:t>vie sa naučiť znenie Viery všeobecnej kresťanskej</w:t>
            </w:r>
          </w:p>
          <w:p w:rsidR="00A215D5" w:rsidRPr="00157F31" w:rsidRDefault="00A215D5" w:rsidP="00A215D5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</w:rPr>
              <w:t>učí sa orientovať v Biblii</w:t>
            </w:r>
          </w:p>
        </w:tc>
      </w:tr>
      <w:tr w:rsidR="00A215D5" w:rsidRPr="00FB4F9B" w:rsidTr="00A2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A215D5" w:rsidRPr="00FB4F9B" w:rsidRDefault="00A215D5" w:rsidP="002E786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D5" w:rsidRPr="00157F31" w:rsidRDefault="00A215D5" w:rsidP="002E7860">
            <w:pPr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  <w:b/>
              </w:rPr>
              <w:t>Kompetencie k riešeniu problémov</w:t>
            </w:r>
          </w:p>
          <w:p w:rsidR="00A215D5" w:rsidRPr="00157F31" w:rsidRDefault="00A215D5" w:rsidP="00A215D5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</w:rPr>
              <w:t>vie na koho sa môže obrátiť pri svojich problémoch</w:t>
            </w:r>
          </w:p>
          <w:p w:rsidR="00A215D5" w:rsidRPr="00157F31" w:rsidRDefault="00A215D5" w:rsidP="00A215D5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t>dokáže na určitej úrovni riešiť svoje problémy</w:t>
            </w:r>
          </w:p>
        </w:tc>
      </w:tr>
      <w:tr w:rsidR="00A215D5" w:rsidRPr="00FB4F9B" w:rsidTr="00A2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A215D5" w:rsidRPr="00FB4F9B" w:rsidRDefault="00A215D5" w:rsidP="002E786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D5" w:rsidRPr="00157F31" w:rsidRDefault="00A215D5" w:rsidP="002E7860">
            <w:pPr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  <w:b/>
              </w:rPr>
              <w:t>Kompetencie komunikačné</w:t>
            </w:r>
          </w:p>
          <w:p w:rsidR="00A215D5" w:rsidRPr="00157F31" w:rsidRDefault="00A215D5" w:rsidP="00A215D5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t>formuluje svoje myšlienky a vie ich aj vyjadriť</w:t>
            </w:r>
          </w:p>
          <w:p w:rsidR="00A215D5" w:rsidRPr="00157F31" w:rsidRDefault="00A215D5" w:rsidP="00A215D5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t>zapája sa do diskusie v skupine i v triede</w:t>
            </w:r>
          </w:p>
          <w:p w:rsidR="00A215D5" w:rsidRPr="00157F31" w:rsidRDefault="00A215D5" w:rsidP="00A215D5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t>učí sa komunikovať v modlitbe</w:t>
            </w:r>
          </w:p>
        </w:tc>
      </w:tr>
      <w:tr w:rsidR="00A215D5" w:rsidRPr="00FB4F9B" w:rsidTr="00A2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A215D5" w:rsidRPr="00FB4F9B" w:rsidRDefault="00A215D5" w:rsidP="002E786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D5" w:rsidRPr="00157F31" w:rsidRDefault="00A215D5" w:rsidP="002E7860">
            <w:pPr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  <w:b/>
              </w:rPr>
              <w:t>Kompetencie sociálne a interpersonálne</w:t>
            </w:r>
          </w:p>
          <w:p w:rsidR="00A215D5" w:rsidRPr="00157F31" w:rsidRDefault="00A215D5" w:rsidP="00A215D5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t xml:space="preserve">účinne spolupracuje vo dvojiciach a v skupine </w:t>
            </w:r>
          </w:p>
          <w:p w:rsidR="00A215D5" w:rsidRPr="00157F31" w:rsidRDefault="00A215D5" w:rsidP="00A215D5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t>podieľa sa na vytváranie príjemnej atmosféry v triede a skupine</w:t>
            </w:r>
          </w:p>
          <w:p w:rsidR="00A215D5" w:rsidRPr="00157F31" w:rsidRDefault="00A215D5" w:rsidP="00A215D5">
            <w:pPr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t>vníma svoje správanie a uvedomuje si svoju jedinečnosť</w:t>
            </w:r>
          </w:p>
        </w:tc>
      </w:tr>
      <w:tr w:rsidR="00A215D5" w:rsidRPr="00FB4F9B" w:rsidTr="00A2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A215D5" w:rsidRPr="00FB4F9B" w:rsidRDefault="00A215D5" w:rsidP="002E786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D5" w:rsidRPr="00157F31" w:rsidRDefault="00A215D5" w:rsidP="002E7860">
            <w:pPr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  <w:b/>
              </w:rPr>
              <w:t>Kompetencie občianske</w:t>
            </w:r>
          </w:p>
          <w:p w:rsidR="00A215D5" w:rsidRPr="00157F31" w:rsidRDefault="00A215D5" w:rsidP="00A215D5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</w:rPr>
              <w:t>má pozitívny vzťah k druhým ľuďom</w:t>
            </w:r>
          </w:p>
          <w:p w:rsidR="00A215D5" w:rsidRPr="00157F31" w:rsidRDefault="00A215D5" w:rsidP="00A215D5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</w:rPr>
              <w:t>objavuje pocit zodpovednosti</w:t>
            </w:r>
          </w:p>
        </w:tc>
      </w:tr>
      <w:tr w:rsidR="00A215D5" w:rsidRPr="00FB4F9B" w:rsidTr="00A2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A215D5" w:rsidRPr="00FB4F9B" w:rsidRDefault="00A215D5" w:rsidP="002E786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D5" w:rsidRPr="00157F31" w:rsidRDefault="00A215D5" w:rsidP="002E7860">
            <w:pPr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  <w:b/>
              </w:rPr>
              <w:t>Kompetencie pracovné</w:t>
            </w:r>
          </w:p>
          <w:p w:rsidR="00A215D5" w:rsidRPr="00157F31" w:rsidRDefault="00A215D5" w:rsidP="00A215D5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t>vytvára si pracovné návyky a prácu prijíma pozitívne</w:t>
            </w:r>
          </w:p>
          <w:p w:rsidR="00A215D5" w:rsidRPr="00157F31" w:rsidRDefault="00A215D5" w:rsidP="00A215D5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lastRenderedPageBreak/>
              <w:t>dokáže si stanoviť ciele a zvládnuť ich</w:t>
            </w:r>
          </w:p>
        </w:tc>
      </w:tr>
      <w:tr w:rsidR="00A215D5" w:rsidRPr="00FB4F9B" w:rsidTr="00A215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A215D5" w:rsidRDefault="00A215D5" w:rsidP="002E7860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D5" w:rsidRPr="00157F31" w:rsidRDefault="00A215D5" w:rsidP="002E7860">
            <w:pPr>
              <w:rPr>
                <w:rFonts w:ascii="Times New Roman" w:hAnsi="Times New Roman"/>
                <w:b/>
              </w:rPr>
            </w:pPr>
            <w:r w:rsidRPr="00157F31">
              <w:rPr>
                <w:rFonts w:ascii="Times New Roman" w:hAnsi="Times New Roman"/>
                <w:b/>
              </w:rPr>
              <w:t xml:space="preserve">Kompetencie </w:t>
            </w:r>
            <w:proofErr w:type="spellStart"/>
            <w:r w:rsidRPr="00157F31">
              <w:rPr>
                <w:rFonts w:ascii="Times New Roman" w:hAnsi="Times New Roman"/>
                <w:b/>
              </w:rPr>
              <w:t>existencionálne</w:t>
            </w:r>
            <w:proofErr w:type="spellEnd"/>
          </w:p>
          <w:p w:rsidR="00A215D5" w:rsidRPr="00157F31" w:rsidRDefault="00A215D5" w:rsidP="00A215D5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t>vie oceniť zmysel modlitby</w:t>
            </w:r>
          </w:p>
          <w:p w:rsidR="00A215D5" w:rsidRPr="00157F31" w:rsidRDefault="00A215D5" w:rsidP="00A215D5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</w:rPr>
            </w:pPr>
            <w:r w:rsidRPr="00157F31">
              <w:rPr>
                <w:rFonts w:ascii="Times New Roman" w:hAnsi="Times New Roman"/>
              </w:rPr>
              <w:t>rozvíja vlastné svedomie</w:t>
            </w:r>
          </w:p>
        </w:tc>
      </w:tr>
    </w:tbl>
    <w:p w:rsidR="00A215D5" w:rsidRDefault="00A215D5" w:rsidP="00FB247A">
      <w:pPr>
        <w:jc w:val="both"/>
        <w:rPr>
          <w:rFonts w:ascii="Times New Roman" w:hAnsi="Times New Roman"/>
          <w:b/>
        </w:rPr>
      </w:pPr>
    </w:p>
    <w:p w:rsidR="00A215D5" w:rsidRPr="00FB247A" w:rsidRDefault="00A215D5" w:rsidP="00FB247A">
      <w:pPr>
        <w:jc w:val="both"/>
        <w:rPr>
          <w:rFonts w:ascii="Times New Roman" w:hAnsi="Times New Roman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24"/>
        <w:gridCol w:w="1407"/>
      </w:tblGrid>
      <w:tr w:rsidR="00FB247A" w:rsidRPr="00FB4F9B" w:rsidTr="002E7860">
        <w:tc>
          <w:tcPr>
            <w:tcW w:w="565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Tematické celky</w:t>
            </w:r>
          </w:p>
        </w:tc>
        <w:tc>
          <w:tcPr>
            <w:tcW w:w="1407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FB247A" w:rsidRPr="00FB4F9B" w:rsidTr="002E7860">
        <w:tc>
          <w:tcPr>
            <w:tcW w:w="565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124" w:type="dxa"/>
          </w:tcPr>
          <w:p w:rsidR="00FB247A" w:rsidRPr="00FB247A" w:rsidRDefault="00FB247A" w:rsidP="002E7860">
            <w:pPr>
              <w:pStyle w:val="Default"/>
              <w:rPr>
                <w:bCs/>
                <w:sz w:val="22"/>
                <w:szCs w:val="22"/>
              </w:rPr>
            </w:pPr>
            <w:r w:rsidRPr="00FB247A">
              <w:t>Ježišovo verejné pôsobenie</w:t>
            </w:r>
          </w:p>
        </w:tc>
        <w:tc>
          <w:tcPr>
            <w:tcW w:w="1407" w:type="dxa"/>
          </w:tcPr>
          <w:p w:rsidR="00FB247A" w:rsidRPr="001C6A08" w:rsidRDefault="00FB247A" w:rsidP="002E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B247A" w:rsidRPr="00FB4F9B" w:rsidTr="002E7860">
        <w:tc>
          <w:tcPr>
            <w:tcW w:w="565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124" w:type="dxa"/>
          </w:tcPr>
          <w:p w:rsidR="00FB247A" w:rsidRPr="00FB247A" w:rsidRDefault="00FB247A" w:rsidP="002E7860">
            <w:pPr>
              <w:pStyle w:val="Default"/>
              <w:rPr>
                <w:sz w:val="22"/>
                <w:szCs w:val="22"/>
              </w:rPr>
            </w:pPr>
            <w:r w:rsidRPr="00FB247A">
              <w:t>Pán Ježiš mení životy ľudí</w:t>
            </w:r>
          </w:p>
        </w:tc>
        <w:tc>
          <w:tcPr>
            <w:tcW w:w="1407" w:type="dxa"/>
          </w:tcPr>
          <w:p w:rsidR="00FB247A" w:rsidRPr="001C6A08" w:rsidRDefault="00FB247A" w:rsidP="002E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B247A" w:rsidRPr="00FB4F9B" w:rsidTr="002E7860">
        <w:tc>
          <w:tcPr>
            <w:tcW w:w="565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124" w:type="dxa"/>
          </w:tcPr>
          <w:p w:rsidR="00FB247A" w:rsidRPr="00FB247A" w:rsidRDefault="00FB247A" w:rsidP="002E7860">
            <w:pPr>
              <w:pStyle w:val="Default"/>
              <w:rPr>
                <w:sz w:val="22"/>
                <w:szCs w:val="22"/>
              </w:rPr>
            </w:pPr>
            <w:r w:rsidRPr="00FB247A">
              <w:t>Pán Ježiš vyučuje</w:t>
            </w:r>
          </w:p>
        </w:tc>
        <w:tc>
          <w:tcPr>
            <w:tcW w:w="1407" w:type="dxa"/>
          </w:tcPr>
          <w:p w:rsidR="00FB247A" w:rsidRPr="001C6A08" w:rsidRDefault="00FB247A" w:rsidP="002E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B247A" w:rsidRPr="00FB4F9B" w:rsidTr="002E7860">
        <w:tc>
          <w:tcPr>
            <w:tcW w:w="565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124" w:type="dxa"/>
          </w:tcPr>
          <w:p w:rsidR="00FB247A" w:rsidRPr="00FB247A" w:rsidRDefault="00FB247A" w:rsidP="002E7860">
            <w:pPr>
              <w:pStyle w:val="Default"/>
              <w:rPr>
                <w:sz w:val="22"/>
                <w:szCs w:val="22"/>
              </w:rPr>
            </w:pPr>
            <w:r w:rsidRPr="00FB247A">
              <w:t>Pán Ježiš uzdravuje</w:t>
            </w:r>
          </w:p>
        </w:tc>
        <w:tc>
          <w:tcPr>
            <w:tcW w:w="1407" w:type="dxa"/>
          </w:tcPr>
          <w:p w:rsidR="00FB247A" w:rsidRPr="001C6A08" w:rsidRDefault="00FB247A" w:rsidP="002E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B247A" w:rsidRPr="00FB4F9B" w:rsidTr="002E7860">
        <w:tc>
          <w:tcPr>
            <w:tcW w:w="565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124" w:type="dxa"/>
          </w:tcPr>
          <w:p w:rsidR="00FB247A" w:rsidRPr="00FB247A" w:rsidRDefault="00FB247A" w:rsidP="002E7860">
            <w:pPr>
              <w:pStyle w:val="Default"/>
              <w:rPr>
                <w:sz w:val="22"/>
                <w:szCs w:val="22"/>
              </w:rPr>
            </w:pPr>
            <w:r w:rsidRPr="00FB247A">
              <w:t>Pán Ježiš robí divy</w:t>
            </w:r>
          </w:p>
        </w:tc>
        <w:tc>
          <w:tcPr>
            <w:tcW w:w="1407" w:type="dxa"/>
          </w:tcPr>
          <w:p w:rsidR="00FB247A" w:rsidRPr="001C6A08" w:rsidRDefault="00FB247A" w:rsidP="002E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B247A" w:rsidRPr="00FB4F9B" w:rsidTr="002E7860">
        <w:tc>
          <w:tcPr>
            <w:tcW w:w="565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124" w:type="dxa"/>
          </w:tcPr>
          <w:p w:rsidR="00FB247A" w:rsidRPr="00FB247A" w:rsidRDefault="00FB247A" w:rsidP="002E7860">
            <w:pPr>
              <w:pStyle w:val="Default"/>
            </w:pPr>
            <w:r w:rsidRPr="00FB247A">
              <w:t>Pán Ježiš hovorí o sebe</w:t>
            </w:r>
          </w:p>
        </w:tc>
        <w:tc>
          <w:tcPr>
            <w:tcW w:w="1407" w:type="dxa"/>
          </w:tcPr>
          <w:p w:rsidR="00FB247A" w:rsidRPr="001C6A08" w:rsidRDefault="00FB247A" w:rsidP="002E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B247A" w:rsidRPr="00FB4F9B" w:rsidTr="002E7860">
        <w:tc>
          <w:tcPr>
            <w:tcW w:w="565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124" w:type="dxa"/>
          </w:tcPr>
          <w:p w:rsidR="00FB247A" w:rsidRPr="00FB247A" w:rsidRDefault="00FB247A" w:rsidP="002E7860">
            <w:pPr>
              <w:pStyle w:val="Default"/>
            </w:pPr>
            <w:r w:rsidRPr="00FB247A">
              <w:t>Ježišovo dielo vykúpenia</w:t>
            </w:r>
          </w:p>
        </w:tc>
        <w:tc>
          <w:tcPr>
            <w:tcW w:w="1407" w:type="dxa"/>
          </w:tcPr>
          <w:p w:rsidR="00FB247A" w:rsidRPr="001C6A08" w:rsidRDefault="00FB247A" w:rsidP="002E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FB247A" w:rsidRPr="00FB4F9B" w:rsidTr="002E7860">
        <w:tc>
          <w:tcPr>
            <w:tcW w:w="565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7124" w:type="dxa"/>
          </w:tcPr>
          <w:p w:rsidR="00FB247A" w:rsidRPr="00FB247A" w:rsidRDefault="00FB247A" w:rsidP="002E7860">
            <w:pPr>
              <w:pStyle w:val="Default"/>
            </w:pPr>
            <w:r w:rsidRPr="00FB247A">
              <w:t>Cirkev je miesto, kde patrím aj ja</w:t>
            </w:r>
          </w:p>
        </w:tc>
        <w:tc>
          <w:tcPr>
            <w:tcW w:w="1407" w:type="dxa"/>
          </w:tcPr>
          <w:p w:rsidR="00FB247A" w:rsidRPr="001C6A08" w:rsidRDefault="00FB247A" w:rsidP="002E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FA56DE" w:rsidRDefault="00FA56DE" w:rsidP="00FB247A">
      <w:pPr>
        <w:jc w:val="both"/>
        <w:rPr>
          <w:rFonts w:ascii="Times New Roman" w:hAnsi="Times New Roman"/>
          <w:b/>
        </w:rPr>
      </w:pPr>
    </w:p>
    <w:p w:rsidR="00FB247A" w:rsidRDefault="00FB247A" w:rsidP="00FB247A">
      <w:pPr>
        <w:jc w:val="both"/>
        <w:rPr>
          <w:rFonts w:ascii="Times New Roman" w:hAnsi="Times New Roman"/>
          <w:b/>
        </w:rPr>
      </w:pPr>
    </w:p>
    <w:p w:rsidR="00FB247A" w:rsidRPr="00FC3C7A" w:rsidRDefault="00FB247A" w:rsidP="00FB247A">
      <w:pPr>
        <w:spacing w:before="240" w:after="120"/>
        <w:rPr>
          <w:b/>
        </w:rPr>
      </w:pPr>
      <w:r>
        <w:rPr>
          <w:rFonts w:ascii="Times New Roman" w:hAnsi="Times New Roman"/>
          <w:b/>
        </w:rPr>
        <w:t xml:space="preserve">Tematický celok: </w:t>
      </w:r>
      <w:r w:rsidRPr="00A77629">
        <w:rPr>
          <w:rFonts w:ascii="Times New Roman" w:hAnsi="Times New Roman"/>
          <w:b/>
          <w:color w:val="403152" w:themeColor="accent4" w:themeShade="80"/>
        </w:rPr>
        <w:t>Ježišovo verejné pôsobenie</w:t>
      </w:r>
    </w:p>
    <w:p w:rsidR="00FB247A" w:rsidRPr="00FB247A" w:rsidRDefault="00FB247A" w:rsidP="00FB247A">
      <w:pPr>
        <w:jc w:val="both"/>
        <w:rPr>
          <w:rFonts w:ascii="Times New Roman" w:hAnsi="Times New Roman"/>
          <w:b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359"/>
        <w:gridCol w:w="1842"/>
      </w:tblGrid>
      <w:tr w:rsidR="00FB247A" w:rsidRPr="00FB4F9B" w:rsidTr="002E7860">
        <w:tc>
          <w:tcPr>
            <w:tcW w:w="1668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359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FB247A" w:rsidRPr="00FB4F9B" w:rsidRDefault="00FB247A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B247A" w:rsidRPr="00FB4F9B" w:rsidTr="002E7860">
        <w:tc>
          <w:tcPr>
            <w:tcW w:w="1668" w:type="dxa"/>
            <w:shd w:val="clear" w:color="auto" w:fill="C2D69B" w:themeFill="accent3" w:themeFillTint="99"/>
          </w:tcPr>
          <w:p w:rsidR="00FB247A" w:rsidRPr="00EB4CDF" w:rsidRDefault="007F11E9" w:rsidP="002E786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Ježišovo verejné pôsobenie</w:t>
            </w: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FB247A" w:rsidRDefault="007F11E9" w:rsidP="002E7860">
            <w:pPr>
              <w:pStyle w:val="Default"/>
            </w:pPr>
            <w:r>
              <w:t>Pokúšanie na púšti</w:t>
            </w:r>
          </w:p>
          <w:p w:rsidR="007F11E9" w:rsidRDefault="007F11E9" w:rsidP="002E7860">
            <w:pPr>
              <w:pStyle w:val="Default"/>
            </w:pPr>
          </w:p>
          <w:p w:rsidR="007F11E9" w:rsidRDefault="007F11E9" w:rsidP="002E7860">
            <w:pPr>
              <w:pStyle w:val="Default"/>
            </w:pPr>
          </w:p>
          <w:p w:rsidR="007F11E9" w:rsidRDefault="007F11E9" w:rsidP="002E7860">
            <w:pPr>
              <w:pStyle w:val="Default"/>
            </w:pPr>
          </w:p>
          <w:p w:rsidR="007F11E9" w:rsidRDefault="007F11E9" w:rsidP="002E7860">
            <w:pPr>
              <w:pStyle w:val="Default"/>
            </w:pPr>
          </w:p>
          <w:p w:rsidR="007F11E9" w:rsidRDefault="007F11E9" w:rsidP="002E7860">
            <w:pPr>
              <w:pStyle w:val="Default"/>
            </w:pPr>
          </w:p>
          <w:p w:rsidR="007F11E9" w:rsidRDefault="007F11E9" w:rsidP="002E7860">
            <w:pPr>
              <w:pStyle w:val="Default"/>
            </w:pPr>
          </w:p>
          <w:p w:rsidR="007F11E9" w:rsidRPr="00EB4CDF" w:rsidRDefault="007F11E9" w:rsidP="002E7860">
            <w:pPr>
              <w:pStyle w:val="Default"/>
              <w:rPr>
                <w:sz w:val="22"/>
                <w:szCs w:val="22"/>
              </w:rPr>
            </w:pPr>
            <w:r>
              <w:t xml:space="preserve">Povolanie učeníkov – J1, 35-51; </w:t>
            </w:r>
            <w:proofErr w:type="spellStart"/>
            <w:r>
              <w:t>Mt</w:t>
            </w:r>
            <w:proofErr w:type="spellEnd"/>
            <w:r>
              <w:t xml:space="preserve"> 10, 1-6; </w:t>
            </w:r>
            <w:proofErr w:type="spellStart"/>
            <w:r>
              <w:t>Mk</w:t>
            </w:r>
            <w:proofErr w:type="spellEnd"/>
            <w:r>
              <w:t xml:space="preserve"> 1, 14-19</w:t>
            </w: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7F11E9" w:rsidRPr="00AA6D21" w:rsidRDefault="007F11E9" w:rsidP="007F11E9">
            <w:pPr>
              <w:spacing w:after="120"/>
            </w:pPr>
            <w:r>
              <w:t>K</w:t>
            </w:r>
            <w:r w:rsidRPr="00AA6D21">
              <w:t xml:space="preserve">rst Pána Ježiša </w:t>
            </w:r>
          </w:p>
          <w:p w:rsidR="007F11E9" w:rsidRPr="00AA6D21" w:rsidRDefault="007F11E9" w:rsidP="007F11E9">
            <w:pPr>
              <w:spacing w:after="120"/>
            </w:pPr>
            <w:r>
              <w:t>P</w:t>
            </w:r>
            <w:r w:rsidRPr="00AA6D21">
              <w:t>okúšanie na púšti</w:t>
            </w:r>
          </w:p>
          <w:p w:rsidR="007F11E9" w:rsidRDefault="007F11E9" w:rsidP="007F11E9">
            <w:pPr>
              <w:spacing w:after="120"/>
            </w:pPr>
            <w:r>
              <w:t>D</w:t>
            </w:r>
            <w:r w:rsidRPr="00AA6D21">
              <w:t xml:space="preserve">iabol </w:t>
            </w:r>
          </w:p>
          <w:p w:rsidR="007F11E9" w:rsidRPr="00AA6D21" w:rsidRDefault="007F11E9" w:rsidP="007F11E9">
            <w:pPr>
              <w:spacing w:after="120"/>
            </w:pPr>
          </w:p>
          <w:p w:rsidR="007F11E9" w:rsidRDefault="007F11E9" w:rsidP="007F11E9">
            <w:pPr>
              <w:spacing w:after="120"/>
            </w:pPr>
            <w:r>
              <w:t>P</w:t>
            </w:r>
            <w:r w:rsidRPr="00AA6D21">
              <w:t>ovolanie učeníkov</w:t>
            </w:r>
          </w:p>
          <w:p w:rsidR="007F11E9" w:rsidRDefault="007F11E9" w:rsidP="007F11E9">
            <w:pPr>
              <w:spacing w:after="120"/>
            </w:pPr>
          </w:p>
          <w:p w:rsidR="007F11E9" w:rsidRPr="00AA6D21" w:rsidRDefault="007F11E9" w:rsidP="007F11E9">
            <w:pPr>
              <w:spacing w:after="120"/>
            </w:pPr>
            <w:r>
              <w:t>B</w:t>
            </w:r>
            <w:r w:rsidRPr="00AA6D21">
              <w:t>ohaté lovenie rýb</w:t>
            </w:r>
          </w:p>
          <w:p w:rsidR="00FB247A" w:rsidRPr="002544A7" w:rsidRDefault="00FB247A" w:rsidP="002E786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FB247A" w:rsidRPr="00EB4CDF" w:rsidRDefault="00FB247A" w:rsidP="002E7860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>zážitkové učenie,</w:t>
            </w:r>
          </w:p>
          <w:p w:rsidR="00FB247A" w:rsidRPr="00EB4CDF" w:rsidRDefault="00FB247A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FB247A" w:rsidRPr="00EB4CDF" w:rsidRDefault="00FB247A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FB247A" w:rsidRDefault="00FB247A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FB247A" w:rsidRPr="00EB4CDF" w:rsidRDefault="00FB247A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FB247A" w:rsidRPr="00EB4CDF" w:rsidRDefault="00FB247A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motivačná demonštrácia </w:t>
            </w:r>
          </w:p>
          <w:p w:rsidR="00FB247A" w:rsidRPr="00EB4CDF" w:rsidRDefault="00FB247A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FB247A" w:rsidRPr="00EB4CDF" w:rsidRDefault="00FB247A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FB247A" w:rsidRPr="00EB4CDF" w:rsidRDefault="00FB247A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FB247A" w:rsidRPr="00EB4CDF" w:rsidRDefault="00FB247A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FB247A" w:rsidRPr="00EB4CDF" w:rsidRDefault="00FB247A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FB247A" w:rsidRPr="002544A7" w:rsidRDefault="00FB247A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- motivačná demonštrácia</w:t>
            </w:r>
          </w:p>
        </w:tc>
        <w:tc>
          <w:tcPr>
            <w:tcW w:w="1359" w:type="dxa"/>
          </w:tcPr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Individuálne, vo dvojiciach</w:t>
            </w: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 xml:space="preserve">Skupinová forma – vo dvojiciach, </w:t>
            </w: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Individuálna skupinová práca</w:t>
            </w:r>
          </w:p>
          <w:p w:rsidR="00FB247A" w:rsidRPr="00EB4CDF" w:rsidRDefault="00FB247A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B247A" w:rsidRPr="00EB4CDF" w:rsidRDefault="00FB247A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B247A" w:rsidRPr="002544A7" w:rsidRDefault="00FB247A" w:rsidP="002E7860">
            <w:pPr>
              <w:pStyle w:val="Default"/>
              <w:rPr>
                <w:b/>
                <w:sz w:val="22"/>
                <w:szCs w:val="22"/>
              </w:rPr>
            </w:pPr>
            <w:r w:rsidRPr="002544A7">
              <w:rPr>
                <w:b/>
                <w:sz w:val="22"/>
                <w:szCs w:val="22"/>
              </w:rPr>
              <w:t>Žiak na konci 3.ročníka vie:</w:t>
            </w:r>
          </w:p>
          <w:p w:rsidR="007F11E9" w:rsidRPr="00B03CE7" w:rsidRDefault="007F11E9" w:rsidP="00026BD0">
            <w:pPr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zrekapitulujú udalosť pokrstenia Pána Ježiša,</w:t>
            </w:r>
          </w:p>
          <w:p w:rsidR="007F11E9" w:rsidRPr="00B03CE7" w:rsidRDefault="007F11E9" w:rsidP="00026BD0">
            <w:pPr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opíšu, ako sa Pán Ježiš pripravoval na verejné účinkovanie,</w:t>
            </w:r>
          </w:p>
          <w:p w:rsidR="007F11E9" w:rsidRPr="00B03CE7" w:rsidRDefault="007F11E9" w:rsidP="00026BD0">
            <w:pPr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vysvetlia, kto je diabol,</w:t>
            </w:r>
          </w:p>
          <w:p w:rsidR="007F11E9" w:rsidRPr="00B03CE7" w:rsidRDefault="007F11E9" w:rsidP="00026BD0">
            <w:pPr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vymenujú tri spôsoby pokúšania Pána Ježiša,</w:t>
            </w:r>
          </w:p>
          <w:p w:rsidR="007F11E9" w:rsidRPr="00B03CE7" w:rsidRDefault="007F11E9" w:rsidP="00026BD0">
            <w:pPr>
              <w:numPr>
                <w:ilvl w:val="0"/>
                <w:numId w:val="41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označia poslušnosť Pána Ježiša za príklad  pre nás,</w:t>
            </w:r>
          </w:p>
          <w:p w:rsidR="00FB247A" w:rsidRPr="007F11E9" w:rsidRDefault="007F11E9" w:rsidP="00026BD0">
            <w:pPr>
              <w:numPr>
                <w:ilvl w:val="0"/>
                <w:numId w:val="41"/>
              </w:numPr>
              <w:spacing w:after="120" w:line="240" w:lineRule="auto"/>
            </w:pPr>
            <w:r w:rsidRPr="00B03CE7">
              <w:rPr>
                <w:rFonts w:ascii="Times New Roman" w:hAnsi="Times New Roman"/>
              </w:rPr>
              <w:lastRenderedPageBreak/>
              <w:t xml:space="preserve">pamätajú si mená </w:t>
            </w:r>
            <w:proofErr w:type="spellStart"/>
            <w:r w:rsidRPr="00B03CE7">
              <w:rPr>
                <w:rFonts w:ascii="Times New Roman" w:hAnsi="Times New Roman"/>
              </w:rPr>
              <w:t>učeníkov,vyrozprávajú</w:t>
            </w:r>
            <w:proofErr w:type="spellEnd"/>
            <w:r w:rsidRPr="00B03CE7">
              <w:rPr>
                <w:rFonts w:ascii="Times New Roman" w:hAnsi="Times New Roman"/>
              </w:rPr>
              <w:t xml:space="preserve"> niektoré príbehy povolania učeníkov,</w:t>
            </w:r>
          </w:p>
        </w:tc>
      </w:tr>
    </w:tbl>
    <w:p w:rsidR="00FA56DE" w:rsidRDefault="00FA56DE" w:rsidP="00F41A61">
      <w:pPr>
        <w:rPr>
          <w:rFonts w:ascii="Times New Roman" w:hAnsi="Times New Roman"/>
          <w:b/>
        </w:rPr>
      </w:pPr>
    </w:p>
    <w:p w:rsidR="007F11E9" w:rsidRPr="00A77629" w:rsidRDefault="007F11E9" w:rsidP="007F11E9">
      <w:pPr>
        <w:spacing w:before="240" w:after="120"/>
        <w:rPr>
          <w:b/>
          <w:color w:val="403152" w:themeColor="accent4" w:themeShade="80"/>
        </w:rPr>
      </w:pPr>
      <w:r>
        <w:rPr>
          <w:rFonts w:ascii="Times New Roman" w:hAnsi="Times New Roman"/>
          <w:b/>
        </w:rPr>
        <w:t xml:space="preserve">Tematický celok: </w:t>
      </w:r>
      <w:r w:rsidRPr="00A77629">
        <w:rPr>
          <w:rFonts w:ascii="Times New Roman" w:hAnsi="Times New Roman"/>
          <w:b/>
          <w:color w:val="403152" w:themeColor="accent4" w:themeShade="80"/>
        </w:rPr>
        <w:t>Pán Ježiš mení životy iných</w:t>
      </w:r>
    </w:p>
    <w:p w:rsidR="007F11E9" w:rsidRDefault="007F11E9" w:rsidP="00F41A61">
      <w:pPr>
        <w:rPr>
          <w:rFonts w:ascii="Times New Roman" w:hAnsi="Times New Roman"/>
          <w:b/>
        </w:rPr>
      </w:pP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359"/>
        <w:gridCol w:w="1842"/>
      </w:tblGrid>
      <w:tr w:rsidR="007F11E9" w:rsidRPr="00FB4F9B" w:rsidTr="002E7860">
        <w:tc>
          <w:tcPr>
            <w:tcW w:w="1668" w:type="dxa"/>
            <w:shd w:val="clear" w:color="auto" w:fill="C2D69B" w:themeFill="accent3" w:themeFillTint="99"/>
          </w:tcPr>
          <w:p w:rsidR="007F11E9" w:rsidRPr="00FB4F9B" w:rsidRDefault="007F11E9" w:rsidP="002E786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7F11E9" w:rsidRPr="00FB4F9B" w:rsidRDefault="007F11E9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7F11E9" w:rsidRPr="00FB4F9B" w:rsidRDefault="007F11E9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7F11E9" w:rsidRPr="00FB4F9B" w:rsidRDefault="007F11E9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359" w:type="dxa"/>
            <w:shd w:val="clear" w:color="auto" w:fill="C2D69B" w:themeFill="accent3" w:themeFillTint="99"/>
          </w:tcPr>
          <w:p w:rsidR="007F11E9" w:rsidRPr="00FB4F9B" w:rsidRDefault="007F11E9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7F11E9" w:rsidRPr="00FB4F9B" w:rsidRDefault="007F11E9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7F11E9" w:rsidRPr="00FB4F9B" w:rsidTr="002E7860">
        <w:tc>
          <w:tcPr>
            <w:tcW w:w="1668" w:type="dxa"/>
            <w:shd w:val="clear" w:color="auto" w:fill="C2D69B" w:themeFill="accent3" w:themeFillTint="99"/>
          </w:tcPr>
          <w:p w:rsidR="007F11E9" w:rsidRPr="00EB4CDF" w:rsidRDefault="007F11E9" w:rsidP="002E786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Pán Ježiš mení životy iných</w:t>
            </w: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7F11E9" w:rsidRDefault="007F11E9" w:rsidP="002E7860">
            <w:pPr>
              <w:pStyle w:val="Default"/>
            </w:pPr>
            <w:r>
              <w:t>Bohatý mládenec – L 18, 18-30</w:t>
            </w:r>
          </w:p>
          <w:p w:rsidR="007F11E9" w:rsidRDefault="007F11E9" w:rsidP="002E7860">
            <w:pPr>
              <w:pStyle w:val="Default"/>
            </w:pPr>
          </w:p>
          <w:p w:rsidR="007F11E9" w:rsidRDefault="007F11E9" w:rsidP="002E7860">
            <w:pPr>
              <w:pStyle w:val="Default"/>
            </w:pPr>
          </w:p>
          <w:p w:rsidR="007F11E9" w:rsidRDefault="007F11E9" w:rsidP="002E7860">
            <w:pPr>
              <w:pStyle w:val="Default"/>
            </w:pPr>
            <w:r>
              <w:t>Ježiš a samaritánka – J4, 1-42</w:t>
            </w:r>
          </w:p>
          <w:p w:rsidR="007F11E9" w:rsidRDefault="007F11E9" w:rsidP="002E7860">
            <w:pPr>
              <w:pStyle w:val="Default"/>
            </w:pPr>
          </w:p>
          <w:p w:rsidR="00B03CE7" w:rsidRDefault="00B03CE7" w:rsidP="002E7860">
            <w:pPr>
              <w:pStyle w:val="Default"/>
            </w:pPr>
          </w:p>
          <w:p w:rsidR="00B03CE7" w:rsidRDefault="00B03CE7" w:rsidP="002E7860">
            <w:pPr>
              <w:pStyle w:val="Default"/>
            </w:pPr>
          </w:p>
          <w:p w:rsidR="00B03CE7" w:rsidRDefault="00B03CE7" w:rsidP="002E7860">
            <w:pPr>
              <w:pStyle w:val="Default"/>
            </w:pPr>
          </w:p>
          <w:p w:rsidR="00B03CE7" w:rsidRDefault="00B03CE7" w:rsidP="002E7860">
            <w:pPr>
              <w:pStyle w:val="Default"/>
            </w:pPr>
          </w:p>
          <w:p w:rsidR="00B03CE7" w:rsidRDefault="00B03CE7" w:rsidP="002E7860">
            <w:pPr>
              <w:pStyle w:val="Default"/>
            </w:pPr>
          </w:p>
          <w:p w:rsidR="00B03CE7" w:rsidRDefault="00B03CE7" w:rsidP="002E7860">
            <w:pPr>
              <w:pStyle w:val="Default"/>
            </w:pPr>
          </w:p>
          <w:p w:rsidR="00B03CE7" w:rsidRDefault="00B03CE7" w:rsidP="002E7860">
            <w:pPr>
              <w:pStyle w:val="Default"/>
            </w:pPr>
          </w:p>
          <w:p w:rsidR="00B03CE7" w:rsidRDefault="00B03CE7" w:rsidP="002E7860">
            <w:pPr>
              <w:pStyle w:val="Default"/>
            </w:pPr>
          </w:p>
          <w:p w:rsidR="00B03CE7" w:rsidRDefault="00B03CE7" w:rsidP="002E7860">
            <w:pPr>
              <w:pStyle w:val="Default"/>
            </w:pPr>
          </w:p>
          <w:p w:rsidR="007F11E9" w:rsidRPr="007F11E9" w:rsidRDefault="007F11E9" w:rsidP="002E7860">
            <w:pPr>
              <w:pStyle w:val="Default"/>
            </w:pPr>
            <w:proofErr w:type="spellStart"/>
            <w:r>
              <w:t>Zacheus</w:t>
            </w:r>
            <w:proofErr w:type="spellEnd"/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7F11E9" w:rsidRPr="007F11E9" w:rsidRDefault="007F11E9" w:rsidP="007F11E9">
            <w:pPr>
              <w:spacing w:after="120"/>
              <w:rPr>
                <w:rFonts w:ascii="Times New Roman" w:hAnsi="Times New Roman"/>
              </w:rPr>
            </w:pPr>
            <w:r w:rsidRPr="007F11E9">
              <w:rPr>
                <w:rFonts w:ascii="Times New Roman" w:hAnsi="Times New Roman"/>
              </w:rPr>
              <w:t>Závislosť na bohatstve</w:t>
            </w:r>
          </w:p>
          <w:p w:rsidR="007F11E9" w:rsidRPr="007F11E9" w:rsidRDefault="007F11E9" w:rsidP="007F11E9">
            <w:pPr>
              <w:spacing w:after="120"/>
              <w:rPr>
                <w:rFonts w:ascii="Times New Roman" w:hAnsi="Times New Roman"/>
              </w:rPr>
            </w:pPr>
          </w:p>
          <w:p w:rsidR="007F11E9" w:rsidRPr="007F11E9" w:rsidRDefault="007F11E9" w:rsidP="007F11E9">
            <w:pPr>
              <w:spacing w:after="120"/>
              <w:rPr>
                <w:rFonts w:ascii="Times New Roman" w:hAnsi="Times New Roman"/>
              </w:rPr>
            </w:pPr>
          </w:p>
          <w:p w:rsidR="007F11E9" w:rsidRPr="007F11E9" w:rsidRDefault="007F11E9" w:rsidP="007F11E9">
            <w:pPr>
              <w:spacing w:after="120"/>
              <w:rPr>
                <w:rFonts w:ascii="Times New Roman" w:hAnsi="Times New Roman"/>
              </w:rPr>
            </w:pPr>
            <w:r w:rsidRPr="007F11E9">
              <w:rPr>
                <w:rFonts w:ascii="Times New Roman" w:hAnsi="Times New Roman"/>
              </w:rPr>
              <w:t>Ježiš a Samaritánka</w:t>
            </w:r>
          </w:p>
          <w:p w:rsidR="007F11E9" w:rsidRPr="007F11E9" w:rsidRDefault="007F11E9" w:rsidP="007F11E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7F11E9">
              <w:rPr>
                <w:rFonts w:ascii="Times New Roman" w:hAnsi="Times New Roman"/>
              </w:rPr>
              <w:t>epriatelia</w:t>
            </w:r>
          </w:p>
          <w:p w:rsidR="007F11E9" w:rsidRPr="007F11E9" w:rsidRDefault="007F11E9" w:rsidP="007F11E9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</w:t>
            </w:r>
            <w:r w:rsidRPr="007F11E9">
              <w:rPr>
                <w:rFonts w:ascii="Times New Roman" w:hAnsi="Times New Roman"/>
              </w:rPr>
              <w:t>ebrejci</w:t>
            </w:r>
            <w:proofErr w:type="spellEnd"/>
            <w:r w:rsidRPr="007F11E9">
              <w:rPr>
                <w:rFonts w:ascii="Times New Roman" w:hAnsi="Times New Roman"/>
              </w:rPr>
              <w:t xml:space="preserve"> a Samaritáni </w:t>
            </w:r>
          </w:p>
          <w:p w:rsidR="007F11E9" w:rsidRPr="007F11E9" w:rsidRDefault="007F11E9" w:rsidP="007F11E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7F11E9">
              <w:rPr>
                <w:rFonts w:ascii="Times New Roman" w:hAnsi="Times New Roman"/>
              </w:rPr>
              <w:t>vestovanie evanjelia a misia</w:t>
            </w:r>
          </w:p>
          <w:p w:rsidR="007F11E9" w:rsidRPr="007F11E9" w:rsidRDefault="007F11E9" w:rsidP="007F11E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</w:t>
            </w:r>
            <w:r w:rsidRPr="007F11E9">
              <w:rPr>
                <w:rFonts w:ascii="Times New Roman" w:hAnsi="Times New Roman"/>
              </w:rPr>
              <w:t>edsudky a bariéry</w:t>
            </w:r>
          </w:p>
          <w:p w:rsidR="00B03CE7" w:rsidRDefault="00B03CE7" w:rsidP="007F11E9">
            <w:pPr>
              <w:spacing w:after="120"/>
              <w:rPr>
                <w:rFonts w:ascii="Times New Roman" w:hAnsi="Times New Roman"/>
              </w:rPr>
            </w:pPr>
          </w:p>
          <w:p w:rsidR="00B03CE7" w:rsidRDefault="00B03CE7" w:rsidP="007F11E9">
            <w:pPr>
              <w:spacing w:after="120"/>
              <w:rPr>
                <w:rFonts w:ascii="Times New Roman" w:hAnsi="Times New Roman"/>
              </w:rPr>
            </w:pPr>
          </w:p>
          <w:p w:rsidR="00B03CE7" w:rsidRDefault="00B03CE7" w:rsidP="007F11E9">
            <w:pPr>
              <w:spacing w:after="120"/>
              <w:rPr>
                <w:rFonts w:ascii="Times New Roman" w:hAnsi="Times New Roman"/>
              </w:rPr>
            </w:pPr>
          </w:p>
          <w:p w:rsidR="007F11E9" w:rsidRPr="007F11E9" w:rsidRDefault="00B03CE7" w:rsidP="007F11E9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7F11E9" w:rsidRPr="007F11E9">
              <w:rPr>
                <w:rFonts w:ascii="Times New Roman" w:hAnsi="Times New Roman"/>
              </w:rPr>
              <w:t xml:space="preserve">olník </w:t>
            </w:r>
            <w:proofErr w:type="spellStart"/>
            <w:r w:rsidR="007F11E9" w:rsidRPr="007F11E9">
              <w:rPr>
                <w:rFonts w:ascii="Times New Roman" w:hAnsi="Times New Roman"/>
              </w:rPr>
              <w:t>Zacheus</w:t>
            </w:r>
            <w:proofErr w:type="spellEnd"/>
          </w:p>
          <w:p w:rsidR="007F11E9" w:rsidRPr="007F11E9" w:rsidRDefault="007F11E9" w:rsidP="007F11E9">
            <w:pPr>
              <w:spacing w:after="120"/>
              <w:rPr>
                <w:rFonts w:ascii="Times New Roman" w:hAnsi="Times New Roman"/>
              </w:rPr>
            </w:pPr>
          </w:p>
          <w:p w:rsidR="007F11E9" w:rsidRPr="002544A7" w:rsidRDefault="007F11E9" w:rsidP="002E786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F11E9" w:rsidRPr="00EB4CDF" w:rsidRDefault="007F11E9" w:rsidP="002E7860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>zážitkové učenie,</w:t>
            </w:r>
          </w:p>
          <w:p w:rsidR="007F11E9" w:rsidRPr="00EB4CDF" w:rsidRDefault="007F11E9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7F11E9" w:rsidRPr="00EB4CDF" w:rsidRDefault="007F11E9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7F11E9" w:rsidRDefault="007F11E9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7F11E9" w:rsidRPr="00EB4CDF" w:rsidRDefault="007F11E9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7F11E9" w:rsidRPr="00EB4CDF" w:rsidRDefault="007F11E9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motivačná demonštrácia </w:t>
            </w:r>
          </w:p>
          <w:p w:rsidR="007F11E9" w:rsidRPr="00EB4CDF" w:rsidRDefault="007F11E9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7F11E9" w:rsidRPr="00EB4CDF" w:rsidRDefault="007F11E9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7F11E9" w:rsidRPr="00EB4CDF" w:rsidRDefault="007F11E9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7F11E9" w:rsidRPr="00EB4CDF" w:rsidRDefault="007F11E9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7F11E9" w:rsidRPr="00EB4CDF" w:rsidRDefault="007F11E9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7F11E9" w:rsidRPr="002544A7" w:rsidRDefault="007F11E9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- motivačná demonštrácia</w:t>
            </w:r>
          </w:p>
        </w:tc>
        <w:tc>
          <w:tcPr>
            <w:tcW w:w="1359" w:type="dxa"/>
          </w:tcPr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Individuálne, vo dvojiciach</w:t>
            </w: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 xml:space="preserve">Skupinová forma – vo dvojiciach, </w:t>
            </w: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Individuálna skupinová práca</w:t>
            </w:r>
          </w:p>
          <w:p w:rsidR="007F11E9" w:rsidRPr="00EB4CDF" w:rsidRDefault="007F11E9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7F11E9" w:rsidRPr="00EB4CDF" w:rsidRDefault="007F11E9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7F11E9" w:rsidRPr="002544A7" w:rsidRDefault="007F11E9" w:rsidP="002E7860">
            <w:pPr>
              <w:pStyle w:val="Default"/>
              <w:rPr>
                <w:b/>
                <w:sz w:val="22"/>
                <w:szCs w:val="22"/>
              </w:rPr>
            </w:pPr>
            <w:r w:rsidRPr="002544A7">
              <w:rPr>
                <w:b/>
                <w:sz w:val="22"/>
                <w:szCs w:val="22"/>
              </w:rPr>
              <w:t>Žiak na konci 3.ročníka vie:</w:t>
            </w:r>
          </w:p>
          <w:p w:rsidR="00B03CE7" w:rsidRPr="00B03CE7" w:rsidRDefault="00B03CE7" w:rsidP="00026BD0">
            <w:pPr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pomenujú, čo bránilo bohatému mládencovi nasledovať Pána Ježiša,</w:t>
            </w:r>
          </w:p>
          <w:p w:rsidR="00B03CE7" w:rsidRPr="00B03CE7" w:rsidRDefault="00B03CE7" w:rsidP="00026BD0">
            <w:pPr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diskutujú o tom, či bohatstvo robí človeka šťastným,</w:t>
            </w:r>
          </w:p>
          <w:p w:rsidR="00B03CE7" w:rsidRDefault="00B03CE7" w:rsidP="00026BD0">
            <w:pPr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poukážu na nesprávnosť odsudzovania človeka na základe rasovej alebo národnostnej príslušnosti,</w:t>
            </w:r>
          </w:p>
          <w:p w:rsidR="007F11E9" w:rsidRPr="00B03CE7" w:rsidRDefault="00B03CE7" w:rsidP="00026BD0">
            <w:pPr>
              <w:numPr>
                <w:ilvl w:val="0"/>
                <w:numId w:val="42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 xml:space="preserve">vysvetlia, prečo sa </w:t>
            </w:r>
            <w:proofErr w:type="spellStart"/>
            <w:r w:rsidRPr="00B03CE7">
              <w:rPr>
                <w:rFonts w:ascii="Times New Roman" w:hAnsi="Times New Roman"/>
              </w:rPr>
              <w:t>Zacheus</w:t>
            </w:r>
            <w:proofErr w:type="spellEnd"/>
            <w:r w:rsidRPr="00B03CE7">
              <w:rPr>
                <w:rFonts w:ascii="Times New Roman" w:hAnsi="Times New Roman"/>
              </w:rPr>
              <w:t xml:space="preserve"> po stretnutí s Pánom Ježišom zmenil,</w:t>
            </w:r>
          </w:p>
        </w:tc>
      </w:tr>
    </w:tbl>
    <w:p w:rsidR="00B03CE7" w:rsidRDefault="00B03CE7" w:rsidP="00FA56DE">
      <w:pPr>
        <w:tabs>
          <w:tab w:val="left" w:pos="5460"/>
        </w:tabs>
        <w:rPr>
          <w:rFonts w:ascii="Times New Roman" w:hAnsi="Times New Roman"/>
          <w:b/>
        </w:rPr>
      </w:pPr>
    </w:p>
    <w:p w:rsidR="00A77629" w:rsidRDefault="00A77629" w:rsidP="00FA56DE">
      <w:pPr>
        <w:tabs>
          <w:tab w:val="left" w:pos="5460"/>
        </w:tabs>
        <w:rPr>
          <w:rFonts w:ascii="Times New Roman" w:hAnsi="Times New Roman"/>
          <w:b/>
        </w:rPr>
      </w:pPr>
    </w:p>
    <w:p w:rsidR="00A77629" w:rsidRDefault="00A77629" w:rsidP="00FA56DE">
      <w:pPr>
        <w:tabs>
          <w:tab w:val="left" w:pos="5460"/>
        </w:tabs>
        <w:rPr>
          <w:rFonts w:ascii="Times New Roman" w:hAnsi="Times New Roman"/>
          <w:b/>
        </w:rPr>
      </w:pPr>
    </w:p>
    <w:p w:rsidR="00A77629" w:rsidRDefault="00A77629" w:rsidP="00FA56DE">
      <w:pPr>
        <w:tabs>
          <w:tab w:val="left" w:pos="5460"/>
        </w:tabs>
        <w:rPr>
          <w:rFonts w:ascii="Times New Roman" w:hAnsi="Times New Roman"/>
          <w:b/>
        </w:rPr>
      </w:pPr>
    </w:p>
    <w:p w:rsidR="00B03CE7" w:rsidRDefault="00B03CE7" w:rsidP="00B03CE7">
      <w:pPr>
        <w:spacing w:before="240" w:after="120"/>
        <w:rPr>
          <w:rFonts w:ascii="Times New Roman" w:hAnsi="Times New Roman"/>
          <w:b/>
          <w:color w:val="632423" w:themeColor="accent2" w:themeShade="80"/>
        </w:rPr>
      </w:pPr>
      <w:r>
        <w:rPr>
          <w:rFonts w:ascii="Times New Roman" w:hAnsi="Times New Roman"/>
          <w:b/>
        </w:rPr>
        <w:lastRenderedPageBreak/>
        <w:t xml:space="preserve">Tematický celok: </w:t>
      </w:r>
      <w:r w:rsidRPr="00A77629">
        <w:rPr>
          <w:rFonts w:ascii="Times New Roman" w:hAnsi="Times New Roman"/>
          <w:b/>
          <w:color w:val="403152" w:themeColor="accent4" w:themeShade="80"/>
        </w:rPr>
        <w:t>Pán Ježiš vyučuje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701"/>
        <w:gridCol w:w="1417"/>
        <w:gridCol w:w="1277"/>
        <w:gridCol w:w="2126"/>
      </w:tblGrid>
      <w:tr w:rsidR="00B03CE7" w:rsidRPr="00FB4F9B" w:rsidTr="00546D36">
        <w:tc>
          <w:tcPr>
            <w:tcW w:w="1242" w:type="dxa"/>
            <w:shd w:val="clear" w:color="auto" w:fill="C2D69B" w:themeFill="accent3" w:themeFillTint="99"/>
          </w:tcPr>
          <w:p w:rsidR="00B03CE7" w:rsidRPr="00FB4F9B" w:rsidRDefault="00B03CE7" w:rsidP="002E786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03CE7" w:rsidRPr="00FB4F9B" w:rsidRDefault="00B03CE7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701" w:type="dxa"/>
            <w:shd w:val="clear" w:color="auto" w:fill="C2D69B" w:themeFill="accent3" w:themeFillTint="99"/>
          </w:tcPr>
          <w:p w:rsidR="00B03CE7" w:rsidRPr="00FB4F9B" w:rsidRDefault="00B03CE7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B03CE7" w:rsidRPr="00FB4F9B" w:rsidRDefault="00B03CE7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:rsidR="00B03CE7" w:rsidRPr="00FB4F9B" w:rsidRDefault="00B03CE7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2126" w:type="dxa"/>
            <w:shd w:val="clear" w:color="auto" w:fill="C2D69B" w:themeFill="accent3" w:themeFillTint="99"/>
          </w:tcPr>
          <w:p w:rsidR="00B03CE7" w:rsidRPr="00FB4F9B" w:rsidRDefault="00B03CE7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B03CE7" w:rsidRPr="00B03CE7" w:rsidTr="00546D36">
        <w:tc>
          <w:tcPr>
            <w:tcW w:w="1242" w:type="dxa"/>
            <w:shd w:val="clear" w:color="auto" w:fill="C2D69B" w:themeFill="accent3" w:themeFillTint="99"/>
          </w:tcPr>
          <w:p w:rsidR="00B03CE7" w:rsidRPr="00B03CE7" w:rsidRDefault="00B03CE7" w:rsidP="002E7860">
            <w:pPr>
              <w:pStyle w:val="Default"/>
              <w:rPr>
                <w:sz w:val="22"/>
                <w:szCs w:val="22"/>
              </w:rPr>
            </w:pPr>
            <w:r w:rsidRPr="00B03CE7">
              <w:rPr>
                <w:b/>
                <w:bCs/>
                <w:sz w:val="22"/>
                <w:szCs w:val="22"/>
              </w:rPr>
              <w:t>Pán Ježiš vyučuje</w:t>
            </w: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B03CE7" w:rsidRPr="00B03CE7" w:rsidRDefault="00B03CE7" w:rsidP="00B03CE7">
            <w:pPr>
              <w:pStyle w:val="Default"/>
            </w:pPr>
            <w:proofErr w:type="spellStart"/>
            <w:r w:rsidRPr="00B03CE7">
              <w:t>Podobenstvooštvorakej</w:t>
            </w:r>
            <w:proofErr w:type="spellEnd"/>
            <w:r w:rsidRPr="00B03CE7">
              <w:t xml:space="preserve"> pôde</w:t>
            </w:r>
          </w:p>
          <w:p w:rsidR="00B03CE7" w:rsidRPr="00B03CE7" w:rsidRDefault="00B03CE7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  <w:r w:rsidRPr="00B03CE7">
              <w:t>Podobenstvo o talentoch</w:t>
            </w:r>
          </w:p>
          <w:p w:rsidR="00B03CE7" w:rsidRPr="00B03CE7" w:rsidRDefault="00B03CE7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  <w:r w:rsidRPr="00B03CE7">
              <w:t>Podobenstvo o 10 pannách</w:t>
            </w:r>
          </w:p>
          <w:p w:rsidR="00B03CE7" w:rsidRPr="00B03CE7" w:rsidRDefault="00B03CE7" w:rsidP="00B03CE7">
            <w:pPr>
              <w:pStyle w:val="Default"/>
            </w:pPr>
          </w:p>
          <w:p w:rsidR="00B03CE7" w:rsidRDefault="00B03CE7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Pr="00B03CE7" w:rsidRDefault="00546D36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  <w:r w:rsidRPr="00B03CE7">
              <w:t>Podobenstvo o milosrdnom Samaritánovi</w:t>
            </w:r>
          </w:p>
          <w:p w:rsidR="00B03CE7" w:rsidRDefault="00B03CE7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Pr="00B03CE7" w:rsidRDefault="00546D36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  <w:r w:rsidRPr="00B03CE7">
              <w:t>Stratený syn</w:t>
            </w:r>
          </w:p>
          <w:p w:rsidR="00B03CE7" w:rsidRDefault="00B03CE7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Pr="00B03CE7" w:rsidRDefault="00546D36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  <w:r w:rsidRPr="00B03CE7">
              <w:t>O farizejovi a </w:t>
            </w:r>
            <w:proofErr w:type="spellStart"/>
            <w:r w:rsidRPr="00B03CE7">
              <w:t>publikánovi</w:t>
            </w:r>
            <w:proofErr w:type="spellEnd"/>
          </w:p>
          <w:p w:rsidR="00B03CE7" w:rsidRPr="00B03CE7" w:rsidRDefault="00B03CE7" w:rsidP="00B03CE7">
            <w:pPr>
              <w:pStyle w:val="Default"/>
            </w:pPr>
          </w:p>
          <w:p w:rsidR="00B03CE7" w:rsidRDefault="00B03CE7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Default="00546D36" w:rsidP="00B03CE7">
            <w:pPr>
              <w:pStyle w:val="Default"/>
            </w:pPr>
          </w:p>
          <w:p w:rsidR="00546D36" w:rsidRPr="00B03CE7" w:rsidRDefault="00546D36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  <w:r w:rsidRPr="00B03CE7">
              <w:t>Podobenstvo o zlých vinohradníkoch</w:t>
            </w:r>
          </w:p>
          <w:p w:rsidR="00B03CE7" w:rsidRPr="00B03CE7" w:rsidRDefault="00B03CE7" w:rsidP="00B03CE7">
            <w:pPr>
              <w:pStyle w:val="Default"/>
            </w:pPr>
          </w:p>
          <w:p w:rsidR="00B03CE7" w:rsidRPr="00B03CE7" w:rsidRDefault="00B03CE7" w:rsidP="00B03CE7">
            <w:pPr>
              <w:pStyle w:val="Default"/>
            </w:pPr>
          </w:p>
        </w:tc>
        <w:tc>
          <w:tcPr>
            <w:tcW w:w="1701" w:type="dxa"/>
            <w:shd w:val="clear" w:color="auto" w:fill="FFFFFF"/>
          </w:tcPr>
          <w:p w:rsidR="00B03CE7" w:rsidRPr="00B03CE7" w:rsidRDefault="00B03CE7" w:rsidP="00B03CE7">
            <w:pPr>
              <w:spacing w:after="120"/>
              <w:jc w:val="both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lastRenderedPageBreak/>
              <w:t>Ježišovo verejné pôsobenie</w:t>
            </w:r>
          </w:p>
          <w:p w:rsidR="00B03CE7" w:rsidRPr="00B03CE7" w:rsidRDefault="00B03CE7" w:rsidP="00B03CE7">
            <w:pPr>
              <w:spacing w:after="120"/>
              <w:jc w:val="both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 xml:space="preserve">Kázeň </w:t>
            </w:r>
          </w:p>
          <w:p w:rsidR="00B03CE7" w:rsidRPr="00B03CE7" w:rsidRDefault="00B03CE7" w:rsidP="00B03CE7">
            <w:pPr>
              <w:spacing w:after="120"/>
              <w:jc w:val="both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Podobenstvá</w:t>
            </w:r>
          </w:p>
          <w:p w:rsidR="00B03CE7" w:rsidRPr="00B03CE7" w:rsidRDefault="00B03CE7" w:rsidP="00B03CE7">
            <w:pPr>
              <w:spacing w:after="120"/>
              <w:jc w:val="both"/>
              <w:rPr>
                <w:rFonts w:ascii="Times New Roman" w:hAnsi="Times New Roman"/>
              </w:rPr>
            </w:pPr>
          </w:p>
          <w:p w:rsidR="00B03CE7" w:rsidRPr="00B03CE7" w:rsidRDefault="00B03CE7" w:rsidP="00B03CE7">
            <w:pPr>
              <w:spacing w:after="120"/>
              <w:jc w:val="both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Kresťanský život</w:t>
            </w:r>
          </w:p>
          <w:p w:rsidR="00B03CE7" w:rsidRPr="00B03CE7" w:rsidRDefault="00B03CE7" w:rsidP="00B03CE7">
            <w:pPr>
              <w:spacing w:after="120"/>
              <w:jc w:val="both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Dobročinnosť</w:t>
            </w:r>
          </w:p>
          <w:p w:rsidR="00B03CE7" w:rsidRPr="00B03CE7" w:rsidRDefault="00B03CE7" w:rsidP="00B03CE7">
            <w:pPr>
              <w:spacing w:after="120"/>
              <w:jc w:val="both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Súcit s trpiacimi</w:t>
            </w:r>
          </w:p>
          <w:p w:rsidR="00B03CE7" w:rsidRPr="00B03CE7" w:rsidRDefault="00B03CE7" w:rsidP="00B03CE7">
            <w:pPr>
              <w:spacing w:after="120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Ochota odpúšťať</w:t>
            </w:r>
          </w:p>
          <w:p w:rsidR="00B03CE7" w:rsidRPr="00B03CE7" w:rsidRDefault="00B03CE7" w:rsidP="00B03CE7">
            <w:pPr>
              <w:pStyle w:val="Default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B03CE7">
              <w:rPr>
                <w:rFonts w:ascii="Times New Roman" w:hAnsi="Times New Roman"/>
                <w:color w:val="000000"/>
                <w:lang w:eastAsia="sk-SK"/>
              </w:rPr>
              <w:t xml:space="preserve">zážitkové učenie, </w:t>
            </w: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B03CE7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B03CE7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B03CE7">
              <w:rPr>
                <w:rFonts w:ascii="Times New Roman" w:hAnsi="Times New Roman"/>
                <w:color w:val="000000"/>
                <w:lang w:eastAsia="sk-SK"/>
              </w:rPr>
              <w:t xml:space="preserve">- motivačná demonštrácia </w:t>
            </w: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B03CE7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B03CE7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B03CE7" w:rsidRPr="00B03CE7" w:rsidRDefault="00B03CE7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B03CE7">
              <w:rPr>
                <w:rFonts w:ascii="Times New Roman" w:hAnsi="Times New Roman"/>
                <w:color w:val="000000"/>
                <w:lang w:eastAsia="sk-SK"/>
              </w:rPr>
              <w:t>- motivačná demonštrácia</w:t>
            </w:r>
          </w:p>
        </w:tc>
        <w:tc>
          <w:tcPr>
            <w:tcW w:w="1277" w:type="dxa"/>
          </w:tcPr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Individuálne, vo dvojiciach</w:t>
            </w: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 xml:space="preserve">Skupinová forma – vo dvojiciach, </w:t>
            </w: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Individuálna skupinová práca</w:t>
            </w:r>
          </w:p>
          <w:p w:rsidR="00B03CE7" w:rsidRPr="00B03CE7" w:rsidRDefault="00B03CE7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B03CE7" w:rsidRPr="00B03CE7" w:rsidRDefault="00B03CE7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03CE7" w:rsidRPr="00B03CE7" w:rsidRDefault="00B03CE7" w:rsidP="00B03CE7">
            <w:pPr>
              <w:pStyle w:val="Default"/>
              <w:rPr>
                <w:b/>
                <w:sz w:val="22"/>
                <w:szCs w:val="22"/>
              </w:rPr>
            </w:pPr>
            <w:r w:rsidRPr="00B03CE7">
              <w:rPr>
                <w:b/>
                <w:sz w:val="22"/>
                <w:szCs w:val="22"/>
              </w:rPr>
              <w:t>Žiak na konci 3.ročníka vie:</w:t>
            </w:r>
          </w:p>
          <w:p w:rsidR="00B03CE7" w:rsidRPr="00B03CE7" w:rsidRDefault="00B03CE7" w:rsidP="00B03CE7">
            <w:pPr>
              <w:pStyle w:val="Default"/>
              <w:rPr>
                <w:b/>
                <w:sz w:val="22"/>
                <w:szCs w:val="22"/>
              </w:rPr>
            </w:pP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načrtnú Ježišovo verejné pôsobenie,</w:t>
            </w: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vysvetlia, čo je podobenstvo,</w:t>
            </w: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interpretujú podobenstvo o štvorakej pôde,</w:t>
            </w: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diskutujú o talentoch a ich využití,</w:t>
            </w: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porovnajú konanie rozumných a nerozumných panien,</w:t>
            </w: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analyzujú  podobenstvo o milosrdnom Samaritánovi ako príklad správania k blížnym,</w:t>
            </w: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poukážu na potrebu  pomáhať trpiacim  bez ohľadu na sympatie,</w:t>
            </w: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posúdia správanie márnotratného syna v evanjeliovom príbehu,</w:t>
            </w: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identifikujú podobnosť odpúšťajúcej lásky u pozemského a Nebeského Otca,</w:t>
            </w: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 xml:space="preserve">porovnajú  </w:t>
            </w:r>
            <w:r w:rsidRPr="00B03CE7">
              <w:rPr>
                <w:rFonts w:ascii="Times New Roman" w:hAnsi="Times New Roman"/>
              </w:rPr>
              <w:lastRenderedPageBreak/>
              <w:t>modlitbu farizeja a </w:t>
            </w:r>
            <w:proofErr w:type="spellStart"/>
            <w:r w:rsidRPr="00B03CE7">
              <w:rPr>
                <w:rFonts w:ascii="Times New Roman" w:hAnsi="Times New Roman"/>
              </w:rPr>
              <w:t>publikána</w:t>
            </w:r>
            <w:proofErr w:type="spellEnd"/>
            <w:r w:rsidRPr="00B03CE7">
              <w:rPr>
                <w:rFonts w:ascii="Times New Roman" w:hAnsi="Times New Roman"/>
              </w:rPr>
              <w:t>,</w:t>
            </w:r>
          </w:p>
          <w:p w:rsidR="00B03CE7" w:rsidRPr="00B03CE7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vysvetlia na príkladoch pojmy pokora a namyslenosť,</w:t>
            </w:r>
          </w:p>
          <w:p w:rsidR="00546D36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B03CE7">
              <w:rPr>
                <w:rFonts w:ascii="Times New Roman" w:hAnsi="Times New Roman"/>
              </w:rPr>
              <w:t>porozprávajú podobenstvo o zlých vinohradníkoch</w:t>
            </w:r>
          </w:p>
          <w:p w:rsidR="00B03CE7" w:rsidRPr="00546D36" w:rsidRDefault="00B03CE7" w:rsidP="00026BD0">
            <w:pPr>
              <w:numPr>
                <w:ilvl w:val="0"/>
                <w:numId w:val="43"/>
              </w:numPr>
              <w:spacing w:after="120" w:line="240" w:lineRule="auto"/>
              <w:rPr>
                <w:rFonts w:ascii="Times New Roman" w:hAnsi="Times New Roman"/>
              </w:rPr>
            </w:pPr>
            <w:r w:rsidRPr="00546D36">
              <w:rPr>
                <w:rFonts w:ascii="Times New Roman" w:hAnsi="Times New Roman"/>
              </w:rPr>
              <w:t>poukážu na podobnosť s odmietaním Božieho slova v súčasnosti,</w:t>
            </w:r>
          </w:p>
        </w:tc>
      </w:tr>
    </w:tbl>
    <w:p w:rsidR="00546D36" w:rsidRDefault="00546D36" w:rsidP="00546D36">
      <w:pPr>
        <w:spacing w:before="240" w:after="120"/>
        <w:rPr>
          <w:rFonts w:ascii="Times New Roman" w:hAnsi="Times New Roman"/>
          <w:b/>
          <w:color w:val="632423" w:themeColor="accent2" w:themeShade="80"/>
        </w:rPr>
      </w:pPr>
      <w:r>
        <w:rPr>
          <w:rFonts w:ascii="Times New Roman" w:hAnsi="Times New Roman"/>
          <w:b/>
        </w:rPr>
        <w:lastRenderedPageBreak/>
        <w:t xml:space="preserve">Tematický celok: </w:t>
      </w:r>
      <w:r w:rsidRPr="00A77629">
        <w:rPr>
          <w:rFonts w:ascii="Times New Roman" w:hAnsi="Times New Roman"/>
          <w:b/>
          <w:color w:val="403152" w:themeColor="accent4" w:themeShade="80"/>
        </w:rPr>
        <w:t>Pán Ježiš uzdravuje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843"/>
        <w:gridCol w:w="1417"/>
        <w:gridCol w:w="1359"/>
        <w:gridCol w:w="2044"/>
      </w:tblGrid>
      <w:tr w:rsidR="00546D36" w:rsidRPr="00FB4F9B" w:rsidTr="00546D36">
        <w:tc>
          <w:tcPr>
            <w:tcW w:w="1384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359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2044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546D36" w:rsidRPr="00FB4F9B" w:rsidTr="00546D36">
        <w:tc>
          <w:tcPr>
            <w:tcW w:w="1384" w:type="dxa"/>
            <w:shd w:val="clear" w:color="auto" w:fill="C2D69B" w:themeFill="accent3" w:themeFillTint="99"/>
          </w:tcPr>
          <w:p w:rsidR="00546D36" w:rsidRPr="00EB4CDF" w:rsidRDefault="00546D36" w:rsidP="002E786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Pán Ježiš uzdravuje</w:t>
            </w: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46D36" w:rsidRDefault="00546D36" w:rsidP="00546D36">
            <w:pPr>
              <w:pStyle w:val="Default"/>
            </w:pPr>
            <w:r>
              <w:t>Uzdravenie stotníkovho sluhu</w:t>
            </w:r>
          </w:p>
          <w:p w:rsidR="00546D36" w:rsidRDefault="00546D36" w:rsidP="00546D36">
            <w:pPr>
              <w:pStyle w:val="Default"/>
            </w:pPr>
          </w:p>
          <w:p w:rsidR="00546D36" w:rsidRDefault="00546D36" w:rsidP="00546D36">
            <w:pPr>
              <w:pStyle w:val="Default"/>
            </w:pPr>
          </w:p>
          <w:p w:rsidR="00546D36" w:rsidRDefault="00546D36" w:rsidP="00546D36">
            <w:pPr>
              <w:pStyle w:val="Default"/>
            </w:pPr>
            <w:r>
              <w:t>Uzdravenie slepého pri Jerichu</w:t>
            </w:r>
          </w:p>
          <w:p w:rsidR="00546D36" w:rsidRDefault="00546D36" w:rsidP="00546D36">
            <w:pPr>
              <w:pStyle w:val="Default"/>
            </w:pPr>
          </w:p>
          <w:p w:rsidR="00546D36" w:rsidRDefault="00546D36" w:rsidP="00546D36">
            <w:pPr>
              <w:pStyle w:val="Default"/>
            </w:pPr>
            <w:r>
              <w:t>Uzdravenie slepca v </w:t>
            </w:r>
            <w:proofErr w:type="spellStart"/>
            <w:r>
              <w:t>Betsaide</w:t>
            </w:r>
            <w:proofErr w:type="spellEnd"/>
          </w:p>
          <w:p w:rsidR="00546D36" w:rsidRDefault="00546D36" w:rsidP="00546D36">
            <w:pPr>
              <w:pStyle w:val="Default"/>
            </w:pPr>
          </w:p>
          <w:p w:rsidR="00546D36" w:rsidRDefault="00546D36" w:rsidP="00546D36">
            <w:pPr>
              <w:pStyle w:val="Default"/>
            </w:pPr>
            <w:r>
              <w:t>Uzdravenie hluchonemého</w:t>
            </w:r>
          </w:p>
          <w:p w:rsidR="00546D36" w:rsidRDefault="00546D36" w:rsidP="00546D36">
            <w:pPr>
              <w:pStyle w:val="Default"/>
            </w:pPr>
          </w:p>
          <w:p w:rsidR="00546D36" w:rsidRDefault="00546D36" w:rsidP="00546D36">
            <w:pPr>
              <w:pStyle w:val="Default"/>
            </w:pPr>
            <w:r>
              <w:t>Uzdravenie porazeného</w:t>
            </w:r>
          </w:p>
          <w:p w:rsidR="00546D36" w:rsidRDefault="00546D36" w:rsidP="00546D36">
            <w:pPr>
              <w:pStyle w:val="Default"/>
            </w:pPr>
          </w:p>
          <w:p w:rsidR="00546D36" w:rsidRDefault="00546D36" w:rsidP="00546D36">
            <w:pPr>
              <w:pStyle w:val="Default"/>
            </w:pPr>
          </w:p>
          <w:p w:rsidR="00546D36" w:rsidRPr="00EB4CDF" w:rsidRDefault="00546D36" w:rsidP="00546D36">
            <w:pPr>
              <w:pStyle w:val="Default"/>
            </w:pPr>
            <w:r>
              <w:t>Uzdravenie malomocného</w:t>
            </w:r>
          </w:p>
        </w:tc>
        <w:tc>
          <w:tcPr>
            <w:tcW w:w="1843" w:type="dxa"/>
            <w:shd w:val="clear" w:color="auto" w:fill="FFFFFF"/>
          </w:tcPr>
          <w:p w:rsidR="00546D36" w:rsidRPr="00546D36" w:rsidRDefault="00546D36" w:rsidP="00546D36">
            <w:pPr>
              <w:spacing w:after="120"/>
              <w:rPr>
                <w:rFonts w:ascii="Times New Roman" w:hAnsi="Times New Roman"/>
              </w:rPr>
            </w:pPr>
            <w:r w:rsidRPr="00546D36">
              <w:rPr>
                <w:rFonts w:ascii="Times New Roman" w:hAnsi="Times New Roman"/>
              </w:rPr>
              <w:t>Uzdraveniestotník</w:t>
            </w:r>
            <w:r>
              <w:rPr>
                <w:rFonts w:ascii="Times New Roman" w:hAnsi="Times New Roman"/>
              </w:rPr>
              <w:t>ov sluha, p</w:t>
            </w:r>
            <w:r w:rsidRPr="00546D36">
              <w:rPr>
                <w:rFonts w:ascii="Times New Roman" w:hAnsi="Times New Roman"/>
              </w:rPr>
              <w:t>orazený, hluchonemý a malomocný</w:t>
            </w:r>
          </w:p>
          <w:p w:rsidR="00546D36" w:rsidRPr="00546D36" w:rsidRDefault="00546D36" w:rsidP="00546D36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546D36">
              <w:rPr>
                <w:rFonts w:ascii="Times New Roman" w:hAnsi="Times New Roman"/>
              </w:rPr>
              <w:t>iera v Ježišovu moc, prosba, vrúcnosť, vďačnosť, milosrdenstvo</w:t>
            </w:r>
          </w:p>
          <w:p w:rsidR="00546D36" w:rsidRPr="002544A7" w:rsidRDefault="00546D36" w:rsidP="00546D36">
            <w:pPr>
              <w:spacing w:after="120"/>
            </w:pPr>
            <w:r>
              <w:rPr>
                <w:rFonts w:ascii="Times New Roman" w:hAnsi="Times New Roman"/>
              </w:rPr>
              <w:t>B</w:t>
            </w:r>
            <w:r w:rsidRPr="00546D36">
              <w:rPr>
                <w:rFonts w:ascii="Times New Roman" w:hAnsi="Times New Roman"/>
              </w:rPr>
              <w:t>oží Syn</w:t>
            </w:r>
          </w:p>
        </w:tc>
        <w:tc>
          <w:tcPr>
            <w:tcW w:w="1417" w:type="dxa"/>
          </w:tcPr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>zážitkové učenie,</w:t>
            </w: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546D36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motivačná demonštrácia </w:t>
            </w: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546D36" w:rsidRPr="002544A7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- motivačná demonštrácia</w:t>
            </w:r>
          </w:p>
        </w:tc>
        <w:tc>
          <w:tcPr>
            <w:tcW w:w="1359" w:type="dxa"/>
          </w:tcPr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Individuálne, vo dvojiciach</w:t>
            </w: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 xml:space="preserve">Skupinová forma – vo dvojiciach, </w:t>
            </w: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Individuálna skupinová práca</w:t>
            </w:r>
          </w:p>
          <w:p w:rsidR="00546D36" w:rsidRPr="00EB4CDF" w:rsidRDefault="00546D36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44" w:type="dxa"/>
          </w:tcPr>
          <w:p w:rsidR="00546D36" w:rsidRDefault="00546D36" w:rsidP="00546D36">
            <w:pPr>
              <w:pStyle w:val="Default"/>
              <w:rPr>
                <w:b/>
                <w:sz w:val="22"/>
                <w:szCs w:val="22"/>
              </w:rPr>
            </w:pPr>
            <w:r w:rsidRPr="002544A7">
              <w:rPr>
                <w:b/>
                <w:sz w:val="22"/>
                <w:szCs w:val="22"/>
              </w:rPr>
              <w:t>Žiak na konci 3.ročníka vie:</w:t>
            </w:r>
          </w:p>
          <w:p w:rsidR="00546D36" w:rsidRPr="00546D36" w:rsidRDefault="00546D36" w:rsidP="00026BD0">
            <w:pPr>
              <w:numPr>
                <w:ilvl w:val="0"/>
                <w:numId w:val="44"/>
              </w:numPr>
              <w:spacing w:after="120" w:line="240" w:lineRule="auto"/>
              <w:rPr>
                <w:rFonts w:ascii="Times New Roman" w:hAnsi="Times New Roman"/>
              </w:rPr>
            </w:pPr>
            <w:r w:rsidRPr="00546D36">
              <w:rPr>
                <w:rFonts w:ascii="Times New Roman" w:hAnsi="Times New Roman"/>
              </w:rPr>
              <w:t>vysvetlia uzdravenia stotníkovho sluhu, porazeného, hluchonemého a malomocného,</w:t>
            </w:r>
          </w:p>
          <w:p w:rsidR="00546D36" w:rsidRPr="00546D36" w:rsidRDefault="00546D36" w:rsidP="00026BD0">
            <w:pPr>
              <w:numPr>
                <w:ilvl w:val="0"/>
                <w:numId w:val="44"/>
              </w:numPr>
              <w:spacing w:after="120" w:line="240" w:lineRule="auto"/>
              <w:rPr>
                <w:rFonts w:ascii="Times New Roman" w:hAnsi="Times New Roman"/>
              </w:rPr>
            </w:pPr>
            <w:r w:rsidRPr="00546D36">
              <w:rPr>
                <w:rFonts w:ascii="Times New Roman" w:hAnsi="Times New Roman"/>
              </w:rPr>
              <w:t>zhodnotia, že Pán Ježiš má moc aj nad chorobami, s ktorými si človek neporadí,</w:t>
            </w:r>
          </w:p>
          <w:p w:rsidR="00546D36" w:rsidRPr="00546D36" w:rsidRDefault="00546D36" w:rsidP="00026BD0">
            <w:pPr>
              <w:numPr>
                <w:ilvl w:val="0"/>
                <w:numId w:val="44"/>
              </w:numPr>
              <w:spacing w:after="120" w:line="240" w:lineRule="auto"/>
              <w:rPr>
                <w:rFonts w:ascii="Times New Roman" w:hAnsi="Times New Roman"/>
              </w:rPr>
            </w:pPr>
            <w:r w:rsidRPr="00546D36">
              <w:rPr>
                <w:rFonts w:ascii="Times New Roman" w:hAnsi="Times New Roman"/>
              </w:rPr>
              <w:t>poukážu na to, že Pán Ježiš lieči aj našu dušu,diskutujú o tom, kedy môže Ježiš uzdravovať,</w:t>
            </w:r>
          </w:p>
        </w:tc>
      </w:tr>
    </w:tbl>
    <w:p w:rsidR="00B03CE7" w:rsidRDefault="00B03CE7" w:rsidP="00B03CE7">
      <w:pPr>
        <w:spacing w:before="240" w:after="120"/>
        <w:rPr>
          <w:rFonts w:ascii="Times New Roman" w:hAnsi="Times New Roman"/>
          <w:b/>
        </w:rPr>
      </w:pPr>
    </w:p>
    <w:p w:rsidR="00A77629" w:rsidRDefault="00A77629" w:rsidP="00B03CE7">
      <w:pPr>
        <w:spacing w:before="240" w:after="120"/>
        <w:rPr>
          <w:rFonts w:ascii="Times New Roman" w:hAnsi="Times New Roman"/>
          <w:b/>
        </w:rPr>
      </w:pPr>
    </w:p>
    <w:p w:rsidR="00546D36" w:rsidRDefault="00546D36" w:rsidP="00546D36">
      <w:pPr>
        <w:spacing w:before="240" w:after="120"/>
        <w:rPr>
          <w:rFonts w:ascii="Times New Roman" w:hAnsi="Times New Roman"/>
          <w:b/>
          <w:color w:val="632423" w:themeColor="accent2" w:themeShade="80"/>
        </w:rPr>
      </w:pPr>
      <w:r>
        <w:rPr>
          <w:rFonts w:ascii="Times New Roman" w:hAnsi="Times New Roman"/>
          <w:b/>
        </w:rPr>
        <w:lastRenderedPageBreak/>
        <w:t xml:space="preserve">Tematický celok: </w:t>
      </w:r>
      <w:r w:rsidRPr="00A77629">
        <w:rPr>
          <w:rFonts w:ascii="Times New Roman" w:hAnsi="Times New Roman"/>
          <w:b/>
          <w:color w:val="403152" w:themeColor="accent4" w:themeShade="80"/>
        </w:rPr>
        <w:t>Ježiš robí divy</w:t>
      </w:r>
    </w:p>
    <w:p w:rsidR="00546D36" w:rsidRPr="00B03CE7" w:rsidRDefault="00546D36" w:rsidP="00B03CE7">
      <w:pPr>
        <w:spacing w:before="240" w:after="12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7"/>
        <w:gridCol w:w="1843"/>
        <w:gridCol w:w="1417"/>
        <w:gridCol w:w="1277"/>
        <w:gridCol w:w="1984"/>
      </w:tblGrid>
      <w:tr w:rsidR="00546D36" w:rsidRPr="00FB4F9B" w:rsidTr="00536291">
        <w:tc>
          <w:tcPr>
            <w:tcW w:w="1384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843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277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546D36" w:rsidRPr="00FB4F9B" w:rsidRDefault="00546D36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546D36" w:rsidRPr="00FB4F9B" w:rsidTr="00536291">
        <w:tc>
          <w:tcPr>
            <w:tcW w:w="1384" w:type="dxa"/>
            <w:shd w:val="clear" w:color="auto" w:fill="C2D69B" w:themeFill="accent3" w:themeFillTint="99"/>
          </w:tcPr>
          <w:p w:rsidR="00546D36" w:rsidRPr="00EB4CDF" w:rsidRDefault="00546D36" w:rsidP="002E786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Ježiš robí divy</w:t>
            </w: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546D36" w:rsidRDefault="00546D36" w:rsidP="002E7860">
            <w:pPr>
              <w:pStyle w:val="Default"/>
            </w:pPr>
            <w:r>
              <w:t>Svadba v </w:t>
            </w:r>
            <w:proofErr w:type="spellStart"/>
            <w:r>
              <w:t>KáneGalilejskej</w:t>
            </w:r>
            <w:proofErr w:type="spellEnd"/>
          </w:p>
          <w:p w:rsidR="00546D36" w:rsidRDefault="00546D36" w:rsidP="002E7860">
            <w:pPr>
              <w:pStyle w:val="Default"/>
            </w:pPr>
          </w:p>
          <w:p w:rsidR="00546D36" w:rsidRDefault="00546D36" w:rsidP="002E7860">
            <w:pPr>
              <w:pStyle w:val="Default"/>
            </w:pPr>
          </w:p>
          <w:p w:rsidR="00546D36" w:rsidRDefault="00546D36" w:rsidP="002E7860">
            <w:pPr>
              <w:pStyle w:val="Default"/>
            </w:pPr>
          </w:p>
          <w:p w:rsidR="00546D36" w:rsidRDefault="00546D36" w:rsidP="002E7860">
            <w:pPr>
              <w:pStyle w:val="Default"/>
            </w:pPr>
          </w:p>
          <w:p w:rsidR="00546D36" w:rsidRPr="00EB4CDF" w:rsidRDefault="00546D36" w:rsidP="002E7860">
            <w:pPr>
              <w:pStyle w:val="Default"/>
            </w:pPr>
            <w:r>
              <w:t xml:space="preserve">Vzkriesenie </w:t>
            </w:r>
            <w:proofErr w:type="spellStart"/>
            <w:r>
              <w:t>Jairovej</w:t>
            </w:r>
            <w:proofErr w:type="spellEnd"/>
            <w:r>
              <w:t xml:space="preserve"> dcéry</w:t>
            </w:r>
          </w:p>
        </w:tc>
        <w:tc>
          <w:tcPr>
            <w:tcW w:w="1843" w:type="dxa"/>
            <w:shd w:val="clear" w:color="auto" w:fill="FFFFFF"/>
          </w:tcPr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Ježišove divy</w:t>
            </w:r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36291">
              <w:rPr>
                <w:rFonts w:ascii="Times New Roman" w:hAnsi="Times New Roman"/>
              </w:rPr>
              <w:t>omoc</w:t>
            </w:r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36291">
              <w:rPr>
                <w:rFonts w:ascii="Times New Roman" w:hAnsi="Times New Roman"/>
              </w:rPr>
              <w:t>rosba - modlitba</w:t>
            </w:r>
          </w:p>
          <w:p w:rsidR="00546D36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J</w:t>
            </w:r>
            <w:r w:rsidRPr="00536291">
              <w:rPr>
                <w:rFonts w:ascii="Times New Roman" w:hAnsi="Times New Roman"/>
              </w:rPr>
              <w:t>airos</w:t>
            </w:r>
            <w:proofErr w:type="spellEnd"/>
            <w:r w:rsidRPr="00536291">
              <w:rPr>
                <w:rFonts w:ascii="Times New Roman" w:hAnsi="Times New Roman"/>
              </w:rPr>
              <w:t xml:space="preserve"> – predstavený synagógy</w:t>
            </w:r>
          </w:p>
        </w:tc>
        <w:tc>
          <w:tcPr>
            <w:tcW w:w="1417" w:type="dxa"/>
          </w:tcPr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>zážitkové učenie,</w:t>
            </w: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546D36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motivačná demonštrácia </w:t>
            </w: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546D36" w:rsidRPr="00EB4CDF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546D36" w:rsidRPr="002544A7" w:rsidRDefault="00546D36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- motivačná demonštrácia</w:t>
            </w:r>
          </w:p>
        </w:tc>
        <w:tc>
          <w:tcPr>
            <w:tcW w:w="1277" w:type="dxa"/>
          </w:tcPr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Individuálne, vo dvojiciach</w:t>
            </w: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 xml:space="preserve">Skupinová forma – vo dvojiciach, </w:t>
            </w: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Individuálna skupinová práca</w:t>
            </w:r>
          </w:p>
          <w:p w:rsidR="00546D36" w:rsidRPr="00EB4CDF" w:rsidRDefault="00546D36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46D36" w:rsidRPr="00EB4CDF" w:rsidRDefault="00546D36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46D36" w:rsidRDefault="00546D36" w:rsidP="002E7860">
            <w:pPr>
              <w:pStyle w:val="Default"/>
              <w:rPr>
                <w:b/>
                <w:sz w:val="22"/>
                <w:szCs w:val="22"/>
              </w:rPr>
            </w:pPr>
            <w:r w:rsidRPr="002544A7">
              <w:rPr>
                <w:b/>
                <w:sz w:val="22"/>
                <w:szCs w:val="22"/>
              </w:rPr>
              <w:t>Žiak na konci 3.ročníka vie:</w:t>
            </w:r>
          </w:p>
          <w:p w:rsidR="00536291" w:rsidRPr="00536291" w:rsidRDefault="00536291" w:rsidP="00026BD0">
            <w:pPr>
              <w:numPr>
                <w:ilvl w:val="0"/>
                <w:numId w:val="45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interpretujú vykonanie prvého divu Pána Ježiša,</w:t>
            </w:r>
          </w:p>
          <w:p w:rsidR="00536291" w:rsidRPr="00536291" w:rsidRDefault="00536291" w:rsidP="00026BD0">
            <w:pPr>
              <w:numPr>
                <w:ilvl w:val="0"/>
                <w:numId w:val="45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porovnajú ľudské a Božie dielo,</w:t>
            </w:r>
          </w:p>
          <w:p w:rsidR="00536291" w:rsidRPr="00536291" w:rsidRDefault="00536291" w:rsidP="00026BD0">
            <w:pPr>
              <w:numPr>
                <w:ilvl w:val="0"/>
                <w:numId w:val="45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 xml:space="preserve">zrekapitulujú príbeh </w:t>
            </w:r>
            <w:proofErr w:type="spellStart"/>
            <w:r w:rsidRPr="00536291">
              <w:rPr>
                <w:rFonts w:ascii="Times New Roman" w:hAnsi="Times New Roman"/>
              </w:rPr>
              <w:t>Jairovej</w:t>
            </w:r>
            <w:proofErr w:type="spellEnd"/>
            <w:r w:rsidRPr="00536291">
              <w:rPr>
                <w:rFonts w:ascii="Times New Roman" w:hAnsi="Times New Roman"/>
              </w:rPr>
              <w:t xml:space="preserve"> dcéry,</w:t>
            </w:r>
          </w:p>
          <w:p w:rsidR="00536291" w:rsidRDefault="00536291" w:rsidP="00026BD0">
            <w:pPr>
              <w:numPr>
                <w:ilvl w:val="0"/>
                <w:numId w:val="45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definujú</w:t>
            </w:r>
            <w:r>
              <w:rPr>
                <w:rFonts w:ascii="Times New Roman" w:hAnsi="Times New Roman"/>
              </w:rPr>
              <w:t xml:space="preserve"> vzkriesenie</w:t>
            </w:r>
          </w:p>
          <w:p w:rsidR="00536291" w:rsidRPr="00536291" w:rsidRDefault="00536291" w:rsidP="00026BD0">
            <w:pPr>
              <w:numPr>
                <w:ilvl w:val="0"/>
                <w:numId w:val="45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zhodnotia, že moc kriesiť mŕtvych  má jedine Pán Boh,</w:t>
            </w:r>
          </w:p>
          <w:p w:rsidR="00536291" w:rsidRPr="00536291" w:rsidRDefault="00536291" w:rsidP="00026BD0">
            <w:pPr>
              <w:numPr>
                <w:ilvl w:val="0"/>
                <w:numId w:val="45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vysvetlia, prečo je Pán Ježiš ako pastier a my ako ovečky,</w:t>
            </w:r>
          </w:p>
          <w:p w:rsidR="00536291" w:rsidRPr="00536291" w:rsidRDefault="00536291" w:rsidP="00026BD0">
            <w:pPr>
              <w:numPr>
                <w:ilvl w:val="0"/>
                <w:numId w:val="45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vysvetlia, prečo je Pán Ježiš ako vínny kmeň a my ako ratolesti,</w:t>
            </w:r>
          </w:p>
          <w:p w:rsidR="00546D36" w:rsidRPr="00546D36" w:rsidRDefault="00536291" w:rsidP="00536291">
            <w:pPr>
              <w:spacing w:after="120" w:line="240" w:lineRule="auto"/>
              <w:ind w:left="-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536291">
              <w:rPr>
                <w:rFonts w:ascii="Times New Roman" w:hAnsi="Times New Roman"/>
              </w:rPr>
              <w:t>,</w:t>
            </w:r>
          </w:p>
        </w:tc>
      </w:tr>
    </w:tbl>
    <w:p w:rsidR="00536291" w:rsidRDefault="00FA56DE" w:rsidP="00A77629">
      <w:pPr>
        <w:tabs>
          <w:tab w:val="left" w:pos="54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536291" w:rsidRDefault="00536291" w:rsidP="00536291">
      <w:pPr>
        <w:spacing w:before="240" w:after="120"/>
        <w:rPr>
          <w:rFonts w:ascii="Times New Roman" w:hAnsi="Times New Roman"/>
          <w:b/>
          <w:color w:val="632423" w:themeColor="accent2" w:themeShade="80"/>
        </w:rPr>
      </w:pPr>
      <w:r>
        <w:rPr>
          <w:rFonts w:ascii="Times New Roman" w:hAnsi="Times New Roman"/>
          <w:b/>
        </w:rPr>
        <w:t xml:space="preserve">Tematický celok: </w:t>
      </w:r>
      <w:r w:rsidRPr="00A77629">
        <w:rPr>
          <w:rFonts w:ascii="Times New Roman" w:hAnsi="Times New Roman"/>
          <w:b/>
          <w:color w:val="403152" w:themeColor="accent4" w:themeShade="80"/>
        </w:rPr>
        <w:t>Pán Ježiš hovorí o sebe</w:t>
      </w:r>
    </w:p>
    <w:p w:rsidR="00536291" w:rsidRDefault="00536291" w:rsidP="00536291">
      <w:pPr>
        <w:spacing w:before="240" w:after="120"/>
        <w:rPr>
          <w:rFonts w:ascii="Times New Roman" w:hAnsi="Times New Roman"/>
          <w:b/>
          <w:color w:val="632423" w:themeColor="accent2" w:themeShade="8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1418"/>
        <w:gridCol w:w="1984"/>
      </w:tblGrid>
      <w:tr w:rsidR="00536291" w:rsidRPr="00FB4F9B" w:rsidTr="00536291">
        <w:tc>
          <w:tcPr>
            <w:tcW w:w="1384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536291" w:rsidRPr="00FB4F9B" w:rsidTr="00536291">
        <w:tc>
          <w:tcPr>
            <w:tcW w:w="1384" w:type="dxa"/>
            <w:shd w:val="clear" w:color="auto" w:fill="C2D69B" w:themeFill="accent3" w:themeFillTint="99"/>
          </w:tcPr>
          <w:p w:rsidR="00536291" w:rsidRPr="00536291" w:rsidRDefault="00536291" w:rsidP="00536291">
            <w:pPr>
              <w:spacing w:before="240" w:after="120"/>
              <w:rPr>
                <w:rFonts w:ascii="Times New Roman" w:hAnsi="Times New Roman"/>
                <w:b/>
              </w:rPr>
            </w:pPr>
            <w:r w:rsidRPr="00536291">
              <w:rPr>
                <w:rFonts w:ascii="Times New Roman" w:hAnsi="Times New Roman"/>
                <w:b/>
              </w:rPr>
              <w:t>Pán Ježiš hovorí o sebe</w:t>
            </w:r>
          </w:p>
          <w:p w:rsidR="00536291" w:rsidRPr="00EB4CDF" w:rsidRDefault="00536291" w:rsidP="002E7860">
            <w:pPr>
              <w:pStyle w:val="Default"/>
              <w:rPr>
                <w:sz w:val="22"/>
                <w:szCs w:val="22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536291" w:rsidRDefault="00536291" w:rsidP="00536291">
            <w:pPr>
              <w:pStyle w:val="Default"/>
            </w:pPr>
          </w:p>
          <w:p w:rsidR="00536291" w:rsidRDefault="00536291" w:rsidP="00536291">
            <w:pPr>
              <w:pStyle w:val="Default"/>
            </w:pPr>
            <w:r>
              <w:t>Pán Ježiš je dobrý pastier</w:t>
            </w:r>
          </w:p>
          <w:p w:rsidR="00536291" w:rsidRDefault="00536291" w:rsidP="00536291">
            <w:pPr>
              <w:pStyle w:val="Default"/>
            </w:pPr>
          </w:p>
          <w:p w:rsidR="00536291" w:rsidRDefault="00536291" w:rsidP="00536291">
            <w:pPr>
              <w:pStyle w:val="Default"/>
            </w:pPr>
          </w:p>
          <w:p w:rsidR="00536291" w:rsidRDefault="00536291" w:rsidP="00536291">
            <w:pPr>
              <w:pStyle w:val="Default"/>
            </w:pPr>
            <w:r>
              <w:t>Ježiš – vínny kmeň</w:t>
            </w:r>
          </w:p>
          <w:p w:rsidR="00536291" w:rsidRPr="00536291" w:rsidRDefault="00536291" w:rsidP="00536291">
            <w:pPr>
              <w:ind w:left="1416"/>
              <w:jc w:val="both"/>
            </w:pPr>
          </w:p>
        </w:tc>
        <w:tc>
          <w:tcPr>
            <w:tcW w:w="1418" w:type="dxa"/>
            <w:shd w:val="clear" w:color="auto" w:fill="FFFFFF"/>
          </w:tcPr>
          <w:p w:rsid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lastRenderedPageBreak/>
              <w:t>Pán Ježiš -  pastier , Spasiteľ</w:t>
            </w:r>
          </w:p>
          <w:p w:rsidR="00536291" w:rsidRDefault="00536291" w:rsidP="00536291">
            <w:pPr>
              <w:spacing w:after="120"/>
              <w:rPr>
                <w:rFonts w:ascii="Times New Roman" w:hAnsi="Times New Roman"/>
              </w:rPr>
            </w:pPr>
          </w:p>
          <w:p w:rsidR="00536291" w:rsidRDefault="00536291" w:rsidP="00536291">
            <w:pPr>
              <w:spacing w:after="120"/>
              <w:rPr>
                <w:rFonts w:ascii="Times New Roman" w:hAnsi="Times New Roman"/>
              </w:rPr>
            </w:pPr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ratolesť viniča  a jeho kmeň</w:t>
            </w:r>
          </w:p>
        </w:tc>
        <w:tc>
          <w:tcPr>
            <w:tcW w:w="1417" w:type="dxa"/>
          </w:tcPr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lastRenderedPageBreak/>
              <w:t>zážitkové učenie,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536291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motivačná demonštrácia 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536291" w:rsidRPr="002544A7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- motivačná demonštrácia</w:t>
            </w:r>
          </w:p>
        </w:tc>
        <w:tc>
          <w:tcPr>
            <w:tcW w:w="1418" w:type="dxa"/>
          </w:tcPr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lastRenderedPageBreak/>
              <w:t>Individuálne, vo dvojiciach</w:t>
            </w: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 xml:space="preserve">Skupinová forma – vo </w:t>
            </w:r>
            <w:r w:rsidRPr="00EB4CDF">
              <w:rPr>
                <w:rFonts w:ascii="Times New Roman" w:hAnsi="Times New Roman"/>
              </w:rPr>
              <w:lastRenderedPageBreak/>
              <w:t xml:space="preserve">dvojiciach, </w:t>
            </w: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Individuálna skupinová práca</w:t>
            </w:r>
          </w:p>
          <w:p w:rsidR="00536291" w:rsidRPr="00EB4CDF" w:rsidRDefault="00536291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6291" w:rsidRDefault="00536291" w:rsidP="002E7860">
            <w:pPr>
              <w:pStyle w:val="Default"/>
              <w:rPr>
                <w:b/>
                <w:sz w:val="22"/>
                <w:szCs w:val="22"/>
              </w:rPr>
            </w:pPr>
            <w:r w:rsidRPr="002544A7">
              <w:rPr>
                <w:b/>
                <w:sz w:val="22"/>
                <w:szCs w:val="22"/>
              </w:rPr>
              <w:lastRenderedPageBreak/>
              <w:t>Žiak na konci 3.ročníka vie:</w:t>
            </w:r>
          </w:p>
          <w:p w:rsidR="00536291" w:rsidRDefault="00536291" w:rsidP="00026BD0">
            <w:pPr>
              <w:numPr>
                <w:ilvl w:val="0"/>
                <w:numId w:val="46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vysvetlia, prečo je Pán Ježiš ako pastier a my ako ovečky,</w:t>
            </w:r>
          </w:p>
          <w:p w:rsidR="00536291" w:rsidRPr="00536291" w:rsidRDefault="00536291" w:rsidP="00026BD0">
            <w:pPr>
              <w:numPr>
                <w:ilvl w:val="0"/>
                <w:numId w:val="46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 xml:space="preserve">vysvetlia, prečo </w:t>
            </w:r>
            <w:r w:rsidRPr="00536291">
              <w:rPr>
                <w:rFonts w:ascii="Times New Roman" w:hAnsi="Times New Roman"/>
              </w:rPr>
              <w:lastRenderedPageBreak/>
              <w:t>je Pán Ježiš ako vínny kmeň a my ako ratolesti,</w:t>
            </w:r>
          </w:p>
          <w:p w:rsidR="00536291" w:rsidRPr="00546D36" w:rsidRDefault="00536291" w:rsidP="002E7860">
            <w:pPr>
              <w:spacing w:after="120" w:line="240" w:lineRule="auto"/>
              <w:ind w:left="-360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d,</w:t>
            </w:r>
          </w:p>
        </w:tc>
      </w:tr>
    </w:tbl>
    <w:p w:rsidR="00A77629" w:rsidRDefault="00A77629" w:rsidP="00536291">
      <w:pPr>
        <w:spacing w:before="240" w:after="120"/>
        <w:rPr>
          <w:rFonts w:ascii="Times New Roman" w:hAnsi="Times New Roman"/>
          <w:b/>
        </w:rPr>
      </w:pPr>
    </w:p>
    <w:p w:rsidR="00536291" w:rsidRDefault="00536291" w:rsidP="00536291">
      <w:pPr>
        <w:spacing w:before="240" w:after="120"/>
        <w:rPr>
          <w:rFonts w:ascii="Times New Roman" w:hAnsi="Times New Roman"/>
          <w:b/>
          <w:color w:val="632423" w:themeColor="accent2" w:themeShade="80"/>
        </w:rPr>
      </w:pPr>
      <w:r>
        <w:rPr>
          <w:rFonts w:ascii="Times New Roman" w:hAnsi="Times New Roman"/>
          <w:b/>
        </w:rPr>
        <w:t xml:space="preserve">Tematický celok: </w:t>
      </w:r>
      <w:r w:rsidRPr="00A77629">
        <w:rPr>
          <w:rFonts w:ascii="Times New Roman" w:hAnsi="Times New Roman"/>
          <w:b/>
          <w:color w:val="403152" w:themeColor="accent4" w:themeShade="80"/>
        </w:rPr>
        <w:t>Ježišovo dielo vykúpenia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1418"/>
        <w:gridCol w:w="1984"/>
      </w:tblGrid>
      <w:tr w:rsidR="00536291" w:rsidRPr="00FB4F9B" w:rsidTr="002E7860">
        <w:tc>
          <w:tcPr>
            <w:tcW w:w="1384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536291" w:rsidRPr="00FB4F9B" w:rsidTr="002E7860">
        <w:tc>
          <w:tcPr>
            <w:tcW w:w="1384" w:type="dxa"/>
            <w:shd w:val="clear" w:color="auto" w:fill="C2D69B" w:themeFill="accent3" w:themeFillTint="99"/>
          </w:tcPr>
          <w:p w:rsidR="00536291" w:rsidRPr="00536291" w:rsidRDefault="00536291" w:rsidP="002E7860">
            <w:pPr>
              <w:spacing w:before="24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Ježišovo dielo vykúpenia</w:t>
            </w:r>
          </w:p>
          <w:p w:rsidR="00536291" w:rsidRPr="00EB4CDF" w:rsidRDefault="00536291" w:rsidP="002E7860">
            <w:pPr>
              <w:pStyle w:val="Default"/>
              <w:rPr>
                <w:sz w:val="22"/>
                <w:szCs w:val="22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536291" w:rsidRPr="00536291" w:rsidRDefault="00536291" w:rsidP="002E7860">
            <w:pPr>
              <w:pStyle w:val="Default"/>
              <w:rPr>
                <w:sz w:val="22"/>
                <w:szCs w:val="22"/>
              </w:rPr>
            </w:pPr>
            <w:r w:rsidRPr="00536291">
              <w:rPr>
                <w:sz w:val="22"/>
                <w:szCs w:val="22"/>
              </w:rPr>
              <w:t>Posledná večera</w:t>
            </w:r>
          </w:p>
          <w:p w:rsidR="00536291" w:rsidRPr="00536291" w:rsidRDefault="00536291" w:rsidP="002E7860">
            <w:pPr>
              <w:pStyle w:val="Default"/>
              <w:rPr>
                <w:sz w:val="22"/>
                <w:szCs w:val="22"/>
              </w:rPr>
            </w:pPr>
          </w:p>
          <w:p w:rsidR="00536291" w:rsidRPr="00536291" w:rsidRDefault="00536291" w:rsidP="002E7860">
            <w:pPr>
              <w:pStyle w:val="Default"/>
              <w:rPr>
                <w:sz w:val="22"/>
                <w:szCs w:val="22"/>
              </w:rPr>
            </w:pPr>
            <w:r w:rsidRPr="00536291">
              <w:rPr>
                <w:sz w:val="22"/>
                <w:szCs w:val="22"/>
              </w:rPr>
              <w:t>Ježiš v </w:t>
            </w:r>
            <w:proofErr w:type="spellStart"/>
            <w:r w:rsidRPr="00536291">
              <w:rPr>
                <w:sz w:val="22"/>
                <w:szCs w:val="22"/>
              </w:rPr>
              <w:t>Getsemane</w:t>
            </w:r>
            <w:proofErr w:type="spellEnd"/>
          </w:p>
          <w:p w:rsidR="00536291" w:rsidRPr="00536291" w:rsidRDefault="00536291" w:rsidP="002E7860">
            <w:pPr>
              <w:pStyle w:val="Default"/>
              <w:rPr>
                <w:sz w:val="22"/>
                <w:szCs w:val="22"/>
              </w:rPr>
            </w:pPr>
          </w:p>
          <w:p w:rsidR="00536291" w:rsidRPr="00536291" w:rsidRDefault="00536291" w:rsidP="002E7860">
            <w:pPr>
              <w:pStyle w:val="Default"/>
              <w:rPr>
                <w:sz w:val="22"/>
                <w:szCs w:val="22"/>
              </w:rPr>
            </w:pPr>
            <w:r w:rsidRPr="00536291">
              <w:rPr>
                <w:sz w:val="22"/>
                <w:szCs w:val="22"/>
              </w:rPr>
              <w:t>Ukrižovanie Ježiša (Ježišova smrť)</w:t>
            </w:r>
          </w:p>
          <w:p w:rsidR="00536291" w:rsidRPr="00536291" w:rsidRDefault="00536291" w:rsidP="002E7860">
            <w:pPr>
              <w:pStyle w:val="Default"/>
              <w:rPr>
                <w:sz w:val="22"/>
                <w:szCs w:val="22"/>
              </w:rPr>
            </w:pPr>
          </w:p>
          <w:p w:rsidR="00536291" w:rsidRPr="00536291" w:rsidRDefault="00536291" w:rsidP="002E7860">
            <w:pPr>
              <w:pStyle w:val="Default"/>
              <w:rPr>
                <w:sz w:val="22"/>
                <w:szCs w:val="22"/>
              </w:rPr>
            </w:pPr>
            <w:r w:rsidRPr="00536291">
              <w:rPr>
                <w:sz w:val="22"/>
                <w:szCs w:val="22"/>
              </w:rPr>
              <w:t>Vzkriesenie</w:t>
            </w:r>
          </w:p>
          <w:p w:rsidR="00536291" w:rsidRPr="00536291" w:rsidRDefault="00536291" w:rsidP="00536291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</w:tcPr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Posledná Večera</w:t>
            </w:r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</w:t>
            </w:r>
            <w:r w:rsidRPr="00536291">
              <w:rPr>
                <w:rFonts w:ascii="Times New Roman" w:hAnsi="Times New Roman"/>
              </w:rPr>
              <w:t>ascha</w:t>
            </w:r>
            <w:proofErr w:type="spellEnd"/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proofErr w:type="spellStart"/>
            <w:r w:rsidRPr="00536291">
              <w:rPr>
                <w:rFonts w:ascii="Times New Roman" w:hAnsi="Times New Roman"/>
              </w:rPr>
              <w:t>Getsemanská</w:t>
            </w:r>
            <w:proofErr w:type="spellEnd"/>
            <w:r w:rsidRPr="00536291">
              <w:rPr>
                <w:rFonts w:ascii="Times New Roman" w:hAnsi="Times New Roman"/>
              </w:rPr>
              <w:t xml:space="preserve"> záhrada</w:t>
            </w:r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Pr="00536291">
              <w:rPr>
                <w:rFonts w:ascii="Times New Roman" w:hAnsi="Times New Roman"/>
              </w:rPr>
              <w:t>trpenie a strach - poslušnosť</w:t>
            </w:r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536291">
              <w:rPr>
                <w:rFonts w:ascii="Times New Roman" w:hAnsi="Times New Roman"/>
              </w:rPr>
              <w:t>mrť Pána Ježiša, pohreb</w:t>
            </w:r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536291">
              <w:rPr>
                <w:rFonts w:ascii="Times New Roman" w:hAnsi="Times New Roman"/>
              </w:rPr>
              <w:t>abat – sviatočný deň, svätiť, vzkriesenie</w:t>
            </w:r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  <w:r w:rsidRPr="00536291">
              <w:rPr>
                <w:rFonts w:ascii="Times New Roman" w:hAnsi="Times New Roman"/>
              </w:rPr>
              <w:t>vedkyne vzkriesenia</w:t>
            </w:r>
          </w:p>
          <w:p w:rsidR="00536291" w:rsidRPr="00536291" w:rsidRDefault="00536291" w:rsidP="00536291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Pr="00536291">
              <w:rPr>
                <w:rFonts w:ascii="Times New Roman" w:hAnsi="Times New Roman"/>
              </w:rPr>
              <w:t>oc nad smrťou</w:t>
            </w:r>
          </w:p>
        </w:tc>
        <w:tc>
          <w:tcPr>
            <w:tcW w:w="1417" w:type="dxa"/>
          </w:tcPr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>zážitkové učenie,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536291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motivačná demonštrácia 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536291" w:rsidRPr="002544A7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- motivačná demonštrácia</w:t>
            </w:r>
          </w:p>
        </w:tc>
        <w:tc>
          <w:tcPr>
            <w:tcW w:w="1418" w:type="dxa"/>
          </w:tcPr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Individuálne, vo dvojiciach</w:t>
            </w: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 xml:space="preserve">Skupinová forma – vo dvojiciach, </w:t>
            </w: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Individuálna skupinová práca</w:t>
            </w:r>
          </w:p>
          <w:p w:rsidR="00536291" w:rsidRPr="00EB4CDF" w:rsidRDefault="00536291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6291" w:rsidRDefault="00536291" w:rsidP="002E7860">
            <w:pPr>
              <w:pStyle w:val="Default"/>
              <w:rPr>
                <w:b/>
                <w:sz w:val="22"/>
                <w:szCs w:val="22"/>
              </w:rPr>
            </w:pPr>
            <w:r w:rsidRPr="002544A7">
              <w:rPr>
                <w:b/>
                <w:sz w:val="22"/>
                <w:szCs w:val="22"/>
              </w:rPr>
              <w:t>Žiak na konci 3.ročníka vie:</w:t>
            </w:r>
          </w:p>
          <w:p w:rsidR="00536291" w:rsidRPr="00536291" w:rsidRDefault="00536291" w:rsidP="00026BD0">
            <w:pPr>
              <w:numPr>
                <w:ilvl w:val="0"/>
                <w:numId w:val="47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 xml:space="preserve">definujú </w:t>
            </w:r>
            <w:proofErr w:type="spellStart"/>
            <w:r w:rsidRPr="00536291">
              <w:rPr>
                <w:rFonts w:ascii="Times New Roman" w:hAnsi="Times New Roman"/>
              </w:rPr>
              <w:t>paschu</w:t>
            </w:r>
            <w:proofErr w:type="spellEnd"/>
            <w:r w:rsidRPr="00536291">
              <w:rPr>
                <w:rFonts w:ascii="Times New Roman" w:hAnsi="Times New Roman"/>
              </w:rPr>
              <w:t>,</w:t>
            </w:r>
          </w:p>
          <w:p w:rsidR="00536291" w:rsidRPr="00536291" w:rsidRDefault="00536291" w:rsidP="00026BD0">
            <w:pPr>
              <w:numPr>
                <w:ilvl w:val="0"/>
                <w:numId w:val="47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opíšu udalosť poslednej večere Pána a atmosféru na nej,</w:t>
            </w:r>
          </w:p>
          <w:p w:rsidR="00536291" w:rsidRPr="00536291" w:rsidRDefault="00536291" w:rsidP="00026BD0">
            <w:pPr>
              <w:numPr>
                <w:ilvl w:val="0"/>
                <w:numId w:val="47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vyjadria rozpoloženie Pána Ježiša v </w:t>
            </w:r>
            <w:proofErr w:type="spellStart"/>
            <w:r w:rsidRPr="00536291">
              <w:rPr>
                <w:rFonts w:ascii="Times New Roman" w:hAnsi="Times New Roman"/>
              </w:rPr>
              <w:t>Getsemane</w:t>
            </w:r>
            <w:proofErr w:type="spellEnd"/>
            <w:r w:rsidRPr="00536291">
              <w:rPr>
                <w:rFonts w:ascii="Times New Roman" w:hAnsi="Times New Roman"/>
              </w:rPr>
              <w:t>,</w:t>
            </w:r>
          </w:p>
          <w:p w:rsidR="00536291" w:rsidRPr="00536291" w:rsidRDefault="00536291" w:rsidP="00026BD0">
            <w:pPr>
              <w:numPr>
                <w:ilvl w:val="0"/>
                <w:numId w:val="47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vyrozprávajú chronologicky  udalosti utrpenia a smrti Pána Ježiša,</w:t>
            </w:r>
          </w:p>
          <w:p w:rsidR="00536291" w:rsidRPr="00536291" w:rsidRDefault="00536291" w:rsidP="00026BD0">
            <w:pPr>
              <w:numPr>
                <w:ilvl w:val="0"/>
                <w:numId w:val="47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vysvetlia, prečo je obeť Pána Ježiša dokonalá,</w:t>
            </w:r>
          </w:p>
          <w:p w:rsidR="00536291" w:rsidRPr="00536291" w:rsidRDefault="00536291" w:rsidP="00026BD0">
            <w:pPr>
              <w:numPr>
                <w:ilvl w:val="0"/>
                <w:numId w:val="47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opíšu pohreb Pána Ježiša,</w:t>
            </w:r>
          </w:p>
          <w:p w:rsidR="00536291" w:rsidRPr="00536291" w:rsidRDefault="00536291" w:rsidP="00026BD0">
            <w:pPr>
              <w:numPr>
                <w:ilvl w:val="0"/>
                <w:numId w:val="47"/>
              </w:numPr>
              <w:spacing w:after="120" w:line="240" w:lineRule="auto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definujú sabat,</w:t>
            </w:r>
          </w:p>
          <w:p w:rsidR="00536291" w:rsidRPr="00546D36" w:rsidRDefault="00536291" w:rsidP="00536291">
            <w:pPr>
              <w:spacing w:after="120" w:line="240" w:lineRule="auto"/>
              <w:ind w:left="360"/>
              <w:rPr>
                <w:rFonts w:ascii="Times New Roman" w:hAnsi="Times New Roman"/>
              </w:rPr>
            </w:pPr>
            <w:r w:rsidRPr="00536291">
              <w:rPr>
                <w:rFonts w:ascii="Times New Roman" w:hAnsi="Times New Roman"/>
              </w:rPr>
              <w:t>vyrozprávajú udalosti vzkriesenia</w:t>
            </w:r>
            <w:r>
              <w:t>,</w:t>
            </w:r>
          </w:p>
        </w:tc>
      </w:tr>
    </w:tbl>
    <w:p w:rsidR="00536291" w:rsidRDefault="00536291" w:rsidP="00536291">
      <w:pPr>
        <w:spacing w:before="240" w:after="120"/>
        <w:rPr>
          <w:rFonts w:ascii="Times New Roman" w:hAnsi="Times New Roman"/>
          <w:b/>
          <w:color w:val="632423" w:themeColor="accent2" w:themeShade="80"/>
        </w:rPr>
      </w:pPr>
    </w:p>
    <w:p w:rsidR="00536291" w:rsidRDefault="00536291" w:rsidP="00536291">
      <w:pPr>
        <w:spacing w:before="240" w:after="120"/>
        <w:rPr>
          <w:rFonts w:ascii="Times New Roman" w:hAnsi="Times New Roman"/>
          <w:b/>
          <w:color w:val="632423" w:themeColor="accent2" w:themeShade="80"/>
        </w:rPr>
      </w:pPr>
      <w:r>
        <w:rPr>
          <w:rFonts w:ascii="Times New Roman" w:hAnsi="Times New Roman"/>
          <w:b/>
        </w:rPr>
        <w:lastRenderedPageBreak/>
        <w:t xml:space="preserve">Tematický celok: </w:t>
      </w:r>
      <w:r w:rsidRPr="00A77629">
        <w:rPr>
          <w:rFonts w:ascii="Times New Roman" w:hAnsi="Times New Roman"/>
          <w:b/>
          <w:color w:val="403152" w:themeColor="accent4" w:themeShade="80"/>
        </w:rPr>
        <w:t>Cirkev a jej miesto, kde patrím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1417"/>
        <w:gridCol w:w="1418"/>
        <w:gridCol w:w="1984"/>
      </w:tblGrid>
      <w:tr w:rsidR="00536291" w:rsidRPr="00FB4F9B" w:rsidTr="002E7860">
        <w:tc>
          <w:tcPr>
            <w:tcW w:w="1384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536291" w:rsidRPr="00FB4F9B" w:rsidRDefault="00536291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536291" w:rsidRPr="00FB4F9B" w:rsidTr="002E7860">
        <w:tc>
          <w:tcPr>
            <w:tcW w:w="1384" w:type="dxa"/>
            <w:shd w:val="clear" w:color="auto" w:fill="C2D69B" w:themeFill="accent3" w:themeFillTint="99"/>
          </w:tcPr>
          <w:p w:rsidR="00536291" w:rsidRPr="00536291" w:rsidRDefault="00536291" w:rsidP="002E7860">
            <w:pPr>
              <w:spacing w:before="24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Cirkev a jej miesto, kde patrím</w:t>
            </w:r>
          </w:p>
          <w:p w:rsidR="00536291" w:rsidRPr="00EB4CDF" w:rsidRDefault="00536291" w:rsidP="002E7860">
            <w:pPr>
              <w:pStyle w:val="Default"/>
              <w:rPr>
                <w:sz w:val="22"/>
                <w:szCs w:val="22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536291" w:rsidRDefault="00536291" w:rsidP="00536291">
            <w:pPr>
              <w:pStyle w:val="Default"/>
            </w:pPr>
            <w:r>
              <w:t>Vstúpenie a Misijný príkaz</w:t>
            </w:r>
          </w:p>
          <w:p w:rsidR="00536291" w:rsidRDefault="00536291" w:rsidP="00536291">
            <w:pPr>
              <w:pStyle w:val="Default"/>
            </w:pPr>
          </w:p>
          <w:p w:rsidR="00536291" w:rsidRDefault="00536291" w:rsidP="00536291">
            <w:pPr>
              <w:pStyle w:val="Default"/>
            </w:pPr>
            <w:r>
              <w:t>Poriadok služieb Božích</w:t>
            </w:r>
          </w:p>
          <w:p w:rsidR="00536291" w:rsidRDefault="00536291" w:rsidP="00536291">
            <w:pPr>
              <w:pStyle w:val="Default"/>
            </w:pPr>
          </w:p>
          <w:p w:rsidR="00536291" w:rsidRDefault="00536291" w:rsidP="00536291">
            <w:pPr>
              <w:pStyle w:val="Default"/>
            </w:pPr>
          </w:p>
          <w:p w:rsidR="00026BD0" w:rsidRDefault="00026BD0" w:rsidP="00536291">
            <w:pPr>
              <w:pStyle w:val="Default"/>
            </w:pPr>
          </w:p>
          <w:p w:rsidR="00026BD0" w:rsidRDefault="00026BD0" w:rsidP="00536291">
            <w:pPr>
              <w:pStyle w:val="Default"/>
            </w:pPr>
          </w:p>
          <w:p w:rsidR="00026BD0" w:rsidRDefault="00026BD0" w:rsidP="00536291">
            <w:pPr>
              <w:pStyle w:val="Default"/>
            </w:pPr>
          </w:p>
          <w:p w:rsidR="00536291" w:rsidRDefault="00536291" w:rsidP="00536291">
            <w:pPr>
              <w:pStyle w:val="Default"/>
            </w:pPr>
            <w:r>
              <w:t>Diakon Štefan</w:t>
            </w:r>
          </w:p>
          <w:p w:rsidR="00536291" w:rsidRDefault="00536291" w:rsidP="00536291">
            <w:pPr>
              <w:pStyle w:val="Default"/>
            </w:pPr>
          </w:p>
          <w:p w:rsidR="00536291" w:rsidRDefault="00536291" w:rsidP="00536291">
            <w:pPr>
              <w:pStyle w:val="Default"/>
            </w:pPr>
            <w:r>
              <w:t>Apoštol Filip pokrstil kráľovského dvorana</w:t>
            </w:r>
          </w:p>
          <w:p w:rsidR="00536291" w:rsidRDefault="00536291" w:rsidP="00536291">
            <w:pPr>
              <w:pStyle w:val="Default"/>
            </w:pPr>
          </w:p>
          <w:p w:rsidR="00536291" w:rsidRDefault="00536291" w:rsidP="00536291">
            <w:pPr>
              <w:pStyle w:val="Default"/>
            </w:pPr>
            <w:proofErr w:type="spellStart"/>
            <w:r>
              <w:t>Saulovo</w:t>
            </w:r>
            <w:proofErr w:type="spellEnd"/>
            <w:r>
              <w:t xml:space="preserve"> obrátenie k Bohu</w:t>
            </w:r>
          </w:p>
          <w:p w:rsidR="00536291" w:rsidRDefault="00536291" w:rsidP="00536291">
            <w:pPr>
              <w:pStyle w:val="Default"/>
            </w:pPr>
          </w:p>
          <w:p w:rsidR="00536291" w:rsidRDefault="00536291" w:rsidP="00536291">
            <w:pPr>
              <w:pStyle w:val="Default"/>
            </w:pPr>
            <w:r>
              <w:t xml:space="preserve">Peter a </w:t>
            </w:r>
            <w:proofErr w:type="spellStart"/>
            <w:r>
              <w:t>Kornélius</w:t>
            </w:r>
            <w:proofErr w:type="spellEnd"/>
          </w:p>
          <w:p w:rsidR="00536291" w:rsidRDefault="00536291" w:rsidP="00536291">
            <w:pPr>
              <w:pStyle w:val="Default"/>
            </w:pPr>
          </w:p>
          <w:p w:rsidR="00536291" w:rsidRPr="00536291" w:rsidRDefault="00536291" w:rsidP="00536291">
            <w:pPr>
              <w:pStyle w:val="Default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FFFFFF"/>
          </w:tcPr>
          <w:p w:rsidR="00026BD0" w:rsidRPr="00026BD0" w:rsidRDefault="00026BD0" w:rsidP="00026BD0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026BD0">
              <w:rPr>
                <w:rFonts w:ascii="Times New Roman" w:hAnsi="Times New Roman"/>
              </w:rPr>
              <w:t>stúpenie  do neba, misijný príkaz</w:t>
            </w:r>
          </w:p>
          <w:p w:rsidR="00026BD0" w:rsidRPr="00026BD0" w:rsidRDefault="00026BD0" w:rsidP="00026BD0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026BD0">
              <w:rPr>
                <w:rFonts w:ascii="Times New Roman" w:hAnsi="Times New Roman"/>
              </w:rPr>
              <w:t xml:space="preserve">oslanie Ducha Svätého </w:t>
            </w:r>
          </w:p>
          <w:p w:rsidR="00026BD0" w:rsidRPr="00026BD0" w:rsidRDefault="00026BD0" w:rsidP="00026BD0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Pr="00026BD0">
              <w:rPr>
                <w:rFonts w:ascii="Times New Roman" w:hAnsi="Times New Roman"/>
              </w:rPr>
              <w:t xml:space="preserve">vanjelium </w:t>
            </w:r>
          </w:p>
          <w:p w:rsidR="00026BD0" w:rsidRPr="00026BD0" w:rsidRDefault="00026BD0" w:rsidP="00026BD0">
            <w:pPr>
              <w:spacing w:after="120"/>
              <w:rPr>
                <w:rFonts w:ascii="Times New Roman" w:hAnsi="Times New Roman"/>
              </w:rPr>
            </w:pPr>
            <w:r w:rsidRPr="00026BD0">
              <w:rPr>
                <w:rFonts w:ascii="Times New Roman" w:hAnsi="Times New Roman"/>
              </w:rPr>
              <w:t>Služby Božie, chrám</w:t>
            </w:r>
          </w:p>
          <w:p w:rsidR="00026BD0" w:rsidRPr="00026BD0" w:rsidRDefault="00026BD0" w:rsidP="00026BD0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</w:t>
            </w:r>
            <w:r w:rsidRPr="00026BD0">
              <w:rPr>
                <w:rFonts w:ascii="Times New Roman" w:hAnsi="Times New Roman"/>
              </w:rPr>
              <w:t>iakon Štefan, odvaha viery</w:t>
            </w:r>
          </w:p>
          <w:p w:rsidR="00026BD0" w:rsidRDefault="00026BD0" w:rsidP="00026BD0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Diakonia</w:t>
            </w:r>
            <w:proofErr w:type="spellEnd"/>
          </w:p>
          <w:p w:rsidR="00026BD0" w:rsidRPr="00026BD0" w:rsidRDefault="00026BD0" w:rsidP="00026BD0">
            <w:pPr>
              <w:spacing w:after="120"/>
              <w:rPr>
                <w:rFonts w:ascii="Times New Roman" w:hAnsi="Times New Roman"/>
              </w:rPr>
            </w:pPr>
            <w:r w:rsidRPr="00026BD0">
              <w:rPr>
                <w:rFonts w:ascii="Times New Roman" w:hAnsi="Times New Roman"/>
              </w:rPr>
              <w:t xml:space="preserve"> Filip, eunuch</w:t>
            </w:r>
          </w:p>
          <w:p w:rsidR="00536291" w:rsidRPr="00536291" w:rsidRDefault="00026BD0" w:rsidP="00026BD0">
            <w:pPr>
              <w:spacing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</w:t>
            </w:r>
            <w:r w:rsidRPr="00026BD0">
              <w:rPr>
                <w:rFonts w:ascii="Times New Roman" w:hAnsi="Times New Roman"/>
              </w:rPr>
              <w:t>aul</w:t>
            </w:r>
            <w:proofErr w:type="spellEnd"/>
            <w:r w:rsidRPr="00026BD0">
              <w:rPr>
                <w:rFonts w:ascii="Times New Roman" w:hAnsi="Times New Roman"/>
              </w:rPr>
              <w:t xml:space="preserve">, prenasledovanie kresťanov, </w:t>
            </w:r>
            <w:proofErr w:type="spellStart"/>
            <w:r w:rsidRPr="00026BD0">
              <w:rPr>
                <w:rFonts w:ascii="Times New Roman" w:hAnsi="Times New Roman"/>
              </w:rPr>
              <w:t>Kornelius</w:t>
            </w:r>
            <w:proofErr w:type="spellEnd"/>
            <w:r w:rsidRPr="00026BD0">
              <w:rPr>
                <w:rFonts w:ascii="Times New Roman" w:hAnsi="Times New Roman"/>
              </w:rPr>
              <w:t>, Petrovo videnie</w:t>
            </w:r>
          </w:p>
        </w:tc>
        <w:tc>
          <w:tcPr>
            <w:tcW w:w="1417" w:type="dxa"/>
          </w:tcPr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>zážitkové učenie,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536291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motivačná demonštrácia 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536291" w:rsidRPr="00EB4CDF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536291" w:rsidRPr="002544A7" w:rsidRDefault="00536291" w:rsidP="002E7860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- motivačná demonštrácia</w:t>
            </w:r>
          </w:p>
        </w:tc>
        <w:tc>
          <w:tcPr>
            <w:tcW w:w="1418" w:type="dxa"/>
          </w:tcPr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Individuálne, vo dvojiciach</w:t>
            </w: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 xml:space="preserve">Skupinová forma – vo dvojiciach, </w:t>
            </w: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Individuálna skupinová práca</w:t>
            </w:r>
          </w:p>
          <w:p w:rsidR="00536291" w:rsidRPr="00EB4CDF" w:rsidRDefault="00536291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536291" w:rsidRPr="00EB4CDF" w:rsidRDefault="00536291" w:rsidP="002E7860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36291" w:rsidRDefault="00536291" w:rsidP="002E7860">
            <w:pPr>
              <w:pStyle w:val="Default"/>
              <w:rPr>
                <w:b/>
                <w:sz w:val="22"/>
                <w:szCs w:val="22"/>
              </w:rPr>
            </w:pPr>
            <w:r w:rsidRPr="002544A7">
              <w:rPr>
                <w:b/>
                <w:sz w:val="22"/>
                <w:szCs w:val="22"/>
              </w:rPr>
              <w:t>Žiak na konci 3.ročníka vie:</w:t>
            </w:r>
          </w:p>
          <w:p w:rsidR="00026BD0" w:rsidRPr="00026BD0" w:rsidRDefault="00026BD0" w:rsidP="00026BD0">
            <w:pPr>
              <w:numPr>
                <w:ilvl w:val="0"/>
                <w:numId w:val="48"/>
              </w:numPr>
              <w:spacing w:after="120" w:line="240" w:lineRule="auto"/>
              <w:rPr>
                <w:rFonts w:ascii="Times New Roman" w:hAnsi="Times New Roman"/>
              </w:rPr>
            </w:pPr>
            <w:r w:rsidRPr="00026BD0">
              <w:rPr>
                <w:rFonts w:ascii="Times New Roman" w:hAnsi="Times New Roman"/>
              </w:rPr>
              <w:t>vysvetlia znenie misijného príkazu,</w:t>
            </w:r>
          </w:p>
          <w:p w:rsidR="00026BD0" w:rsidRPr="00026BD0" w:rsidRDefault="00026BD0" w:rsidP="00026BD0">
            <w:pPr>
              <w:numPr>
                <w:ilvl w:val="0"/>
                <w:numId w:val="48"/>
              </w:numPr>
              <w:spacing w:after="120" w:line="240" w:lineRule="auto"/>
              <w:rPr>
                <w:rFonts w:ascii="Times New Roman" w:hAnsi="Times New Roman"/>
              </w:rPr>
            </w:pPr>
            <w:r w:rsidRPr="00026BD0">
              <w:rPr>
                <w:rFonts w:ascii="Times New Roman" w:hAnsi="Times New Roman"/>
              </w:rPr>
              <w:t>zdôvodnia,  prečo je dôležité zúčastňovať sa služieb Božích,</w:t>
            </w:r>
          </w:p>
          <w:p w:rsidR="00026BD0" w:rsidRPr="00026BD0" w:rsidRDefault="00026BD0" w:rsidP="00026BD0">
            <w:pPr>
              <w:numPr>
                <w:ilvl w:val="0"/>
                <w:numId w:val="48"/>
              </w:numPr>
              <w:spacing w:after="120" w:line="240" w:lineRule="auto"/>
              <w:rPr>
                <w:rFonts w:ascii="Times New Roman" w:hAnsi="Times New Roman"/>
              </w:rPr>
            </w:pPr>
            <w:r w:rsidRPr="00026BD0">
              <w:rPr>
                <w:rFonts w:ascii="Times New Roman" w:hAnsi="Times New Roman"/>
              </w:rPr>
              <w:t>vymenujú časti služieb Božích,</w:t>
            </w:r>
          </w:p>
          <w:p w:rsidR="00026BD0" w:rsidRPr="00026BD0" w:rsidRDefault="00026BD0" w:rsidP="00026BD0">
            <w:pPr>
              <w:numPr>
                <w:ilvl w:val="0"/>
                <w:numId w:val="48"/>
              </w:numPr>
              <w:spacing w:after="120" w:line="240" w:lineRule="auto"/>
              <w:rPr>
                <w:rFonts w:ascii="Times New Roman" w:hAnsi="Times New Roman"/>
              </w:rPr>
            </w:pPr>
            <w:r w:rsidRPr="00026BD0">
              <w:rPr>
                <w:rFonts w:ascii="Times New Roman" w:hAnsi="Times New Roman"/>
              </w:rPr>
              <w:t>ocenia odvahu a vernosť diakona Štefana,</w:t>
            </w:r>
          </w:p>
          <w:p w:rsidR="00026BD0" w:rsidRPr="00026BD0" w:rsidRDefault="00026BD0" w:rsidP="00026BD0">
            <w:pPr>
              <w:numPr>
                <w:ilvl w:val="0"/>
                <w:numId w:val="48"/>
              </w:numPr>
              <w:spacing w:after="120" w:line="240" w:lineRule="auto"/>
              <w:rPr>
                <w:rFonts w:ascii="Times New Roman" w:hAnsi="Times New Roman"/>
              </w:rPr>
            </w:pPr>
            <w:r w:rsidRPr="00026BD0">
              <w:rPr>
                <w:rFonts w:ascii="Times New Roman" w:hAnsi="Times New Roman"/>
              </w:rPr>
              <w:t>vysvetlia význam  krstu pre život kresťana,</w:t>
            </w:r>
          </w:p>
          <w:p w:rsidR="00026BD0" w:rsidRPr="00026BD0" w:rsidRDefault="00026BD0" w:rsidP="00026BD0">
            <w:pPr>
              <w:numPr>
                <w:ilvl w:val="0"/>
                <w:numId w:val="48"/>
              </w:numPr>
              <w:spacing w:after="120" w:line="240" w:lineRule="auto"/>
              <w:rPr>
                <w:rFonts w:ascii="Times New Roman" w:hAnsi="Times New Roman"/>
              </w:rPr>
            </w:pPr>
            <w:r w:rsidRPr="00026BD0">
              <w:rPr>
                <w:rFonts w:ascii="Times New Roman" w:hAnsi="Times New Roman"/>
              </w:rPr>
              <w:t xml:space="preserve">vyrozprávajú príbeh premeny </w:t>
            </w:r>
            <w:proofErr w:type="spellStart"/>
            <w:r w:rsidRPr="00026BD0">
              <w:rPr>
                <w:rFonts w:ascii="Times New Roman" w:hAnsi="Times New Roman"/>
              </w:rPr>
              <w:t>Saula</w:t>
            </w:r>
            <w:proofErr w:type="spellEnd"/>
            <w:r w:rsidRPr="00026BD0">
              <w:rPr>
                <w:rFonts w:ascii="Times New Roman" w:hAnsi="Times New Roman"/>
              </w:rPr>
              <w:t xml:space="preserve"> na Pavla,</w:t>
            </w:r>
          </w:p>
          <w:p w:rsidR="00536291" w:rsidRPr="00546D36" w:rsidRDefault="00026BD0" w:rsidP="00026BD0">
            <w:pPr>
              <w:spacing w:after="120" w:line="240" w:lineRule="auto"/>
              <w:ind w:left="360"/>
              <w:rPr>
                <w:rFonts w:ascii="Times New Roman" w:hAnsi="Times New Roman"/>
              </w:rPr>
            </w:pPr>
            <w:r w:rsidRPr="00026BD0">
              <w:rPr>
                <w:rFonts w:ascii="Times New Roman" w:hAnsi="Times New Roman"/>
              </w:rPr>
              <w:t>ocenia, že Pánu Bohu  záleží nielen na Židoch, ale na všetkých,</w:t>
            </w:r>
          </w:p>
        </w:tc>
      </w:tr>
    </w:tbl>
    <w:p w:rsidR="00536291" w:rsidRDefault="00536291" w:rsidP="00536291">
      <w:pPr>
        <w:spacing w:before="240" w:after="120"/>
        <w:rPr>
          <w:rFonts w:ascii="Times New Roman" w:hAnsi="Times New Roman"/>
          <w:b/>
          <w:color w:val="632423" w:themeColor="accent2" w:themeShade="80"/>
        </w:rPr>
      </w:pPr>
    </w:p>
    <w:p w:rsidR="00A215D5" w:rsidRDefault="00A215D5" w:rsidP="00536291">
      <w:pPr>
        <w:spacing w:before="240" w:after="120"/>
        <w:rPr>
          <w:rFonts w:ascii="Times New Roman" w:hAnsi="Times New Roman"/>
          <w:b/>
          <w:color w:val="632423" w:themeColor="accent2" w:themeShade="8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215D5" w:rsidRPr="00FB4F9B" w:rsidTr="002E7860">
        <w:tc>
          <w:tcPr>
            <w:tcW w:w="9067" w:type="dxa"/>
            <w:shd w:val="clear" w:color="auto" w:fill="C2D69B" w:themeFill="accent3" w:themeFillTint="99"/>
          </w:tcPr>
          <w:p w:rsidR="00A215D5" w:rsidRPr="00FB4F9B" w:rsidRDefault="00A215D5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A215D5" w:rsidRPr="00FB4F9B" w:rsidTr="002E7860">
        <w:tc>
          <w:tcPr>
            <w:tcW w:w="9067" w:type="dxa"/>
            <w:shd w:val="clear" w:color="auto" w:fill="auto"/>
          </w:tcPr>
          <w:p w:rsidR="00A215D5" w:rsidRPr="00FB4F9B" w:rsidRDefault="00A215D5" w:rsidP="002E78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Predmet náboženská výchova bude hodnotený slovne. Pri jeho hodnotení budeme  vychádzať z Metodického pokynu č. 22/2011 na hodnotenie žiakov základnej školy MŠ SR pod č. 2011-3121/12824:4-921 s platnosťou od 01.05.2011</w:t>
            </w:r>
          </w:p>
        </w:tc>
      </w:tr>
    </w:tbl>
    <w:p w:rsidR="00FA56DE" w:rsidRDefault="00FA56DE" w:rsidP="00F41A61">
      <w:pPr>
        <w:rPr>
          <w:rFonts w:ascii="Times New Roman" w:hAnsi="Times New Roman"/>
          <w:b/>
        </w:rPr>
      </w:pPr>
    </w:p>
    <w:p w:rsidR="00FA56DE" w:rsidRDefault="00FA56DE" w:rsidP="00F41A61">
      <w:pPr>
        <w:rPr>
          <w:rFonts w:ascii="Times New Roman" w:hAnsi="Times New Roman"/>
          <w:b/>
        </w:rPr>
      </w:pPr>
    </w:p>
    <w:p w:rsidR="00A77629" w:rsidRDefault="00A77629" w:rsidP="00F41A61">
      <w:pPr>
        <w:rPr>
          <w:rFonts w:ascii="Times New Roman" w:hAnsi="Times New Roman"/>
          <w:b/>
        </w:rPr>
      </w:pPr>
    </w:p>
    <w:p w:rsidR="00A77629" w:rsidRPr="00FB4F9B" w:rsidRDefault="00A77629" w:rsidP="00F41A61">
      <w:pPr>
        <w:rPr>
          <w:rFonts w:ascii="Times New Roman" w:hAnsi="Times New Roman"/>
          <w:b/>
        </w:rPr>
      </w:pPr>
    </w:p>
    <w:p w:rsidR="00F41A61" w:rsidRPr="00A77629" w:rsidRDefault="00A77629" w:rsidP="00A77629">
      <w:pPr>
        <w:pStyle w:val="Nadpis2"/>
        <w:rPr>
          <w:rFonts w:ascii="Times New Roman" w:hAnsi="Times New Roman" w:cs="Times New Roman"/>
          <w:color w:val="403152" w:themeColor="accent4" w:themeShade="80"/>
        </w:rPr>
      </w:pPr>
      <w:bookmarkStart w:id="18" w:name="_Toc21520522"/>
      <w:r w:rsidRPr="00A77629">
        <w:rPr>
          <w:rFonts w:ascii="Times New Roman" w:hAnsi="Times New Roman" w:cs="Times New Roman"/>
          <w:color w:val="403152" w:themeColor="accent4" w:themeShade="80"/>
        </w:rPr>
        <w:lastRenderedPageBreak/>
        <w:t xml:space="preserve">1.9 </w:t>
      </w:r>
      <w:r w:rsidR="00F41A61" w:rsidRPr="00A77629">
        <w:rPr>
          <w:rFonts w:ascii="Times New Roman" w:hAnsi="Times New Roman" w:cs="Times New Roman"/>
          <w:color w:val="403152" w:themeColor="accent4" w:themeShade="80"/>
        </w:rPr>
        <w:t>Pracovné vyučovanie</w:t>
      </w:r>
      <w:bookmarkEnd w:id="18"/>
    </w:p>
    <w:p w:rsidR="00F41A61" w:rsidRPr="00FB4F9B" w:rsidRDefault="00F41A61" w:rsidP="00F41A61">
      <w:pPr>
        <w:pStyle w:val="Odsekzoznamu"/>
        <w:ind w:left="495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41A61" w:rsidRPr="00FB4F9B" w:rsidTr="001C6A08">
        <w:tc>
          <w:tcPr>
            <w:tcW w:w="9209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PREDMET</w:t>
            </w:r>
            <w:r w:rsidR="001C6A08">
              <w:rPr>
                <w:rFonts w:ascii="Times New Roman" w:hAnsi="Times New Roman"/>
                <w:b/>
              </w:rPr>
              <w:t xml:space="preserve"> PRACOVNÉ VYUČOVANIE</w:t>
            </w: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1A61" w:rsidRPr="00FB4F9B" w:rsidTr="00F41A61">
        <w:tc>
          <w:tcPr>
            <w:tcW w:w="9062" w:type="dxa"/>
            <w:shd w:val="clear" w:color="auto" w:fill="E7E6E6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Názov predmetu: Pracovné vyučovanie</w:t>
            </w:r>
          </w:p>
        </w:tc>
      </w:tr>
      <w:tr w:rsidR="00F41A61" w:rsidRPr="00FB4F9B" w:rsidTr="001C6A08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Časový rozsah výučby spolu: </w:t>
            </w:r>
            <w:r w:rsidR="001C6A08">
              <w:rPr>
                <w:rFonts w:ascii="Times New Roman" w:hAnsi="Times New Roman"/>
                <w:b/>
              </w:rPr>
              <w:t>1 hodina týždenne, spolu 33 hodín</w:t>
            </w:r>
          </w:p>
        </w:tc>
      </w:tr>
      <w:tr w:rsidR="00F41A61" w:rsidRPr="00FB4F9B" w:rsidTr="00F41A61">
        <w:tc>
          <w:tcPr>
            <w:tcW w:w="9062" w:type="dxa"/>
            <w:shd w:val="clear" w:color="auto" w:fill="E7E6E6"/>
          </w:tcPr>
          <w:p w:rsidR="00F41A61" w:rsidRPr="00FB4F9B" w:rsidRDefault="00A77629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Ročník: tretí</w:t>
            </w:r>
          </w:p>
        </w:tc>
      </w:tr>
      <w:tr w:rsidR="00F41A61" w:rsidRPr="00FB4F9B" w:rsidTr="001C6A08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škola</w:t>
            </w:r>
            <w:r w:rsidR="001C6A08">
              <w:rPr>
                <w:rFonts w:ascii="Times New Roman" w:hAnsi="Times New Roman"/>
              </w:rPr>
              <w:t>, Námestie A. H. Škultétyho 9, Veľký Krtíš 990 01</w:t>
            </w:r>
          </w:p>
        </w:tc>
      </w:tr>
      <w:tr w:rsidR="00F41A61" w:rsidRPr="00FB4F9B" w:rsidTr="00F41A61">
        <w:tc>
          <w:tcPr>
            <w:tcW w:w="9062" w:type="dxa"/>
            <w:shd w:val="clear" w:color="auto" w:fill="E7E6E6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F41A61" w:rsidRPr="00FB4F9B" w:rsidTr="001C6A08">
        <w:tc>
          <w:tcPr>
            <w:tcW w:w="906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F41A61" w:rsidRDefault="00F41A61" w:rsidP="00F41A61">
      <w:pPr>
        <w:rPr>
          <w:rFonts w:ascii="Times New Roman" w:hAnsi="Times New Roman"/>
        </w:rPr>
      </w:pPr>
    </w:p>
    <w:p w:rsidR="00703792" w:rsidRPr="00FB4F9B" w:rsidRDefault="00703792" w:rsidP="00F41A61">
      <w:pPr>
        <w:rPr>
          <w:rFonts w:ascii="Times New Roman" w:hAnsi="Times New Roman"/>
        </w:rPr>
      </w:pPr>
    </w:p>
    <w:p w:rsidR="00F41A61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703792" w:rsidRPr="00703792" w:rsidRDefault="00703792" w:rsidP="0070379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703792">
        <w:rPr>
          <w:rFonts w:ascii="Times New Roman" w:hAnsi="Times New Roman"/>
        </w:rPr>
        <w:t>Pracovné vyučovanie na primárnom stupni vzdelávania je zamerané na široké spektrum pracovných činností a technológií založených na tvorivej tímovej spolupráci. Technickým vzdelávaním sú žiaci vedení k získaniu základných užívateľských zručností v rôznych oblastiach ľudskej činnosti. Vzdelávací obsah predmetu pracovné vyučovanie prispieva k vytváraniu životnej a profesijnej orientácie žiakov. Predmet je zameraný na rozvoj praktických pracovných zručností a doplňuje celé základné vzdelávanie o dôležitú zložku nevyhnutnú pre uplatnenie človeka v ďalšom živote a v spoločnosti.</w:t>
      </w:r>
    </w:p>
    <w:p w:rsidR="00F41A61" w:rsidRPr="00FB4F9B" w:rsidRDefault="00F41A61" w:rsidP="003B6A41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F41A61" w:rsidRPr="00FB4F9B" w:rsidRDefault="00F41A61" w:rsidP="003B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FB4F9B">
        <w:rPr>
          <w:rFonts w:ascii="Times New Roman" w:hAnsi="Times New Roman"/>
          <w:color w:val="000000"/>
          <w:sz w:val="23"/>
          <w:szCs w:val="23"/>
          <w:lang w:eastAsia="sk-SK"/>
        </w:rPr>
        <w:t xml:space="preserve">Vzdelávací štandard pre pracovné vyučovanie svojou výkonovou a obsahovou časťou predstavuje základné požiadavky na očakávané výkony žiakov a na realizáciu učebného obsahu. Škola – učiteľ môžu tieto požiadavky upravovať, konkretizovať v </w:t>
      </w:r>
      <w:proofErr w:type="spellStart"/>
      <w:r w:rsidRPr="00FB4F9B">
        <w:rPr>
          <w:rFonts w:ascii="Times New Roman" w:hAnsi="Times New Roman"/>
          <w:color w:val="000000"/>
          <w:sz w:val="23"/>
          <w:szCs w:val="23"/>
          <w:lang w:eastAsia="sk-SK"/>
        </w:rPr>
        <w:t>ŠkVP</w:t>
      </w:r>
      <w:proofErr w:type="spellEnd"/>
      <w:r w:rsidRPr="00FB4F9B">
        <w:rPr>
          <w:rFonts w:ascii="Times New Roman" w:hAnsi="Times New Roman"/>
          <w:color w:val="000000"/>
          <w:sz w:val="23"/>
          <w:szCs w:val="23"/>
          <w:lang w:eastAsia="sk-SK"/>
        </w:rPr>
        <w:t xml:space="preserve">. </w:t>
      </w:r>
    </w:p>
    <w:p w:rsidR="00F41A61" w:rsidRPr="00FB4F9B" w:rsidRDefault="00F41A61" w:rsidP="003B6A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FB4F9B">
        <w:rPr>
          <w:rFonts w:ascii="Times New Roman" w:hAnsi="Times New Roman"/>
          <w:color w:val="000000"/>
          <w:sz w:val="23"/>
          <w:szCs w:val="23"/>
          <w:lang w:eastAsia="sk-SK"/>
        </w:rPr>
        <w:t xml:space="preserve">K vymedzeným výkonom je priradený obsahový štandard, v ktorom je učivo rozdelené do ročníkov a tematických celkov. </w:t>
      </w:r>
    </w:p>
    <w:p w:rsidR="00F41A61" w:rsidRPr="003B6A41" w:rsidRDefault="00F41A61" w:rsidP="003B6A41">
      <w:pPr>
        <w:jc w:val="both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FB4F9B">
        <w:rPr>
          <w:rFonts w:ascii="Times New Roman" w:hAnsi="Times New Roman"/>
          <w:color w:val="000000"/>
          <w:sz w:val="23"/>
          <w:szCs w:val="23"/>
          <w:lang w:eastAsia="sk-SK"/>
        </w:rPr>
        <w:t>Vzdelávací štandard pre pracovné vyučovanie v 3. a 4. ročníku je koncipovaný tak, aby vytváral možnosti na tie kognitívne a psychomotorické činností žiakov, na ktoré nadväzuje nižšie stredné vzdelávanie v učebnom predmete technika. Hľadanie, skúmanie, objavovanie, manipulovanie s predmetmi, experimentovanie, konštruovanie zážitkovou formou sú základné aktivity vedúce k rozvoju praktických zručností žiakov.</w:t>
      </w:r>
    </w:p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F41A61" w:rsidRPr="00FB4F9B" w:rsidTr="001C6A08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F41A61" w:rsidRPr="00FB4F9B" w:rsidTr="001C6A08">
        <w:tc>
          <w:tcPr>
            <w:tcW w:w="53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auto"/>
          </w:tcPr>
          <w:p w:rsidR="00F41A61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sk-SK"/>
              </w:rPr>
              <w:t xml:space="preserve">Ciele, predmetové spôsobilosti vychádzajúce z kľúčových spôsobilostí. </w:t>
            </w:r>
          </w:p>
          <w:p w:rsidR="00703792" w:rsidRDefault="00703792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Žiaci:</w:t>
            </w:r>
          </w:p>
          <w:p w:rsidR="00703792" w:rsidRPr="00703792" w:rsidRDefault="00703792" w:rsidP="00026BD0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703792">
              <w:rPr>
                <w:rFonts w:ascii="Times New Roman" w:hAnsi="Times New Roman"/>
              </w:rPr>
              <w:t xml:space="preserve">rozlíšia rôzne prírodné a technické materiály a ich význam pre človeka, </w:t>
            </w:r>
          </w:p>
          <w:p w:rsidR="00703792" w:rsidRPr="00703792" w:rsidRDefault="00703792" w:rsidP="00026BD0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703792">
              <w:rPr>
                <w:rFonts w:ascii="Times New Roman" w:hAnsi="Times New Roman"/>
              </w:rPr>
              <w:t xml:space="preserve"> pochopia techniku ako nástroj na rieš</w:t>
            </w:r>
            <w:r>
              <w:rPr>
                <w:rFonts w:ascii="Times New Roman" w:hAnsi="Times New Roman"/>
              </w:rPr>
              <w:t>enie problémov reálneho života,</w:t>
            </w:r>
          </w:p>
          <w:p w:rsidR="00703792" w:rsidRPr="00703792" w:rsidRDefault="00703792" w:rsidP="00026BD0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Times New Roman" w:hAnsi="Times New Roman"/>
              </w:rPr>
              <w:t>s</w:t>
            </w:r>
            <w:r w:rsidRPr="00703792">
              <w:rPr>
                <w:rFonts w:ascii="Times New Roman" w:hAnsi="Times New Roman"/>
              </w:rPr>
              <w:t>poznajú základné vlastnosti materiálov a</w:t>
            </w:r>
            <w:r>
              <w:rPr>
                <w:rFonts w:ascii="Times New Roman" w:hAnsi="Times New Roman"/>
              </w:rPr>
              <w:t xml:space="preserve"> možnosti ich použitia v praxi,</w:t>
            </w:r>
          </w:p>
          <w:p w:rsidR="00703792" w:rsidRPr="00703792" w:rsidRDefault="00703792" w:rsidP="00026BD0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703792">
              <w:rPr>
                <w:rFonts w:ascii="Times New Roman" w:hAnsi="Times New Roman"/>
              </w:rPr>
              <w:t xml:space="preserve">získajú poznatky o pracovných činnostiach vo vybraných povolaniach a profesiách, </w:t>
            </w:r>
          </w:p>
          <w:p w:rsidR="00703792" w:rsidRPr="00703792" w:rsidRDefault="00703792" w:rsidP="00026BD0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703792">
              <w:rPr>
                <w:rFonts w:ascii="Times New Roman" w:hAnsi="Times New Roman"/>
              </w:rPr>
              <w:t>spoznajú ľudové tradície, remesl</w:t>
            </w:r>
            <w:r>
              <w:rPr>
                <w:rFonts w:ascii="Times New Roman" w:hAnsi="Times New Roman"/>
              </w:rPr>
              <w:t>á a zhotovia tradičné produkty,</w:t>
            </w:r>
          </w:p>
          <w:p w:rsidR="00703792" w:rsidRPr="00703792" w:rsidRDefault="00703792" w:rsidP="00026BD0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703792">
              <w:rPr>
                <w:rFonts w:ascii="Times New Roman" w:hAnsi="Times New Roman"/>
              </w:rPr>
              <w:t>upevnia svoje kladné morálne a vôľové vlastnosti pri riešen</w:t>
            </w:r>
            <w:r>
              <w:rPr>
                <w:rFonts w:ascii="Times New Roman" w:hAnsi="Times New Roman"/>
              </w:rPr>
              <w:t>í technických problémov,</w:t>
            </w:r>
          </w:p>
          <w:p w:rsidR="00703792" w:rsidRPr="00703792" w:rsidRDefault="00703792" w:rsidP="00026BD0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703792">
              <w:rPr>
                <w:rFonts w:ascii="Times New Roman" w:hAnsi="Times New Roman"/>
              </w:rPr>
              <w:t xml:space="preserve">pracujú a </w:t>
            </w:r>
            <w:r>
              <w:rPr>
                <w:rFonts w:ascii="Times New Roman" w:hAnsi="Times New Roman"/>
              </w:rPr>
              <w:t>riadia pracovnú činnosť v tíme,</w:t>
            </w:r>
          </w:p>
          <w:p w:rsidR="00703792" w:rsidRPr="00703792" w:rsidRDefault="00703792" w:rsidP="00026BD0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703792">
              <w:rPr>
                <w:rFonts w:ascii="Times New Roman" w:hAnsi="Times New Roman"/>
              </w:rPr>
              <w:t>narábajú s jednoduchým náradím na opracovanie materiálov bezpeč</w:t>
            </w:r>
            <w:r>
              <w:rPr>
                <w:rFonts w:ascii="Times New Roman" w:hAnsi="Times New Roman"/>
              </w:rPr>
              <w:t>ne a dodržiavajú hygienu práce,</w:t>
            </w:r>
          </w:p>
          <w:p w:rsidR="00703792" w:rsidRPr="00703792" w:rsidRDefault="00703792" w:rsidP="00026BD0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703792">
              <w:rPr>
                <w:rFonts w:ascii="Times New Roman" w:hAnsi="Times New Roman"/>
              </w:rPr>
              <w:t xml:space="preserve">navrhujú vlastnú predstavu pri konštruovaní jednoduchých statických a pohyblivých </w:t>
            </w:r>
            <w:r w:rsidRPr="00703792">
              <w:rPr>
                <w:rFonts w:ascii="Times New Roman" w:hAnsi="Times New Roman"/>
              </w:rPr>
              <w:lastRenderedPageBreak/>
              <w:t>modelo</w:t>
            </w:r>
            <w:r>
              <w:rPr>
                <w:rFonts w:ascii="Times New Roman" w:hAnsi="Times New Roman"/>
              </w:rPr>
              <w:t>v,</w:t>
            </w:r>
          </w:p>
          <w:p w:rsidR="00703792" w:rsidRPr="00703792" w:rsidRDefault="00703792" w:rsidP="00026BD0">
            <w:pPr>
              <w:pStyle w:val="Odsekzoznamu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703792">
              <w:rPr>
                <w:rFonts w:ascii="Times New Roman" w:hAnsi="Times New Roman"/>
              </w:rPr>
              <w:t>poznajú zásady stolovania a prípravy jednoduchých pokrmov.</w:t>
            </w:r>
          </w:p>
          <w:p w:rsidR="00703792" w:rsidRPr="00703792" w:rsidRDefault="00703792" w:rsidP="00703792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Pri vymedzení cieľov primárneho vzdelávania pre oblasť Človek a technika vychádzame zo všeobecných požiadaviek vedecko-technickej gramotnosti i zo všeobecných cieľov primárneho vzdelávania. V tejto vzdelávacej oblasti môžeme uvažovať z hľadiska troch navzájom prepojených komponentov: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1. výchova vzťahu k technike (hodnoty, postoje),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2. výchova o technike </w:t>
            </w:r>
            <w:r w:rsidRPr="00FB4F9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sk-SK"/>
              </w:rPr>
              <w:t>(</w:t>
            </w: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vedomosti),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3. výchova prostredníctvom techniky (skúsenosti, pracovné činnosti, zručnosti).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Základný vzťahový rámec pre určenie cieľov elementárneho vzdelávania oblasti Človek a svet práce vychádza z uvedených komponentov: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sk-SK"/>
              </w:rPr>
              <w:t>V rovine hodnôt a postojov smeruje k</w:t>
            </w: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: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poňatiu úlohy techniky v spoločnosti,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uvedomenia si toho, ako technika ovplyvňuje náš život v rôznych životných situáciách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bipolárnemu vnímanie techniky (technika môže pomáhať, ale aj ohrozovať zdravie život),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rozvíjaniu mravného vedomia a konania v súvislosti s využitím techniky,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rozvíjaniu osobnostných vlastností,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uplatňovaniu tvorivosti a vlastných nápadov,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vytváraniu postojov k hodnotám vo vzťahu k práci človeka,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zodpovednosť za kvalitu svojich i spoločných výsledkov práce,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rozvoju morálnych a vôľových vlastností 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rozvoju asertivity pri presadzovaní vlastných názorov, postojov a citov,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rozvoju autonómnej pozície človeka (sebarealizácie, sebadôvery, sebavzdelávania ...).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sk-SK"/>
              </w:rPr>
              <w:t xml:space="preserve">V rovine vedomostí smeruje k: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porozumeniu základným technickým problémom v kľúčových oblastiach techniky na veku primeranej úrovni,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poznaniu základných životných potrieb rastlín v rámci pestovateľských prác,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poznaniu základnej techniky v domácnosti a bezpečnej manipulácii s ňou. </w:t>
            </w:r>
          </w:p>
          <w:p w:rsidR="003B6A41" w:rsidRPr="00FB4F9B" w:rsidRDefault="003B6A4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eastAsia="sk-SK"/>
              </w:rPr>
              <w:t xml:space="preserve">V rovine pracovných činností a zručností smeruje k: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získavaniu pracovných skúseností a zručností v kľúčových oblastiach techniky,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spôsobilosti kriticky používať informačné a komunikačné technické prostriedky,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získaniu pracovných zručnosti pri opracovaní technických materiálov,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spôsobilosti v oblasti konštruovania počnúc plánovaním až po prezentáciu produktu,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osvojenia si bezpečného využívanie techniky v domácnosti,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pestovaniu a ošetrovaniu základných druhov rastlín,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získavaniu všeobecne využiteľných pracovných skúseností,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využívaniu vhodných pracovných prostriedkov v bežnom živote,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naučeniu sa pracovať v tíme,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poznaniu pravidiel bezpečnosti práce a k schopnosti poskytnúť pomoc pri úraze.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Vzdelávanie v tejto oblasti smeruje k vytváraniu a rozvíjaniu kľúčových kompetencií žiakov tým, že vede žiakov k: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pozitívnemu vzťahu k práci a k zodpovednosti za kvalitu svojich i spoločných výsledkov práce,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osvojení základných pracovných zručností a návykov z rôznych pracovných oblastiach, k organizácii a plánovaniu práce a k používaniu vhodných nástrojov, náradia a pomôcok pri práci i v bežnom živote,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lastRenderedPageBreak/>
              <w:t xml:space="preserve">- vytrvalosti a sústavnosti pri plnení zadaných úloh, k uplatňovaniu tvorivosti a vlastných nápadov pri pracovnej činnosti a k vynakladaniu úsilia na dosiahnutie kvalitného výsledku,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autentickému a objektívnemu poznávaniu okolitého sveta, k potrebnej sebadôvere, k novému postoju a hodnotám vo vzťahu k práci človeka, technike a životnému prostrediu,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chápaniu práce a pracovnej činnosti ako príležitosti k sebarealizácii, sebavzdelávania a k rozvíjaniu podnikateľského myslenia,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orientácii v rôznych oboroch ľudskej činnosti, formách fyzickej a duševnej práce a osvojeniu potrebných poznatkov a zručností významných pre možnosť uplatnenie, pre voľbu vlastného profesijného zamerania a pre ďalšiu životnú a profesijnú orientáciu,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k schopnosti bezpečne sa správať v doprave a na komunikáciách, </w:t>
            </w:r>
          </w:p>
          <w:p w:rsidR="00F41A61" w:rsidRPr="00FB4F9B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</w:pPr>
            <w:r w:rsidRPr="00FB4F9B">
              <w:rPr>
                <w:rFonts w:ascii="Times New Roman" w:hAnsi="Times New Roman"/>
                <w:color w:val="000000"/>
                <w:sz w:val="23"/>
                <w:szCs w:val="23"/>
                <w:lang w:eastAsia="sk-SK"/>
              </w:rPr>
              <w:t xml:space="preserve">- k rešpektovaniu environmentálnych hodnôt a chápaniu recyklácie materiálov a produktov. </w:t>
            </w:r>
          </w:p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41A61" w:rsidRPr="00FB4F9B" w:rsidRDefault="00F41A61" w:rsidP="00F41A6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20"/>
      </w:tblGrid>
      <w:tr w:rsidR="00F41A61" w:rsidRPr="00FB4F9B" w:rsidTr="001C6A08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F41A61" w:rsidRPr="00FB4F9B" w:rsidTr="001C6A08">
        <w:tc>
          <w:tcPr>
            <w:tcW w:w="53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shd w:val="clear" w:color="auto" w:fill="FFFFFF"/>
          </w:tcPr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1C6A08">
              <w:rPr>
                <w:rFonts w:ascii="Times New Roman" w:hAnsi="Times New Roman" w:cs="Times New Roman"/>
                <w:b/>
              </w:rPr>
              <w:t xml:space="preserve">Kognitívny: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>poznávanie vlastnosti, tvarov materiálov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>rozvoj pozitívneho vzťahu žiaka k technike a technickým zariadením, chápať ju ako pomocníka človeka ,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>zdravá výživa, jej zásady, správne stolovanie,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 xml:space="preserve">človek ako spoločenský tvor aj súčasť prírody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 xml:space="preserve">ochrana životného prostredia, prebúdzať zmysel pre ľudové tradície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  <w:b/>
              </w:rPr>
            </w:pPr>
            <w:r w:rsidRPr="001C6A08">
              <w:rPr>
                <w:rFonts w:ascii="Times New Roman" w:hAnsi="Times New Roman" w:cs="Times New Roman"/>
                <w:b/>
              </w:rPr>
              <w:t xml:space="preserve">Afektívny: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 xml:space="preserve">interpersonálne spôsobilosti prostredníctvom technických činnosti realizovaných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 xml:space="preserve">samostatne i v kolektíve, plánovanie, organizovanie, navrhovanie technického objektu,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 xml:space="preserve">rozvíjať predstavivosť, tvorivosť, človek súčasť prírody, skrášľovanie životného prostredia ,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 xml:space="preserve">prebúdzať zmysel pre ľudové umenie, výtvarný rytmus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 xml:space="preserve">Psychomotorický: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 xml:space="preserve">praktické činnosti, skúmanie vlastnosti, oddeľovanie, spájanie, skladanie, maľovanie, rozvíjať základné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 xml:space="preserve">činnosti, zručnosti, bezpečnosť pri práci,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  <w:r w:rsidRPr="001C6A08">
              <w:rPr>
                <w:rFonts w:ascii="Times New Roman" w:hAnsi="Times New Roman" w:cs="Times New Roman"/>
              </w:rPr>
              <w:t xml:space="preserve">rozvíjať praktické činnosti pri príprave jednoduchého pokrmu,poznávanie a pestovanie rastlín, pestovanie rastlín, pozorovanie, vedieť vyvážene umiestniť na ploche obrazové prvky, rozvoj kreativity, tvorivá práca </w:t>
            </w:r>
          </w:p>
          <w:p w:rsidR="00F41A61" w:rsidRPr="001C6A08" w:rsidRDefault="00F41A61" w:rsidP="001C6A08">
            <w:pPr>
              <w:pStyle w:val="Bezriadkovania"/>
              <w:rPr>
                <w:rFonts w:ascii="Times New Roman" w:hAnsi="Times New Roman" w:cs="Times New Roman"/>
              </w:rPr>
            </w:pPr>
          </w:p>
          <w:p w:rsidR="00F41A61" w:rsidRPr="00FB4F9B" w:rsidRDefault="00F41A61" w:rsidP="00F41A61">
            <w:pPr>
              <w:pStyle w:val="Default"/>
              <w:jc w:val="both"/>
              <w:rPr>
                <w:sz w:val="18"/>
                <w:szCs w:val="18"/>
              </w:rPr>
            </w:pPr>
          </w:p>
        </w:tc>
      </w:tr>
    </w:tbl>
    <w:p w:rsidR="00F41A61" w:rsidRPr="00FB4F9B" w:rsidRDefault="00F41A61" w:rsidP="00F41A61">
      <w:pPr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24"/>
        <w:gridCol w:w="1407"/>
      </w:tblGrid>
      <w:tr w:rsidR="00F41A61" w:rsidRPr="00FB4F9B" w:rsidTr="003B6A41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Tematické celky</w:t>
            </w:r>
          </w:p>
        </w:tc>
        <w:tc>
          <w:tcPr>
            <w:tcW w:w="140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F41A61" w:rsidRPr="00FB4F9B" w:rsidTr="00EB4CDF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124" w:type="dxa"/>
          </w:tcPr>
          <w:p w:rsidR="00F41A61" w:rsidRPr="00EB4CDF" w:rsidRDefault="00703792" w:rsidP="00EB4CDF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Človek a práca</w:t>
            </w:r>
          </w:p>
        </w:tc>
        <w:tc>
          <w:tcPr>
            <w:tcW w:w="1407" w:type="dxa"/>
          </w:tcPr>
          <w:p w:rsidR="00F41A61" w:rsidRPr="001C6A08" w:rsidRDefault="00F41A61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6A08">
              <w:rPr>
                <w:rFonts w:ascii="Times New Roman" w:hAnsi="Times New Roman"/>
                <w:b/>
              </w:rPr>
              <w:t>6</w:t>
            </w:r>
          </w:p>
        </w:tc>
      </w:tr>
      <w:tr w:rsidR="00F41A61" w:rsidRPr="00FB4F9B" w:rsidTr="00EB4CDF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124" w:type="dxa"/>
          </w:tcPr>
          <w:p w:rsidR="00F41A61" w:rsidRPr="00EB4CDF" w:rsidRDefault="00703792" w:rsidP="00EB4CDF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Tvorivé využitie technických materiálov</w:t>
            </w:r>
          </w:p>
        </w:tc>
        <w:tc>
          <w:tcPr>
            <w:tcW w:w="1407" w:type="dxa"/>
          </w:tcPr>
          <w:p w:rsidR="00F41A61" w:rsidRPr="001C6A08" w:rsidRDefault="00F41A61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6A08">
              <w:rPr>
                <w:rFonts w:ascii="Times New Roman" w:hAnsi="Times New Roman"/>
                <w:b/>
              </w:rPr>
              <w:t>11</w:t>
            </w:r>
          </w:p>
        </w:tc>
      </w:tr>
      <w:tr w:rsidR="00F41A61" w:rsidRPr="00FB4F9B" w:rsidTr="00EB4CDF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124" w:type="dxa"/>
          </w:tcPr>
          <w:p w:rsidR="00F41A61" w:rsidRPr="00EB4CDF" w:rsidRDefault="00703792" w:rsidP="00EB4CDF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Základy konštruovania</w:t>
            </w:r>
          </w:p>
        </w:tc>
        <w:tc>
          <w:tcPr>
            <w:tcW w:w="1407" w:type="dxa"/>
          </w:tcPr>
          <w:p w:rsidR="00F41A61" w:rsidRPr="001C6A08" w:rsidRDefault="00F41A61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6A08">
              <w:rPr>
                <w:rFonts w:ascii="Times New Roman" w:hAnsi="Times New Roman"/>
                <w:b/>
              </w:rPr>
              <w:t>3</w:t>
            </w:r>
          </w:p>
        </w:tc>
      </w:tr>
      <w:tr w:rsidR="00F41A61" w:rsidRPr="00FB4F9B" w:rsidTr="00EB4CDF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7124" w:type="dxa"/>
          </w:tcPr>
          <w:p w:rsidR="00F41A61" w:rsidRPr="001C6A08" w:rsidRDefault="00703792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Stravovanie a príprava pokrmov</w:t>
            </w:r>
          </w:p>
        </w:tc>
        <w:tc>
          <w:tcPr>
            <w:tcW w:w="1407" w:type="dxa"/>
          </w:tcPr>
          <w:p w:rsidR="00F41A61" w:rsidRPr="001C6A08" w:rsidRDefault="00F41A61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6A08">
              <w:rPr>
                <w:rFonts w:ascii="Times New Roman" w:hAnsi="Times New Roman"/>
                <w:b/>
              </w:rPr>
              <w:t>10</w:t>
            </w:r>
          </w:p>
        </w:tc>
      </w:tr>
      <w:tr w:rsidR="00F41A61" w:rsidRPr="00FB4F9B" w:rsidTr="00EB4CDF">
        <w:tc>
          <w:tcPr>
            <w:tcW w:w="56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124" w:type="dxa"/>
          </w:tcPr>
          <w:p w:rsidR="00F41A61" w:rsidRPr="00EB4CDF" w:rsidRDefault="00F41A61" w:rsidP="00F41A61">
            <w:pPr>
              <w:pStyle w:val="Default"/>
              <w:rPr>
                <w:sz w:val="22"/>
                <w:szCs w:val="22"/>
              </w:rPr>
            </w:pPr>
            <w:r w:rsidRPr="001C6A08">
              <w:rPr>
                <w:bCs/>
                <w:sz w:val="22"/>
                <w:szCs w:val="22"/>
              </w:rPr>
              <w:t xml:space="preserve">Ľudové tradície a remeslá </w:t>
            </w:r>
          </w:p>
        </w:tc>
        <w:tc>
          <w:tcPr>
            <w:tcW w:w="1407" w:type="dxa"/>
          </w:tcPr>
          <w:p w:rsidR="00F41A61" w:rsidRPr="001C6A08" w:rsidRDefault="00F41A61" w:rsidP="00F41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C6A08">
              <w:rPr>
                <w:rFonts w:ascii="Times New Roman" w:hAnsi="Times New Roman"/>
                <w:b/>
              </w:rPr>
              <w:t>3</w:t>
            </w:r>
          </w:p>
        </w:tc>
      </w:tr>
    </w:tbl>
    <w:p w:rsidR="00F41A61" w:rsidRPr="00FB4F9B" w:rsidRDefault="00F41A61" w:rsidP="00F41A61">
      <w:pPr>
        <w:spacing w:after="0"/>
        <w:rPr>
          <w:rFonts w:ascii="Times New Roman" w:hAnsi="Times New Roman"/>
          <w:b/>
        </w:rPr>
      </w:pPr>
    </w:p>
    <w:p w:rsidR="00F41A61" w:rsidRDefault="00F41A61" w:rsidP="00F41A61">
      <w:pPr>
        <w:spacing w:after="0"/>
        <w:rPr>
          <w:rFonts w:ascii="Times New Roman" w:hAnsi="Times New Roman"/>
          <w:b/>
        </w:rPr>
      </w:pPr>
    </w:p>
    <w:p w:rsidR="00026BD0" w:rsidRDefault="00026BD0" w:rsidP="00F41A61">
      <w:pPr>
        <w:spacing w:after="0"/>
        <w:rPr>
          <w:rFonts w:ascii="Times New Roman" w:hAnsi="Times New Roman"/>
          <w:b/>
        </w:rPr>
      </w:pPr>
    </w:p>
    <w:p w:rsidR="00026BD0" w:rsidRDefault="00026BD0" w:rsidP="00F41A61">
      <w:pPr>
        <w:spacing w:after="0"/>
        <w:rPr>
          <w:rFonts w:ascii="Times New Roman" w:hAnsi="Times New Roman"/>
          <w:b/>
        </w:rPr>
      </w:pPr>
    </w:p>
    <w:p w:rsidR="00026BD0" w:rsidRDefault="00026BD0" w:rsidP="00F41A61">
      <w:pPr>
        <w:spacing w:after="0"/>
        <w:rPr>
          <w:rFonts w:ascii="Times New Roman" w:hAnsi="Times New Roman"/>
          <w:b/>
        </w:rPr>
      </w:pPr>
    </w:p>
    <w:p w:rsidR="00026BD0" w:rsidRDefault="00026BD0" w:rsidP="00F41A61">
      <w:pPr>
        <w:spacing w:after="0"/>
        <w:rPr>
          <w:rFonts w:ascii="Times New Roman" w:hAnsi="Times New Roman"/>
          <w:b/>
        </w:rPr>
      </w:pPr>
    </w:p>
    <w:p w:rsidR="00026BD0" w:rsidRDefault="00026BD0" w:rsidP="00F41A61">
      <w:pPr>
        <w:spacing w:after="0"/>
        <w:rPr>
          <w:rFonts w:ascii="Times New Roman" w:hAnsi="Times New Roman"/>
          <w:b/>
        </w:rPr>
      </w:pPr>
    </w:p>
    <w:p w:rsidR="00A77629" w:rsidRPr="00FB4F9B" w:rsidRDefault="00A77629" w:rsidP="00F41A61">
      <w:pPr>
        <w:spacing w:after="0"/>
        <w:rPr>
          <w:rFonts w:ascii="Times New Roman" w:hAnsi="Times New Roman"/>
          <w:b/>
        </w:rPr>
      </w:pPr>
    </w:p>
    <w:p w:rsidR="00F41A61" w:rsidRPr="00FB4F9B" w:rsidRDefault="00F41A61" w:rsidP="00F41A6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lastRenderedPageBreak/>
        <w:t>Stratégie  vyučovania: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359"/>
        <w:gridCol w:w="1842"/>
      </w:tblGrid>
      <w:tr w:rsidR="00F41A61" w:rsidRPr="00FB4F9B" w:rsidTr="00623D84">
        <w:tc>
          <w:tcPr>
            <w:tcW w:w="166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359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84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41A61" w:rsidRPr="00FB4F9B" w:rsidTr="00623D84">
        <w:tc>
          <w:tcPr>
            <w:tcW w:w="1668" w:type="dxa"/>
            <w:shd w:val="clear" w:color="auto" w:fill="C2D69B" w:themeFill="accent3" w:themeFillTint="99"/>
          </w:tcPr>
          <w:p w:rsidR="00F41A61" w:rsidRPr="00EB4CDF" w:rsidRDefault="002544A7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Človek a práca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FFFFFF"/>
          </w:tcPr>
          <w:p w:rsidR="00F41A61" w:rsidRPr="00EB4CDF" w:rsidRDefault="002544A7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Povolanie, práca, BOZP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2544A7" w:rsidRDefault="002544A7" w:rsidP="002544A7">
            <w:pPr>
              <w:pStyle w:val="Default"/>
              <w:rPr>
                <w:sz w:val="22"/>
                <w:szCs w:val="22"/>
              </w:rPr>
            </w:pPr>
            <w:r w:rsidRPr="002544A7">
              <w:rPr>
                <w:sz w:val="22"/>
                <w:szCs w:val="22"/>
              </w:rPr>
              <w:t xml:space="preserve">učenie, povolanie, práca; </w:t>
            </w:r>
          </w:p>
          <w:p w:rsidR="002544A7" w:rsidRDefault="002544A7" w:rsidP="002544A7">
            <w:pPr>
              <w:pStyle w:val="Default"/>
              <w:rPr>
                <w:sz w:val="22"/>
                <w:szCs w:val="22"/>
              </w:rPr>
            </w:pPr>
          </w:p>
          <w:p w:rsidR="002544A7" w:rsidRDefault="002544A7" w:rsidP="002544A7">
            <w:pPr>
              <w:pStyle w:val="Default"/>
              <w:rPr>
                <w:sz w:val="22"/>
                <w:szCs w:val="22"/>
              </w:rPr>
            </w:pPr>
          </w:p>
          <w:p w:rsidR="002544A7" w:rsidRDefault="002544A7" w:rsidP="002544A7">
            <w:pPr>
              <w:pStyle w:val="Default"/>
              <w:rPr>
                <w:sz w:val="22"/>
                <w:szCs w:val="22"/>
              </w:rPr>
            </w:pPr>
          </w:p>
          <w:p w:rsidR="00F41A61" w:rsidRPr="002544A7" w:rsidRDefault="002544A7" w:rsidP="002544A7">
            <w:pPr>
              <w:pStyle w:val="Default"/>
              <w:rPr>
                <w:sz w:val="22"/>
                <w:szCs w:val="22"/>
              </w:rPr>
            </w:pPr>
            <w:r w:rsidRPr="002544A7">
              <w:rPr>
                <w:sz w:val="22"/>
                <w:szCs w:val="22"/>
              </w:rPr>
              <w:t>význam učenia sa k príprave na budúce povolanie,</w:t>
            </w:r>
          </w:p>
          <w:p w:rsidR="002544A7" w:rsidRDefault="002544A7" w:rsidP="002544A7">
            <w:pPr>
              <w:pStyle w:val="Default"/>
              <w:rPr>
                <w:sz w:val="22"/>
                <w:szCs w:val="22"/>
              </w:rPr>
            </w:pPr>
          </w:p>
          <w:p w:rsidR="002544A7" w:rsidRDefault="002544A7" w:rsidP="002544A7">
            <w:pPr>
              <w:pStyle w:val="Default"/>
              <w:rPr>
                <w:sz w:val="22"/>
                <w:szCs w:val="22"/>
              </w:rPr>
            </w:pPr>
          </w:p>
          <w:p w:rsidR="002544A7" w:rsidRDefault="002544A7" w:rsidP="002544A7">
            <w:pPr>
              <w:pStyle w:val="Default"/>
              <w:rPr>
                <w:sz w:val="22"/>
                <w:szCs w:val="22"/>
              </w:rPr>
            </w:pPr>
          </w:p>
          <w:p w:rsidR="002544A7" w:rsidRDefault="002544A7" w:rsidP="002544A7">
            <w:pPr>
              <w:pStyle w:val="Default"/>
              <w:rPr>
                <w:sz w:val="22"/>
                <w:szCs w:val="22"/>
              </w:rPr>
            </w:pPr>
          </w:p>
          <w:p w:rsidR="002544A7" w:rsidRPr="002544A7" w:rsidRDefault="002544A7" w:rsidP="002544A7">
            <w:pPr>
              <w:pStyle w:val="Default"/>
              <w:rPr>
                <w:sz w:val="22"/>
                <w:szCs w:val="22"/>
              </w:rPr>
            </w:pPr>
          </w:p>
          <w:p w:rsidR="002544A7" w:rsidRPr="002544A7" w:rsidRDefault="002544A7" w:rsidP="002544A7">
            <w:pPr>
              <w:pStyle w:val="Default"/>
              <w:rPr>
                <w:sz w:val="22"/>
                <w:szCs w:val="22"/>
              </w:rPr>
            </w:pPr>
            <w:r w:rsidRPr="002544A7">
              <w:rPr>
                <w:sz w:val="22"/>
                <w:szCs w:val="22"/>
              </w:rPr>
              <w:t>BOZP, hygiena, pracovný a organizačný poriadok výrobné zariadenie, stavba</w:t>
            </w:r>
          </w:p>
        </w:tc>
        <w:tc>
          <w:tcPr>
            <w:tcW w:w="1417" w:type="dxa"/>
          </w:tcPr>
          <w:p w:rsidR="00F41A61" w:rsidRPr="00EB4CDF" w:rsidRDefault="00F41A61" w:rsidP="002544A7">
            <w:pPr>
              <w:autoSpaceDE w:val="0"/>
              <w:autoSpaceDN w:val="0"/>
              <w:adjustRightInd w:val="0"/>
              <w:spacing w:after="27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>zážitkové učenie,</w:t>
            </w:r>
          </w:p>
          <w:p w:rsidR="00F41A61" w:rsidRPr="00EB4CDF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F41A61" w:rsidRPr="00EB4CDF" w:rsidRDefault="00F41A61" w:rsidP="00F41A61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F41A61" w:rsidRDefault="00F41A61" w:rsidP="00F41A61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2544A7" w:rsidRPr="00EB4CDF" w:rsidRDefault="002544A7" w:rsidP="00F41A61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F41A61" w:rsidRPr="00EB4CDF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motivačná demonštrácia </w:t>
            </w:r>
          </w:p>
          <w:p w:rsidR="00F41A61" w:rsidRPr="00EB4CDF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F41A61" w:rsidRPr="00EB4CDF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F41A61" w:rsidRPr="00EB4CDF" w:rsidRDefault="00F41A61" w:rsidP="00F41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F41A61" w:rsidRPr="00EB4CDF" w:rsidRDefault="00F41A61" w:rsidP="00F41A61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motivačné rozprávanie, </w:t>
            </w:r>
          </w:p>
          <w:p w:rsidR="00F41A61" w:rsidRPr="00EB4CDF" w:rsidRDefault="00F41A61" w:rsidP="00F41A61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 w:rsidRPr="00EB4CDF">
              <w:rPr>
                <w:rFonts w:ascii="Times New Roman" w:hAnsi="Times New Roman"/>
                <w:color w:val="000000"/>
                <w:lang w:eastAsia="sk-SK"/>
              </w:rPr>
              <w:t xml:space="preserve">- motivačný rozhovor, </w:t>
            </w:r>
          </w:p>
          <w:p w:rsidR="00F41A61" w:rsidRPr="002544A7" w:rsidRDefault="002544A7" w:rsidP="002544A7">
            <w:pPr>
              <w:autoSpaceDE w:val="0"/>
              <w:autoSpaceDN w:val="0"/>
              <w:adjustRightInd w:val="0"/>
              <w:spacing w:after="28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- motivačná demonštrácia</w:t>
            </w:r>
          </w:p>
        </w:tc>
        <w:tc>
          <w:tcPr>
            <w:tcW w:w="1359" w:type="dxa"/>
          </w:tcPr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Individuálne, vo dvojiciach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 xml:space="preserve">Skupinová forma – vo dvojiciach, 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Individuálna skupinová práca</w:t>
            </w: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2544A7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1A61" w:rsidRPr="002544A7" w:rsidRDefault="002544A7" w:rsidP="00F41A61">
            <w:pPr>
              <w:pStyle w:val="Default"/>
              <w:rPr>
                <w:b/>
                <w:sz w:val="22"/>
                <w:szCs w:val="22"/>
              </w:rPr>
            </w:pPr>
            <w:r w:rsidRPr="002544A7">
              <w:rPr>
                <w:b/>
                <w:sz w:val="22"/>
                <w:szCs w:val="22"/>
              </w:rPr>
              <w:t>Žiak na konci 3.ročníka vie:</w:t>
            </w:r>
          </w:p>
          <w:p w:rsidR="00F41A61" w:rsidRPr="002544A7" w:rsidRDefault="002544A7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544A7">
              <w:rPr>
                <w:rFonts w:ascii="Times New Roman" w:hAnsi="Times New Roman"/>
                <w:b/>
              </w:rPr>
              <w:t>zdôvodniť</w:t>
            </w:r>
            <w:r w:rsidRPr="002544A7">
              <w:rPr>
                <w:rFonts w:ascii="Times New Roman" w:hAnsi="Times New Roman"/>
              </w:rPr>
              <w:t xml:space="preserve"> význam práce pre človeka,</w:t>
            </w:r>
          </w:p>
          <w:p w:rsidR="002544A7" w:rsidRPr="002544A7" w:rsidRDefault="002544A7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544A7">
              <w:rPr>
                <w:rFonts w:ascii="Times New Roman" w:hAnsi="Times New Roman"/>
              </w:rPr>
              <w:t xml:space="preserve">- </w:t>
            </w:r>
            <w:r w:rsidRPr="002544A7">
              <w:rPr>
                <w:rFonts w:ascii="Times New Roman" w:hAnsi="Times New Roman"/>
                <w:b/>
              </w:rPr>
              <w:t xml:space="preserve">vysvetliť </w:t>
            </w:r>
            <w:r w:rsidRPr="002544A7">
              <w:rPr>
                <w:rFonts w:ascii="Times New Roman" w:hAnsi="Times New Roman"/>
              </w:rPr>
              <w:t>význam učenia sa k príprave na budúce povolanie,</w:t>
            </w:r>
          </w:p>
          <w:p w:rsidR="002544A7" w:rsidRPr="002544A7" w:rsidRDefault="002544A7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544A7">
              <w:rPr>
                <w:rFonts w:ascii="Times New Roman" w:hAnsi="Times New Roman"/>
              </w:rPr>
              <w:t xml:space="preserve">- </w:t>
            </w:r>
            <w:r w:rsidRPr="002544A7">
              <w:rPr>
                <w:rFonts w:ascii="Times New Roman" w:hAnsi="Times New Roman"/>
                <w:b/>
              </w:rPr>
              <w:t>informovať</w:t>
            </w:r>
            <w:r w:rsidRPr="002544A7">
              <w:rPr>
                <w:rFonts w:ascii="Times New Roman" w:hAnsi="Times New Roman"/>
              </w:rPr>
              <w:t xml:space="preserve"> o rôznych povolaniach z okolia, v ktorom žijú,</w:t>
            </w:r>
          </w:p>
          <w:p w:rsidR="002544A7" w:rsidRPr="002544A7" w:rsidRDefault="002544A7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544A7">
              <w:rPr>
                <w:rFonts w:ascii="Times New Roman" w:hAnsi="Times New Roman"/>
              </w:rPr>
              <w:t xml:space="preserve">- </w:t>
            </w:r>
            <w:r w:rsidRPr="002544A7">
              <w:rPr>
                <w:rFonts w:ascii="Times New Roman" w:hAnsi="Times New Roman"/>
                <w:b/>
              </w:rPr>
              <w:t>uviesť</w:t>
            </w:r>
            <w:r w:rsidRPr="002544A7">
              <w:rPr>
                <w:rFonts w:ascii="Times New Roman" w:hAnsi="Times New Roman"/>
              </w:rPr>
              <w:t xml:space="preserve"> klady a zápory vplyvu techniky na prácu človeka,</w:t>
            </w:r>
          </w:p>
          <w:p w:rsidR="002544A7" w:rsidRPr="00EB4CDF" w:rsidRDefault="002544A7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2544A7">
              <w:rPr>
                <w:rFonts w:ascii="Times New Roman" w:hAnsi="Times New Roman"/>
              </w:rPr>
              <w:t xml:space="preserve">- </w:t>
            </w:r>
            <w:r w:rsidRPr="002544A7">
              <w:rPr>
                <w:rFonts w:ascii="Times New Roman" w:hAnsi="Times New Roman"/>
                <w:b/>
              </w:rPr>
              <w:t>diskutovať</w:t>
            </w:r>
            <w:r w:rsidRPr="002544A7">
              <w:rPr>
                <w:rFonts w:ascii="Times New Roman" w:hAnsi="Times New Roman"/>
              </w:rPr>
              <w:t xml:space="preserve"> o poznatkoch získaných na exkurzii</w:t>
            </w:r>
          </w:p>
        </w:tc>
      </w:tr>
      <w:tr w:rsidR="00F41A61" w:rsidRPr="00FB4F9B" w:rsidTr="00623D84">
        <w:tc>
          <w:tcPr>
            <w:tcW w:w="1668" w:type="dxa"/>
            <w:shd w:val="clear" w:color="auto" w:fill="C2D69B" w:themeFill="accent3" w:themeFillTint="99"/>
          </w:tcPr>
          <w:p w:rsidR="00F41A61" w:rsidRPr="00EB4CDF" w:rsidRDefault="002544A7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Tvorivé využitie technických materiálov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417" w:type="dxa"/>
            <w:shd w:val="clear" w:color="auto" w:fill="FFFFFF"/>
          </w:tcPr>
          <w:p w:rsidR="00F41A61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Materiál: odpadový, technický</w:t>
            </w:r>
          </w:p>
          <w:p w:rsid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Papier a kartón</w:t>
            </w:r>
          </w:p>
          <w:p w:rsid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Textil</w:t>
            </w:r>
          </w:p>
          <w:p w:rsidR="001D0FA2" w:rsidRPr="00EB4CDF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F41A61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1D0FA2">
              <w:rPr>
                <w:rFonts w:ascii="Times New Roman" w:hAnsi="Times New Roman"/>
              </w:rPr>
              <w:t>Odpadový prírodný a technický materiál</w:t>
            </w: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1D0FA2">
              <w:rPr>
                <w:rFonts w:ascii="Times New Roman" w:hAnsi="Times New Roman"/>
              </w:rPr>
              <w:t>lastnosti a druhotné využitie odpadového materiálu, triedenie odpadu</w:t>
            </w:r>
          </w:p>
          <w:p w:rsid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1D0FA2">
              <w:rPr>
                <w:rFonts w:ascii="Times New Roman" w:hAnsi="Times New Roman"/>
              </w:rPr>
              <w:t>Pokus na rozložiteľnosť drobných materiálov</w:t>
            </w: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1D0FA2">
              <w:rPr>
                <w:rFonts w:ascii="Times New Roman" w:hAnsi="Times New Roman"/>
              </w:rPr>
              <w:t>výrobky: z téglikov, zo škatuliek, z drôtu, a pod.</w:t>
            </w: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1D0FA2">
              <w:rPr>
                <w:rFonts w:ascii="Times New Roman" w:hAnsi="Times New Roman"/>
              </w:rPr>
              <w:t>papier a kartón, vlastnosti a použitie, základné suroviny na výrobu papiera</w:t>
            </w: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1D0FA2">
              <w:rPr>
                <w:rFonts w:ascii="Times New Roman" w:hAnsi="Times New Roman"/>
              </w:rPr>
              <w:t>strihanie, trhanie, skladanie, lepenie</w:t>
            </w: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1D0FA2">
              <w:rPr>
                <w:rFonts w:ascii="Times New Roman" w:hAnsi="Times New Roman"/>
              </w:rPr>
              <w:t xml:space="preserve">ýrobky: priestorové a kruhové vystrihovačky, </w:t>
            </w:r>
            <w:proofErr w:type="spellStart"/>
            <w:r w:rsidRPr="001D0FA2">
              <w:rPr>
                <w:rFonts w:ascii="Times New Roman" w:hAnsi="Times New Roman"/>
              </w:rPr>
              <w:t>origami</w:t>
            </w:r>
            <w:proofErr w:type="spellEnd"/>
            <w:r w:rsidRPr="001D0FA2">
              <w:rPr>
                <w:rFonts w:ascii="Times New Roman" w:hAnsi="Times New Roman"/>
              </w:rPr>
              <w:t>, obaly na knihy a darčeky, koláž z kartónu,</w:t>
            </w: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1D0FA2">
              <w:rPr>
                <w:rFonts w:ascii="Times New Roman" w:hAnsi="Times New Roman"/>
              </w:rPr>
              <w:t>extil, vlastnosti textilu (podľa udržiavania tepla, krčivosti, väzby</w:t>
            </w: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1D0FA2">
              <w:rPr>
                <w:rFonts w:ascii="Times New Roman" w:hAnsi="Times New Roman"/>
              </w:rPr>
              <w:t>asiakavosti a iné), základné stehy (predný, zadný), údaje na visačkách textilných materiálov</w:t>
            </w: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  <w:r w:rsidRPr="001D0FA2">
              <w:rPr>
                <w:rFonts w:ascii="Times New Roman" w:hAnsi="Times New Roman"/>
              </w:rPr>
              <w:t>ýrobky: záložka do knihy, obrúsok, gombíkový panáčik a pod.</w:t>
            </w:r>
          </w:p>
          <w:p w:rsidR="001D0FA2" w:rsidRPr="001D0FA2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FA2" w:rsidRPr="00EB4CDF" w:rsidRDefault="001D0FA2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9" w:type="dxa"/>
          </w:tcPr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1D0FA2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individuálna forma, </w:t>
            </w: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skupinová forma</w:t>
            </w: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1A61" w:rsidRDefault="001D0FA2" w:rsidP="001D0FA2">
            <w:pPr>
              <w:pStyle w:val="Default"/>
              <w:rPr>
                <w:b/>
                <w:sz w:val="22"/>
                <w:szCs w:val="22"/>
              </w:rPr>
            </w:pPr>
            <w:r w:rsidRPr="001D0FA2">
              <w:rPr>
                <w:b/>
                <w:sz w:val="22"/>
                <w:szCs w:val="22"/>
              </w:rPr>
              <w:t>Žiak na konci 3.ročníka vie:</w:t>
            </w:r>
          </w:p>
          <w:p w:rsidR="001D0FA2" w:rsidRPr="001D0FA2" w:rsidRDefault="001D0FA2" w:rsidP="001D0FA2">
            <w:pPr>
              <w:pStyle w:val="Default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1D0FA2">
              <w:rPr>
                <w:b/>
                <w:sz w:val="22"/>
              </w:rPr>
              <w:t>zhotoviť</w:t>
            </w:r>
            <w:r w:rsidRPr="001D0FA2">
              <w:rPr>
                <w:sz w:val="22"/>
              </w:rPr>
              <w:t xml:space="preserve"> výrobok z odpadového prírodného alebo technického materiálu,</w:t>
            </w:r>
          </w:p>
          <w:p w:rsidR="001D0FA2" w:rsidRPr="001D0FA2" w:rsidRDefault="001D0FA2" w:rsidP="001D0FA2">
            <w:pPr>
              <w:pStyle w:val="Default"/>
              <w:rPr>
                <w:sz w:val="22"/>
              </w:rPr>
            </w:pPr>
            <w:r w:rsidRPr="001D0FA2">
              <w:rPr>
                <w:sz w:val="22"/>
              </w:rPr>
              <w:t xml:space="preserve">- </w:t>
            </w:r>
            <w:r w:rsidRPr="001D0FA2">
              <w:rPr>
                <w:b/>
                <w:sz w:val="22"/>
              </w:rPr>
              <w:t xml:space="preserve">zdôvodniť </w:t>
            </w:r>
            <w:r w:rsidRPr="001D0FA2">
              <w:rPr>
                <w:sz w:val="22"/>
              </w:rPr>
              <w:t>využitie odpadových materiálov,</w:t>
            </w:r>
          </w:p>
          <w:p w:rsidR="001D0FA2" w:rsidRPr="001D0FA2" w:rsidRDefault="001D0FA2" w:rsidP="001D0FA2">
            <w:pPr>
              <w:pStyle w:val="Default"/>
              <w:rPr>
                <w:sz w:val="22"/>
              </w:rPr>
            </w:pPr>
            <w:r w:rsidRPr="001D0FA2">
              <w:rPr>
                <w:sz w:val="22"/>
              </w:rPr>
              <w:t xml:space="preserve">- </w:t>
            </w:r>
            <w:r w:rsidRPr="001D0FA2">
              <w:rPr>
                <w:b/>
                <w:sz w:val="22"/>
              </w:rPr>
              <w:t>vyhodnotiť</w:t>
            </w:r>
            <w:r w:rsidRPr="001D0FA2">
              <w:rPr>
                <w:sz w:val="22"/>
              </w:rPr>
              <w:t xml:space="preserve"> druhy odpadu z domácnosti,</w:t>
            </w:r>
          </w:p>
          <w:p w:rsidR="001D0FA2" w:rsidRPr="001D0FA2" w:rsidRDefault="001D0FA2" w:rsidP="001D0FA2">
            <w:pPr>
              <w:pStyle w:val="Default"/>
              <w:rPr>
                <w:sz w:val="22"/>
              </w:rPr>
            </w:pPr>
            <w:r w:rsidRPr="001D0FA2">
              <w:rPr>
                <w:sz w:val="22"/>
              </w:rPr>
              <w:t xml:space="preserve">- </w:t>
            </w:r>
            <w:r w:rsidRPr="001D0FA2">
              <w:rPr>
                <w:b/>
                <w:sz w:val="22"/>
              </w:rPr>
              <w:t xml:space="preserve">vyhodnotiť </w:t>
            </w:r>
            <w:r w:rsidRPr="001D0FA2">
              <w:rPr>
                <w:sz w:val="22"/>
              </w:rPr>
              <w:t>druhy odpadu z domácnosti,</w:t>
            </w:r>
          </w:p>
          <w:p w:rsidR="001D0FA2" w:rsidRPr="001D0FA2" w:rsidRDefault="001D0FA2" w:rsidP="001D0FA2">
            <w:pPr>
              <w:pStyle w:val="Default"/>
              <w:rPr>
                <w:sz w:val="22"/>
              </w:rPr>
            </w:pPr>
            <w:r w:rsidRPr="001D0FA2">
              <w:rPr>
                <w:sz w:val="22"/>
              </w:rPr>
              <w:t xml:space="preserve">- </w:t>
            </w:r>
            <w:r w:rsidRPr="001D0FA2">
              <w:rPr>
                <w:b/>
                <w:sz w:val="22"/>
              </w:rPr>
              <w:t xml:space="preserve">preskúmať </w:t>
            </w:r>
            <w:r w:rsidRPr="001D0FA2">
              <w:rPr>
                <w:sz w:val="22"/>
              </w:rPr>
              <w:t>vlastnosti odpadových materiálov,</w:t>
            </w:r>
          </w:p>
          <w:p w:rsidR="001D0FA2" w:rsidRPr="001D0FA2" w:rsidRDefault="001D0FA2" w:rsidP="001D0FA2">
            <w:pPr>
              <w:pStyle w:val="Default"/>
              <w:rPr>
                <w:sz w:val="22"/>
              </w:rPr>
            </w:pPr>
            <w:r w:rsidRPr="001D0FA2">
              <w:rPr>
                <w:sz w:val="22"/>
              </w:rPr>
              <w:t xml:space="preserve">- </w:t>
            </w:r>
            <w:r w:rsidRPr="001D0FA2">
              <w:rPr>
                <w:b/>
                <w:sz w:val="22"/>
              </w:rPr>
              <w:t>preskúmať</w:t>
            </w:r>
            <w:r w:rsidRPr="001D0FA2">
              <w:rPr>
                <w:sz w:val="22"/>
              </w:rPr>
              <w:t xml:space="preserve"> vlastnosti papiera</w:t>
            </w:r>
          </w:p>
          <w:p w:rsidR="001D0FA2" w:rsidRPr="001D0FA2" w:rsidRDefault="001D0FA2" w:rsidP="001D0FA2">
            <w:pPr>
              <w:pStyle w:val="Default"/>
              <w:rPr>
                <w:sz w:val="22"/>
              </w:rPr>
            </w:pPr>
            <w:r w:rsidRPr="001D0FA2">
              <w:rPr>
                <w:sz w:val="22"/>
              </w:rPr>
              <w:t xml:space="preserve">- zhodnotiť </w:t>
            </w:r>
            <w:r w:rsidRPr="001D0FA2">
              <w:rPr>
                <w:sz w:val="22"/>
              </w:rPr>
              <w:lastRenderedPageBreak/>
              <w:t>využitie papiera v praxi,</w:t>
            </w:r>
          </w:p>
          <w:p w:rsidR="001D0FA2" w:rsidRDefault="001D0FA2" w:rsidP="001D0FA2">
            <w:pPr>
              <w:pStyle w:val="Default"/>
              <w:rPr>
                <w:sz w:val="22"/>
              </w:rPr>
            </w:pPr>
            <w:r w:rsidRPr="001D0FA2">
              <w:rPr>
                <w:sz w:val="22"/>
              </w:rPr>
              <w:t xml:space="preserve">- </w:t>
            </w:r>
            <w:r w:rsidRPr="001D0FA2">
              <w:rPr>
                <w:b/>
                <w:sz w:val="22"/>
              </w:rPr>
              <w:t xml:space="preserve">zhotoviť </w:t>
            </w:r>
            <w:r w:rsidRPr="001D0FA2">
              <w:rPr>
                <w:sz w:val="22"/>
              </w:rPr>
              <w:t>výrobok z papiera a kartónu,</w:t>
            </w:r>
          </w:p>
          <w:p w:rsidR="001D0FA2" w:rsidRDefault="001D0FA2" w:rsidP="001D0FA2">
            <w:pPr>
              <w:pStyle w:val="Default"/>
              <w:rPr>
                <w:sz w:val="22"/>
              </w:rPr>
            </w:pPr>
          </w:p>
          <w:p w:rsidR="001D0FA2" w:rsidRDefault="001D0FA2" w:rsidP="001D0FA2">
            <w:pPr>
              <w:pStyle w:val="Default"/>
              <w:rPr>
                <w:sz w:val="22"/>
              </w:rPr>
            </w:pPr>
          </w:p>
          <w:p w:rsidR="001D0FA2" w:rsidRDefault="001D0FA2" w:rsidP="001D0FA2">
            <w:pPr>
              <w:pStyle w:val="Default"/>
              <w:rPr>
                <w:sz w:val="22"/>
              </w:rPr>
            </w:pPr>
          </w:p>
          <w:p w:rsidR="001D0FA2" w:rsidRDefault="001D0FA2" w:rsidP="001D0FA2">
            <w:pPr>
              <w:pStyle w:val="Default"/>
              <w:rPr>
                <w:sz w:val="22"/>
              </w:rPr>
            </w:pPr>
          </w:p>
          <w:p w:rsidR="001D0FA2" w:rsidRPr="001D0FA2" w:rsidRDefault="001D0FA2" w:rsidP="001D0FA2">
            <w:pPr>
              <w:pStyle w:val="Default"/>
              <w:rPr>
                <w:sz w:val="22"/>
              </w:rPr>
            </w:pPr>
          </w:p>
          <w:p w:rsidR="001D0FA2" w:rsidRPr="001D0FA2" w:rsidRDefault="001D0FA2" w:rsidP="001D0FA2">
            <w:pPr>
              <w:pStyle w:val="Default"/>
              <w:rPr>
                <w:sz w:val="22"/>
              </w:rPr>
            </w:pPr>
            <w:r w:rsidRPr="001D0FA2">
              <w:rPr>
                <w:sz w:val="22"/>
              </w:rPr>
              <w:t xml:space="preserve">- </w:t>
            </w:r>
            <w:r w:rsidRPr="001D0FA2">
              <w:rPr>
                <w:b/>
                <w:sz w:val="22"/>
              </w:rPr>
              <w:t>šiť</w:t>
            </w:r>
            <w:r w:rsidRPr="001D0FA2">
              <w:rPr>
                <w:sz w:val="22"/>
              </w:rPr>
              <w:t xml:space="preserve"> základné stehy,</w:t>
            </w:r>
          </w:p>
          <w:p w:rsidR="001D0FA2" w:rsidRPr="001D0FA2" w:rsidRDefault="001D0FA2" w:rsidP="001D0FA2">
            <w:pPr>
              <w:pStyle w:val="Default"/>
              <w:rPr>
                <w:sz w:val="22"/>
              </w:rPr>
            </w:pPr>
            <w:r w:rsidRPr="001D0FA2">
              <w:rPr>
                <w:sz w:val="22"/>
              </w:rPr>
              <w:t xml:space="preserve">- </w:t>
            </w:r>
            <w:r w:rsidRPr="001D0FA2">
              <w:rPr>
                <w:b/>
                <w:sz w:val="22"/>
              </w:rPr>
              <w:t xml:space="preserve">preskúmať </w:t>
            </w:r>
            <w:r w:rsidRPr="001D0FA2">
              <w:rPr>
                <w:sz w:val="22"/>
              </w:rPr>
              <w:t>vlastnosti textilných materiálov,</w:t>
            </w:r>
          </w:p>
          <w:p w:rsidR="001D0FA2" w:rsidRPr="001D0FA2" w:rsidRDefault="001D0FA2" w:rsidP="001D0FA2">
            <w:pPr>
              <w:pStyle w:val="Default"/>
              <w:rPr>
                <w:b/>
                <w:sz w:val="22"/>
                <w:szCs w:val="22"/>
              </w:rPr>
            </w:pPr>
            <w:r w:rsidRPr="001D0FA2">
              <w:rPr>
                <w:sz w:val="22"/>
              </w:rPr>
              <w:t xml:space="preserve">- </w:t>
            </w:r>
            <w:r w:rsidRPr="001D0FA2">
              <w:rPr>
                <w:b/>
                <w:sz w:val="22"/>
              </w:rPr>
              <w:t xml:space="preserve">zhotoviť </w:t>
            </w:r>
            <w:r w:rsidRPr="001D0FA2">
              <w:rPr>
                <w:sz w:val="22"/>
              </w:rPr>
              <w:t>výrobok z textilu..</w:t>
            </w:r>
          </w:p>
        </w:tc>
      </w:tr>
      <w:tr w:rsidR="00F41A61" w:rsidRPr="00FB4F9B" w:rsidTr="00623D84">
        <w:tc>
          <w:tcPr>
            <w:tcW w:w="1668" w:type="dxa"/>
            <w:shd w:val="clear" w:color="auto" w:fill="C2D69B" w:themeFill="accent3" w:themeFillTint="99"/>
          </w:tcPr>
          <w:p w:rsidR="00F41A61" w:rsidRPr="00EB4CDF" w:rsidRDefault="001D0FA2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Základy konštruovania</w:t>
            </w:r>
          </w:p>
          <w:p w:rsidR="00F41A61" w:rsidRPr="00EB4CDF" w:rsidRDefault="00F41A61" w:rsidP="00F41A6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F41A61" w:rsidRDefault="00623D84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Technika</w:t>
            </w: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Doprava</w:t>
            </w: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Bicykel</w:t>
            </w: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Pr="00EB4CDF" w:rsidRDefault="00623D84" w:rsidP="00F41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623D84" w:rsidRPr="00623D84" w:rsidRDefault="00623D84" w:rsidP="001D0FA2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Technika v doprave, preprava tovaru, význam a využitie dopravných prostriedkov, dopravné prostriedky v okolí, bezpečnosť v doprave</w:t>
            </w:r>
          </w:p>
          <w:p w:rsidR="00623D84" w:rsidRPr="00623D84" w:rsidRDefault="00623D84" w:rsidP="001D0FA2">
            <w:pPr>
              <w:pStyle w:val="Default"/>
              <w:rPr>
                <w:sz w:val="22"/>
              </w:rPr>
            </w:pPr>
          </w:p>
          <w:p w:rsidR="00623D84" w:rsidRPr="00623D84" w:rsidRDefault="00623D84" w:rsidP="001D0FA2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Výrobky: dopravné objekty zo stavebníc alebo z odpadových materiálov (autá, lode, lietadlá, žeriavy)</w:t>
            </w:r>
          </w:p>
          <w:p w:rsidR="00623D84" w:rsidRPr="00623D84" w:rsidRDefault="00623D84" w:rsidP="001D0FA2">
            <w:pPr>
              <w:pStyle w:val="Default"/>
              <w:rPr>
                <w:sz w:val="22"/>
              </w:rPr>
            </w:pPr>
          </w:p>
          <w:p w:rsidR="00623D84" w:rsidRPr="00623D84" w:rsidRDefault="00623D84" w:rsidP="001D0FA2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B</w:t>
            </w:r>
            <w:r w:rsidRPr="00623D84">
              <w:rPr>
                <w:sz w:val="22"/>
              </w:rPr>
              <w:t>icykel, pravidlá a bezpečnosť jazdy na bicykli, správne vybavenie bicykla, kontrola bicykla pred jazdou, údržba bicykla</w:t>
            </w:r>
          </w:p>
          <w:p w:rsidR="00623D84" w:rsidRPr="00623D84" w:rsidRDefault="00623D84" w:rsidP="001D0FA2">
            <w:pPr>
              <w:pStyle w:val="Default"/>
              <w:rPr>
                <w:sz w:val="22"/>
              </w:rPr>
            </w:pPr>
          </w:p>
          <w:p w:rsidR="00623D84" w:rsidRPr="00623D84" w:rsidRDefault="00623D84" w:rsidP="001D0FA2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B</w:t>
            </w:r>
            <w:r w:rsidRPr="00623D84">
              <w:rPr>
                <w:sz w:val="22"/>
              </w:rPr>
              <w:t>ezpečná mobilita</w:t>
            </w:r>
          </w:p>
          <w:p w:rsidR="00623D84" w:rsidRPr="00623D84" w:rsidRDefault="00623D84" w:rsidP="001D0FA2">
            <w:pPr>
              <w:pStyle w:val="Default"/>
              <w:rPr>
                <w:sz w:val="22"/>
              </w:rPr>
            </w:pPr>
          </w:p>
          <w:p w:rsidR="00623D84" w:rsidRPr="00623D84" w:rsidRDefault="00623D84" w:rsidP="001D0FA2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t>V</w:t>
            </w:r>
            <w:r w:rsidRPr="00623D84">
              <w:rPr>
                <w:sz w:val="22"/>
              </w:rPr>
              <w:t>ýrobky: leporelo na tému Jazdíme bezpečne na bicykli</w:t>
            </w:r>
          </w:p>
          <w:p w:rsidR="00623D84" w:rsidRPr="00623D84" w:rsidRDefault="00623D84" w:rsidP="001D0FA2">
            <w:pPr>
              <w:pStyle w:val="Default"/>
            </w:pPr>
          </w:p>
        </w:tc>
        <w:tc>
          <w:tcPr>
            <w:tcW w:w="1417" w:type="dxa"/>
          </w:tcPr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lastRenderedPageBreak/>
              <w:t>metódy rozvíjania tvorivosti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metódy produktívne,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59" w:type="dxa"/>
          </w:tcPr>
          <w:p w:rsidR="00623D84" w:rsidRPr="00EB4CDF" w:rsidRDefault="00623D84" w:rsidP="00623D84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individuálna forma, </w:t>
            </w:r>
          </w:p>
          <w:p w:rsidR="00623D84" w:rsidRPr="00EB4CDF" w:rsidRDefault="00623D84" w:rsidP="00623D84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623D84" w:rsidRPr="00EB4CDF" w:rsidRDefault="00623D84" w:rsidP="00623D84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623D84" w:rsidRPr="00EB4CDF" w:rsidRDefault="00623D84" w:rsidP="00623D84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skupinová forma</w:t>
            </w: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1A61" w:rsidRDefault="00623D84" w:rsidP="00F41A61">
            <w:pPr>
              <w:pStyle w:val="Default"/>
              <w:rPr>
                <w:b/>
                <w:sz w:val="22"/>
                <w:szCs w:val="22"/>
              </w:rPr>
            </w:pPr>
            <w:r w:rsidRPr="00623D84">
              <w:rPr>
                <w:b/>
                <w:sz w:val="22"/>
                <w:szCs w:val="22"/>
              </w:rPr>
              <w:t>Žiak na konci 3</w:t>
            </w:r>
            <w:r w:rsidR="00F41A61" w:rsidRPr="00623D84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ročníka vie: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Pr="00623D84">
              <w:rPr>
                <w:b/>
                <w:sz w:val="22"/>
              </w:rPr>
              <w:t>zhotoviť</w:t>
            </w:r>
            <w:r w:rsidRPr="00623D84">
              <w:rPr>
                <w:sz w:val="22"/>
              </w:rPr>
              <w:t xml:space="preserve"> modely dopravných prostriedkov alebo zdvižných zariadení,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 xml:space="preserve">- </w:t>
            </w:r>
            <w:r w:rsidRPr="00623D84">
              <w:rPr>
                <w:b/>
                <w:sz w:val="22"/>
              </w:rPr>
              <w:t>vysvetliť</w:t>
            </w:r>
            <w:r w:rsidRPr="00623D84">
              <w:rPr>
                <w:sz w:val="22"/>
              </w:rPr>
              <w:t xml:space="preserve"> úlohu dopravných prostriedkov a zdvižných zariadení,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 xml:space="preserve">- </w:t>
            </w:r>
            <w:r w:rsidRPr="00623D84">
              <w:rPr>
                <w:b/>
                <w:sz w:val="22"/>
              </w:rPr>
              <w:t>diskutovať</w:t>
            </w:r>
            <w:r w:rsidRPr="00623D84">
              <w:rPr>
                <w:sz w:val="22"/>
              </w:rPr>
              <w:t xml:space="preserve"> o bezpečnosti v doprave a na stavbe,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 xml:space="preserve">- </w:t>
            </w:r>
            <w:r w:rsidRPr="00623D84">
              <w:rPr>
                <w:b/>
                <w:sz w:val="22"/>
              </w:rPr>
              <w:t xml:space="preserve">určiť </w:t>
            </w:r>
            <w:r w:rsidRPr="00623D84">
              <w:rPr>
                <w:sz w:val="22"/>
              </w:rPr>
              <w:t>základné časti bicykla,</w:t>
            </w:r>
          </w:p>
          <w:p w:rsidR="00623D84" w:rsidRPr="00623D84" w:rsidRDefault="00623D84" w:rsidP="00F41A61">
            <w:pPr>
              <w:pStyle w:val="Default"/>
              <w:rPr>
                <w:b/>
                <w:sz w:val="20"/>
                <w:szCs w:val="22"/>
              </w:rPr>
            </w:pPr>
            <w:r w:rsidRPr="00623D84">
              <w:rPr>
                <w:sz w:val="22"/>
              </w:rPr>
              <w:t>-</w:t>
            </w:r>
            <w:r w:rsidRPr="00623D84">
              <w:rPr>
                <w:b/>
                <w:sz w:val="22"/>
              </w:rPr>
              <w:t xml:space="preserve"> urobiť</w:t>
            </w:r>
            <w:r w:rsidRPr="00623D84">
              <w:rPr>
                <w:sz w:val="22"/>
              </w:rPr>
              <w:t xml:space="preserve"> elementárnu údržbu bicykla.</w:t>
            </w:r>
          </w:p>
          <w:p w:rsidR="00F41A61" w:rsidRPr="00EB4CDF" w:rsidRDefault="00F41A61" w:rsidP="00F41A61">
            <w:pPr>
              <w:pStyle w:val="Default"/>
              <w:rPr>
                <w:sz w:val="22"/>
                <w:szCs w:val="22"/>
              </w:rPr>
            </w:pPr>
          </w:p>
        </w:tc>
      </w:tr>
      <w:tr w:rsidR="00F41A61" w:rsidRPr="00FB4F9B" w:rsidTr="00623D84">
        <w:tc>
          <w:tcPr>
            <w:tcW w:w="1668" w:type="dxa"/>
            <w:shd w:val="clear" w:color="auto" w:fill="C2D69B" w:themeFill="accent3" w:themeFillTint="99"/>
          </w:tcPr>
          <w:p w:rsidR="00F41A61" w:rsidRPr="00EB4CDF" w:rsidRDefault="00623D84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Stravovanie a príprava pokrmov</w:t>
            </w:r>
          </w:p>
          <w:p w:rsidR="00F41A61" w:rsidRPr="00EB4CDF" w:rsidRDefault="00F41A61" w:rsidP="00F41A6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F41A61" w:rsidRDefault="00623D84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Kuchyňa</w:t>
            </w: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Potraviny</w:t>
            </w: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  <w:szCs w:val="22"/>
              </w:rPr>
            </w:pPr>
          </w:p>
          <w:p w:rsidR="00623D84" w:rsidRDefault="00623D84" w:rsidP="00F41A6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Pokrmy, stolovanie.</w:t>
            </w:r>
          </w:p>
          <w:p w:rsidR="00623D84" w:rsidRPr="00EB4CDF" w:rsidRDefault="00623D84" w:rsidP="00F41A6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41A61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Kuchyňa, jej hlavné časti a ich rozloženie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Náradie, spotrebiče v kuchyni a ich význam</w:t>
            </w:r>
          </w:p>
          <w:p w:rsidR="00623D84" w:rsidRDefault="00623D84" w:rsidP="00F41A61">
            <w:pPr>
              <w:pStyle w:val="Default"/>
              <w:rPr>
                <w:sz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</w:rPr>
            </w:pPr>
          </w:p>
          <w:p w:rsidR="00410701" w:rsidRDefault="00410701" w:rsidP="00F41A61">
            <w:pPr>
              <w:pStyle w:val="Default"/>
              <w:rPr>
                <w:sz w:val="22"/>
              </w:rPr>
            </w:pPr>
          </w:p>
          <w:p w:rsidR="00410701" w:rsidRPr="00623D84" w:rsidRDefault="00410701" w:rsidP="00F41A61">
            <w:pPr>
              <w:pStyle w:val="Default"/>
              <w:rPr>
                <w:sz w:val="22"/>
              </w:rPr>
            </w:pP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Základné bezpečnostné a hygienické pravidlá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Nákup potravín, cenová kalkulácia nákupu, (ne)výhody nákupu na trhoviskách a v supermarketoch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obalové materiály, identifikačné údaje pre spotrebiteľa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Skladovanie potravín (miesto skladovania, dĺžka skladovania, záručná doba potravín)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Jednoduché pokrmy (nátierky, zeleninové alebo ovocné šaláty a pod.)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Stolovanie, pravidlá stolovania</w:t>
            </w:r>
          </w:p>
          <w:p w:rsidR="00623D84" w:rsidRDefault="00623D84" w:rsidP="00F41A61">
            <w:pPr>
              <w:pStyle w:val="Default"/>
            </w:pPr>
          </w:p>
          <w:p w:rsidR="00623D84" w:rsidRPr="00EB4CDF" w:rsidRDefault="00623D84" w:rsidP="00F41A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</w:tcPr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heuristické metódy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analytické metódy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syntetické metódy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metódy názorné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B4CDF">
              <w:rPr>
                <w:rFonts w:ascii="Times New Roman" w:hAnsi="Times New Roman"/>
              </w:rPr>
              <w:t>praktické metódy</w:t>
            </w:r>
          </w:p>
        </w:tc>
        <w:tc>
          <w:tcPr>
            <w:tcW w:w="1359" w:type="dxa"/>
          </w:tcPr>
          <w:p w:rsidR="00623D84" w:rsidRPr="00EB4CDF" w:rsidRDefault="00623D84" w:rsidP="00623D84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individuálna forma, </w:t>
            </w:r>
          </w:p>
          <w:p w:rsidR="00623D84" w:rsidRPr="00EB4CDF" w:rsidRDefault="00623D84" w:rsidP="00623D84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623D84" w:rsidRPr="00EB4CDF" w:rsidRDefault="00623D84" w:rsidP="00623D84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623D84" w:rsidRPr="00EB4CDF" w:rsidRDefault="00623D84" w:rsidP="00623D84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EB4CDF">
              <w:rPr>
                <w:rFonts w:ascii="Times New Roman" w:hAnsi="Times New Roman"/>
              </w:rPr>
              <w:t>skupinová forma</w:t>
            </w:r>
          </w:p>
          <w:p w:rsidR="00F41A61" w:rsidRPr="00EB4CDF" w:rsidRDefault="00F41A6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1A61" w:rsidRPr="00623D84" w:rsidRDefault="00623D84" w:rsidP="00F41A61">
            <w:pPr>
              <w:pStyle w:val="Default"/>
              <w:rPr>
                <w:b/>
                <w:sz w:val="22"/>
                <w:szCs w:val="22"/>
              </w:rPr>
            </w:pPr>
            <w:r w:rsidRPr="00623D84">
              <w:rPr>
                <w:b/>
                <w:sz w:val="22"/>
                <w:szCs w:val="22"/>
              </w:rPr>
              <w:t>Žiak na konci 3.ročníka vie: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>
              <w:rPr>
                <w:sz w:val="22"/>
                <w:szCs w:val="22"/>
              </w:rPr>
              <w:t>-</w:t>
            </w:r>
            <w:r w:rsidRPr="00623D84">
              <w:rPr>
                <w:sz w:val="22"/>
              </w:rPr>
              <w:t>z</w:t>
            </w:r>
            <w:r w:rsidRPr="00623D84">
              <w:rPr>
                <w:b/>
                <w:sz w:val="22"/>
              </w:rPr>
              <w:t xml:space="preserve">dôvodniť </w:t>
            </w:r>
            <w:r w:rsidRPr="00623D84">
              <w:rPr>
                <w:sz w:val="22"/>
              </w:rPr>
              <w:t>správne rozloženie kuchynského náradia a spotrebičov,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-</w:t>
            </w:r>
            <w:r w:rsidRPr="00623D84">
              <w:rPr>
                <w:b/>
                <w:sz w:val="22"/>
              </w:rPr>
              <w:t xml:space="preserve"> vysvetliť</w:t>
            </w:r>
            <w:r w:rsidRPr="00623D84">
              <w:rPr>
                <w:sz w:val="22"/>
              </w:rPr>
              <w:t xml:space="preserve"> bezpečné používanie kuchynského náradia a spotrebičov,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 xml:space="preserve">- </w:t>
            </w:r>
            <w:r w:rsidRPr="00623D84">
              <w:rPr>
                <w:b/>
                <w:sz w:val="22"/>
              </w:rPr>
              <w:t xml:space="preserve">prezentovať </w:t>
            </w:r>
            <w:r w:rsidRPr="00623D84">
              <w:rPr>
                <w:sz w:val="22"/>
              </w:rPr>
              <w:t>pravidlá zaobchádzania s horúcimi predmetmi,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-</w:t>
            </w:r>
            <w:r w:rsidRPr="00410701">
              <w:rPr>
                <w:b/>
                <w:sz w:val="22"/>
              </w:rPr>
              <w:t xml:space="preserve"> vysvetliť</w:t>
            </w:r>
            <w:r w:rsidRPr="00623D84">
              <w:rPr>
                <w:sz w:val="22"/>
              </w:rPr>
              <w:t xml:space="preserve"> pravidlá hygieny v kuchyni,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- simulovať nákup potravín,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 xml:space="preserve">- </w:t>
            </w:r>
            <w:r w:rsidRPr="00410701">
              <w:rPr>
                <w:b/>
                <w:sz w:val="22"/>
              </w:rPr>
              <w:t>odhadnúť</w:t>
            </w:r>
            <w:r w:rsidRPr="00623D84">
              <w:rPr>
                <w:sz w:val="22"/>
              </w:rPr>
              <w:t xml:space="preserve"> cenu plánovaného nákupu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>-</w:t>
            </w:r>
            <w:r w:rsidRPr="00410701">
              <w:rPr>
                <w:b/>
                <w:sz w:val="22"/>
              </w:rPr>
              <w:t xml:space="preserve"> zdôvodniť </w:t>
            </w:r>
            <w:r w:rsidRPr="00623D84">
              <w:rPr>
                <w:sz w:val="22"/>
              </w:rPr>
              <w:t>význam správneho skladovania potravín,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 xml:space="preserve">- </w:t>
            </w:r>
            <w:r w:rsidRPr="00410701">
              <w:rPr>
                <w:b/>
                <w:sz w:val="22"/>
              </w:rPr>
              <w:t>vytvoriť</w:t>
            </w:r>
            <w:r w:rsidRPr="00623D84">
              <w:rPr>
                <w:sz w:val="22"/>
              </w:rPr>
              <w:t xml:space="preserve"> tabuľku s údajmi o dĺžke skladovania potravín,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 xml:space="preserve">- </w:t>
            </w:r>
            <w:r w:rsidRPr="00410701">
              <w:rPr>
                <w:b/>
                <w:sz w:val="22"/>
              </w:rPr>
              <w:t xml:space="preserve">pripraviť </w:t>
            </w:r>
            <w:r w:rsidRPr="00623D84">
              <w:rPr>
                <w:sz w:val="22"/>
              </w:rPr>
              <w:t>jednoduchý pokrm,</w:t>
            </w:r>
          </w:p>
          <w:p w:rsidR="00623D84" w:rsidRPr="00623D84" w:rsidRDefault="00623D84" w:rsidP="00F41A61">
            <w:pPr>
              <w:pStyle w:val="Default"/>
              <w:rPr>
                <w:sz w:val="22"/>
              </w:rPr>
            </w:pPr>
            <w:r w:rsidRPr="00623D84">
              <w:rPr>
                <w:sz w:val="22"/>
              </w:rPr>
              <w:t xml:space="preserve">- </w:t>
            </w:r>
            <w:r w:rsidRPr="00410701">
              <w:rPr>
                <w:b/>
                <w:sz w:val="22"/>
              </w:rPr>
              <w:t xml:space="preserve">prezentovať </w:t>
            </w:r>
            <w:r w:rsidRPr="00623D84">
              <w:rPr>
                <w:sz w:val="22"/>
              </w:rPr>
              <w:t>zásady správneho stolovania,</w:t>
            </w:r>
          </w:p>
          <w:p w:rsidR="00623D84" w:rsidRPr="00EB4CDF" w:rsidRDefault="00623D84" w:rsidP="00F41A61">
            <w:pPr>
              <w:pStyle w:val="Default"/>
              <w:rPr>
                <w:sz w:val="22"/>
                <w:szCs w:val="22"/>
              </w:rPr>
            </w:pPr>
            <w:r w:rsidRPr="00623D84">
              <w:rPr>
                <w:sz w:val="22"/>
              </w:rPr>
              <w:t xml:space="preserve">- </w:t>
            </w:r>
            <w:r w:rsidRPr="00410701">
              <w:rPr>
                <w:b/>
                <w:sz w:val="22"/>
              </w:rPr>
              <w:t>upraviť</w:t>
            </w:r>
            <w:r w:rsidRPr="00623D84">
              <w:rPr>
                <w:sz w:val="22"/>
              </w:rPr>
              <w:t xml:space="preserve"> stôl pred stolovaním.</w:t>
            </w:r>
          </w:p>
        </w:tc>
      </w:tr>
      <w:tr w:rsidR="00F41A61" w:rsidRPr="00FB4F9B" w:rsidTr="00623D84">
        <w:tc>
          <w:tcPr>
            <w:tcW w:w="1668" w:type="dxa"/>
            <w:shd w:val="clear" w:color="auto" w:fill="C2D69B" w:themeFill="accent3" w:themeFillTint="99"/>
          </w:tcPr>
          <w:p w:rsidR="00F41A61" w:rsidRPr="00EB4CDF" w:rsidRDefault="00F41A61" w:rsidP="00F41A61">
            <w:pPr>
              <w:pStyle w:val="Default"/>
              <w:rPr>
                <w:sz w:val="22"/>
                <w:szCs w:val="22"/>
              </w:rPr>
            </w:pPr>
            <w:r w:rsidRPr="00EB4CDF">
              <w:rPr>
                <w:b/>
                <w:bCs/>
                <w:sz w:val="22"/>
                <w:szCs w:val="22"/>
              </w:rPr>
              <w:t xml:space="preserve">Ľudové tradície a remeslá </w:t>
            </w:r>
          </w:p>
          <w:p w:rsidR="00F41A61" w:rsidRPr="00EB4CDF" w:rsidRDefault="00F41A61" w:rsidP="00F41A6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F41A61" w:rsidRPr="00EB4CDF" w:rsidRDefault="00F41A61" w:rsidP="00F41A61">
            <w:pPr>
              <w:pStyle w:val="Default"/>
              <w:rPr>
                <w:sz w:val="22"/>
                <w:szCs w:val="22"/>
              </w:rPr>
            </w:pPr>
            <w:r w:rsidRPr="00EB4CDF">
              <w:rPr>
                <w:bCs/>
                <w:iCs/>
                <w:sz w:val="22"/>
                <w:szCs w:val="22"/>
              </w:rPr>
              <w:lastRenderedPageBreak/>
              <w:t xml:space="preserve">Skúmanie vlastnej kultúry </w:t>
            </w:r>
          </w:p>
          <w:p w:rsidR="00F41A61" w:rsidRPr="00EB4CDF" w:rsidRDefault="00F41A61" w:rsidP="00F41A6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:rsidR="00F41A61" w:rsidRPr="00410701" w:rsidRDefault="00410701" w:rsidP="00F41A61">
            <w:pPr>
              <w:pStyle w:val="Default"/>
              <w:rPr>
                <w:sz w:val="22"/>
              </w:rPr>
            </w:pPr>
            <w:r w:rsidRPr="00410701">
              <w:rPr>
                <w:sz w:val="22"/>
              </w:rPr>
              <w:lastRenderedPageBreak/>
              <w:t>Ľudové tradície a remeslá v regióne</w:t>
            </w:r>
          </w:p>
          <w:p w:rsidR="00410701" w:rsidRPr="00410701" w:rsidRDefault="00410701" w:rsidP="00F41A61">
            <w:pPr>
              <w:pStyle w:val="Default"/>
              <w:rPr>
                <w:sz w:val="22"/>
              </w:rPr>
            </w:pPr>
            <w:r w:rsidRPr="00410701">
              <w:rPr>
                <w:sz w:val="22"/>
              </w:rPr>
              <w:t xml:space="preserve">Remeselnícka </w:t>
            </w:r>
            <w:r w:rsidRPr="00410701">
              <w:rPr>
                <w:sz w:val="22"/>
              </w:rPr>
              <w:lastRenderedPageBreak/>
              <w:t>dielňa, múzeum, skanzen</w:t>
            </w:r>
          </w:p>
          <w:p w:rsidR="00410701" w:rsidRPr="00410701" w:rsidRDefault="00410701" w:rsidP="00F41A61">
            <w:pPr>
              <w:pStyle w:val="Default"/>
              <w:rPr>
                <w:sz w:val="22"/>
              </w:rPr>
            </w:pPr>
          </w:p>
          <w:p w:rsidR="00410701" w:rsidRPr="00EB4CDF" w:rsidRDefault="00410701" w:rsidP="00F41A61">
            <w:pPr>
              <w:pStyle w:val="Default"/>
              <w:rPr>
                <w:sz w:val="22"/>
                <w:szCs w:val="22"/>
              </w:rPr>
            </w:pPr>
            <w:r w:rsidRPr="00410701">
              <w:rPr>
                <w:sz w:val="22"/>
              </w:rPr>
              <w:t>Výrobky: veľkonočné ozdoby a doplnky, ozdoba z drôtu, tkáčsky výrobok, ľudová výšivka a iné</w:t>
            </w:r>
          </w:p>
        </w:tc>
        <w:tc>
          <w:tcPr>
            <w:tcW w:w="1417" w:type="dxa"/>
          </w:tcPr>
          <w:p w:rsidR="00F41A61" w:rsidRPr="00410701" w:rsidRDefault="00410701" w:rsidP="00F41A6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10701">
              <w:rPr>
                <w:rFonts w:ascii="Times New Roman" w:hAnsi="Times New Roman"/>
                <w:bCs/>
                <w:color w:val="000000"/>
              </w:rPr>
              <w:lastRenderedPageBreak/>
              <w:t>Praktické metódy</w:t>
            </w:r>
          </w:p>
        </w:tc>
        <w:tc>
          <w:tcPr>
            <w:tcW w:w="1359" w:type="dxa"/>
          </w:tcPr>
          <w:p w:rsidR="00F41A61" w:rsidRDefault="0041070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Skupinová práca</w:t>
            </w:r>
          </w:p>
          <w:p w:rsidR="00410701" w:rsidRDefault="0041070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410701" w:rsidRDefault="0041070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Exkurzia</w:t>
            </w:r>
          </w:p>
          <w:p w:rsidR="00410701" w:rsidRDefault="0041070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  <w:p w:rsidR="00410701" w:rsidRPr="00EB4CDF" w:rsidRDefault="00410701" w:rsidP="00F41A6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41A61" w:rsidRPr="00410701" w:rsidRDefault="00410701" w:rsidP="00F41A61">
            <w:pPr>
              <w:pStyle w:val="Default"/>
              <w:rPr>
                <w:b/>
                <w:sz w:val="22"/>
                <w:szCs w:val="22"/>
              </w:rPr>
            </w:pPr>
            <w:r w:rsidRPr="00410701">
              <w:rPr>
                <w:b/>
                <w:sz w:val="22"/>
                <w:szCs w:val="22"/>
              </w:rPr>
              <w:lastRenderedPageBreak/>
              <w:t>Žiak na konci 3.ročníka vie:</w:t>
            </w:r>
          </w:p>
          <w:p w:rsidR="00410701" w:rsidRPr="00410701" w:rsidRDefault="00410701" w:rsidP="00F41A61">
            <w:pPr>
              <w:pStyle w:val="Default"/>
              <w:rPr>
                <w:sz w:val="22"/>
                <w:szCs w:val="22"/>
              </w:rPr>
            </w:pPr>
            <w:r w:rsidRPr="00410701">
              <w:rPr>
                <w:sz w:val="22"/>
                <w:szCs w:val="22"/>
              </w:rPr>
              <w:t xml:space="preserve">- </w:t>
            </w:r>
            <w:r w:rsidRPr="00410701">
              <w:rPr>
                <w:b/>
                <w:sz w:val="22"/>
                <w:szCs w:val="22"/>
              </w:rPr>
              <w:t>opísať</w:t>
            </w:r>
            <w:r w:rsidRPr="00410701">
              <w:rPr>
                <w:sz w:val="22"/>
                <w:szCs w:val="22"/>
              </w:rPr>
              <w:t xml:space="preserve"> tradície a </w:t>
            </w:r>
            <w:r w:rsidRPr="00410701">
              <w:rPr>
                <w:sz w:val="22"/>
                <w:szCs w:val="22"/>
              </w:rPr>
              <w:lastRenderedPageBreak/>
              <w:t>remeslá v regiónoch,</w:t>
            </w:r>
          </w:p>
          <w:p w:rsidR="00410701" w:rsidRPr="00410701" w:rsidRDefault="00410701" w:rsidP="00F41A61">
            <w:pPr>
              <w:pStyle w:val="Default"/>
              <w:rPr>
                <w:sz w:val="22"/>
                <w:szCs w:val="22"/>
              </w:rPr>
            </w:pPr>
            <w:r w:rsidRPr="00410701">
              <w:rPr>
                <w:sz w:val="22"/>
                <w:szCs w:val="22"/>
              </w:rPr>
              <w:t>-</w:t>
            </w:r>
            <w:r w:rsidRPr="00410701">
              <w:rPr>
                <w:b/>
                <w:sz w:val="22"/>
                <w:szCs w:val="22"/>
              </w:rPr>
              <w:t xml:space="preserve"> vymenovať</w:t>
            </w:r>
            <w:r w:rsidRPr="00410701">
              <w:rPr>
                <w:sz w:val="22"/>
                <w:szCs w:val="22"/>
              </w:rPr>
              <w:t xml:space="preserve"> regionálne ľudové remeslá,</w:t>
            </w:r>
          </w:p>
          <w:p w:rsidR="00410701" w:rsidRPr="00410701" w:rsidRDefault="00410701" w:rsidP="00F41A61">
            <w:pPr>
              <w:pStyle w:val="Default"/>
              <w:rPr>
                <w:sz w:val="22"/>
                <w:szCs w:val="22"/>
              </w:rPr>
            </w:pPr>
            <w:r w:rsidRPr="00410701">
              <w:rPr>
                <w:sz w:val="22"/>
                <w:szCs w:val="22"/>
              </w:rPr>
              <w:t>-</w:t>
            </w:r>
            <w:r w:rsidRPr="00410701">
              <w:rPr>
                <w:b/>
                <w:sz w:val="22"/>
                <w:szCs w:val="22"/>
              </w:rPr>
              <w:t xml:space="preserve"> zhotoviť</w:t>
            </w:r>
            <w:r w:rsidRPr="00410701">
              <w:rPr>
                <w:sz w:val="22"/>
                <w:szCs w:val="22"/>
              </w:rPr>
              <w:t xml:space="preserve"> jednoduché výrobky súvisiace s ľudovými tradíciami.</w:t>
            </w:r>
          </w:p>
          <w:p w:rsidR="00F41A61" w:rsidRPr="00EB4CDF" w:rsidRDefault="00F41A61" w:rsidP="00F41A6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41A61" w:rsidRPr="00FB4F9B" w:rsidRDefault="00F41A61" w:rsidP="00F41A61">
      <w:pPr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Učebné zdroje:</w:t>
      </w:r>
    </w:p>
    <w:p w:rsidR="00F41A61" w:rsidRPr="00FB4F9B" w:rsidRDefault="00F41A61" w:rsidP="00F41A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158"/>
        <w:gridCol w:w="2452"/>
        <w:gridCol w:w="2461"/>
      </w:tblGrid>
      <w:tr w:rsidR="00F41A61" w:rsidRPr="00FB4F9B" w:rsidTr="00EB4CDF">
        <w:tc>
          <w:tcPr>
            <w:tcW w:w="199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Odborná literatúra</w:t>
            </w:r>
          </w:p>
        </w:tc>
        <w:tc>
          <w:tcPr>
            <w:tcW w:w="2158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2452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246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F41A61" w:rsidRPr="00FB4F9B" w:rsidTr="00357786">
        <w:tc>
          <w:tcPr>
            <w:tcW w:w="1991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Metodické príručky</w:t>
            </w:r>
          </w:p>
          <w:p w:rsidR="00F41A61" w:rsidRPr="00EB4CDF" w:rsidRDefault="00F41A61" w:rsidP="00F41A6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58" w:type="dxa"/>
            <w:shd w:val="clear" w:color="auto" w:fill="FFFFFF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52" w:type="dxa"/>
            <w:shd w:val="clear" w:color="auto" w:fill="FFFFFF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B4F9B">
              <w:rPr>
                <w:rFonts w:ascii="Times New Roman" w:hAnsi="Times New Roman"/>
                <w:sz w:val="23"/>
                <w:szCs w:val="23"/>
              </w:rPr>
              <w:t>edukačné DVD</w:t>
            </w:r>
          </w:p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CD prehrávač</w:t>
            </w:r>
          </w:p>
        </w:tc>
        <w:tc>
          <w:tcPr>
            <w:tcW w:w="2461" w:type="dxa"/>
            <w:shd w:val="clear" w:color="auto" w:fill="FFFFFF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sz w:val="23"/>
                <w:szCs w:val="23"/>
              </w:rPr>
              <w:t>webové stránky</w:t>
            </w:r>
          </w:p>
        </w:tc>
      </w:tr>
    </w:tbl>
    <w:p w:rsidR="00F41A61" w:rsidRPr="00FB4F9B" w:rsidRDefault="00F41A61" w:rsidP="00F41A61">
      <w:pPr>
        <w:shd w:val="clear" w:color="auto" w:fill="FFFFFF"/>
        <w:rPr>
          <w:rFonts w:ascii="Times New Roman" w:hAnsi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F41A61" w:rsidRPr="00FB4F9B" w:rsidTr="00EB4CDF">
        <w:tc>
          <w:tcPr>
            <w:tcW w:w="9067" w:type="dxa"/>
            <w:shd w:val="clear" w:color="auto" w:fill="C2D69B" w:themeFill="accent3" w:themeFillTint="99"/>
          </w:tcPr>
          <w:p w:rsidR="00F41A61" w:rsidRPr="00FB4F9B" w:rsidRDefault="00F41A61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F41A61" w:rsidRPr="00FB4F9B" w:rsidTr="00F41A61">
        <w:tc>
          <w:tcPr>
            <w:tcW w:w="9067" w:type="dxa"/>
            <w:shd w:val="clear" w:color="auto" w:fill="auto"/>
          </w:tcPr>
          <w:p w:rsidR="00EB4CDF" w:rsidRDefault="00EB4CDF" w:rsidP="00F41A61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</w:rPr>
              <w:t>Predmet  pracovné vyučovanie</w:t>
            </w:r>
            <w:r w:rsidRPr="00FB4F9B">
              <w:rPr>
                <w:rFonts w:ascii="Times New Roman" w:hAnsi="Times New Roman"/>
              </w:rPr>
              <w:t xml:space="preserve"> sa klasifikuje slovne . Hodnotenie  prebieha v súlade s Metodickým pokynom č. 22/2011 na hodnotenie žiakov základnej školy MŠ SR pod č. 2011-3121/ 12824:4-921 s platnosťou od 01.05.2011</w:t>
            </w:r>
            <w:r>
              <w:rPr>
                <w:rFonts w:ascii="Times New Roman" w:hAnsi="Times New Roman"/>
                <w:sz w:val="23"/>
                <w:szCs w:val="23"/>
              </w:rPr>
              <w:t>.</w:t>
            </w:r>
          </w:p>
          <w:p w:rsidR="00EB4CDF" w:rsidRPr="00FB4F9B" w:rsidRDefault="00EB4CDF" w:rsidP="00F41A6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B4CDF" w:rsidRPr="00FB4F9B" w:rsidRDefault="00EB4CDF" w:rsidP="00F41A61">
      <w:pPr>
        <w:shd w:val="clear" w:color="auto" w:fill="FFFFFF"/>
        <w:rPr>
          <w:rFonts w:ascii="Times New Roman" w:hAnsi="Times New Roman"/>
        </w:rPr>
      </w:pPr>
    </w:p>
    <w:p w:rsidR="00667819" w:rsidRPr="00A77629" w:rsidRDefault="00A77629" w:rsidP="00A77629">
      <w:pPr>
        <w:pStyle w:val="Nadpis2"/>
        <w:rPr>
          <w:rFonts w:ascii="Times New Roman" w:hAnsi="Times New Roman" w:cs="Times New Roman"/>
          <w:color w:val="403152" w:themeColor="accent4" w:themeShade="80"/>
        </w:rPr>
      </w:pPr>
      <w:bookmarkStart w:id="19" w:name="_Toc21520523"/>
      <w:r w:rsidRPr="00A77629">
        <w:rPr>
          <w:rFonts w:ascii="Times New Roman" w:hAnsi="Times New Roman" w:cs="Times New Roman"/>
          <w:color w:val="403152" w:themeColor="accent4" w:themeShade="80"/>
        </w:rPr>
        <w:t xml:space="preserve">1.10 </w:t>
      </w:r>
      <w:r w:rsidR="00667819" w:rsidRPr="00A77629">
        <w:rPr>
          <w:rFonts w:ascii="Times New Roman" w:hAnsi="Times New Roman" w:cs="Times New Roman"/>
          <w:color w:val="403152" w:themeColor="accent4" w:themeShade="80"/>
        </w:rPr>
        <w:t>Hudobná výchova</w:t>
      </w:r>
      <w:bookmarkEnd w:id="19"/>
    </w:p>
    <w:p w:rsidR="00667819" w:rsidRPr="00FB4F9B" w:rsidRDefault="00667819" w:rsidP="00667819">
      <w:pPr>
        <w:ind w:left="495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7819" w:rsidRPr="00FB4F9B" w:rsidTr="00EB4CDF">
        <w:trPr>
          <w:trHeight w:val="274"/>
        </w:trPr>
        <w:tc>
          <w:tcPr>
            <w:tcW w:w="9209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PREDMET HUDOBNÁ VÝCHOVA</w:t>
            </w:r>
          </w:p>
        </w:tc>
      </w:tr>
    </w:tbl>
    <w:p w:rsidR="00667819" w:rsidRPr="00FB4F9B" w:rsidRDefault="00667819" w:rsidP="0066781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7819" w:rsidRPr="00FB4F9B" w:rsidTr="00F368C1">
        <w:tc>
          <w:tcPr>
            <w:tcW w:w="9062" w:type="dxa"/>
            <w:shd w:val="clear" w:color="auto" w:fill="EEECE1" w:themeFill="background2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Názov predmetu:  </w:t>
            </w:r>
            <w:r w:rsidRPr="00FB4F9B">
              <w:rPr>
                <w:rFonts w:ascii="Times New Roman" w:hAnsi="Times New Roman"/>
              </w:rPr>
              <w:t>HUDOBNÁ VÝCHOVA</w:t>
            </w:r>
          </w:p>
        </w:tc>
      </w:tr>
      <w:tr w:rsidR="00667819" w:rsidRPr="00FB4F9B" w:rsidTr="00EB4CDF">
        <w:tc>
          <w:tcPr>
            <w:tcW w:w="906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Časový rozsah výučby spolu:</w:t>
            </w:r>
            <w:r w:rsidR="00EB4CDF">
              <w:rPr>
                <w:rFonts w:ascii="Times New Roman" w:hAnsi="Times New Roman"/>
                <w:b/>
              </w:rPr>
              <w:t xml:space="preserve"> 1 hodina týždenne, spolu 33 hodín</w:t>
            </w:r>
          </w:p>
        </w:tc>
      </w:tr>
      <w:tr w:rsidR="00667819" w:rsidRPr="00FB4F9B" w:rsidTr="00F368C1">
        <w:tc>
          <w:tcPr>
            <w:tcW w:w="9062" w:type="dxa"/>
            <w:shd w:val="clear" w:color="auto" w:fill="EEECE1" w:themeFill="background2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Ročník: </w:t>
            </w:r>
            <w:r w:rsidRPr="00FB4F9B">
              <w:rPr>
                <w:rFonts w:ascii="Times New Roman" w:hAnsi="Times New Roman"/>
              </w:rPr>
              <w:t>tretí</w:t>
            </w:r>
          </w:p>
        </w:tc>
      </w:tr>
      <w:tr w:rsidR="00667819" w:rsidRPr="00FB4F9B" w:rsidTr="00EB4CDF">
        <w:tc>
          <w:tcPr>
            <w:tcW w:w="906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škola</w:t>
            </w:r>
            <w:r w:rsidR="00EB4CDF">
              <w:rPr>
                <w:rFonts w:ascii="Times New Roman" w:hAnsi="Times New Roman"/>
              </w:rPr>
              <w:t>, Námestie A. H. Škultétyho 9, Veľký Krtíš 990 01</w:t>
            </w:r>
          </w:p>
        </w:tc>
      </w:tr>
      <w:tr w:rsidR="00667819" w:rsidRPr="00FB4F9B" w:rsidTr="00F368C1">
        <w:tc>
          <w:tcPr>
            <w:tcW w:w="9062" w:type="dxa"/>
            <w:shd w:val="clear" w:color="auto" w:fill="EEECE1" w:themeFill="background2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667819" w:rsidRPr="00FB4F9B" w:rsidTr="00EB4CDF">
        <w:tc>
          <w:tcPr>
            <w:tcW w:w="906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667819" w:rsidRPr="00FB4F9B" w:rsidRDefault="00667819" w:rsidP="00667819">
      <w:pPr>
        <w:rPr>
          <w:rFonts w:ascii="Times New Roman" w:hAnsi="Times New Roman"/>
        </w:rPr>
      </w:pP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667819" w:rsidRPr="00FB4F9B" w:rsidRDefault="00667819" w:rsidP="00EB4CD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 xml:space="preserve">Primárna hudobná edukácia predstavuje kontinuálne, systémové a cieľavedomé pokračovanie </w:t>
      </w:r>
      <w:proofErr w:type="spellStart"/>
      <w:r w:rsidRPr="00FB4F9B">
        <w:rPr>
          <w:rFonts w:ascii="Times New Roman" w:hAnsi="Times New Roman"/>
        </w:rPr>
        <w:t>predprimárnej</w:t>
      </w:r>
      <w:proofErr w:type="spellEnd"/>
      <w:r w:rsidRPr="00FB4F9B">
        <w:rPr>
          <w:rFonts w:ascii="Times New Roman" w:hAnsi="Times New Roman"/>
        </w:rPr>
        <w:t xml:space="preserve"> hudobnej výchovy. Hudobná výchova v základnej škole je predmetom umelecko-výchovným, činnostným, kde sa na báze hudobných hrových činností žiaci učia orientovať vo svete hudby, prebúdza sa v nich záujem o elementárne muzicírovanie a postupne aj záujem o hlbšie vzdelanie v oblasti hudby a umenia. Na primárnom stupni vzdelávania sa prirodzene a plynule nadväzuje na vrodené predpoklady detí ich spontánnosť, sklony k hravosti, na ich schopnosť </w:t>
      </w:r>
      <w:r w:rsidRPr="00FB4F9B">
        <w:rPr>
          <w:rFonts w:ascii="Times New Roman" w:hAnsi="Times New Roman"/>
        </w:rPr>
        <w:lastRenderedPageBreak/>
        <w:t xml:space="preserve">celostného vnímania obrazov a modelov okolitého sveta. Hudba má byť pre žiakov súčasne hrou a predmetom detského experimentovania, zdrojom objaviteľských prístupov k hudobnému poznávaniu a prostriedkom žiakovej hudobnej </w:t>
      </w:r>
      <w:proofErr w:type="spellStart"/>
      <w:r w:rsidRPr="00FB4F9B">
        <w:rPr>
          <w:rFonts w:ascii="Times New Roman" w:hAnsi="Times New Roman"/>
        </w:rPr>
        <w:t>expresie</w:t>
      </w:r>
      <w:proofErr w:type="spellEnd"/>
      <w:r w:rsidRPr="00FB4F9B">
        <w:rPr>
          <w:rFonts w:ascii="Times New Roman" w:hAnsi="Times New Roman"/>
        </w:rPr>
        <w:t xml:space="preserve">, ktorá podporuje ich hudobnú sebarealizáciu v komplexe aktívnych aj receptívnych hudobných činností. Hudobné činnosti predstavujú najrozmanitejšie formy kontaktu žiaka s hudbou, dávajú možnosť spájať hudbu so slovom, obrazom, pohybom, hrou na elementárnych hudobných nástrojoch. Hudobné činnosti tvoria základný prostriedok na rozvíjanie hudobných i kľúčových kompetencií žiakov. Hudobné činnosti nie sú izolované, ale v reálnej praktickej podobe sa vzájomne dopĺňajú, podporujú aj s inými </w:t>
      </w:r>
      <w:proofErr w:type="spellStart"/>
      <w:r w:rsidRPr="00FB4F9B">
        <w:rPr>
          <w:rFonts w:ascii="Times New Roman" w:hAnsi="Times New Roman"/>
        </w:rPr>
        <w:t>mimohudobnými</w:t>
      </w:r>
      <w:proofErr w:type="spellEnd"/>
      <w:r w:rsidRPr="00FB4F9B">
        <w:rPr>
          <w:rFonts w:ascii="Times New Roman" w:hAnsi="Times New Roman"/>
        </w:rPr>
        <w:t xml:space="preserve"> činnosťami a zmysluplne sa integrujú. Hudobný materiál a hudobné činnosti sú kľúčovým prostriedkom na osvojenie si hudobno-teoretických poznatkov. Tie si však žiaci osvojujú postupne a nadobudnuté vedomosti sú výsledkom aktívnych hudobných činností, z ktorých vyplývajú. Teoretické poznatky a vedomosti sú dôležité len do tej miery, do akej sú nevyhnutné pre aktívny hudobný prejav žiakov, chápanie základných zákonitostí hudby a prácu s hudobným materiálom</w:t>
      </w: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7819" w:rsidRPr="00FB4F9B" w:rsidRDefault="00667819" w:rsidP="00667819">
      <w:pPr>
        <w:tabs>
          <w:tab w:val="left" w:pos="2760"/>
        </w:tabs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667819" w:rsidRPr="00FB4F9B" w:rsidRDefault="00667819" w:rsidP="00667819">
      <w:pPr>
        <w:spacing w:after="0"/>
        <w:rPr>
          <w:rFonts w:ascii="Times New Roman" w:hAnsi="Times New Roman"/>
        </w:rPr>
      </w:pPr>
      <w:r w:rsidRPr="00FB4F9B">
        <w:rPr>
          <w:rFonts w:ascii="Times New Roman" w:hAnsi="Times New Roman"/>
        </w:rPr>
        <w:t>V 3. ročníku  primárneho stupňa vzdelávania učivo nie je rozdelené do tematických celkov.</w:t>
      </w:r>
    </w:p>
    <w:p w:rsidR="00667819" w:rsidRPr="00FB4F9B" w:rsidRDefault="00667819" w:rsidP="00667819">
      <w:pPr>
        <w:spacing w:after="0"/>
        <w:rPr>
          <w:rFonts w:ascii="Times New Roman" w:hAnsi="Times New Roman"/>
        </w:rPr>
      </w:pPr>
      <w:r w:rsidRPr="00FB4F9B">
        <w:rPr>
          <w:rFonts w:ascii="Times New Roman" w:hAnsi="Times New Roman"/>
        </w:rPr>
        <w:t>Rozsah požadovaných vedomostí žiaka sa realizuje prostredníctvom týchto činností:</w:t>
      </w:r>
    </w:p>
    <w:p w:rsidR="00667819" w:rsidRPr="00FB4F9B" w:rsidRDefault="00231048" w:rsidP="00DD4F36">
      <w:pPr>
        <w:pStyle w:val="Odsekzoznamu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Hlasové činnosti</w:t>
      </w:r>
    </w:p>
    <w:p w:rsidR="00667819" w:rsidRPr="00FB4F9B" w:rsidRDefault="00667819" w:rsidP="00DD4F36">
      <w:pPr>
        <w:pStyle w:val="Odsekzoznamu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Inštrumentálne  činnosti</w:t>
      </w:r>
    </w:p>
    <w:p w:rsidR="00667819" w:rsidRPr="00FB4F9B" w:rsidRDefault="00667819" w:rsidP="00DD4F36">
      <w:pPr>
        <w:pStyle w:val="Odsekzoznamu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Percepčné činnosti – aktívne počúvanie</w:t>
      </w:r>
    </w:p>
    <w:p w:rsidR="00667819" w:rsidRPr="00FB4F9B" w:rsidRDefault="00667819" w:rsidP="00DD4F36">
      <w:pPr>
        <w:pStyle w:val="Odsekzoznamu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proofErr w:type="spellStart"/>
      <w:r w:rsidRPr="00FB4F9B">
        <w:rPr>
          <w:rFonts w:ascii="Times New Roman" w:hAnsi="Times New Roman"/>
          <w:b/>
        </w:rPr>
        <w:t>Hudobno</w:t>
      </w:r>
      <w:proofErr w:type="spellEnd"/>
      <w:r w:rsidRPr="00FB4F9B">
        <w:rPr>
          <w:rFonts w:ascii="Times New Roman" w:hAnsi="Times New Roman"/>
          <w:b/>
        </w:rPr>
        <w:t xml:space="preserve"> – pohybové  činností</w:t>
      </w:r>
    </w:p>
    <w:p w:rsidR="00667819" w:rsidRPr="00FB4F9B" w:rsidRDefault="00667819" w:rsidP="00DD4F36">
      <w:pPr>
        <w:pStyle w:val="Odsekzoznamu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proofErr w:type="spellStart"/>
      <w:r w:rsidRPr="00FB4F9B">
        <w:rPr>
          <w:rFonts w:ascii="Times New Roman" w:hAnsi="Times New Roman"/>
          <w:b/>
        </w:rPr>
        <w:t>Hudobno</w:t>
      </w:r>
      <w:proofErr w:type="spellEnd"/>
      <w:r w:rsidRPr="00FB4F9B">
        <w:rPr>
          <w:rFonts w:ascii="Times New Roman" w:hAnsi="Times New Roman"/>
          <w:b/>
        </w:rPr>
        <w:t xml:space="preserve"> – dramatické činnosti</w:t>
      </w:r>
    </w:p>
    <w:p w:rsidR="00667819" w:rsidRPr="00FB4F9B" w:rsidRDefault="00667819" w:rsidP="00DD4F36">
      <w:pPr>
        <w:pStyle w:val="Odsekzoznamu"/>
        <w:numPr>
          <w:ilvl w:val="0"/>
          <w:numId w:val="5"/>
        </w:numPr>
        <w:spacing w:after="0"/>
        <w:rPr>
          <w:rFonts w:ascii="Times New Roman" w:hAnsi="Times New Roman"/>
          <w:b/>
        </w:rPr>
      </w:pPr>
      <w:proofErr w:type="spellStart"/>
      <w:r w:rsidRPr="00FB4F9B">
        <w:rPr>
          <w:rFonts w:ascii="Times New Roman" w:hAnsi="Times New Roman"/>
          <w:b/>
        </w:rPr>
        <w:t>Hudobno</w:t>
      </w:r>
      <w:proofErr w:type="spellEnd"/>
      <w:r w:rsidRPr="00FB4F9B">
        <w:rPr>
          <w:rFonts w:ascii="Times New Roman" w:hAnsi="Times New Roman"/>
          <w:b/>
        </w:rPr>
        <w:t xml:space="preserve">  - vizuálne činnosti</w:t>
      </w:r>
    </w:p>
    <w:p w:rsidR="00667819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EB4CDF" w:rsidRDefault="00EB4CDF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EB4CDF" w:rsidRPr="00FB4F9B" w:rsidRDefault="00EB4CDF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667819" w:rsidRPr="00FB4F9B" w:rsidTr="00EB4CDF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667819" w:rsidRPr="00FB4F9B" w:rsidTr="00EB4CDF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auto"/>
          </w:tcPr>
          <w:p w:rsidR="00667819" w:rsidRPr="00FB4F9B" w:rsidRDefault="00667819" w:rsidP="00DD4F36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rozvíjať hudobné kompetencie dieťaťa mladšieho školského veku,</w:t>
            </w:r>
          </w:p>
          <w:p w:rsidR="00667819" w:rsidRPr="00FB4F9B" w:rsidRDefault="00667819" w:rsidP="00DD4F36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rozvíjať kultivovaný rečový, hlasový, pohybový prejav v spojení s hudbou,</w:t>
            </w:r>
          </w:p>
          <w:p w:rsidR="00667819" w:rsidRPr="00FB4F9B" w:rsidRDefault="00667819" w:rsidP="00DD4F36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vychovávať aktívneho a vnímavého interpreta a percipienta hudby,</w:t>
            </w:r>
          </w:p>
          <w:p w:rsidR="00667819" w:rsidRPr="00FB4F9B" w:rsidRDefault="00667819" w:rsidP="00DD4F36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naučiť žiaka orientovať sa vo svete hudobného umenia,</w:t>
            </w:r>
          </w:p>
          <w:p w:rsidR="00667819" w:rsidRPr="00FB4F9B" w:rsidRDefault="00667819" w:rsidP="00DD4F36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rozvíjať emocionálny svet a hudobný vkus žiaka mladšieho školského veku,</w:t>
            </w:r>
          </w:p>
          <w:p w:rsidR="00667819" w:rsidRPr="00FB4F9B" w:rsidRDefault="00667819" w:rsidP="00DD4F36">
            <w:pPr>
              <w:pStyle w:val="Odsekzoznamu"/>
              <w:widowControl w:val="0"/>
              <w:numPr>
                <w:ilvl w:val="0"/>
                <w:numId w:val="30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v rámci stanovených cieľov z hudobnej výchovy využívať </w:t>
            </w:r>
            <w:proofErr w:type="spellStart"/>
            <w:r w:rsidRPr="00FB4F9B">
              <w:rPr>
                <w:rFonts w:ascii="Times New Roman" w:hAnsi="Times New Roman"/>
              </w:rPr>
              <w:t>integratívne</w:t>
            </w:r>
            <w:proofErr w:type="spellEnd"/>
            <w:r w:rsidRPr="00FB4F9B">
              <w:rPr>
                <w:rFonts w:ascii="Times New Roman" w:hAnsi="Times New Roman"/>
              </w:rPr>
              <w:t xml:space="preserve"> prístupy a prieniky s ostatnými vyučovacími predmetmi</w:t>
            </w:r>
          </w:p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               v primárnej edukácii,</w:t>
            </w:r>
          </w:p>
          <w:p w:rsidR="00667819" w:rsidRPr="00FB4F9B" w:rsidRDefault="00667819" w:rsidP="00DD4F36">
            <w:pPr>
              <w:pStyle w:val="Odsekzoznamu"/>
              <w:widowControl w:val="0"/>
              <w:numPr>
                <w:ilvl w:val="0"/>
                <w:numId w:val="31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viesť žiakov k samostatnej práci a hudobnej tvorivosti.</w:t>
            </w:r>
          </w:p>
        </w:tc>
      </w:tr>
    </w:tbl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88"/>
        <w:gridCol w:w="134"/>
      </w:tblGrid>
      <w:tr w:rsidR="00667819" w:rsidRPr="00FB4F9B" w:rsidTr="00EB4CDF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2" w:type="dxa"/>
            <w:gridSpan w:val="2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667819" w:rsidRPr="00FB4F9B" w:rsidTr="00EB4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554" w:rsidRDefault="00667819" w:rsidP="00CC7554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Sociálne a komunikačné kompetencie</w:t>
            </w:r>
          </w:p>
          <w:p w:rsidR="00667819" w:rsidRPr="00CC7554" w:rsidRDefault="00667819" w:rsidP="00CC7554">
            <w:pPr>
              <w:pStyle w:val="Odsekzoznamu"/>
              <w:widowControl w:val="0"/>
              <w:numPr>
                <w:ilvl w:val="0"/>
                <w:numId w:val="6"/>
              </w:numPr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CC7554">
              <w:rPr>
                <w:rFonts w:ascii="Times New Roman" w:hAnsi="Times New Roman"/>
              </w:rPr>
              <w:t>žiak rytmizuje a </w:t>
            </w:r>
            <w:proofErr w:type="spellStart"/>
            <w:r w:rsidRPr="00CC7554">
              <w:rPr>
                <w:rFonts w:ascii="Times New Roman" w:hAnsi="Times New Roman"/>
              </w:rPr>
              <w:t>melodizuje</w:t>
            </w:r>
            <w:proofErr w:type="spellEnd"/>
            <w:r w:rsidRPr="00CC7554">
              <w:rPr>
                <w:rFonts w:ascii="Times New Roman" w:hAnsi="Times New Roman"/>
              </w:rPr>
              <w:t xml:space="preserve"> jednoduché texty, improvizuje v rámci najjednoduchších hudobných foriem,</w:t>
            </w:r>
          </w:p>
          <w:p w:rsidR="00667819" w:rsidRPr="00FB4F9B" w:rsidRDefault="00667819" w:rsidP="00DD4F36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reaguje pohybom na znejúcu hudbu, pohybom vyjadruje metrum, tempo, dynamiku a smer melódie,</w:t>
            </w:r>
          </w:p>
          <w:p w:rsidR="00667819" w:rsidRPr="00FB4F9B" w:rsidRDefault="00667819" w:rsidP="00DD4F36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učiteľ formuje mravné vzťahy žiakov k prostrediu školy, v rodine, pozitívne vzťahy k prírode,</w:t>
            </w:r>
          </w:p>
          <w:p w:rsidR="00667819" w:rsidRPr="00FB4F9B" w:rsidRDefault="00667819" w:rsidP="00DD4F36">
            <w:pPr>
              <w:pStyle w:val="Odsekzoznamu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>vedie žiakov k hrdosti na slovenské kultúrne bohatstvo a históriu.</w:t>
            </w:r>
          </w:p>
        </w:tc>
      </w:tr>
      <w:tr w:rsidR="00667819" w:rsidRPr="00FB4F9B" w:rsidTr="00EB4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Kompetencie učiť sa </w:t>
            </w:r>
          </w:p>
          <w:p w:rsidR="00667819" w:rsidRPr="00FB4F9B" w:rsidRDefault="00667819" w:rsidP="00DD4F3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učiteľ formuje mravné vzťahy žiakov k prostrediu školy, v rodine, pozitívne vzťahy k prírode,</w:t>
            </w:r>
          </w:p>
          <w:p w:rsidR="00667819" w:rsidRPr="00FB4F9B" w:rsidRDefault="00667819" w:rsidP="00DD4F3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vedie žiakov k hrdosti na slovenské kultúrne bohatstvo a históriu,</w:t>
            </w:r>
          </w:p>
          <w:p w:rsidR="00667819" w:rsidRPr="00FB4F9B" w:rsidRDefault="00667819" w:rsidP="00DD4F3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žiak spieva na základe svojich dispozícií intonačne čisto a rytmicky presne,</w:t>
            </w:r>
          </w:p>
          <w:p w:rsidR="00667819" w:rsidRPr="00FB4F9B" w:rsidRDefault="00667819" w:rsidP="00DD4F36">
            <w:pPr>
              <w:pStyle w:val="Odsekzoznamu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učiteľ umožňuje každému žiakovi zažiť úspech.</w:t>
            </w:r>
          </w:p>
        </w:tc>
      </w:tr>
      <w:tr w:rsidR="00667819" w:rsidRPr="00FB4F9B" w:rsidTr="00EB4C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4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Kompetencie riešiť problémy</w:t>
            </w:r>
          </w:p>
          <w:p w:rsidR="00667819" w:rsidRPr="00FB4F9B" w:rsidRDefault="00667819" w:rsidP="00DD4F36">
            <w:pPr>
              <w:pStyle w:val="Odsekzoznamu"/>
              <w:widowControl w:val="0"/>
              <w:numPr>
                <w:ilvl w:val="0"/>
                <w:numId w:val="8"/>
              </w:numPr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žiak rozoznáva v prúde znejúcej hudby niektoré hudobné nástroje.</w:t>
            </w:r>
          </w:p>
        </w:tc>
      </w:tr>
    </w:tbl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667819" w:rsidRPr="00FB4F9B" w:rsidRDefault="00667819" w:rsidP="00667819">
      <w:pPr>
        <w:rPr>
          <w:rFonts w:ascii="Times New Roman" w:hAnsi="Times New Roman"/>
          <w:b/>
        </w:rPr>
      </w:pPr>
    </w:p>
    <w:p w:rsidR="00667819" w:rsidRPr="00FB4F9B" w:rsidRDefault="00667819" w:rsidP="00667819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10"/>
        <w:gridCol w:w="2009"/>
        <w:gridCol w:w="1417"/>
        <w:gridCol w:w="1275"/>
        <w:gridCol w:w="1903"/>
      </w:tblGrid>
      <w:tr w:rsidR="00667819" w:rsidRPr="00FB4F9B" w:rsidTr="00365997">
        <w:tc>
          <w:tcPr>
            <w:tcW w:w="138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11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2009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275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90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365997">
        <w:tc>
          <w:tcPr>
            <w:tcW w:w="1384" w:type="dxa"/>
            <w:vMerge w:val="restart"/>
            <w:shd w:val="clear" w:color="auto" w:fill="C2D69B" w:themeFill="accent3" w:themeFillTint="99"/>
          </w:tcPr>
          <w:p w:rsidR="00667819" w:rsidRDefault="00231048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C7554">
              <w:rPr>
                <w:rFonts w:ascii="Times New Roman" w:hAnsi="Times New Roman"/>
                <w:b/>
              </w:rPr>
              <w:t>Hlasové činnosti</w:t>
            </w: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Inštrumentálne činnosti</w:t>
            </w: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Percepčné činnosti</w:t>
            </w: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65997" w:rsidRPr="00FB4F9B" w:rsidRDefault="00365997" w:rsidP="003659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Hudobno-pohybové činnosti</w:t>
            </w: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Pr="00FB4F9B" w:rsidRDefault="00365997" w:rsidP="0036599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Hudobno-dramatické činnosti</w:t>
            </w: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Pr="00FB4F9B" w:rsidRDefault="00365997" w:rsidP="00365997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Hudobno-vizuálne činnosti</w:t>
            </w:r>
          </w:p>
          <w:p w:rsidR="00365997" w:rsidRPr="00FB4F9B" w:rsidRDefault="00365997" w:rsidP="00CC755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C7554" w:rsidRPr="00CC7554" w:rsidRDefault="00CC7554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9" w:type="dxa"/>
            <w:vMerge w:val="restart"/>
            <w:shd w:val="clear" w:color="auto" w:fill="FFFFFF" w:themeFill="background1"/>
          </w:tcPr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lastRenderedPageBreak/>
              <w:t>vokálne činnosti v rámci rozsahu h-d2, detské piesne, ľudové piesne,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regionálne ľudové piesne, autorské piesne, vokálne dialogické hry,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dychové a hlasové cvičenia, hry s hlasom, zvukomalebné hlasové hry,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deklamácia, </w:t>
            </w:r>
            <w:proofErr w:type="spellStart"/>
            <w:r w:rsidRPr="00231048">
              <w:rPr>
                <w:rFonts w:ascii="Times New Roman" w:hAnsi="Times New Roman"/>
              </w:rPr>
              <w:t>rytmizácia</w:t>
            </w:r>
            <w:proofErr w:type="spellEnd"/>
            <w:r w:rsidRPr="00231048">
              <w:rPr>
                <w:rFonts w:ascii="Times New Roman" w:hAnsi="Times New Roman"/>
              </w:rPr>
              <w:t xml:space="preserve"> reči, artikulácia – článkovanie reči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ľubovoľné gestá znázorňujúce výšku i dĺžku tónov, relatívna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solmizácia, </w:t>
            </w:r>
            <w:proofErr w:type="spellStart"/>
            <w:r w:rsidRPr="00231048">
              <w:rPr>
                <w:rFonts w:ascii="Times New Roman" w:hAnsi="Times New Roman"/>
              </w:rPr>
              <w:t>fonogestika</w:t>
            </w:r>
            <w:proofErr w:type="spellEnd"/>
            <w:r w:rsidRPr="00231048">
              <w:rPr>
                <w:rFonts w:ascii="Times New Roman" w:hAnsi="Times New Roman"/>
              </w:rPr>
              <w:t>, ručné znaky na vyjadrenie rytmu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taktovacie gestá 2/4,3/4/,4/4 taktu, gestá pre zmeny tempa a dynamiky,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nástup a odsadenie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rytmické modely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melodické modely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1048">
              <w:rPr>
                <w:rFonts w:ascii="Times New Roman" w:hAnsi="Times New Roman"/>
              </w:rPr>
              <w:t>Orffove</w:t>
            </w:r>
            <w:proofErr w:type="spellEnd"/>
            <w:r w:rsidRPr="00231048">
              <w:rPr>
                <w:rFonts w:ascii="Times New Roman" w:hAnsi="Times New Roman"/>
              </w:rPr>
              <w:t xml:space="preserve"> nástroje rytmické: paličky, </w:t>
            </w:r>
            <w:r w:rsidRPr="00231048">
              <w:rPr>
                <w:rFonts w:ascii="Times New Roman" w:hAnsi="Times New Roman"/>
              </w:rPr>
              <w:lastRenderedPageBreak/>
              <w:t xml:space="preserve">drevený blok, rámový/ručný bubon, tamburína, triangel, spiežovce, činely, prstové </w:t>
            </w:r>
            <w:proofErr w:type="spellStart"/>
            <w:r w:rsidRPr="00231048">
              <w:rPr>
                <w:rFonts w:ascii="Times New Roman" w:hAnsi="Times New Roman"/>
              </w:rPr>
              <w:t>činelky</w:t>
            </w:r>
            <w:proofErr w:type="spellEnd"/>
            <w:r w:rsidRPr="00231048">
              <w:rPr>
                <w:rFonts w:ascii="Times New Roman" w:hAnsi="Times New Roman"/>
              </w:rPr>
              <w:t xml:space="preserve">, zvonček, </w:t>
            </w:r>
            <w:proofErr w:type="spellStart"/>
            <w:r w:rsidRPr="00231048">
              <w:rPr>
                <w:rFonts w:ascii="Times New Roman" w:hAnsi="Times New Roman"/>
              </w:rPr>
              <w:t>chrastidlá</w:t>
            </w:r>
            <w:proofErr w:type="spellEnd"/>
            <w:r w:rsidRPr="00231048">
              <w:rPr>
                <w:rFonts w:ascii="Times New Roman" w:hAnsi="Times New Roman"/>
              </w:rPr>
              <w:t xml:space="preserve"> a melodické hudobné nástroje (xylofón, zvonkohra, </w:t>
            </w:r>
            <w:proofErr w:type="spellStart"/>
            <w:r w:rsidRPr="00231048">
              <w:rPr>
                <w:rFonts w:ascii="Times New Roman" w:hAnsi="Times New Roman"/>
              </w:rPr>
              <w:t>metalofón</w:t>
            </w:r>
            <w:proofErr w:type="spellEnd"/>
            <w:r w:rsidRPr="00231048">
              <w:rPr>
                <w:rFonts w:ascii="Times New Roman" w:hAnsi="Times New Roman"/>
              </w:rPr>
              <w:t>), hra na tele, okolité objekty triedy, rozličné objekty, prírodniny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samostatne zhotovené elementárne hudobné nástroje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rytmické hodnoty štvrťová, osminová, polová, šestnástinová, pomlčky, bodka za štvrťovou notou, synkopy, pomocné rytmické prostriedky: ta, ti-ti, „nič“, „</w:t>
            </w:r>
            <w:proofErr w:type="spellStart"/>
            <w:r w:rsidRPr="00231048">
              <w:rPr>
                <w:rFonts w:ascii="Times New Roman" w:hAnsi="Times New Roman"/>
              </w:rPr>
              <w:t>pau</w:t>
            </w:r>
            <w:proofErr w:type="spellEnd"/>
            <w:r w:rsidRPr="00231048">
              <w:rPr>
                <w:rFonts w:ascii="Times New Roman" w:hAnsi="Times New Roman"/>
              </w:rPr>
              <w:t xml:space="preserve">-za“, </w:t>
            </w:r>
            <w:proofErr w:type="spellStart"/>
            <w:r w:rsidRPr="00231048">
              <w:rPr>
                <w:rFonts w:ascii="Times New Roman" w:hAnsi="Times New Roman"/>
              </w:rPr>
              <w:t>tai</w:t>
            </w:r>
            <w:proofErr w:type="spellEnd"/>
            <w:r w:rsidRPr="00231048">
              <w:rPr>
                <w:rFonts w:ascii="Times New Roman" w:hAnsi="Times New Roman"/>
              </w:rPr>
              <w:t>-ti, ti-</w:t>
            </w:r>
            <w:proofErr w:type="spellStart"/>
            <w:r w:rsidRPr="00231048">
              <w:rPr>
                <w:rFonts w:ascii="Times New Roman" w:hAnsi="Times New Roman"/>
              </w:rPr>
              <w:t>tai</w:t>
            </w:r>
            <w:proofErr w:type="spellEnd"/>
            <w:r w:rsidRPr="00231048">
              <w:rPr>
                <w:rFonts w:ascii="Times New Roman" w:hAnsi="Times New Roman"/>
              </w:rPr>
              <w:t>, ti-</w:t>
            </w:r>
            <w:proofErr w:type="spellStart"/>
            <w:r w:rsidRPr="00231048">
              <w:rPr>
                <w:rFonts w:ascii="Times New Roman" w:hAnsi="Times New Roman"/>
              </w:rPr>
              <w:t>ri</w:t>
            </w:r>
            <w:proofErr w:type="spellEnd"/>
            <w:r w:rsidRPr="00231048">
              <w:rPr>
                <w:rFonts w:ascii="Times New Roman" w:hAnsi="Times New Roman"/>
              </w:rPr>
              <w:t>-ti-</w:t>
            </w:r>
            <w:proofErr w:type="spellStart"/>
            <w:r w:rsidRPr="00231048">
              <w:rPr>
                <w:rFonts w:ascii="Times New Roman" w:hAnsi="Times New Roman"/>
              </w:rPr>
              <w:t>ri</w:t>
            </w:r>
            <w:proofErr w:type="spellEnd"/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melodické modely so-mi; la-so-mi; la-so-mi-do, príp. do´-la-so-mi-do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inštrumentálny sprievod, </w:t>
            </w:r>
            <w:proofErr w:type="spellStart"/>
            <w:r w:rsidRPr="00231048">
              <w:rPr>
                <w:rFonts w:ascii="Times New Roman" w:hAnsi="Times New Roman"/>
              </w:rPr>
              <w:t>ostináto</w:t>
            </w:r>
            <w:proofErr w:type="spellEnd"/>
            <w:r w:rsidRPr="00231048">
              <w:rPr>
                <w:rFonts w:ascii="Times New Roman" w:hAnsi="Times New Roman"/>
              </w:rPr>
              <w:t>, tóny 1. a 5. stupňa (tonika,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dominanta), voľný zvukomalebný sprievod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predohra, medzihra a dohra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improvizácia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dirigentské a individuálne gestá učiteľa</w:t>
            </w:r>
            <w:r w:rsidRPr="00231048">
              <w:rPr>
                <w:rFonts w:ascii="Times New Roman" w:hAnsi="Times New Roman"/>
              </w:rPr>
              <w:cr/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aktívne počúvanie skladby slovenských a svetových skladateľov; piesne, spev a interpretácia učiteľa/</w:t>
            </w:r>
            <w:proofErr w:type="spellStart"/>
            <w:r w:rsidRPr="00231048">
              <w:rPr>
                <w:rFonts w:ascii="Times New Roman" w:hAnsi="Times New Roman"/>
              </w:rPr>
              <w:t>ky</w:t>
            </w:r>
            <w:proofErr w:type="spellEnd"/>
            <w:r w:rsidRPr="00231048">
              <w:rPr>
                <w:rFonts w:ascii="Times New Roman" w:hAnsi="Times New Roman"/>
              </w:rPr>
              <w:t>; vlastný hudobný prejav, hudobný prejav triedy (skupiny), hry so zvukom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funkcie hudby: estetická, umelecká, spoločenská, zábavná, úžitková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melódia, tempo, rytmus, zvuková farba, dynamika, forma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melódia stúpajúca, klesajúca; tempo pomalé, stredné, rýchle; rytmus –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taktová schéma a rytmické modely, dynamika – piano, mezzoforte,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forte, crescendo, decrescendo; forma – kontrastné časti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nástroje skupiny symfonického orchestra, niektoré konkrétne hudobné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nástroje (husle, kontrabas, flauta, klavír, trúbka, </w:t>
            </w:r>
            <w:r w:rsidRPr="00231048">
              <w:rPr>
                <w:rFonts w:ascii="Times New Roman" w:hAnsi="Times New Roman"/>
              </w:rPr>
              <w:lastRenderedPageBreak/>
              <w:t>bicie)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komorný orchester, symfonický orchester, orchester ľudových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nástrojov, skupiny populárnej hudby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231048">
              <w:rPr>
                <w:rFonts w:ascii="Times New Roman" w:hAnsi="Times New Roman"/>
              </w:rPr>
              <w:t>jednohlas</w:t>
            </w:r>
            <w:proofErr w:type="spellEnd"/>
            <w:r w:rsidRPr="00231048">
              <w:rPr>
                <w:rFonts w:ascii="Times New Roman" w:hAnsi="Times New Roman"/>
              </w:rPr>
              <w:t xml:space="preserve">, </w:t>
            </w:r>
            <w:proofErr w:type="spellStart"/>
            <w:r w:rsidRPr="00231048">
              <w:rPr>
                <w:rFonts w:ascii="Times New Roman" w:hAnsi="Times New Roman"/>
              </w:rPr>
              <w:t>dvojhlas</w:t>
            </w:r>
            <w:proofErr w:type="spellEnd"/>
            <w:r w:rsidRPr="00231048">
              <w:rPr>
                <w:rFonts w:ascii="Times New Roman" w:hAnsi="Times New Roman"/>
              </w:rPr>
              <w:t>, zbor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hudobná forma, malá a veľká piesňová forma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pohybová improvizácia, pohybová interpretácia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gesto, mimika, improvizácia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polkový krok, prísunové kroky, </w:t>
            </w:r>
            <w:proofErr w:type="spellStart"/>
            <w:r w:rsidRPr="00231048">
              <w:rPr>
                <w:rFonts w:ascii="Times New Roman" w:hAnsi="Times New Roman"/>
              </w:rPr>
              <w:t>podupy</w:t>
            </w:r>
            <w:proofErr w:type="spellEnd"/>
            <w:r w:rsidRPr="00231048">
              <w:rPr>
                <w:rFonts w:ascii="Times New Roman" w:hAnsi="Times New Roman"/>
              </w:rPr>
              <w:t xml:space="preserve">, točenie v pároch, </w:t>
            </w:r>
            <w:proofErr w:type="spellStart"/>
            <w:r w:rsidRPr="00231048">
              <w:rPr>
                <w:rFonts w:ascii="Times New Roman" w:hAnsi="Times New Roman"/>
              </w:rPr>
              <w:t>čapáše</w:t>
            </w:r>
            <w:proofErr w:type="spellEnd"/>
            <w:r w:rsidRPr="00231048">
              <w:rPr>
                <w:rFonts w:ascii="Times New Roman" w:hAnsi="Times New Roman"/>
              </w:rPr>
              <w:t>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valčík, </w:t>
            </w:r>
            <w:proofErr w:type="spellStart"/>
            <w:r w:rsidRPr="00231048">
              <w:rPr>
                <w:rFonts w:ascii="Times New Roman" w:hAnsi="Times New Roman"/>
              </w:rPr>
              <w:t>mazurkový</w:t>
            </w:r>
            <w:proofErr w:type="spellEnd"/>
            <w:r w:rsidRPr="00231048">
              <w:rPr>
                <w:rFonts w:ascii="Times New Roman" w:hAnsi="Times New Roman"/>
              </w:rPr>
              <w:t xml:space="preserve"> krok, valašský krok, tanec, ľudový tanec, moderný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tanec</w:t>
            </w:r>
            <w:r w:rsidRPr="00231048">
              <w:rPr>
                <w:rFonts w:ascii="Times New Roman" w:hAnsi="Times New Roman"/>
              </w:rPr>
              <w:cr/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vizualizácia – integrácia s výtvarnou výchovou (kostýmy, rekvizity,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kulisy, farby), integrácia so slovenským jazykom a literatúrou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(rozprávky, príbehy, básne), integrácia s telesnou výchovou </w:t>
            </w:r>
            <w:r w:rsidRPr="00231048">
              <w:rPr>
                <w:rFonts w:ascii="Times New Roman" w:hAnsi="Times New Roman"/>
              </w:rPr>
              <w:lastRenderedPageBreak/>
              <w:t>(základné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pohybové schémy), integrácia s inými predmetmi</w:t>
            </w:r>
            <w:r w:rsidRPr="00231048">
              <w:rPr>
                <w:rFonts w:ascii="Times New Roman" w:hAnsi="Times New Roman"/>
              </w:rPr>
              <w:cr/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tvorivá dramatika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grafická partitúra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notový zápis tónov c1-c2</w:t>
            </w:r>
          </w:p>
        </w:tc>
        <w:tc>
          <w:tcPr>
            <w:tcW w:w="1417" w:type="dxa"/>
            <w:vMerge w:val="restart"/>
          </w:tcPr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  <w:b/>
              </w:rPr>
              <w:lastRenderedPageBreak/>
              <w:t>špecifické metódy: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intonačná metóda s použitím relatívnej solmizácie,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imitačná a kombinovaná metóda osvojovania piesní,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riadené objavovanie hudby,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lastRenderedPageBreak/>
              <w:t xml:space="preserve">informačno-receptívna metóda,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improvizácia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  <w:b/>
              </w:rPr>
              <w:t>špecifické metódy: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intonačná metóda s použitím relatívnej solmizácie,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imitačná a kombinovaná metóda osvojovania piesní,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riadené objavovanie hudby,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informačno-receptívna metóda,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  <w:b/>
              </w:rPr>
              <w:t>špecifické metódy: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intonačná </w:t>
            </w:r>
            <w:r w:rsidRPr="00231048">
              <w:rPr>
                <w:rFonts w:ascii="Times New Roman" w:hAnsi="Times New Roman"/>
              </w:rPr>
              <w:lastRenderedPageBreak/>
              <w:t xml:space="preserve">metóda s použitím relatívnej solmizácie,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imitačná a kombinovaná metóda osvojovania piesní,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riadené objavovanie hudby,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informačno-receptívna metóda,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improvizácia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intonačná metóda s použitím relatívnej solmizácie,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imitačná a kombinovaná metóda osvojovania piesní,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lastRenderedPageBreak/>
              <w:t xml:space="preserve">riadené objavovanie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hudby,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informačno-receptívna m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improvizácia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metóda s p</w:t>
            </w:r>
            <w:r w:rsidR="00365997">
              <w:rPr>
                <w:rFonts w:ascii="Times New Roman" w:hAnsi="Times New Roman"/>
              </w:rPr>
              <w:t>oužitím relatívnej solmizácie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imitačná a kombinov</w:t>
            </w:r>
            <w:r w:rsidR="00365997">
              <w:rPr>
                <w:rFonts w:ascii="Times New Roman" w:hAnsi="Times New Roman"/>
              </w:rPr>
              <w:t xml:space="preserve">aná metóda osvojovania piesní,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riadené objavovanie hudby,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 xml:space="preserve">informačno-receptívna metóda, 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improvizácia</w:t>
            </w: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:rsidR="00667819" w:rsidRPr="00231048" w:rsidRDefault="00667819" w:rsidP="00F368C1">
            <w:pPr>
              <w:pStyle w:val="Default"/>
              <w:rPr>
                <w:sz w:val="22"/>
                <w:szCs w:val="22"/>
              </w:rPr>
            </w:pPr>
            <w:r w:rsidRPr="00231048">
              <w:rPr>
                <w:sz w:val="22"/>
                <w:szCs w:val="22"/>
              </w:rPr>
              <w:lastRenderedPageBreak/>
              <w:t>Skupinové</w:t>
            </w:r>
            <w:r w:rsidRPr="00231048">
              <w:rPr>
                <w:b/>
                <w:bCs/>
                <w:sz w:val="22"/>
                <w:szCs w:val="22"/>
              </w:rPr>
              <w:t xml:space="preserve">, </w:t>
            </w:r>
            <w:r w:rsidRPr="00231048">
              <w:rPr>
                <w:sz w:val="22"/>
                <w:szCs w:val="22"/>
              </w:rPr>
              <w:t xml:space="preserve">projektové, diferencované vyučovanie </w:t>
            </w:r>
          </w:p>
          <w:p w:rsidR="00667819" w:rsidRPr="00231048" w:rsidRDefault="00667819" w:rsidP="00F368C1">
            <w:pPr>
              <w:pStyle w:val="Default"/>
              <w:rPr>
                <w:sz w:val="22"/>
                <w:szCs w:val="22"/>
              </w:rPr>
            </w:pPr>
          </w:p>
          <w:p w:rsidR="00667819" w:rsidRPr="00231048" w:rsidRDefault="00667819" w:rsidP="00F368C1">
            <w:pPr>
              <w:pStyle w:val="Default"/>
              <w:rPr>
                <w:sz w:val="22"/>
                <w:szCs w:val="22"/>
              </w:rPr>
            </w:pPr>
          </w:p>
          <w:p w:rsidR="00667819" w:rsidRPr="00231048" w:rsidRDefault="00667819" w:rsidP="00F368C1">
            <w:pPr>
              <w:pStyle w:val="Default"/>
              <w:rPr>
                <w:sz w:val="22"/>
                <w:szCs w:val="22"/>
              </w:rPr>
            </w:pPr>
            <w:r w:rsidRPr="00231048">
              <w:rPr>
                <w:sz w:val="22"/>
                <w:szCs w:val="22"/>
              </w:rPr>
              <w:t>Návšteva hudobných podujatí</w:t>
            </w: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pStyle w:val="Default"/>
              <w:rPr>
                <w:sz w:val="22"/>
                <w:szCs w:val="22"/>
              </w:rPr>
            </w:pPr>
            <w:r w:rsidRPr="00231048">
              <w:rPr>
                <w:sz w:val="22"/>
                <w:szCs w:val="22"/>
              </w:rPr>
              <w:t>Skupinové</w:t>
            </w:r>
            <w:r w:rsidRPr="00231048">
              <w:rPr>
                <w:b/>
                <w:bCs/>
                <w:sz w:val="22"/>
                <w:szCs w:val="22"/>
              </w:rPr>
              <w:t xml:space="preserve">, </w:t>
            </w:r>
            <w:r w:rsidRPr="00231048">
              <w:rPr>
                <w:sz w:val="22"/>
                <w:szCs w:val="22"/>
              </w:rPr>
              <w:t xml:space="preserve">projektové, diferencované vyučovanie </w:t>
            </w: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pStyle w:val="Default"/>
              <w:rPr>
                <w:sz w:val="22"/>
                <w:szCs w:val="22"/>
              </w:rPr>
            </w:pPr>
            <w:r w:rsidRPr="00231048">
              <w:rPr>
                <w:sz w:val="22"/>
                <w:szCs w:val="22"/>
              </w:rPr>
              <w:t>Skupinové</w:t>
            </w:r>
            <w:r w:rsidRPr="00231048">
              <w:rPr>
                <w:b/>
                <w:bCs/>
                <w:sz w:val="22"/>
                <w:szCs w:val="22"/>
              </w:rPr>
              <w:t xml:space="preserve">, </w:t>
            </w:r>
            <w:r w:rsidRPr="00231048">
              <w:rPr>
                <w:sz w:val="22"/>
                <w:szCs w:val="22"/>
              </w:rPr>
              <w:t xml:space="preserve">projektové, diferencované </w:t>
            </w:r>
            <w:r w:rsidRPr="00231048">
              <w:rPr>
                <w:sz w:val="22"/>
                <w:szCs w:val="22"/>
              </w:rPr>
              <w:lastRenderedPageBreak/>
              <w:t xml:space="preserve">vyučovanie </w:t>
            </w: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pStyle w:val="Default"/>
              <w:rPr>
                <w:sz w:val="22"/>
                <w:szCs w:val="22"/>
              </w:rPr>
            </w:pPr>
            <w:r w:rsidRPr="00231048">
              <w:rPr>
                <w:sz w:val="22"/>
                <w:szCs w:val="22"/>
              </w:rPr>
              <w:t>Skupinové</w:t>
            </w:r>
            <w:r w:rsidRPr="00231048">
              <w:rPr>
                <w:b/>
                <w:bCs/>
                <w:sz w:val="22"/>
                <w:szCs w:val="22"/>
              </w:rPr>
              <w:t xml:space="preserve">, </w:t>
            </w:r>
            <w:r w:rsidRPr="00231048">
              <w:rPr>
                <w:sz w:val="22"/>
                <w:szCs w:val="22"/>
              </w:rPr>
              <w:t xml:space="preserve">projektové, diferencované vyučovanie </w:t>
            </w: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pStyle w:val="Default"/>
              <w:rPr>
                <w:sz w:val="22"/>
                <w:szCs w:val="22"/>
              </w:rPr>
            </w:pPr>
            <w:r w:rsidRPr="00231048">
              <w:rPr>
                <w:sz w:val="22"/>
                <w:szCs w:val="22"/>
              </w:rPr>
              <w:t>Skupinové</w:t>
            </w:r>
            <w:r w:rsidRPr="00231048">
              <w:rPr>
                <w:b/>
                <w:bCs/>
                <w:sz w:val="22"/>
                <w:szCs w:val="22"/>
              </w:rPr>
              <w:t xml:space="preserve">, </w:t>
            </w:r>
            <w:r w:rsidRPr="00231048">
              <w:rPr>
                <w:sz w:val="22"/>
                <w:szCs w:val="22"/>
              </w:rPr>
              <w:t xml:space="preserve">projektové, diferencované vyučovanie </w:t>
            </w: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  <w:p w:rsidR="00667819" w:rsidRPr="00365997" w:rsidRDefault="00667819" w:rsidP="00365997">
            <w:pPr>
              <w:pStyle w:val="Default"/>
              <w:rPr>
                <w:sz w:val="22"/>
                <w:szCs w:val="22"/>
              </w:rPr>
            </w:pPr>
            <w:r w:rsidRPr="00231048">
              <w:rPr>
                <w:sz w:val="22"/>
                <w:szCs w:val="22"/>
              </w:rPr>
              <w:t>Skupinové</w:t>
            </w:r>
            <w:r w:rsidRPr="00231048">
              <w:rPr>
                <w:b/>
                <w:bCs/>
                <w:sz w:val="22"/>
                <w:szCs w:val="22"/>
              </w:rPr>
              <w:t xml:space="preserve">, </w:t>
            </w:r>
            <w:r w:rsidRPr="00231048">
              <w:rPr>
                <w:sz w:val="22"/>
                <w:szCs w:val="22"/>
              </w:rPr>
              <w:t>projek</w:t>
            </w:r>
            <w:r w:rsidR="00365997">
              <w:rPr>
                <w:sz w:val="22"/>
                <w:szCs w:val="22"/>
              </w:rPr>
              <w:t xml:space="preserve">tové, diferencované vyučovanie </w:t>
            </w:r>
          </w:p>
          <w:p w:rsidR="00667819" w:rsidRPr="00231048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 w:val="restart"/>
          </w:tcPr>
          <w:p w:rsidR="00231048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1048">
              <w:rPr>
                <w:rFonts w:ascii="Times New Roman" w:hAnsi="Times New Roman"/>
                <w:b/>
              </w:rPr>
              <w:lastRenderedPageBreak/>
              <w:t>Žiak na konci 3. roč</w:t>
            </w:r>
            <w:r w:rsidR="00CC7554">
              <w:rPr>
                <w:rFonts w:ascii="Times New Roman" w:hAnsi="Times New Roman"/>
                <w:b/>
              </w:rPr>
              <w:t xml:space="preserve">níka </w:t>
            </w:r>
            <w:r w:rsidR="00231048">
              <w:rPr>
                <w:rFonts w:ascii="Times New Roman" w:hAnsi="Times New Roman"/>
                <w:b/>
              </w:rPr>
              <w:t xml:space="preserve">vie/dokáže: </w:t>
            </w:r>
          </w:p>
          <w:p w:rsid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>používať</w:t>
            </w:r>
            <w:r w:rsidR="00667819" w:rsidRPr="00231048">
              <w:rPr>
                <w:rFonts w:ascii="Times New Roman" w:hAnsi="Times New Roman"/>
              </w:rPr>
              <w:t xml:space="preserve"> hlas vedome na dosiahnutie špecifického hudobného cieľa (rytmus, melódia, dynamika, výraz, nálada), prirodzene apli</w:t>
            </w:r>
            <w:r>
              <w:rPr>
                <w:rFonts w:ascii="Times New Roman" w:hAnsi="Times New Roman"/>
              </w:rPr>
              <w:t>kovať správnu hlasovú techniku,</w:t>
            </w:r>
          </w:p>
          <w:p w:rsid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>sp</w:t>
            </w:r>
            <w:r w:rsidRPr="00CC7554">
              <w:rPr>
                <w:rFonts w:ascii="Times New Roman" w:hAnsi="Times New Roman"/>
                <w:b/>
              </w:rPr>
              <w:t>ievať</w:t>
            </w:r>
            <w:r>
              <w:rPr>
                <w:rFonts w:ascii="Times New Roman" w:hAnsi="Times New Roman"/>
              </w:rPr>
              <w:t xml:space="preserve"> čisto a rytmicky správne,</w:t>
            </w:r>
          </w:p>
          <w:p w:rsid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 xml:space="preserve">reagovať pri speve </w:t>
            </w:r>
            <w:r w:rsidR="00667819" w:rsidRPr="00231048">
              <w:rPr>
                <w:rFonts w:ascii="Times New Roman" w:hAnsi="Times New Roman"/>
              </w:rPr>
              <w:t>na gestá učiteľa, adekvátne meniť tempo, dynamiku, reagovať na štandardizované dirigentské gestá (taktovac</w:t>
            </w:r>
            <w:r>
              <w:rPr>
                <w:rFonts w:ascii="Times New Roman" w:hAnsi="Times New Roman"/>
              </w:rPr>
              <w:t>ie schémy), nástup a odsadenie,</w:t>
            </w:r>
          </w:p>
          <w:p w:rsid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CC7554">
              <w:rPr>
                <w:rFonts w:ascii="Times New Roman" w:hAnsi="Times New Roman"/>
                <w:b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 xml:space="preserve"> rytmizovať</w:t>
            </w:r>
            <w:r w:rsidR="00667819" w:rsidRPr="00231048">
              <w:rPr>
                <w:rFonts w:ascii="Times New Roman" w:hAnsi="Times New Roman"/>
              </w:rPr>
              <w:t xml:space="preserve"> reč s vedomím</w:t>
            </w:r>
            <w:r>
              <w:rPr>
                <w:rFonts w:ascii="Times New Roman" w:hAnsi="Times New Roman"/>
              </w:rPr>
              <w:t xml:space="preserve"> základných rytmických modelov,</w:t>
            </w:r>
          </w:p>
          <w:p w:rsid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>hlasom realizova</w:t>
            </w:r>
            <w:r w:rsidRPr="00CC7554">
              <w:rPr>
                <w:rFonts w:ascii="Times New Roman" w:hAnsi="Times New Roman"/>
                <w:b/>
              </w:rPr>
              <w:t>ť</w:t>
            </w:r>
            <w:r>
              <w:rPr>
                <w:rFonts w:ascii="Times New Roman" w:hAnsi="Times New Roman"/>
              </w:rPr>
              <w:t xml:space="preserve"> rytmické schémy </w:t>
            </w:r>
            <w:r>
              <w:rPr>
                <w:rFonts w:ascii="Times New Roman" w:hAnsi="Times New Roman"/>
              </w:rPr>
              <w:lastRenderedPageBreak/>
              <w:t>podľa zápisu,</w:t>
            </w:r>
          </w:p>
          <w:p w:rsid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231048">
              <w:rPr>
                <w:rFonts w:ascii="Times New Roman" w:hAnsi="Times New Roman"/>
              </w:rPr>
              <w:t xml:space="preserve"> tvoriť adekv</w:t>
            </w:r>
            <w:r>
              <w:rPr>
                <w:rFonts w:ascii="Times New Roman" w:hAnsi="Times New Roman"/>
              </w:rPr>
              <w:t xml:space="preserve">átne texty k rytmickým schémam </w:t>
            </w: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 xml:space="preserve">spievať </w:t>
            </w:r>
            <w:r w:rsidR="00667819" w:rsidRPr="00231048">
              <w:rPr>
                <w:rFonts w:ascii="Times New Roman" w:hAnsi="Times New Roman"/>
              </w:rPr>
              <w:t>melodické modely (so-mi; la-so-mi; la-so-mi-do, príp.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do´-la-so-mi-do),</w:t>
            </w:r>
          </w:p>
          <w:p w:rsidR="00667819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7554" w:rsidRDefault="00CC7554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7554" w:rsidRPr="00231048" w:rsidRDefault="00CC7554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>hrať na</w:t>
            </w:r>
            <w:r w:rsidR="00667819" w:rsidRPr="00231048">
              <w:rPr>
                <w:rFonts w:ascii="Times New Roman" w:hAnsi="Times New Roman"/>
              </w:rPr>
              <w:t xml:space="preserve"> elementárnych hudobných nástrojoch,</w:t>
            </w:r>
          </w:p>
          <w:p w:rsidR="00CC7554" w:rsidRPr="00231048" w:rsidRDefault="00CC7554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>hrať</w:t>
            </w:r>
            <w:r w:rsidR="00667819" w:rsidRPr="00231048">
              <w:rPr>
                <w:rFonts w:ascii="Times New Roman" w:hAnsi="Times New Roman"/>
              </w:rPr>
              <w:t xml:space="preserve"> na tele,</w:t>
            </w:r>
          </w:p>
          <w:p w:rsidR="00CC7554" w:rsidRPr="00231048" w:rsidRDefault="00CC7554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>hrať</w:t>
            </w:r>
            <w:r w:rsidR="00667819" w:rsidRPr="00231048">
              <w:rPr>
                <w:rFonts w:ascii="Times New Roman" w:hAnsi="Times New Roman"/>
              </w:rPr>
              <w:t xml:space="preserve"> na objektoch,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 xml:space="preserve">vytvoriť </w:t>
            </w:r>
            <w:r w:rsidR="00667819" w:rsidRPr="00231048">
              <w:rPr>
                <w:rFonts w:ascii="Times New Roman" w:hAnsi="Times New Roman"/>
              </w:rPr>
              <w:t>elementárne hudobné nástroje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CC7554">
              <w:rPr>
                <w:rFonts w:ascii="Times New Roman" w:hAnsi="Times New Roman"/>
                <w:b/>
              </w:rPr>
              <w:t xml:space="preserve">hrať </w:t>
            </w:r>
            <w:r w:rsidR="00667819" w:rsidRPr="00231048">
              <w:rPr>
                <w:rFonts w:ascii="Times New Roman" w:hAnsi="Times New Roman"/>
              </w:rPr>
              <w:t>rytmické modely,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65997">
              <w:rPr>
                <w:rFonts w:ascii="Times New Roman" w:hAnsi="Times New Roman"/>
                <w:b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>hrať</w:t>
            </w:r>
            <w:r w:rsidR="00667819" w:rsidRPr="00231048">
              <w:rPr>
                <w:rFonts w:ascii="Times New Roman" w:hAnsi="Times New Roman"/>
              </w:rPr>
              <w:t xml:space="preserve"> melodické modely podľa zápisu,</w:t>
            </w: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 xml:space="preserve">vytvoriť </w:t>
            </w:r>
            <w:r w:rsidR="00667819" w:rsidRPr="00231048">
              <w:rPr>
                <w:rFonts w:ascii="Times New Roman" w:hAnsi="Times New Roman"/>
              </w:rPr>
              <w:t>inštrumentálny sprievod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231048">
              <w:rPr>
                <w:rFonts w:ascii="Times New Roman" w:hAnsi="Times New Roman"/>
              </w:rPr>
              <w:t xml:space="preserve">inštrumentálne </w:t>
            </w:r>
            <w:r w:rsidR="00667819" w:rsidRPr="00365997">
              <w:rPr>
                <w:rFonts w:ascii="Times New Roman" w:hAnsi="Times New Roman"/>
                <w:b/>
              </w:rPr>
              <w:t>improvizovať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 xml:space="preserve">reagovať </w:t>
            </w:r>
            <w:r w:rsidR="00667819" w:rsidRPr="00231048">
              <w:rPr>
                <w:rFonts w:ascii="Times New Roman" w:hAnsi="Times New Roman"/>
              </w:rPr>
              <w:t>pri hre na hudobných nástrojoch na gestá učiteľa,</w:t>
            </w:r>
          </w:p>
          <w:p w:rsidR="00667819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adekvátne meniť tempo, dynamiku</w:t>
            </w: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Pr="00231048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>aktívne počúvať</w:t>
            </w:r>
            <w:r w:rsidR="00667819" w:rsidRPr="00231048">
              <w:rPr>
                <w:rFonts w:ascii="Times New Roman" w:hAnsi="Times New Roman"/>
              </w:rPr>
              <w:t xml:space="preserve"> piesne, hudobné skladby, ako aj vlastné hudobné prejavy,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>vyjadriť</w:t>
            </w:r>
            <w:r w:rsidR="00667819" w:rsidRPr="00231048">
              <w:rPr>
                <w:rFonts w:ascii="Times New Roman" w:hAnsi="Times New Roman"/>
              </w:rPr>
              <w:t xml:space="preserve"> pocity z počúvanej hudby verbálne, pohybom a inými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umeleckými prostriedkami,</w:t>
            </w: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231048">
              <w:rPr>
                <w:rFonts w:ascii="Times New Roman" w:hAnsi="Times New Roman"/>
              </w:rPr>
              <w:t>identifikovať funkcie hudby a jej spoločenský význam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231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>identifikovať,</w:t>
            </w:r>
            <w:r w:rsidR="00667819" w:rsidRPr="00231048">
              <w:rPr>
                <w:rFonts w:ascii="Times New Roman" w:hAnsi="Times New Roman"/>
              </w:rPr>
              <w:t xml:space="preserve"> charakterizovať a terminologicky správne</w:t>
            </w:r>
          </w:p>
          <w:p w:rsidR="00667819" w:rsidRPr="00231048" w:rsidRDefault="00231048" w:rsidP="002310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231048">
              <w:rPr>
                <w:rFonts w:ascii="Times New Roman" w:hAnsi="Times New Roman"/>
              </w:rPr>
              <w:t>pomenovať hudobno-vyjadrovacie prostriedky,</w:t>
            </w:r>
          </w:p>
          <w:p w:rsidR="00667819" w:rsidRPr="00231048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 xml:space="preserve">identifikovať </w:t>
            </w:r>
            <w:r w:rsidR="00667819" w:rsidRPr="00231048">
              <w:rPr>
                <w:rFonts w:ascii="Times New Roman" w:hAnsi="Times New Roman"/>
              </w:rPr>
              <w:t>obsadenie interpretovanej hudobnej skladby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65997">
              <w:rPr>
                <w:rFonts w:ascii="Times New Roman" w:hAnsi="Times New Roman"/>
                <w:b/>
              </w:rPr>
              <w:t>-</w:t>
            </w:r>
            <w:proofErr w:type="spellStart"/>
            <w:r w:rsidR="00667819" w:rsidRPr="00365997">
              <w:rPr>
                <w:rFonts w:ascii="Times New Roman" w:hAnsi="Times New Roman"/>
                <w:b/>
              </w:rPr>
              <w:t>rozpoznať</w:t>
            </w:r>
            <w:r w:rsidR="00667819" w:rsidRPr="00231048">
              <w:rPr>
                <w:rFonts w:ascii="Times New Roman" w:hAnsi="Times New Roman"/>
              </w:rPr>
              <w:t>jednohlas</w:t>
            </w:r>
            <w:proofErr w:type="spellEnd"/>
            <w:r w:rsidR="00667819" w:rsidRPr="00231048">
              <w:rPr>
                <w:rFonts w:ascii="Times New Roman" w:hAnsi="Times New Roman"/>
              </w:rPr>
              <w:t xml:space="preserve">, </w:t>
            </w:r>
            <w:proofErr w:type="spellStart"/>
            <w:r w:rsidR="00667819" w:rsidRPr="00231048">
              <w:rPr>
                <w:rFonts w:ascii="Times New Roman" w:hAnsi="Times New Roman"/>
              </w:rPr>
              <w:t>dvojhlas</w:t>
            </w:r>
            <w:proofErr w:type="spellEnd"/>
            <w:r w:rsidR="00667819" w:rsidRPr="00231048">
              <w:rPr>
                <w:rFonts w:ascii="Times New Roman" w:hAnsi="Times New Roman"/>
              </w:rPr>
              <w:t>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 xml:space="preserve">rozpoznať </w:t>
            </w:r>
            <w:r w:rsidR="00667819" w:rsidRPr="00231048">
              <w:rPr>
                <w:rFonts w:ascii="Times New Roman" w:hAnsi="Times New Roman"/>
              </w:rPr>
              <w:t>totožné a kontrastné prvky v hudobnej forme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>urči</w:t>
            </w:r>
            <w:r w:rsidR="00667819" w:rsidRPr="00231048">
              <w:rPr>
                <w:rFonts w:ascii="Times New Roman" w:hAnsi="Times New Roman"/>
              </w:rPr>
              <w:t>ť a rozpoznať melodické a rytmické modely,</w:t>
            </w:r>
          </w:p>
          <w:p w:rsidR="00667819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65997" w:rsidRPr="00231048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>vyjadriť</w:t>
            </w:r>
            <w:r w:rsidR="00667819" w:rsidRPr="00231048">
              <w:rPr>
                <w:rFonts w:ascii="Times New Roman" w:hAnsi="Times New Roman"/>
              </w:rPr>
              <w:t xml:space="preserve"> pocity z počúvanej hudby pohybom a inými umeleckými prostriedkami,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231048">
              <w:rPr>
                <w:rFonts w:ascii="Times New Roman" w:hAnsi="Times New Roman"/>
              </w:rPr>
              <w:t>adekvátne</w:t>
            </w:r>
            <w:r w:rsidR="00667819" w:rsidRPr="00365997">
              <w:rPr>
                <w:rFonts w:ascii="Times New Roman" w:hAnsi="Times New Roman"/>
                <w:b/>
              </w:rPr>
              <w:t xml:space="preserve"> reagova</w:t>
            </w:r>
            <w:r w:rsidR="00667819" w:rsidRPr="00231048">
              <w:rPr>
                <w:rFonts w:ascii="Times New Roman" w:hAnsi="Times New Roman"/>
              </w:rPr>
              <w:t xml:space="preserve">ť na rytmus, metrum a tempo, </w:t>
            </w:r>
          </w:p>
          <w:p w:rsidR="00365997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231048">
              <w:rPr>
                <w:rFonts w:ascii="Times New Roman" w:hAnsi="Times New Roman"/>
              </w:rPr>
              <w:t xml:space="preserve">pohybom adekvátne </w:t>
            </w:r>
            <w:r w:rsidR="00667819" w:rsidRPr="00365997">
              <w:rPr>
                <w:rFonts w:ascii="Times New Roman" w:hAnsi="Times New Roman"/>
                <w:b/>
              </w:rPr>
              <w:t>vyjadri</w:t>
            </w:r>
            <w:r w:rsidR="00667819" w:rsidRPr="00231048">
              <w:rPr>
                <w:rFonts w:ascii="Times New Roman" w:hAnsi="Times New Roman"/>
              </w:rPr>
              <w:t xml:space="preserve">ť </w:t>
            </w:r>
            <w:proofErr w:type="spellStart"/>
            <w:r w:rsidR="00667819" w:rsidRPr="00231048">
              <w:rPr>
                <w:rFonts w:ascii="Times New Roman" w:hAnsi="Times New Roman"/>
              </w:rPr>
              <w:t>hudobno</w:t>
            </w:r>
            <w:proofErr w:type="spellEnd"/>
            <w:r w:rsidR="00667819" w:rsidRPr="00231048">
              <w:rPr>
                <w:rFonts w:ascii="Times New Roman" w:hAnsi="Times New Roman"/>
              </w:rPr>
              <w:t>–výrazové prostriedky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="00667819" w:rsidRPr="00365997">
              <w:rPr>
                <w:rFonts w:ascii="Times New Roman" w:hAnsi="Times New Roman"/>
                <w:b/>
              </w:rPr>
              <w:t>vyjadriť</w:t>
            </w:r>
            <w:r w:rsidR="00667819" w:rsidRPr="00231048">
              <w:rPr>
                <w:rFonts w:ascii="Times New Roman" w:hAnsi="Times New Roman"/>
              </w:rPr>
              <w:t xml:space="preserve"> dej, náladu, charakteristiku postáv príbehu rytmickými a</w:t>
            </w:r>
          </w:p>
          <w:p w:rsidR="00667819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melodickými nástrojmi alebo inými zdrojmi zvuku,</w:t>
            </w:r>
          </w:p>
          <w:p w:rsidR="00365997" w:rsidRPr="00365997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65997">
              <w:rPr>
                <w:rFonts w:ascii="Times New Roman" w:hAnsi="Times New Roman"/>
                <w:b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 xml:space="preserve">vytvoriť </w:t>
            </w:r>
            <w:proofErr w:type="spellStart"/>
            <w:r w:rsidR="00667819" w:rsidRPr="00231048">
              <w:rPr>
                <w:rFonts w:ascii="Times New Roman" w:hAnsi="Times New Roman"/>
              </w:rPr>
              <w:t>hudobno</w:t>
            </w:r>
            <w:proofErr w:type="spellEnd"/>
            <w:r w:rsidR="00667819" w:rsidRPr="00231048">
              <w:rPr>
                <w:rFonts w:ascii="Times New Roman" w:hAnsi="Times New Roman"/>
              </w:rPr>
              <w:t>–dramatický celok,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 xml:space="preserve">realizovať </w:t>
            </w:r>
            <w:r w:rsidR="00667819" w:rsidRPr="00231048">
              <w:rPr>
                <w:rFonts w:ascii="Times New Roman" w:hAnsi="Times New Roman"/>
              </w:rPr>
              <w:t>hudobné činnosti podľa voľného i štandardizovaného</w:t>
            </w:r>
          </w:p>
          <w:p w:rsidR="00667819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grafického vyjadrenia hudobných dejov,</w:t>
            </w:r>
          </w:p>
          <w:p w:rsidR="00365997" w:rsidRPr="00231048" w:rsidRDefault="00365997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231048" w:rsidRDefault="0023104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667819" w:rsidRPr="00365997">
              <w:rPr>
                <w:rFonts w:ascii="Times New Roman" w:hAnsi="Times New Roman"/>
                <w:b/>
              </w:rPr>
              <w:t>vizuálne zobraziť</w:t>
            </w:r>
            <w:r w:rsidR="00667819" w:rsidRPr="00231048">
              <w:rPr>
                <w:rFonts w:ascii="Times New Roman" w:hAnsi="Times New Roman"/>
              </w:rPr>
              <w:t xml:space="preserve"> zvukové vnemy,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vytvoriť (zapíšu), prečítať a realizovať (hlasom, alebo hrou na</w:t>
            </w:r>
          </w:p>
          <w:p w:rsidR="00667819" w:rsidRPr="0023104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231048">
              <w:rPr>
                <w:rFonts w:ascii="Times New Roman" w:hAnsi="Times New Roman"/>
              </w:rPr>
              <w:t>nástroji) notový zápis.</w:t>
            </w:r>
          </w:p>
        </w:tc>
      </w:tr>
      <w:tr w:rsidR="00667819" w:rsidRPr="00FB4F9B" w:rsidTr="00365997">
        <w:tc>
          <w:tcPr>
            <w:tcW w:w="1384" w:type="dxa"/>
            <w:vMerge/>
            <w:shd w:val="clear" w:color="auto" w:fill="C2D69B" w:themeFill="accent3" w:themeFillTint="99"/>
          </w:tcPr>
          <w:p w:rsidR="00667819" w:rsidRPr="00FB4F9B" w:rsidRDefault="00667819" w:rsidP="00F368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9" w:type="dxa"/>
            <w:vMerge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</w:tcPr>
          <w:p w:rsidR="00667819" w:rsidRPr="00FB4F9B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7819" w:rsidRPr="00FB4F9B" w:rsidTr="00365997">
        <w:tc>
          <w:tcPr>
            <w:tcW w:w="1384" w:type="dxa"/>
            <w:vMerge/>
            <w:shd w:val="clear" w:color="auto" w:fill="C2D69B" w:themeFill="accent3" w:themeFillTint="99"/>
          </w:tcPr>
          <w:p w:rsidR="00667819" w:rsidRPr="00FB4F9B" w:rsidRDefault="00667819" w:rsidP="00F368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9" w:type="dxa"/>
            <w:vMerge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</w:tcPr>
          <w:p w:rsidR="00667819" w:rsidRPr="00FB4F9B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7819" w:rsidRPr="00FB4F9B" w:rsidTr="00365997">
        <w:tc>
          <w:tcPr>
            <w:tcW w:w="1384" w:type="dxa"/>
            <w:vMerge/>
            <w:shd w:val="clear" w:color="auto" w:fill="C2D69B" w:themeFill="accent3" w:themeFillTint="99"/>
          </w:tcPr>
          <w:p w:rsidR="00667819" w:rsidRPr="00FB4F9B" w:rsidRDefault="00667819" w:rsidP="00F368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9" w:type="dxa"/>
            <w:vMerge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</w:tcPr>
          <w:p w:rsidR="00667819" w:rsidRPr="00FB4F9B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7819" w:rsidRPr="00FB4F9B" w:rsidTr="00365997">
        <w:tc>
          <w:tcPr>
            <w:tcW w:w="1384" w:type="dxa"/>
            <w:vMerge/>
            <w:shd w:val="clear" w:color="auto" w:fill="C2D69B" w:themeFill="accent3" w:themeFillTint="99"/>
          </w:tcPr>
          <w:p w:rsidR="00667819" w:rsidRPr="00FB4F9B" w:rsidRDefault="00667819" w:rsidP="00F368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9" w:type="dxa"/>
            <w:vMerge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</w:tcPr>
          <w:p w:rsidR="00667819" w:rsidRPr="00FB4F9B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67819" w:rsidRPr="00FB4F9B" w:rsidTr="00365997">
        <w:tc>
          <w:tcPr>
            <w:tcW w:w="1384" w:type="dxa"/>
            <w:vMerge/>
            <w:shd w:val="clear" w:color="auto" w:fill="C2D69B" w:themeFill="accent3" w:themeFillTint="99"/>
          </w:tcPr>
          <w:p w:rsidR="00667819" w:rsidRPr="00FB4F9B" w:rsidRDefault="00667819" w:rsidP="00F368C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10" w:type="dxa"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09" w:type="dxa"/>
            <w:vMerge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</w:tcPr>
          <w:p w:rsidR="00667819" w:rsidRPr="00FB4F9B" w:rsidRDefault="00667819" w:rsidP="00F368C1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03" w:type="dxa"/>
            <w:vMerge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67819" w:rsidRPr="00FB4F9B" w:rsidRDefault="00667819" w:rsidP="00667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7819" w:rsidRPr="00FB4F9B" w:rsidRDefault="00667819" w:rsidP="00667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Učebné zdroje:</w:t>
      </w:r>
    </w:p>
    <w:p w:rsidR="00667819" w:rsidRPr="00FB4F9B" w:rsidRDefault="00667819" w:rsidP="00667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3"/>
        <w:gridCol w:w="3055"/>
        <w:gridCol w:w="2303"/>
        <w:gridCol w:w="1568"/>
      </w:tblGrid>
      <w:tr w:rsidR="00667819" w:rsidRPr="00FB4F9B" w:rsidTr="00A77629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Odborná literatúra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jc w:val="center"/>
              <w:rPr>
                <w:rFonts w:ascii="Times New Roman" w:hAnsi="Times New Roman"/>
                <w:lang w:val="cs-CZ"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667819" w:rsidRPr="00FB4F9B" w:rsidTr="00A77629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69B" w:themeFill="accent3" w:themeFillTint="99"/>
          </w:tcPr>
          <w:p w:rsidR="00667819" w:rsidRPr="00A77629" w:rsidRDefault="00667819" w:rsidP="00A77629">
            <w:pPr>
              <w:rPr>
                <w:rFonts w:ascii="Times New Roman" w:hAnsi="Times New Roman"/>
                <w:szCs w:val="23"/>
              </w:rPr>
            </w:pPr>
            <w:proofErr w:type="spellStart"/>
            <w:r w:rsidRPr="00FB4F9B">
              <w:rPr>
                <w:rFonts w:ascii="Times New Roman" w:hAnsi="Times New Roman"/>
                <w:szCs w:val="23"/>
              </w:rPr>
              <w:t>Prof.PhDr.E.Langsteinová</w:t>
            </w:r>
            <w:proofErr w:type="spellEnd"/>
            <w:r w:rsidRPr="00FB4F9B">
              <w:rPr>
                <w:rFonts w:ascii="Times New Roman" w:hAnsi="Times New Roman"/>
                <w:szCs w:val="23"/>
              </w:rPr>
              <w:t xml:space="preserve">, CSc., </w:t>
            </w:r>
            <w:proofErr w:type="spellStart"/>
            <w:r w:rsidRPr="00FB4F9B">
              <w:rPr>
                <w:rFonts w:ascii="Times New Roman" w:hAnsi="Times New Roman"/>
                <w:szCs w:val="23"/>
              </w:rPr>
              <w:t>prof.B.Felix</w:t>
            </w:r>
            <w:proofErr w:type="spellEnd"/>
            <w:r w:rsidRPr="00FB4F9B">
              <w:rPr>
                <w:rFonts w:ascii="Times New Roman" w:hAnsi="Times New Roman"/>
                <w:szCs w:val="23"/>
              </w:rPr>
              <w:t xml:space="preserve">, </w:t>
            </w:r>
            <w:proofErr w:type="spellStart"/>
            <w:r w:rsidRPr="00FB4F9B">
              <w:rPr>
                <w:rFonts w:ascii="Times New Roman" w:hAnsi="Times New Roman"/>
                <w:szCs w:val="23"/>
              </w:rPr>
              <w:t>PhD</w:t>
            </w:r>
            <w:proofErr w:type="spellEnd"/>
            <w:r w:rsidRPr="00FB4F9B">
              <w:rPr>
                <w:rFonts w:ascii="Times New Roman" w:hAnsi="Times New Roman"/>
                <w:szCs w:val="23"/>
              </w:rPr>
              <w:t xml:space="preserve"> </w:t>
            </w:r>
            <w:r w:rsidRPr="00FB4F9B">
              <w:rPr>
                <w:rFonts w:ascii="Times New Roman" w:hAnsi="Times New Roman"/>
                <w:szCs w:val="23"/>
              </w:rPr>
              <w:lastRenderedPageBreak/>
              <w:t xml:space="preserve">Hudobná výchova pre 3. ročník základných škôl.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19" w:rsidRPr="00FB4F9B" w:rsidRDefault="00667819" w:rsidP="00F368C1">
            <w:pPr>
              <w:rPr>
                <w:rFonts w:ascii="Times New Roman" w:hAnsi="Times New Roman"/>
                <w:szCs w:val="23"/>
              </w:rPr>
            </w:pPr>
            <w:r w:rsidRPr="00FB4F9B">
              <w:rPr>
                <w:rFonts w:ascii="Times New Roman" w:hAnsi="Times New Roman"/>
                <w:szCs w:val="23"/>
              </w:rPr>
              <w:lastRenderedPageBreak/>
              <w:t xml:space="preserve">CD </w:t>
            </w:r>
            <w:r w:rsidRPr="00FB4F9B">
              <w:rPr>
                <w:rFonts w:ascii="Times New Roman" w:hAnsi="Times New Roman"/>
                <w:b/>
                <w:bCs/>
                <w:szCs w:val="23"/>
              </w:rPr>
              <w:t xml:space="preserve">- </w:t>
            </w:r>
            <w:proofErr w:type="spellStart"/>
            <w:r w:rsidRPr="00FB4F9B">
              <w:rPr>
                <w:rFonts w:ascii="Times New Roman" w:hAnsi="Times New Roman"/>
                <w:szCs w:val="23"/>
              </w:rPr>
              <w:t>Pavelčák</w:t>
            </w:r>
            <w:proofErr w:type="spellEnd"/>
            <w:r w:rsidRPr="00FB4F9B">
              <w:rPr>
                <w:rFonts w:ascii="Times New Roman" w:hAnsi="Times New Roman"/>
                <w:szCs w:val="23"/>
              </w:rPr>
              <w:t xml:space="preserve">, J.: Jano </w:t>
            </w:r>
            <w:proofErr w:type="spellStart"/>
            <w:r w:rsidRPr="00FB4F9B">
              <w:rPr>
                <w:rFonts w:ascii="Times New Roman" w:hAnsi="Times New Roman"/>
                <w:szCs w:val="23"/>
              </w:rPr>
              <w:t>Pavelčák</w:t>
            </w:r>
            <w:proofErr w:type="spellEnd"/>
            <w:r w:rsidRPr="00FB4F9B">
              <w:rPr>
                <w:rFonts w:ascii="Times New Roman" w:hAnsi="Times New Roman"/>
                <w:szCs w:val="23"/>
              </w:rPr>
              <w:t xml:space="preserve"> deťom, hudobná výchova 3. ročník, </w:t>
            </w:r>
            <w:r w:rsidRPr="00FB4F9B">
              <w:rPr>
                <w:rFonts w:ascii="Times New Roman" w:hAnsi="Times New Roman"/>
                <w:szCs w:val="23"/>
              </w:rPr>
              <w:lastRenderedPageBreak/>
              <w:t>inštrumentácia piesní</w:t>
            </w:r>
          </w:p>
          <w:p w:rsidR="00667819" w:rsidRPr="00FB4F9B" w:rsidRDefault="00667819" w:rsidP="00F368C1">
            <w:pPr>
              <w:rPr>
                <w:rFonts w:ascii="Times New Roman" w:hAnsi="Times New Roman"/>
                <w:szCs w:val="23"/>
              </w:rPr>
            </w:pPr>
            <w:r w:rsidRPr="00FB4F9B">
              <w:rPr>
                <w:rFonts w:ascii="Times New Roman" w:hAnsi="Times New Roman"/>
                <w:szCs w:val="23"/>
              </w:rPr>
              <w:t>Detské hudobné nástroje, kartičky s notami, vlastné detské hudobné nástroje, notové zošity</w:t>
            </w:r>
          </w:p>
          <w:p w:rsidR="00667819" w:rsidRPr="00FB4F9B" w:rsidRDefault="00667819" w:rsidP="00F368C1">
            <w:pPr>
              <w:rPr>
                <w:rFonts w:ascii="Times New Roman" w:hAnsi="Times New Roman"/>
                <w:szCs w:val="23"/>
              </w:rPr>
            </w:pPr>
            <w:r w:rsidRPr="00FB4F9B">
              <w:rPr>
                <w:rFonts w:ascii="Times New Roman" w:hAnsi="Times New Roman"/>
                <w:szCs w:val="23"/>
              </w:rPr>
              <w:t>Zborník piesní</w:t>
            </w:r>
          </w:p>
          <w:p w:rsidR="00667819" w:rsidRPr="00FB4F9B" w:rsidRDefault="00667819" w:rsidP="00F368C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0"/>
              </w:rPr>
            </w:pPr>
            <w:r w:rsidRPr="00FB4F9B">
              <w:rPr>
                <w:rFonts w:ascii="Times New Roman" w:hAnsi="Times New Roman"/>
                <w:szCs w:val="20"/>
              </w:rPr>
              <w:t>Nástenné plagáty, klávesy –</w:t>
            </w:r>
            <w:proofErr w:type="spellStart"/>
            <w:r w:rsidRPr="00FB4F9B">
              <w:rPr>
                <w:rFonts w:ascii="Times New Roman" w:hAnsi="Times New Roman"/>
                <w:szCs w:val="20"/>
              </w:rPr>
              <w:t>piáno</w:t>
            </w:r>
            <w:proofErr w:type="spellEnd"/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FB4F9B">
              <w:rPr>
                <w:rFonts w:ascii="Times New Roman" w:hAnsi="Times New Roman"/>
                <w:szCs w:val="23"/>
              </w:rPr>
              <w:lastRenderedPageBreak/>
              <w:t>PC s pripojením na internet, dataprojektor, CD prehrávač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lang w:val="cs-CZ"/>
              </w:rPr>
            </w:pPr>
            <w:r w:rsidRPr="00FB4F9B">
              <w:rPr>
                <w:rFonts w:ascii="Times New Roman" w:hAnsi="Times New Roman"/>
                <w:lang w:val="cs-CZ"/>
              </w:rPr>
              <w:t>Internet</w:t>
            </w:r>
          </w:p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67819" w:rsidRPr="00FB4F9B" w:rsidRDefault="00667819" w:rsidP="0066781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11"/>
      </w:tblGrid>
      <w:tr w:rsidR="00667819" w:rsidRPr="00FB4F9B" w:rsidTr="00605CF1">
        <w:tc>
          <w:tcPr>
            <w:tcW w:w="1101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rPr>
                <w:rFonts w:ascii="Times New Roman" w:hAnsi="Times New Roman"/>
              </w:rPr>
            </w:pPr>
          </w:p>
        </w:tc>
        <w:tc>
          <w:tcPr>
            <w:tcW w:w="8111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667819" w:rsidRPr="00FB4F9B" w:rsidTr="00605CF1">
        <w:trPr>
          <w:trHeight w:val="1266"/>
        </w:trPr>
        <w:tc>
          <w:tcPr>
            <w:tcW w:w="1101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rPr>
                <w:rFonts w:ascii="Times New Roman" w:hAnsi="Times New Roman"/>
              </w:rPr>
            </w:pPr>
          </w:p>
        </w:tc>
        <w:tc>
          <w:tcPr>
            <w:tcW w:w="8111" w:type="dxa"/>
          </w:tcPr>
          <w:p w:rsidR="00667819" w:rsidRPr="00FB4F9B" w:rsidRDefault="00667819" w:rsidP="00F368C1">
            <w:pPr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Predmet  hudobná výchova sa klasifikuje slovne . Hodnotenie  prebieha v súlade s Metodickým pokynom č. 22/2011 na hodnotenie žiakov základnej školy MŠ SR pod č. 2011-3121/ 12824:4-921 s platnosťou od 01.05.2011</w:t>
            </w:r>
          </w:p>
        </w:tc>
      </w:tr>
    </w:tbl>
    <w:p w:rsidR="00365997" w:rsidRPr="00FB4F9B" w:rsidRDefault="00365997" w:rsidP="00667819">
      <w:pPr>
        <w:shd w:val="clear" w:color="auto" w:fill="FFFFFF" w:themeFill="background1"/>
        <w:rPr>
          <w:rFonts w:ascii="Times New Roman" w:hAnsi="Times New Roman"/>
        </w:rPr>
      </w:pPr>
    </w:p>
    <w:p w:rsidR="00667819" w:rsidRPr="00A77629" w:rsidRDefault="00A77629" w:rsidP="00A77629">
      <w:pPr>
        <w:pStyle w:val="Nadpis2"/>
        <w:rPr>
          <w:rFonts w:ascii="Times New Roman" w:hAnsi="Times New Roman" w:cs="Times New Roman"/>
          <w:color w:val="403152" w:themeColor="accent4" w:themeShade="80"/>
        </w:rPr>
      </w:pPr>
      <w:bookmarkStart w:id="20" w:name="_Toc21520524"/>
      <w:r w:rsidRPr="00A77629">
        <w:rPr>
          <w:rFonts w:ascii="Times New Roman" w:hAnsi="Times New Roman" w:cs="Times New Roman"/>
          <w:color w:val="403152" w:themeColor="accent4" w:themeShade="80"/>
        </w:rPr>
        <w:t xml:space="preserve">1.11 </w:t>
      </w:r>
      <w:r w:rsidR="00667819" w:rsidRPr="00A77629">
        <w:rPr>
          <w:rFonts w:ascii="Times New Roman" w:hAnsi="Times New Roman" w:cs="Times New Roman"/>
          <w:color w:val="403152" w:themeColor="accent4" w:themeShade="80"/>
        </w:rPr>
        <w:t>Výtvarná výchova</w:t>
      </w:r>
      <w:bookmarkEnd w:id="20"/>
    </w:p>
    <w:p w:rsidR="00667819" w:rsidRPr="00FB4F9B" w:rsidRDefault="00667819" w:rsidP="00667819">
      <w:pPr>
        <w:pStyle w:val="Odsekzoznamu"/>
        <w:ind w:left="1215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67819" w:rsidRPr="00FB4F9B" w:rsidTr="00605CF1">
        <w:tc>
          <w:tcPr>
            <w:tcW w:w="9209" w:type="dxa"/>
            <w:shd w:val="clear" w:color="auto" w:fill="C2D69B" w:themeFill="accent3" w:themeFillTint="99"/>
          </w:tcPr>
          <w:p w:rsidR="00667819" w:rsidRPr="00FB4F9B" w:rsidRDefault="00605CF1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VYUČOVACÍ PREDMET  </w:t>
            </w:r>
            <w:r w:rsidR="00667819" w:rsidRPr="00FB4F9B">
              <w:rPr>
                <w:rFonts w:ascii="Times New Roman" w:hAnsi="Times New Roman"/>
                <w:b/>
              </w:rPr>
              <w:t>VÝTVARNÁ   VÝCHOVA</w:t>
            </w:r>
          </w:p>
        </w:tc>
      </w:tr>
    </w:tbl>
    <w:p w:rsidR="00667819" w:rsidRPr="00FB4F9B" w:rsidRDefault="00667819" w:rsidP="00667819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7819" w:rsidRPr="00FB4F9B" w:rsidTr="00F368C1">
        <w:tc>
          <w:tcPr>
            <w:tcW w:w="9062" w:type="dxa"/>
            <w:shd w:val="clear" w:color="auto" w:fill="EEECE1" w:themeFill="background2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Názov</w:t>
            </w:r>
            <w:r w:rsidR="00A77629">
              <w:rPr>
                <w:rFonts w:ascii="Times New Roman" w:hAnsi="Times New Roman"/>
                <w:b/>
              </w:rPr>
              <w:t xml:space="preserve"> predmetu:</w:t>
            </w:r>
            <w:r w:rsidRPr="00FB4F9B">
              <w:rPr>
                <w:rFonts w:ascii="Times New Roman" w:hAnsi="Times New Roman"/>
                <w:b/>
              </w:rPr>
              <w:t xml:space="preserve"> Výtvarná výchova  </w:t>
            </w:r>
          </w:p>
        </w:tc>
      </w:tr>
      <w:tr w:rsidR="00667819" w:rsidRPr="00FB4F9B" w:rsidTr="00605CF1">
        <w:tc>
          <w:tcPr>
            <w:tcW w:w="906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Časový rozsah výučby sp</w:t>
            </w:r>
            <w:r w:rsidR="00605CF1">
              <w:rPr>
                <w:rFonts w:ascii="Times New Roman" w:hAnsi="Times New Roman"/>
                <w:b/>
              </w:rPr>
              <w:t>olu: 1 hodina týždenne, spolu 33 hodín</w:t>
            </w:r>
          </w:p>
        </w:tc>
      </w:tr>
      <w:tr w:rsidR="00667819" w:rsidRPr="00FB4F9B" w:rsidTr="00F368C1">
        <w:tc>
          <w:tcPr>
            <w:tcW w:w="9062" w:type="dxa"/>
            <w:shd w:val="clear" w:color="auto" w:fill="EEECE1" w:themeFill="background2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Ročník:</w:t>
            </w:r>
            <w:r w:rsidR="00605CF1">
              <w:rPr>
                <w:rFonts w:ascii="Times New Roman" w:hAnsi="Times New Roman"/>
                <w:b/>
              </w:rPr>
              <w:t xml:space="preserve"> tretí</w:t>
            </w:r>
          </w:p>
        </w:tc>
      </w:tr>
      <w:tr w:rsidR="00667819" w:rsidRPr="00FB4F9B" w:rsidTr="00605CF1">
        <w:tc>
          <w:tcPr>
            <w:tcW w:w="906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</w:t>
            </w:r>
            <w:r w:rsidR="00605CF1">
              <w:rPr>
                <w:rFonts w:ascii="Times New Roman" w:hAnsi="Times New Roman"/>
              </w:rPr>
              <w:t>škola, Námestie A. H. Škultétyho 9, Veľký Krtíš 990 01</w:t>
            </w:r>
          </w:p>
        </w:tc>
      </w:tr>
      <w:tr w:rsidR="00667819" w:rsidRPr="00FB4F9B" w:rsidTr="00F368C1">
        <w:tc>
          <w:tcPr>
            <w:tcW w:w="9062" w:type="dxa"/>
            <w:shd w:val="clear" w:color="auto" w:fill="EEECE1" w:themeFill="background2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667819" w:rsidRPr="00FB4F9B" w:rsidTr="00605CF1">
        <w:tc>
          <w:tcPr>
            <w:tcW w:w="906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667819" w:rsidRPr="00FB4F9B" w:rsidRDefault="00667819" w:rsidP="00667819">
      <w:pPr>
        <w:rPr>
          <w:rFonts w:ascii="Times New Roman" w:hAnsi="Times New Roman"/>
        </w:rPr>
      </w:pP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Charakteristika predmetu: </w:t>
      </w: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FB4F9B">
        <w:rPr>
          <w:rFonts w:ascii="Times New Roman" w:hAnsi="Times New Roman"/>
        </w:rPr>
        <w:t xml:space="preserve">Výtvarná výchova v primárnom vzdelávaní vychádza zo spontánneho detského prejavu. Žiaci prostredníctvom výtvarných činností, hravou formou spoznávajú vyjadrovacie prostriedky vizuálnych umení (kresby, maľby, plastiky). Formou výtvarných činností (kreslenia, maľovania, priestorového a objektového vytvárania) sa stretávajú so svetom navrhovania dizajnu, architektúry, fotografie, videa a filmu. Aktívnu prácu s materiálom a nástrojmi nie je možné nahradiť formou pracovných zošitov – všetky ostatné didaktické formy, ako používanie učebnice, edukačných materiálov, premietanie filmov a pod. sú len doplnkovými aktivitami (v rámci motivácie alebo následných ukážok). Výtvarná výchova zahrňuje aj prácu s vizuálnymi prostriedkami prostredníctvom počítača. Od žiakov očakávame najmä uplatnenie jeho predstavivosti a fantázie; nie napĺňanie dopredu očakávaných výsledkov. Výtvarná výchova je založená na tvorivosti žiaka – na rozvíjaní jeho vlastných nápadov a koncepcií. Zručnosti (ovládanie nástrojov a techník) sú podriadené tvorivosti – prednosť má vymýšľanie, od námetu až po realizáciu formy. Očakávané sú vlastné riešenia žiakov, nie presné plnenie úloh. Výtvarná výchova obsahuje aj prvky, ktoré ju prepájajú s inými vyučovacími predmetmi, </w:t>
      </w:r>
      <w:r w:rsidRPr="00FB4F9B">
        <w:rPr>
          <w:rFonts w:ascii="Times New Roman" w:hAnsi="Times New Roman"/>
        </w:rPr>
        <w:lastRenderedPageBreak/>
        <w:t>napr. s pracovným vyučovaním (zručnosti v ovládaní nástrojov a v spracovaní materiálov), s hudobnou výchovou (tvorivé reagovanie na zvukové podnety), prírodovedou a vlastivedou (reakcie na prostredie, prírodné javy, históriu a pod.), s IKT, s matematikou (porovnávanie, mierka, počet a pod.) s geometriou (tvar). Niektoré témy je možné, podľa uváženia učiteľa prepájať s témami týchto predmetov. Žiaci sú veku prístupnou formou uvádzaní do znalosti súčasného umeleckého vyjadrovania sveta, do súčasnej vizuálnej kultúry i kultúrnej tradície. Získavajú dôležité kompetencie porozumenia svetu, ktorý je ich každodennou skúsenosťou.</w:t>
      </w: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667819" w:rsidRPr="00FB4F9B" w:rsidRDefault="00667819" w:rsidP="00667819">
      <w:pPr>
        <w:tabs>
          <w:tab w:val="left" w:pos="2760"/>
        </w:tabs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667819" w:rsidRPr="00FB4F9B" w:rsidTr="00605CF1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667819" w:rsidRPr="00FB4F9B" w:rsidTr="00605CF1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Rozvíjať svoju predstavivosť a fantáziu.</w:t>
            </w:r>
          </w:p>
        </w:tc>
      </w:tr>
      <w:tr w:rsidR="00667819" w:rsidRPr="00FB4F9B" w:rsidTr="00605CF1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Rozvíjať si pozorovacie schopnosti.</w:t>
            </w:r>
          </w:p>
        </w:tc>
      </w:tr>
      <w:tr w:rsidR="00667819" w:rsidRPr="00FB4F9B" w:rsidTr="00605CF1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Spoznávať základné prostriedky výtvarného vyjadrovania.</w:t>
            </w:r>
          </w:p>
        </w:tc>
      </w:tr>
      <w:tr w:rsidR="00667819" w:rsidRPr="00FB4F9B" w:rsidTr="00605CF1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4.</w:t>
            </w:r>
          </w:p>
        </w:tc>
        <w:tc>
          <w:tcPr>
            <w:tcW w:w="8788" w:type="dxa"/>
            <w:shd w:val="clear" w:color="auto" w:fill="auto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Rozvíjať tvorbu vlastných myšlienkových konceptov a ich formálnu a technickú realizáciu.</w:t>
            </w:r>
          </w:p>
        </w:tc>
      </w:tr>
      <w:tr w:rsidR="00667819" w:rsidRPr="00FB4F9B" w:rsidTr="00605CF1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5.</w:t>
            </w:r>
          </w:p>
        </w:tc>
        <w:tc>
          <w:tcPr>
            <w:tcW w:w="8788" w:type="dxa"/>
            <w:shd w:val="clear" w:color="auto" w:fill="auto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Osvojiť si základné zručnosti pri práci s nástrojmi a materiálmi.</w:t>
            </w:r>
          </w:p>
        </w:tc>
      </w:tr>
      <w:tr w:rsidR="00667819" w:rsidRPr="00FB4F9B" w:rsidTr="00605CF1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6.</w:t>
            </w:r>
          </w:p>
        </w:tc>
        <w:tc>
          <w:tcPr>
            <w:tcW w:w="8788" w:type="dxa"/>
            <w:shd w:val="clear" w:color="auto" w:fill="auto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Poznávať umelecké diela a svoj zážitok z nich výtvarne vedieť vyjadriť.</w:t>
            </w:r>
          </w:p>
        </w:tc>
      </w:tr>
      <w:tr w:rsidR="00667819" w:rsidRPr="00FB4F9B" w:rsidTr="00605CF1">
        <w:tc>
          <w:tcPr>
            <w:tcW w:w="5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7.</w:t>
            </w:r>
          </w:p>
        </w:tc>
        <w:tc>
          <w:tcPr>
            <w:tcW w:w="8788" w:type="dxa"/>
            <w:shd w:val="clear" w:color="auto" w:fill="auto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Osvojiť si základné kultúrne postoje.</w:t>
            </w:r>
          </w:p>
        </w:tc>
      </w:tr>
    </w:tbl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667819" w:rsidRPr="00FB4F9B" w:rsidRDefault="00667819" w:rsidP="0066781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8760"/>
      </w:tblGrid>
      <w:tr w:rsidR="00667819" w:rsidRPr="00FB4F9B" w:rsidTr="00605CF1">
        <w:tc>
          <w:tcPr>
            <w:tcW w:w="284" w:type="pct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16" w:type="pct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667819" w:rsidRPr="00FB4F9B" w:rsidTr="00605CF1">
        <w:tc>
          <w:tcPr>
            <w:tcW w:w="284" w:type="pct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1.</w:t>
            </w:r>
          </w:p>
        </w:tc>
        <w:tc>
          <w:tcPr>
            <w:tcW w:w="4716" w:type="pct"/>
            <w:shd w:val="clear" w:color="auto" w:fill="FFFFFF" w:themeFill="background1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Vedomosti</w:t>
            </w:r>
          </w:p>
        </w:tc>
      </w:tr>
      <w:tr w:rsidR="00667819" w:rsidRPr="00FB4F9B" w:rsidTr="00605CF1">
        <w:tc>
          <w:tcPr>
            <w:tcW w:w="284" w:type="pct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2.</w:t>
            </w:r>
          </w:p>
        </w:tc>
        <w:tc>
          <w:tcPr>
            <w:tcW w:w="4716" w:type="pct"/>
            <w:shd w:val="clear" w:color="auto" w:fill="FFFFFF" w:themeFill="background1"/>
          </w:tcPr>
          <w:p w:rsidR="00667819" w:rsidRPr="00FB4F9B" w:rsidRDefault="00667819" w:rsidP="00F368C1">
            <w:pPr>
              <w:tabs>
                <w:tab w:val="left" w:pos="1065"/>
              </w:tabs>
              <w:spacing w:line="120" w:lineRule="atLeast"/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Zručnosti a spôsobilosti:</w:t>
            </w:r>
          </w:p>
          <w:p w:rsidR="00667819" w:rsidRPr="00FB4F9B" w:rsidRDefault="00667819" w:rsidP="00F368C1">
            <w:pPr>
              <w:tabs>
                <w:tab w:val="left" w:pos="1065"/>
              </w:tabs>
              <w:spacing w:line="120" w:lineRule="atLeast"/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– formálne zručnosti   - vyjadrovacie prostriedky</w:t>
            </w:r>
          </w:p>
          <w:p w:rsidR="00667819" w:rsidRPr="00FB4F9B" w:rsidRDefault="00667819" w:rsidP="00F368C1">
            <w:pPr>
              <w:tabs>
                <w:tab w:val="left" w:pos="1065"/>
              </w:tabs>
              <w:spacing w:line="120" w:lineRule="atLeast"/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 technické zručnosti – základy narábania s predmetmi – štetec, nožnice, ...</w:t>
            </w:r>
          </w:p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line="120" w:lineRule="atLeast"/>
              <w:contextualSpacing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-  mentálne spôsobilosti</w:t>
            </w:r>
          </w:p>
        </w:tc>
      </w:tr>
      <w:tr w:rsidR="00667819" w:rsidRPr="00FB4F9B" w:rsidTr="00605CF1">
        <w:tc>
          <w:tcPr>
            <w:tcW w:w="284" w:type="pct"/>
            <w:shd w:val="clear" w:color="auto" w:fill="C2D69B" w:themeFill="accent3" w:themeFillTint="99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3.</w:t>
            </w:r>
          </w:p>
        </w:tc>
        <w:tc>
          <w:tcPr>
            <w:tcW w:w="4716" w:type="pct"/>
            <w:shd w:val="clear" w:color="auto" w:fill="FFFFFF" w:themeFill="background1"/>
          </w:tcPr>
          <w:p w:rsidR="00667819" w:rsidRPr="00FB4F9B" w:rsidRDefault="00667819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Postoje – hľadanie vlastných riešení</w:t>
            </w:r>
          </w:p>
        </w:tc>
      </w:tr>
    </w:tbl>
    <w:p w:rsidR="00667819" w:rsidRPr="00FB4F9B" w:rsidRDefault="00667819" w:rsidP="00667819">
      <w:pPr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24"/>
        <w:gridCol w:w="1407"/>
      </w:tblGrid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Tematické celky</w:t>
            </w:r>
          </w:p>
        </w:tc>
        <w:tc>
          <w:tcPr>
            <w:tcW w:w="1407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365997" w:rsidRPr="00FB4F9B" w:rsidTr="00605CF1">
        <w:tc>
          <w:tcPr>
            <w:tcW w:w="565" w:type="dxa"/>
            <w:shd w:val="clear" w:color="auto" w:fill="C2D69B" w:themeFill="accent3" w:themeFillTint="99"/>
          </w:tcPr>
          <w:p w:rsidR="00365997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124" w:type="dxa"/>
            <w:shd w:val="clear" w:color="auto" w:fill="FFFFFF" w:themeFill="background1"/>
          </w:tcPr>
          <w:p w:rsidR="00365997" w:rsidRPr="00FB4F9B" w:rsidRDefault="00365997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Výtvarné vyjadrovacie prostriedky</w:t>
            </w:r>
          </w:p>
        </w:tc>
        <w:tc>
          <w:tcPr>
            <w:tcW w:w="1407" w:type="dxa"/>
          </w:tcPr>
          <w:p w:rsidR="00365997" w:rsidRPr="009C0218" w:rsidRDefault="00365997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667819" w:rsidRPr="00FB4F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24" w:type="dxa"/>
            <w:shd w:val="clear" w:color="auto" w:fill="FFFFFF" w:themeFill="background1"/>
          </w:tcPr>
          <w:p w:rsidR="00667819" w:rsidRPr="00FB4F9B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Rozvoj fantázie a </w:t>
            </w:r>
            <w:proofErr w:type="spellStart"/>
            <w:r w:rsidRPr="00FB4F9B">
              <w:rPr>
                <w:rFonts w:ascii="Times New Roman" w:hAnsi="Times New Roman"/>
                <w:color w:val="000000"/>
              </w:rPr>
              <w:t>synestetické</w:t>
            </w:r>
            <w:proofErr w:type="spellEnd"/>
            <w:r w:rsidRPr="00FB4F9B">
              <w:rPr>
                <w:rFonts w:ascii="Times New Roman" w:hAnsi="Times New Roman"/>
                <w:color w:val="000000"/>
              </w:rPr>
              <w:t xml:space="preserve"> podnety</w:t>
            </w:r>
          </w:p>
        </w:tc>
        <w:tc>
          <w:tcPr>
            <w:tcW w:w="1407" w:type="dxa"/>
          </w:tcPr>
          <w:p w:rsidR="00667819" w:rsidRPr="009C0218" w:rsidRDefault="009C0218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0218">
              <w:rPr>
                <w:rFonts w:ascii="Times New Roman" w:hAnsi="Times New Roman"/>
                <w:b/>
              </w:rPr>
              <w:t>4</w:t>
            </w:r>
          </w:p>
        </w:tc>
      </w:tr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67819" w:rsidRPr="00FB4F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24" w:type="dxa"/>
            <w:shd w:val="clear" w:color="auto" w:fill="FFFFFF" w:themeFill="background1"/>
          </w:tcPr>
          <w:p w:rsidR="00667819" w:rsidRPr="00FB4F9B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Podnety moderného výtvarného umenia</w:t>
            </w:r>
          </w:p>
        </w:tc>
        <w:tc>
          <w:tcPr>
            <w:tcW w:w="1407" w:type="dxa"/>
          </w:tcPr>
          <w:p w:rsidR="00667819" w:rsidRPr="009C0218" w:rsidRDefault="009C0218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0218">
              <w:rPr>
                <w:rFonts w:ascii="Times New Roman" w:hAnsi="Times New Roman"/>
                <w:b/>
              </w:rPr>
              <w:t>4</w:t>
            </w:r>
          </w:p>
        </w:tc>
      </w:tr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667819" w:rsidRPr="00FB4F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24" w:type="dxa"/>
            <w:shd w:val="clear" w:color="auto" w:fill="FFFFFF" w:themeFill="background1"/>
          </w:tcPr>
          <w:p w:rsidR="00667819" w:rsidRPr="00FB4F9B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Výtvarné činnosti a inšpirované dejiny umenia</w:t>
            </w:r>
          </w:p>
        </w:tc>
        <w:tc>
          <w:tcPr>
            <w:tcW w:w="1407" w:type="dxa"/>
          </w:tcPr>
          <w:p w:rsidR="00667819" w:rsidRPr="009C0218" w:rsidRDefault="009C0218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0218">
              <w:rPr>
                <w:rFonts w:ascii="Times New Roman" w:hAnsi="Times New Roman"/>
                <w:b/>
              </w:rPr>
              <w:t>4</w:t>
            </w:r>
          </w:p>
        </w:tc>
      </w:tr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667819" w:rsidRPr="00FB4F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24" w:type="dxa"/>
            <w:shd w:val="clear" w:color="auto" w:fill="FFFFFF" w:themeFill="background1"/>
          </w:tcPr>
          <w:p w:rsidR="00667819" w:rsidRPr="00FB4F9B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Škola v galérii</w:t>
            </w:r>
          </w:p>
        </w:tc>
        <w:tc>
          <w:tcPr>
            <w:tcW w:w="1407" w:type="dxa"/>
          </w:tcPr>
          <w:p w:rsidR="00667819" w:rsidRPr="009C0218" w:rsidRDefault="009C0218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0218">
              <w:rPr>
                <w:rFonts w:ascii="Times New Roman" w:hAnsi="Times New Roman"/>
                <w:b/>
              </w:rPr>
              <w:t>2</w:t>
            </w:r>
          </w:p>
        </w:tc>
      </w:tr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67819" w:rsidRPr="00FB4F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24" w:type="dxa"/>
            <w:shd w:val="clear" w:color="auto" w:fill="FFFFFF" w:themeFill="background1"/>
          </w:tcPr>
          <w:p w:rsidR="00667819" w:rsidRPr="00FB4F9B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 xml:space="preserve">Podnety architektúry </w:t>
            </w:r>
          </w:p>
        </w:tc>
        <w:tc>
          <w:tcPr>
            <w:tcW w:w="1407" w:type="dxa"/>
          </w:tcPr>
          <w:p w:rsidR="00667819" w:rsidRPr="009C0218" w:rsidRDefault="00365997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667819" w:rsidRPr="00FB4F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24" w:type="dxa"/>
            <w:shd w:val="clear" w:color="auto" w:fill="FFFFFF" w:themeFill="background1"/>
          </w:tcPr>
          <w:p w:rsidR="00667819" w:rsidRPr="00FB4F9B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Podnety fotografie</w:t>
            </w:r>
          </w:p>
        </w:tc>
        <w:tc>
          <w:tcPr>
            <w:tcW w:w="1407" w:type="dxa"/>
          </w:tcPr>
          <w:p w:rsidR="00667819" w:rsidRPr="009C0218" w:rsidRDefault="009C0218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0218">
              <w:rPr>
                <w:rFonts w:ascii="Times New Roman" w:hAnsi="Times New Roman"/>
                <w:b/>
              </w:rPr>
              <w:t>3</w:t>
            </w:r>
          </w:p>
        </w:tc>
      </w:tr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="00667819" w:rsidRPr="00FB4F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24" w:type="dxa"/>
            <w:shd w:val="clear" w:color="auto" w:fill="FFFFFF" w:themeFill="background1"/>
          </w:tcPr>
          <w:p w:rsidR="00667819" w:rsidRPr="00FB4F9B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Podnety videa a filmu</w:t>
            </w:r>
          </w:p>
        </w:tc>
        <w:tc>
          <w:tcPr>
            <w:tcW w:w="1407" w:type="dxa"/>
          </w:tcPr>
          <w:p w:rsidR="00667819" w:rsidRPr="009C0218" w:rsidRDefault="009C0218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0218">
              <w:rPr>
                <w:rFonts w:ascii="Times New Roman" w:hAnsi="Times New Roman"/>
                <w:b/>
              </w:rPr>
              <w:t>3</w:t>
            </w:r>
          </w:p>
        </w:tc>
      </w:tr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667819" w:rsidRPr="00FB4F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24" w:type="dxa"/>
            <w:shd w:val="clear" w:color="auto" w:fill="FFFFFF" w:themeFill="background1"/>
          </w:tcPr>
          <w:p w:rsidR="00667819" w:rsidRPr="00FB4F9B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Elektronické médiá</w:t>
            </w:r>
          </w:p>
        </w:tc>
        <w:tc>
          <w:tcPr>
            <w:tcW w:w="1407" w:type="dxa"/>
          </w:tcPr>
          <w:p w:rsidR="00667819" w:rsidRPr="009C0218" w:rsidRDefault="009C0218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0218">
              <w:rPr>
                <w:rFonts w:ascii="Times New Roman" w:hAnsi="Times New Roman"/>
                <w:b/>
              </w:rPr>
              <w:t>4</w:t>
            </w:r>
          </w:p>
        </w:tc>
      </w:tr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667819" w:rsidRPr="00FB4F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24" w:type="dxa"/>
            <w:shd w:val="clear" w:color="auto" w:fill="FFFFFF" w:themeFill="background1"/>
          </w:tcPr>
          <w:p w:rsidR="00667819" w:rsidRPr="00FB4F9B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Podnetu dizajnu a remesiel</w:t>
            </w:r>
          </w:p>
        </w:tc>
        <w:tc>
          <w:tcPr>
            <w:tcW w:w="1407" w:type="dxa"/>
          </w:tcPr>
          <w:p w:rsidR="00667819" w:rsidRPr="009C0218" w:rsidRDefault="00365997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  <w:tr w:rsidR="00667819" w:rsidRPr="00FB4F9B" w:rsidTr="00605CF1">
        <w:tc>
          <w:tcPr>
            <w:tcW w:w="565" w:type="dxa"/>
            <w:shd w:val="clear" w:color="auto" w:fill="C2D69B" w:themeFill="accent3" w:themeFillTint="99"/>
          </w:tcPr>
          <w:p w:rsidR="00667819" w:rsidRPr="00FB4F9B" w:rsidRDefault="00365997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667819" w:rsidRPr="00FB4F9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7124" w:type="dxa"/>
            <w:shd w:val="clear" w:color="auto" w:fill="FFFFFF" w:themeFill="background1"/>
          </w:tcPr>
          <w:p w:rsidR="00667819" w:rsidRPr="00FB4F9B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FB4F9B">
              <w:rPr>
                <w:rFonts w:ascii="Times New Roman" w:hAnsi="Times New Roman"/>
                <w:color w:val="000000"/>
              </w:rPr>
              <w:t>Podnety poznávania sveta</w:t>
            </w:r>
          </w:p>
        </w:tc>
        <w:tc>
          <w:tcPr>
            <w:tcW w:w="1407" w:type="dxa"/>
          </w:tcPr>
          <w:p w:rsidR="00667819" w:rsidRPr="009C0218" w:rsidRDefault="00365997" w:rsidP="009C0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</w:tr>
    </w:tbl>
    <w:p w:rsidR="00667819" w:rsidRDefault="00667819" w:rsidP="00667819">
      <w:pPr>
        <w:rPr>
          <w:rFonts w:ascii="Times New Roman" w:hAnsi="Times New Roman"/>
          <w:b/>
        </w:rPr>
      </w:pPr>
    </w:p>
    <w:p w:rsidR="00595DF8" w:rsidRDefault="00595DF8" w:rsidP="00595DF8">
      <w:pPr>
        <w:rPr>
          <w:rFonts w:ascii="Times New Roman" w:hAnsi="Times New Roman"/>
          <w:b/>
        </w:rPr>
      </w:pPr>
    </w:p>
    <w:p w:rsidR="00A77629" w:rsidRDefault="00A77629" w:rsidP="00595DF8">
      <w:pPr>
        <w:rPr>
          <w:rFonts w:ascii="Times New Roman" w:hAnsi="Times New Roman"/>
          <w:b/>
        </w:rPr>
      </w:pPr>
    </w:p>
    <w:p w:rsidR="00A77629" w:rsidRDefault="00A77629" w:rsidP="00595DF8">
      <w:pPr>
        <w:rPr>
          <w:rFonts w:ascii="Times New Roman" w:hAnsi="Times New Roman"/>
          <w:b/>
        </w:rPr>
      </w:pPr>
    </w:p>
    <w:p w:rsidR="00A77629" w:rsidRPr="00FB4F9B" w:rsidRDefault="00A77629" w:rsidP="00595DF8">
      <w:pPr>
        <w:rPr>
          <w:rFonts w:ascii="Times New Roman" w:hAnsi="Times New Roman"/>
          <w:b/>
        </w:rPr>
      </w:pPr>
    </w:p>
    <w:p w:rsidR="00595DF8" w:rsidRPr="009C0218" w:rsidRDefault="00595DF8" w:rsidP="00595DF8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lastRenderedPageBreak/>
        <w:t>Tematický celok :</w:t>
      </w:r>
      <w:r>
        <w:rPr>
          <w:rFonts w:ascii="Times New Roman" w:hAnsi="Times New Roman"/>
          <w:b/>
        </w:rPr>
        <w:t>Výtvarné vyjadrovacie prostriedky</w:t>
      </w:r>
    </w:p>
    <w:p w:rsidR="00595DF8" w:rsidRDefault="00595DF8" w:rsidP="00595DF8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230"/>
        <w:gridCol w:w="1560"/>
        <w:gridCol w:w="1494"/>
        <w:gridCol w:w="1647"/>
        <w:gridCol w:w="1731"/>
      </w:tblGrid>
      <w:tr w:rsidR="00595DF8" w:rsidRPr="00FB4F9B" w:rsidTr="007B58D4">
        <w:tc>
          <w:tcPr>
            <w:tcW w:w="1573" w:type="dxa"/>
            <w:shd w:val="clear" w:color="auto" w:fill="C2D69B" w:themeFill="accent3" w:themeFillTint="99"/>
          </w:tcPr>
          <w:p w:rsidR="00595DF8" w:rsidRPr="00FB4F9B" w:rsidRDefault="00595DF8" w:rsidP="007B58D4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30" w:type="dxa"/>
            <w:shd w:val="clear" w:color="auto" w:fill="C2D69B" w:themeFill="accent3" w:themeFillTint="99"/>
          </w:tcPr>
          <w:p w:rsidR="00595DF8" w:rsidRPr="00FB4F9B" w:rsidRDefault="00595DF8" w:rsidP="007B58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595DF8" w:rsidRPr="00FB4F9B" w:rsidRDefault="00595DF8" w:rsidP="007B58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94" w:type="dxa"/>
            <w:shd w:val="clear" w:color="auto" w:fill="C2D69B" w:themeFill="accent3" w:themeFillTint="99"/>
          </w:tcPr>
          <w:p w:rsidR="00595DF8" w:rsidRPr="00FB4F9B" w:rsidRDefault="00595DF8" w:rsidP="007B58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7" w:type="dxa"/>
            <w:shd w:val="clear" w:color="auto" w:fill="C2D69B" w:themeFill="accent3" w:themeFillTint="99"/>
          </w:tcPr>
          <w:p w:rsidR="00595DF8" w:rsidRPr="00FB4F9B" w:rsidRDefault="00595DF8" w:rsidP="007B58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8" w:type="dxa"/>
            <w:shd w:val="clear" w:color="auto" w:fill="C2D69B" w:themeFill="accent3" w:themeFillTint="99"/>
          </w:tcPr>
          <w:p w:rsidR="00595DF8" w:rsidRPr="00FB4F9B" w:rsidRDefault="00595DF8" w:rsidP="007B58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595DF8" w:rsidRPr="00FB4F9B" w:rsidTr="007B58D4">
        <w:tc>
          <w:tcPr>
            <w:tcW w:w="1573" w:type="dxa"/>
            <w:shd w:val="clear" w:color="auto" w:fill="C2D69B" w:themeFill="accent3" w:themeFillTint="99"/>
          </w:tcPr>
          <w:p w:rsidR="00595DF8" w:rsidRPr="00595DF8" w:rsidRDefault="00595DF8" w:rsidP="007B58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5DF8">
              <w:rPr>
                <w:rFonts w:ascii="Times New Roman" w:hAnsi="Times New Roman"/>
                <w:b/>
              </w:rPr>
              <w:t>Výtvarné vyjadrovacie prostriedky</w:t>
            </w:r>
          </w:p>
        </w:tc>
        <w:tc>
          <w:tcPr>
            <w:tcW w:w="1230" w:type="dxa"/>
            <w:shd w:val="clear" w:color="auto" w:fill="FFFFFF" w:themeFill="background1"/>
          </w:tcPr>
          <w:p w:rsidR="00595DF8" w:rsidRPr="009C021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farba – </w:t>
            </w:r>
            <w:proofErr w:type="spellStart"/>
            <w:r w:rsidRPr="00595DF8">
              <w:rPr>
                <w:rFonts w:ascii="Times New Roman" w:hAnsi="Times New Roman"/>
              </w:rPr>
              <w:t>zosvetlovanie</w:t>
            </w:r>
            <w:proofErr w:type="spellEnd"/>
            <w:r w:rsidRPr="00595DF8">
              <w:rPr>
                <w:rFonts w:ascii="Times New Roman" w:hAnsi="Times New Roman"/>
              </w:rPr>
              <w:t xml:space="preserve"> a </w:t>
            </w:r>
            <w:proofErr w:type="spellStart"/>
            <w:r w:rsidRPr="00595DF8">
              <w:rPr>
                <w:rFonts w:ascii="Times New Roman" w:hAnsi="Times New Roman"/>
              </w:rPr>
              <w:t>stmavovanie</w:t>
            </w:r>
            <w:proofErr w:type="spellEnd"/>
            <w:r w:rsidRPr="00595DF8">
              <w:rPr>
                <w:rFonts w:ascii="Times New Roman" w:hAnsi="Times New Roman"/>
              </w:rPr>
              <w:t xml:space="preserve"> farieb, farebný </w:t>
            </w:r>
            <w:proofErr w:type="spellStart"/>
            <w:r w:rsidRPr="00595DF8">
              <w:rPr>
                <w:rFonts w:ascii="Times New Roman" w:hAnsi="Times New Roman"/>
              </w:rPr>
              <w:t>valér</w:t>
            </w:r>
            <w:proofErr w:type="spellEnd"/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95DF8">
              <w:rPr>
                <w:rFonts w:ascii="Times New Roman" w:hAnsi="Times New Roman"/>
              </w:rPr>
              <w:t>svetlostná</w:t>
            </w:r>
            <w:proofErr w:type="spellEnd"/>
            <w:r w:rsidRPr="00595DF8">
              <w:rPr>
                <w:rFonts w:ascii="Times New Roman" w:hAnsi="Times New Roman"/>
              </w:rPr>
              <w:t xml:space="preserve"> škála jednotlivých farieb</w:t>
            </w: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 tóny sivej farby </w:t>
            </w: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daný motív vo svetlých a v tmavých farbách </w:t>
            </w: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plošné geometrické tvary a stereometrické telesá </w:t>
            </w: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>spájanie geometrických tvarov do kompozície podľa predstavy</w:t>
            </w: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Pr="00595DF8" w:rsidRDefault="00595DF8" w:rsidP="007B58D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95DF8">
              <w:rPr>
                <w:rFonts w:ascii="Times New Roman" w:hAnsi="Times New Roman"/>
              </w:rPr>
              <w:t xml:space="preserve"> skladanie, lepenie, strihanie, spájanie, komponovanie</w:t>
            </w:r>
          </w:p>
        </w:tc>
        <w:tc>
          <w:tcPr>
            <w:tcW w:w="1494" w:type="dxa"/>
          </w:tcPr>
          <w:p w:rsidR="00595DF8" w:rsidRPr="009C0218" w:rsidRDefault="00595DF8" w:rsidP="007B58D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0218">
              <w:rPr>
                <w:rFonts w:ascii="Times New Roman" w:hAnsi="Times New Roman"/>
              </w:rPr>
              <w:t>Slovné povzbudenie, pochvala, názorná ukážka, hodnotenie, kooperácia</w:t>
            </w:r>
          </w:p>
          <w:p w:rsidR="00595DF8" w:rsidRPr="009C0218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595DF8" w:rsidRPr="009C0218" w:rsidRDefault="00595DF8" w:rsidP="007B58D4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Samostatná práca, skupinová práca, projektové vyučovanie,</w:t>
            </w:r>
          </w:p>
          <w:p w:rsidR="00595DF8" w:rsidRPr="009C0218" w:rsidRDefault="00595DF8" w:rsidP="007B58D4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exkurzia,</w:t>
            </w:r>
          </w:p>
          <w:p w:rsidR="00595DF8" w:rsidRPr="009C0218" w:rsidRDefault="00595DF8" w:rsidP="007B58D4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 xml:space="preserve">vychádzka                     </w:t>
            </w:r>
          </w:p>
        </w:tc>
        <w:tc>
          <w:tcPr>
            <w:tcW w:w="1558" w:type="dxa"/>
          </w:tcPr>
          <w:p w:rsidR="00595DF8" w:rsidRPr="00AF63D8" w:rsidRDefault="00595DF8" w:rsidP="007B58D4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63D8">
              <w:rPr>
                <w:rFonts w:ascii="Times New Roman" w:hAnsi="Times New Roman"/>
                <w:b/>
                <w:szCs w:val="20"/>
              </w:rPr>
              <w:t>Žiak na konci 3.ročníka vie:</w:t>
            </w:r>
          </w:p>
          <w:p w:rsidR="00595DF8" w:rsidRDefault="00595DF8" w:rsidP="007B58D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325B63" w:rsidRDefault="00595DF8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595DF8">
              <w:rPr>
                <w:rFonts w:ascii="Times New Roman" w:hAnsi="Times New Roman"/>
                <w:b/>
              </w:rPr>
              <w:t>použiť</w:t>
            </w:r>
            <w:r w:rsidRPr="00595DF8">
              <w:rPr>
                <w:rFonts w:ascii="Times New Roman" w:hAnsi="Times New Roman"/>
              </w:rPr>
              <w:t xml:space="preserve"> v maľbe </w:t>
            </w:r>
            <w:r w:rsidR="00325B63">
              <w:rPr>
                <w:rFonts w:ascii="Times New Roman" w:hAnsi="Times New Roman"/>
              </w:rPr>
              <w:t>zosvetlenie a stmavenie farieb,</w:t>
            </w:r>
          </w:p>
          <w:p w:rsidR="00325B63" w:rsidRDefault="00325B63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Pr="009C0218" w:rsidRDefault="00325B63" w:rsidP="007B58D4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</w:rPr>
              <w:t>-</w:t>
            </w:r>
            <w:r w:rsidR="00595DF8" w:rsidRPr="00325B63">
              <w:rPr>
                <w:rFonts w:ascii="Times New Roman" w:hAnsi="Times New Roman"/>
                <w:b/>
              </w:rPr>
              <w:t xml:space="preserve">vytvoriť </w:t>
            </w:r>
            <w:r w:rsidR="00595DF8" w:rsidRPr="00595DF8">
              <w:rPr>
                <w:rFonts w:ascii="Times New Roman" w:hAnsi="Times New Roman"/>
              </w:rPr>
              <w:t>figuratívnu kresbu z geometrických tvarov (alt. objekt zo stereometrických tvarov),</w:t>
            </w:r>
          </w:p>
        </w:tc>
      </w:tr>
    </w:tbl>
    <w:p w:rsidR="00595DF8" w:rsidRDefault="00595DF8" w:rsidP="00667819">
      <w:pPr>
        <w:rPr>
          <w:rFonts w:ascii="Times New Roman" w:hAnsi="Times New Roman"/>
          <w:b/>
        </w:rPr>
      </w:pPr>
    </w:p>
    <w:p w:rsidR="00595DF8" w:rsidRDefault="00595DF8" w:rsidP="00667819">
      <w:pPr>
        <w:rPr>
          <w:rFonts w:ascii="Times New Roman" w:hAnsi="Times New Roman"/>
          <w:b/>
        </w:rPr>
      </w:pPr>
    </w:p>
    <w:p w:rsidR="00A77629" w:rsidRDefault="00A77629" w:rsidP="00667819">
      <w:pPr>
        <w:rPr>
          <w:rFonts w:ascii="Times New Roman" w:hAnsi="Times New Roman"/>
          <w:b/>
        </w:rPr>
      </w:pPr>
    </w:p>
    <w:p w:rsidR="00A77629" w:rsidRDefault="00A77629" w:rsidP="00667819">
      <w:pPr>
        <w:rPr>
          <w:rFonts w:ascii="Times New Roman" w:hAnsi="Times New Roman"/>
          <w:b/>
        </w:rPr>
      </w:pPr>
    </w:p>
    <w:p w:rsidR="00595DF8" w:rsidRPr="00FB4F9B" w:rsidRDefault="00595DF8" w:rsidP="00667819">
      <w:pPr>
        <w:rPr>
          <w:rFonts w:ascii="Times New Roman" w:hAnsi="Times New Roman"/>
          <w:b/>
        </w:rPr>
      </w:pPr>
    </w:p>
    <w:p w:rsidR="00667819" w:rsidRPr="009C0218" w:rsidRDefault="00667819" w:rsidP="00667819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lastRenderedPageBreak/>
        <w:t>Tematický celok</w:t>
      </w:r>
      <w:r w:rsidRPr="009C0218">
        <w:rPr>
          <w:rFonts w:ascii="Times New Roman" w:hAnsi="Times New Roman"/>
          <w:b/>
          <w:color w:val="984806" w:themeColor="accent6" w:themeShade="80"/>
        </w:rPr>
        <w:t xml:space="preserve"> :</w:t>
      </w:r>
      <w:r w:rsidRPr="009C0218">
        <w:rPr>
          <w:rFonts w:ascii="Times New Roman" w:hAnsi="Times New Roman"/>
          <w:b/>
        </w:rPr>
        <w:t>Rozvoj fantázie a </w:t>
      </w:r>
      <w:proofErr w:type="spellStart"/>
      <w:r w:rsidRPr="009C0218">
        <w:rPr>
          <w:rFonts w:ascii="Times New Roman" w:hAnsi="Times New Roman"/>
          <w:b/>
        </w:rPr>
        <w:t>synestetické</w:t>
      </w:r>
      <w:proofErr w:type="spellEnd"/>
      <w:r w:rsidRPr="009C0218">
        <w:rPr>
          <w:rFonts w:ascii="Times New Roman" w:hAnsi="Times New Roman"/>
          <w:b/>
        </w:rPr>
        <w:t xml:space="preserve"> podnety</w:t>
      </w:r>
    </w:p>
    <w:p w:rsidR="00667819" w:rsidRPr="00FB4F9B" w:rsidRDefault="00667819" w:rsidP="00667819">
      <w:pPr>
        <w:tabs>
          <w:tab w:val="center" w:pos="4536"/>
        </w:tabs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  <w:r w:rsidRPr="00FB4F9B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230"/>
        <w:gridCol w:w="1560"/>
        <w:gridCol w:w="1494"/>
        <w:gridCol w:w="1647"/>
        <w:gridCol w:w="1558"/>
      </w:tblGrid>
      <w:tr w:rsidR="00667819" w:rsidRPr="00FB4F9B" w:rsidTr="009C0218">
        <w:tc>
          <w:tcPr>
            <w:tcW w:w="157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3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9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7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9C0218">
        <w:tc>
          <w:tcPr>
            <w:tcW w:w="157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AF63D8">
              <w:rPr>
                <w:rFonts w:ascii="Times New Roman" w:hAnsi="Times New Roman"/>
                <w:b/>
              </w:rPr>
              <w:t xml:space="preserve">Rozvoj </w:t>
            </w:r>
            <w:r w:rsidRPr="000A1BE3">
              <w:rPr>
                <w:rFonts w:ascii="Times New Roman" w:hAnsi="Times New Roman"/>
                <w:b/>
              </w:rPr>
              <w:t>fantázie a </w:t>
            </w:r>
            <w:proofErr w:type="spellStart"/>
            <w:r w:rsidRPr="000A1BE3">
              <w:rPr>
                <w:rFonts w:ascii="Times New Roman" w:hAnsi="Times New Roman"/>
                <w:b/>
              </w:rPr>
              <w:t>synestetické</w:t>
            </w:r>
            <w:proofErr w:type="spellEnd"/>
            <w:r w:rsidRPr="000A1BE3">
              <w:rPr>
                <w:rFonts w:ascii="Times New Roman" w:hAnsi="Times New Roman"/>
                <w:b/>
              </w:rPr>
              <w:t xml:space="preserve"> podnety</w:t>
            </w:r>
          </w:p>
        </w:tc>
        <w:tc>
          <w:tcPr>
            <w:tcW w:w="1230" w:type="dxa"/>
            <w:shd w:val="clear" w:color="auto" w:fill="FFFFFF" w:themeFill="background1"/>
          </w:tcPr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>Jarné kvety</w:t>
            </w: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>Ovocie</w:t>
            </w: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  <w:szCs w:val="20"/>
              </w:rPr>
              <w:t>Znečistené životné prostredie</w:t>
            </w:r>
          </w:p>
        </w:tc>
        <w:tc>
          <w:tcPr>
            <w:tcW w:w="1560" w:type="dxa"/>
            <w:shd w:val="clear" w:color="auto" w:fill="FFFFFF" w:themeFill="background1"/>
          </w:tcPr>
          <w:p w:rsidR="00AF63D8" w:rsidRDefault="00AF63D8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vône a pachy,</w:t>
            </w:r>
          </w:p>
          <w:p w:rsidR="00AF63D8" w:rsidRDefault="00AF63D8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F63D8" w:rsidRDefault="00AF63D8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príjemné a nepríjemné,</w:t>
            </w:r>
          </w:p>
          <w:p w:rsidR="00AF63D8" w:rsidRDefault="00AF63D8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F63D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 xml:space="preserve">prírodné a umelé vône, </w:t>
            </w:r>
          </w:p>
          <w:p w:rsidR="00AF63D8" w:rsidRDefault="00AF63D8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parfumy,</w:t>
            </w:r>
          </w:p>
          <w:p w:rsidR="00AF63D8" w:rsidRDefault="00AF63D8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AF63D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>asoci</w:t>
            </w:r>
            <w:r w:rsidR="00AF63D8">
              <w:rPr>
                <w:rFonts w:ascii="Times New Roman" w:hAnsi="Times New Roman"/>
                <w:szCs w:val="20"/>
              </w:rPr>
              <w:t>ácie farby, tvaru – vône, chute,</w:t>
            </w:r>
          </w:p>
          <w:p w:rsidR="00AF63D8" w:rsidRDefault="00AF63D8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>porovnávanie pocitov, ich výtvarná interpretácia</w:t>
            </w:r>
          </w:p>
        </w:tc>
        <w:tc>
          <w:tcPr>
            <w:tcW w:w="1494" w:type="dxa"/>
          </w:tcPr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0218">
              <w:rPr>
                <w:rFonts w:ascii="Times New Roman" w:hAnsi="Times New Roman"/>
              </w:rPr>
              <w:t>Slovné povzbudenie, pochvala, názorná ukážka, hodnotenie, kooperácia</w:t>
            </w: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Samostatná práca, skupinová práca, projektové vyučovanie,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exkurzia,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 xml:space="preserve">vychádzka                     </w:t>
            </w:r>
          </w:p>
        </w:tc>
        <w:tc>
          <w:tcPr>
            <w:tcW w:w="1558" w:type="dxa"/>
          </w:tcPr>
          <w:p w:rsidR="00AF63D8" w:rsidRPr="00AF63D8" w:rsidRDefault="00667819" w:rsidP="00F368C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63D8">
              <w:rPr>
                <w:rFonts w:ascii="Times New Roman" w:hAnsi="Times New Roman"/>
                <w:b/>
                <w:szCs w:val="20"/>
              </w:rPr>
              <w:t xml:space="preserve">Žiak </w:t>
            </w:r>
            <w:r w:rsidR="00AF63D8" w:rsidRPr="00AF63D8">
              <w:rPr>
                <w:rFonts w:ascii="Times New Roman" w:hAnsi="Times New Roman"/>
                <w:b/>
                <w:szCs w:val="20"/>
              </w:rPr>
              <w:t>na konci 3.ročníka vie:</w:t>
            </w:r>
          </w:p>
          <w:p w:rsidR="00AF63D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 xml:space="preserve">farbami a tvarmi </w:t>
            </w:r>
            <w:r w:rsidRPr="00AF63D8">
              <w:rPr>
                <w:rFonts w:ascii="Times New Roman" w:hAnsi="Times New Roman"/>
                <w:b/>
                <w:szCs w:val="20"/>
              </w:rPr>
              <w:t>vyjadriť</w:t>
            </w:r>
            <w:r w:rsidRPr="009C0218">
              <w:rPr>
                <w:rFonts w:ascii="Times New Roman" w:hAnsi="Times New Roman"/>
                <w:szCs w:val="20"/>
              </w:rPr>
              <w:t xml:space="preserve"> svoje vnemy z rôznych vôní, </w:t>
            </w:r>
          </w:p>
          <w:p w:rsidR="00667819" w:rsidRPr="009C0218" w:rsidRDefault="00AF63D8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="00667819" w:rsidRPr="00AF63D8">
              <w:rPr>
                <w:rFonts w:ascii="Times New Roman" w:hAnsi="Times New Roman"/>
                <w:b/>
                <w:szCs w:val="20"/>
              </w:rPr>
              <w:t xml:space="preserve">pomenovať </w:t>
            </w:r>
            <w:r w:rsidR="00667819" w:rsidRPr="009C0218">
              <w:rPr>
                <w:rFonts w:ascii="Times New Roman" w:hAnsi="Times New Roman"/>
                <w:szCs w:val="20"/>
              </w:rPr>
              <w:t>namaľované</w:t>
            </w:r>
          </w:p>
        </w:tc>
      </w:tr>
    </w:tbl>
    <w:p w:rsidR="009C0218" w:rsidRPr="00FB4F9B" w:rsidRDefault="009C0218" w:rsidP="00667819">
      <w:pPr>
        <w:rPr>
          <w:rFonts w:ascii="Times New Roman" w:hAnsi="Times New Roman"/>
          <w:b/>
          <w:color w:val="FF0000"/>
        </w:rPr>
      </w:pPr>
    </w:p>
    <w:p w:rsidR="00667819" w:rsidRPr="00FB4F9B" w:rsidRDefault="00667819" w:rsidP="00667819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t>Tematický celok :</w:t>
      </w:r>
      <w:r w:rsidR="00A77629">
        <w:rPr>
          <w:rFonts w:ascii="Times New Roman" w:hAnsi="Times New Roman"/>
          <w:b/>
          <w:color w:val="403152" w:themeColor="accent4" w:themeShade="80"/>
        </w:rPr>
        <w:t xml:space="preserve"> </w:t>
      </w:r>
      <w:r w:rsidRPr="009C0218">
        <w:rPr>
          <w:rFonts w:ascii="Times New Roman" w:hAnsi="Times New Roman"/>
          <w:b/>
        </w:rPr>
        <w:t>Podnety moderného výtvarného umenia</w:t>
      </w:r>
    </w:p>
    <w:p w:rsidR="00667819" w:rsidRPr="00FB4F9B" w:rsidRDefault="00667819" w:rsidP="00667819">
      <w:pPr>
        <w:tabs>
          <w:tab w:val="center" w:pos="4536"/>
        </w:tabs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  <w:r w:rsidRPr="00FB4F9B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1226"/>
        <w:gridCol w:w="1555"/>
        <w:gridCol w:w="1489"/>
        <w:gridCol w:w="1642"/>
        <w:gridCol w:w="1553"/>
      </w:tblGrid>
      <w:tr w:rsidR="00667819" w:rsidRPr="00FB4F9B" w:rsidTr="009C0218">
        <w:trPr>
          <w:trHeight w:val="132"/>
        </w:trPr>
        <w:tc>
          <w:tcPr>
            <w:tcW w:w="156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26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55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89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9C0218">
        <w:trPr>
          <w:trHeight w:val="4499"/>
        </w:trPr>
        <w:tc>
          <w:tcPr>
            <w:tcW w:w="1568" w:type="dxa"/>
            <w:shd w:val="clear" w:color="auto" w:fill="C2D69B" w:themeFill="accent3" w:themeFillTint="99"/>
          </w:tcPr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1BE3">
              <w:rPr>
                <w:rFonts w:ascii="Times New Roman" w:hAnsi="Times New Roman"/>
                <w:b/>
              </w:rPr>
              <w:t>Podnety moderného výtvarného umenia</w:t>
            </w:r>
          </w:p>
        </w:tc>
        <w:tc>
          <w:tcPr>
            <w:tcW w:w="1226" w:type="dxa"/>
            <w:shd w:val="clear" w:color="auto" w:fill="FFFFFF" w:themeFill="background1"/>
          </w:tcPr>
          <w:p w:rsidR="00667819" w:rsidRPr="009C0218" w:rsidRDefault="00667819" w:rsidP="00F368C1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Tajomný balíček</w:t>
            </w:r>
          </w:p>
          <w:p w:rsidR="00667819" w:rsidRDefault="00667819" w:rsidP="00F368C1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Sadrový odliatok</w:t>
            </w:r>
          </w:p>
          <w:p w:rsidR="00AF63D8" w:rsidRPr="00AF63D8" w:rsidRDefault="00AF63D8" w:rsidP="00F368C1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AF63D8">
              <w:rPr>
                <w:rFonts w:ascii="Times New Roman" w:hAnsi="Times New Roman"/>
              </w:rPr>
              <w:t>baliace materiály; balenie, lepenie, viazanie skrytý tvar</w:t>
            </w:r>
          </w:p>
        </w:tc>
        <w:tc>
          <w:tcPr>
            <w:tcW w:w="1555" w:type="dxa"/>
            <w:shd w:val="clear" w:color="auto" w:fill="FFFFFF" w:themeFill="background1"/>
          </w:tcPr>
          <w:p w:rsidR="00AF63D8" w:rsidRDefault="00AF63D8" w:rsidP="00F368C1">
            <w:pPr>
              <w:rPr>
                <w:rFonts w:ascii="Times New Roman" w:hAnsi="Times New Roman"/>
              </w:rPr>
            </w:pPr>
            <w:r w:rsidRPr="00AF63D8">
              <w:rPr>
                <w:rFonts w:ascii="Times New Roman" w:hAnsi="Times New Roman"/>
              </w:rPr>
              <w:t xml:space="preserve">ukážky: umenie </w:t>
            </w:r>
            <w:proofErr w:type="spellStart"/>
            <w:r w:rsidRPr="00AF63D8">
              <w:rPr>
                <w:rFonts w:ascii="Times New Roman" w:hAnsi="Times New Roman"/>
              </w:rPr>
              <w:t>paketáže</w:t>
            </w:r>
            <w:proofErr w:type="spellEnd"/>
            <w:r w:rsidRPr="00AF63D8">
              <w:rPr>
                <w:rFonts w:ascii="Times New Roman" w:hAnsi="Times New Roman"/>
              </w:rPr>
              <w:t xml:space="preserve"> (</w:t>
            </w:r>
            <w:proofErr w:type="spellStart"/>
            <w:r w:rsidRPr="00AF63D8">
              <w:rPr>
                <w:rFonts w:ascii="Times New Roman" w:hAnsi="Times New Roman"/>
              </w:rPr>
              <w:t>obalovanie</w:t>
            </w:r>
            <w:proofErr w:type="spellEnd"/>
            <w:r w:rsidRPr="00AF63D8">
              <w:rPr>
                <w:rFonts w:ascii="Times New Roman" w:hAnsi="Times New Roman"/>
              </w:rPr>
              <w:t xml:space="preserve"> tvaru), </w:t>
            </w:r>
          </w:p>
          <w:p w:rsidR="00AF63D8" w:rsidRDefault="00AF63D8" w:rsidP="00F368C1">
            <w:pPr>
              <w:rPr>
                <w:rFonts w:ascii="Times New Roman" w:hAnsi="Times New Roman"/>
              </w:rPr>
            </w:pPr>
            <w:proofErr w:type="spellStart"/>
            <w:r w:rsidRPr="00AF63D8">
              <w:rPr>
                <w:rFonts w:ascii="Times New Roman" w:hAnsi="Times New Roman"/>
              </w:rPr>
              <w:t>presáže</w:t>
            </w:r>
            <w:proofErr w:type="spellEnd"/>
            <w:r w:rsidRPr="00AF63D8">
              <w:rPr>
                <w:rFonts w:ascii="Times New Roman" w:hAnsi="Times New Roman"/>
              </w:rPr>
              <w:t xml:space="preserve"> (stláčanie a lisovanie tvarov) a </w:t>
            </w:r>
          </w:p>
          <w:p w:rsidR="00667819" w:rsidRPr="00AF63D8" w:rsidRDefault="00AF63D8" w:rsidP="00F368C1">
            <w:pPr>
              <w:rPr>
                <w:rFonts w:ascii="Times New Roman" w:hAnsi="Times New Roman"/>
              </w:rPr>
            </w:pPr>
            <w:r w:rsidRPr="00AF63D8">
              <w:rPr>
                <w:rFonts w:ascii="Times New Roman" w:hAnsi="Times New Roman"/>
              </w:rPr>
              <w:t>akumulácie (hromadenie tvarov)</w:t>
            </w:r>
          </w:p>
        </w:tc>
        <w:tc>
          <w:tcPr>
            <w:tcW w:w="1489" w:type="dxa"/>
          </w:tcPr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Slovné povzbudenie, pochvala, názorná ukážka, hodnotenie, kooperácia</w:t>
            </w:r>
          </w:p>
        </w:tc>
        <w:tc>
          <w:tcPr>
            <w:tcW w:w="1642" w:type="dxa"/>
          </w:tcPr>
          <w:p w:rsidR="00667819" w:rsidRPr="009C0218" w:rsidRDefault="00667819" w:rsidP="00F368C1">
            <w:pPr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Samostatná práca, skupinová práca, projektové vyučovanie,</w:t>
            </w:r>
          </w:p>
          <w:p w:rsidR="00667819" w:rsidRPr="009C0218" w:rsidRDefault="00667819" w:rsidP="00F368C1">
            <w:pPr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exkurzia</w:t>
            </w:r>
          </w:p>
          <w:p w:rsidR="00667819" w:rsidRPr="009C0218" w:rsidRDefault="00667819" w:rsidP="00F368C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 xml:space="preserve"> vychádzka                     </w:t>
            </w:r>
          </w:p>
        </w:tc>
        <w:tc>
          <w:tcPr>
            <w:tcW w:w="1553" w:type="dxa"/>
          </w:tcPr>
          <w:p w:rsidR="00667819" w:rsidRPr="00AF63D8" w:rsidRDefault="00667819" w:rsidP="00F368C1">
            <w:pPr>
              <w:rPr>
                <w:rFonts w:ascii="Times New Roman" w:hAnsi="Times New Roman"/>
                <w:b/>
              </w:rPr>
            </w:pPr>
            <w:r w:rsidRPr="00AF63D8">
              <w:rPr>
                <w:rFonts w:ascii="Times New Roman" w:hAnsi="Times New Roman"/>
                <w:b/>
              </w:rPr>
              <w:t>Žiak</w:t>
            </w:r>
            <w:r w:rsidR="00AF63D8" w:rsidRPr="00AF63D8">
              <w:rPr>
                <w:rFonts w:ascii="Times New Roman" w:hAnsi="Times New Roman"/>
                <w:b/>
              </w:rPr>
              <w:t xml:space="preserve"> na konci 3.ročníka vie:</w:t>
            </w:r>
          </w:p>
          <w:p w:rsidR="00AF63D8" w:rsidRDefault="00AF63D8" w:rsidP="00F368C1">
            <w:pPr>
              <w:rPr>
                <w:rFonts w:ascii="Times New Roman" w:hAnsi="Times New Roman"/>
              </w:rPr>
            </w:pPr>
            <w:r w:rsidRPr="00AF63D8">
              <w:rPr>
                <w:rFonts w:ascii="Times New Roman" w:hAnsi="Times New Roman"/>
              </w:rPr>
              <w:t xml:space="preserve">- </w:t>
            </w:r>
            <w:r w:rsidRPr="00AF63D8">
              <w:rPr>
                <w:rFonts w:ascii="Times New Roman" w:hAnsi="Times New Roman"/>
                <w:b/>
              </w:rPr>
              <w:t xml:space="preserve">vytvoriť </w:t>
            </w:r>
            <w:r w:rsidRPr="00AF63D8">
              <w:rPr>
                <w:rFonts w:ascii="Times New Roman" w:hAnsi="Times New Roman"/>
              </w:rPr>
              <w:t xml:space="preserve">tvar </w:t>
            </w:r>
            <w:proofErr w:type="spellStart"/>
            <w:r w:rsidRPr="00AF63D8">
              <w:rPr>
                <w:rFonts w:ascii="Times New Roman" w:hAnsi="Times New Roman"/>
              </w:rPr>
              <w:t>paketážou</w:t>
            </w:r>
            <w:proofErr w:type="spellEnd"/>
            <w:r w:rsidRPr="00AF63D8">
              <w:rPr>
                <w:rFonts w:ascii="Times New Roman" w:hAnsi="Times New Roman"/>
              </w:rPr>
              <w:t xml:space="preserve">, </w:t>
            </w:r>
          </w:p>
          <w:p w:rsidR="00AF63D8" w:rsidRPr="009C0218" w:rsidRDefault="00AF63D8" w:rsidP="00F36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F63D8">
              <w:rPr>
                <w:rFonts w:ascii="Times New Roman" w:hAnsi="Times New Roman"/>
                <w:b/>
              </w:rPr>
              <w:t xml:space="preserve">opísať </w:t>
            </w:r>
            <w:r w:rsidRPr="00AF63D8">
              <w:rPr>
                <w:rFonts w:ascii="Times New Roman" w:hAnsi="Times New Roman"/>
              </w:rPr>
              <w:t xml:space="preserve">vybrané dielo z umenia </w:t>
            </w:r>
            <w:proofErr w:type="spellStart"/>
            <w:r w:rsidRPr="00AF63D8">
              <w:rPr>
                <w:rFonts w:ascii="Times New Roman" w:hAnsi="Times New Roman"/>
              </w:rPr>
              <w:t>paketáže</w:t>
            </w:r>
            <w:proofErr w:type="spellEnd"/>
            <w:r w:rsidRPr="00AF63D8">
              <w:rPr>
                <w:rFonts w:ascii="Times New Roman" w:hAnsi="Times New Roman"/>
              </w:rPr>
              <w:t>,</w:t>
            </w:r>
          </w:p>
        </w:tc>
      </w:tr>
    </w:tbl>
    <w:p w:rsidR="00667819" w:rsidRDefault="00667819" w:rsidP="00667819">
      <w:pPr>
        <w:rPr>
          <w:rFonts w:ascii="Times New Roman" w:hAnsi="Times New Roman"/>
          <w:b/>
          <w:color w:val="FF0000"/>
        </w:rPr>
      </w:pPr>
    </w:p>
    <w:p w:rsidR="00A77629" w:rsidRDefault="00A77629" w:rsidP="00667819">
      <w:pPr>
        <w:rPr>
          <w:rFonts w:ascii="Times New Roman" w:hAnsi="Times New Roman"/>
          <w:b/>
          <w:color w:val="FF0000"/>
        </w:rPr>
      </w:pPr>
    </w:p>
    <w:p w:rsidR="00A77629" w:rsidRPr="00FB4F9B" w:rsidRDefault="00A77629" w:rsidP="00667819">
      <w:pPr>
        <w:rPr>
          <w:rFonts w:ascii="Times New Roman" w:hAnsi="Times New Roman"/>
          <w:b/>
          <w:color w:val="FF0000"/>
        </w:rPr>
      </w:pPr>
    </w:p>
    <w:p w:rsidR="00667819" w:rsidRPr="00FB4F9B" w:rsidRDefault="00667819" w:rsidP="00667819">
      <w:pPr>
        <w:rPr>
          <w:rFonts w:ascii="Times New Roman" w:hAnsi="Times New Roman"/>
          <w:b/>
          <w:color w:val="FF0000"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lastRenderedPageBreak/>
        <w:t>Tematický celok :</w:t>
      </w:r>
      <w:r w:rsidRPr="009C0218">
        <w:rPr>
          <w:rFonts w:ascii="Times New Roman" w:hAnsi="Times New Roman"/>
          <w:b/>
        </w:rPr>
        <w:t>Výtvarné činnosti a inšpirované dejiny umenia</w:t>
      </w:r>
    </w:p>
    <w:p w:rsidR="00667819" w:rsidRPr="00FB4F9B" w:rsidRDefault="00667819" w:rsidP="00667819">
      <w:pPr>
        <w:tabs>
          <w:tab w:val="center" w:pos="4536"/>
        </w:tabs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  <w:r w:rsidRPr="00FB4F9B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230"/>
        <w:gridCol w:w="1560"/>
        <w:gridCol w:w="1494"/>
        <w:gridCol w:w="1647"/>
        <w:gridCol w:w="1558"/>
      </w:tblGrid>
      <w:tr w:rsidR="009C0218" w:rsidRPr="00FB4F9B" w:rsidTr="009C0218">
        <w:tc>
          <w:tcPr>
            <w:tcW w:w="157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3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9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7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9C0218">
        <w:tc>
          <w:tcPr>
            <w:tcW w:w="1573" w:type="dxa"/>
            <w:shd w:val="clear" w:color="auto" w:fill="C2D69B" w:themeFill="accent3" w:themeFillTint="99"/>
          </w:tcPr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1BE3">
              <w:rPr>
                <w:rFonts w:ascii="Times New Roman" w:hAnsi="Times New Roman"/>
                <w:b/>
              </w:rPr>
              <w:t>Výtvarné činnosti a inšpirované dejiny umenia</w:t>
            </w:r>
          </w:p>
        </w:tc>
        <w:tc>
          <w:tcPr>
            <w:tcW w:w="1230" w:type="dxa"/>
            <w:shd w:val="clear" w:color="auto" w:fill="FFFFFF" w:themeFill="background1"/>
          </w:tcPr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Bludisko, Grécke umenie</w:t>
            </w:r>
          </w:p>
        </w:tc>
        <w:tc>
          <w:tcPr>
            <w:tcW w:w="1560" w:type="dxa"/>
            <w:shd w:val="clear" w:color="auto" w:fill="FFFFFF" w:themeFill="background1"/>
          </w:tcPr>
          <w:p w:rsidR="00667819" w:rsidRPr="00AF63D8" w:rsidRDefault="00AF63D8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AF63D8">
              <w:rPr>
                <w:rFonts w:ascii="Times New Roman" w:hAnsi="Times New Roman"/>
              </w:rPr>
              <w:t>antické umenie (sochárstvo, architektúra, keramika, odev, predmety) príbehy na keramických vázach, mýty</w:t>
            </w:r>
          </w:p>
        </w:tc>
        <w:tc>
          <w:tcPr>
            <w:tcW w:w="1494" w:type="dxa"/>
          </w:tcPr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C0218">
              <w:rPr>
                <w:rFonts w:ascii="Times New Roman" w:hAnsi="Times New Roman"/>
              </w:rPr>
              <w:t>Slovné povzbudenie, pochvala, názorná ukážka, hodnotenie, kooperácia</w:t>
            </w: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Samostatná práca, skupinová práca, projektové vyučovanie,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exkurzia,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 xml:space="preserve">vychádzka                       </w:t>
            </w:r>
          </w:p>
        </w:tc>
        <w:tc>
          <w:tcPr>
            <w:tcW w:w="1558" w:type="dxa"/>
          </w:tcPr>
          <w:p w:rsidR="00AF63D8" w:rsidRDefault="009C0218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F63D8">
              <w:rPr>
                <w:rFonts w:ascii="Times New Roman" w:hAnsi="Times New Roman"/>
                <w:b/>
              </w:rPr>
              <w:t>Žia</w:t>
            </w:r>
            <w:r w:rsidR="00667819" w:rsidRPr="00AF63D8">
              <w:rPr>
                <w:rFonts w:ascii="Times New Roman" w:hAnsi="Times New Roman"/>
                <w:b/>
              </w:rPr>
              <w:t>k</w:t>
            </w:r>
            <w:r w:rsidR="00AF63D8" w:rsidRPr="00AF63D8">
              <w:rPr>
                <w:rFonts w:ascii="Times New Roman" w:hAnsi="Times New Roman"/>
                <w:b/>
              </w:rPr>
              <w:t xml:space="preserve"> na konci 3.ročníka vie:</w:t>
            </w:r>
          </w:p>
          <w:p w:rsidR="00AF63D8" w:rsidRPr="00AF63D8" w:rsidRDefault="00AF63D8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F63D8" w:rsidRDefault="00AF63D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F63D8">
              <w:rPr>
                <w:rFonts w:ascii="Times New Roman" w:hAnsi="Times New Roman"/>
              </w:rPr>
              <w:t xml:space="preserve">výtvarne </w:t>
            </w:r>
          </w:p>
          <w:p w:rsidR="00667819" w:rsidRPr="009C0218" w:rsidRDefault="00AF63D8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AF63D8">
              <w:rPr>
                <w:rFonts w:ascii="Times New Roman" w:hAnsi="Times New Roman"/>
                <w:b/>
              </w:rPr>
              <w:t xml:space="preserve">interpretovať </w:t>
            </w:r>
            <w:r w:rsidRPr="00AF63D8">
              <w:rPr>
                <w:rFonts w:ascii="Times New Roman" w:hAnsi="Times New Roman"/>
              </w:rPr>
              <w:t>artefakt antického umenia</w:t>
            </w:r>
            <w:r w:rsidR="009C0218" w:rsidRPr="00AF63D8">
              <w:rPr>
                <w:rFonts w:ascii="Times New Roman" w:hAnsi="Times New Roman"/>
              </w:rPr>
              <w:t>.</w:t>
            </w:r>
          </w:p>
        </w:tc>
      </w:tr>
    </w:tbl>
    <w:p w:rsidR="00AF63D8" w:rsidRPr="00FB4F9B" w:rsidRDefault="00AF63D8" w:rsidP="00667819">
      <w:pPr>
        <w:rPr>
          <w:rFonts w:ascii="Times New Roman" w:hAnsi="Times New Roman"/>
          <w:b/>
          <w:color w:val="FF0000"/>
        </w:rPr>
      </w:pPr>
    </w:p>
    <w:p w:rsidR="00667819" w:rsidRPr="00FB4F9B" w:rsidRDefault="00667819" w:rsidP="00667819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t>Tematický celok :</w:t>
      </w:r>
      <w:r w:rsidR="00A77629">
        <w:rPr>
          <w:rFonts w:ascii="Times New Roman" w:hAnsi="Times New Roman"/>
          <w:b/>
          <w:color w:val="403152" w:themeColor="accent4" w:themeShade="80"/>
        </w:rPr>
        <w:t xml:space="preserve"> </w:t>
      </w:r>
      <w:r w:rsidRPr="009C0218">
        <w:rPr>
          <w:rFonts w:ascii="Times New Roman" w:hAnsi="Times New Roman"/>
          <w:b/>
        </w:rPr>
        <w:t>Škola v galérii</w:t>
      </w:r>
    </w:p>
    <w:p w:rsidR="00667819" w:rsidRPr="00FB4F9B" w:rsidRDefault="00667819" w:rsidP="00667819">
      <w:pPr>
        <w:tabs>
          <w:tab w:val="center" w:pos="4536"/>
        </w:tabs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  <w:r w:rsidRPr="00FB4F9B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234"/>
        <w:gridCol w:w="1609"/>
        <w:gridCol w:w="1499"/>
        <w:gridCol w:w="1652"/>
        <w:gridCol w:w="1563"/>
      </w:tblGrid>
      <w:tr w:rsidR="00667819" w:rsidRPr="00FB4F9B" w:rsidTr="009C0218">
        <w:trPr>
          <w:trHeight w:val="468"/>
        </w:trPr>
        <w:tc>
          <w:tcPr>
            <w:tcW w:w="157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3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65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99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5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6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9C0218">
        <w:trPr>
          <w:trHeight w:val="3112"/>
        </w:trPr>
        <w:tc>
          <w:tcPr>
            <w:tcW w:w="157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 v galérii</w:t>
            </w:r>
          </w:p>
        </w:tc>
        <w:tc>
          <w:tcPr>
            <w:tcW w:w="1234" w:type="dxa"/>
            <w:shd w:val="clear" w:color="auto" w:fill="FFFFFF" w:themeFill="background1"/>
          </w:tcPr>
          <w:p w:rsidR="00667819" w:rsidRPr="009C0218" w:rsidRDefault="00667819" w:rsidP="00F368C1">
            <w:pPr>
              <w:tabs>
                <w:tab w:val="left" w:pos="990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:rsidR="00667819" w:rsidRPr="00F20205" w:rsidRDefault="00F20205" w:rsidP="00F368C1">
            <w:pPr>
              <w:contextualSpacing/>
              <w:rPr>
                <w:rFonts w:ascii="Times New Roman" w:hAnsi="Times New Roman"/>
              </w:rPr>
            </w:pPr>
            <w:proofErr w:type="spellStart"/>
            <w:r w:rsidRPr="00F20205">
              <w:rPr>
                <w:rFonts w:ascii="Times New Roman" w:hAnsi="Times New Roman"/>
              </w:rPr>
              <w:t>predmoderné</w:t>
            </w:r>
            <w:proofErr w:type="spellEnd"/>
            <w:r w:rsidRPr="00F20205">
              <w:rPr>
                <w:rFonts w:ascii="Times New Roman" w:hAnsi="Times New Roman"/>
              </w:rPr>
              <w:t xml:space="preserve"> (historické) a moderné obrazy</w:t>
            </w:r>
          </w:p>
          <w:p w:rsidR="00F20205" w:rsidRP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Pr="00F20205" w:rsidRDefault="00F20205" w:rsidP="00F368C1">
            <w:pPr>
              <w:contextualSpacing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>zobrazenie svätcov (historických osobností) – charakteristické atribúty</w:t>
            </w:r>
          </w:p>
          <w:p w:rsidR="00F20205" w:rsidRP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Pr="00F20205" w:rsidRDefault="00F20205" w:rsidP="00F368C1">
            <w:pPr>
              <w:contextualSpacing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>ikonografia najznámejších patrónov, osobností</w:t>
            </w:r>
          </w:p>
          <w:p w:rsidR="00F20205" w:rsidRP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Pr="00F20205" w:rsidRDefault="00F20205" w:rsidP="00F368C1">
            <w:pPr>
              <w:contextualSpacing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>príbehy osobností z obrazov</w:t>
            </w:r>
          </w:p>
          <w:p w:rsid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P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667819" w:rsidRPr="009C0218" w:rsidRDefault="00667819" w:rsidP="00F368C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Slovné povzbudenie, pochvala, názorná ukážka, hodnotenie, kooperácia</w:t>
            </w:r>
          </w:p>
        </w:tc>
        <w:tc>
          <w:tcPr>
            <w:tcW w:w="1652" w:type="dxa"/>
          </w:tcPr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Samostatná práca, skupinová práca, projektové vyučovanie,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 xml:space="preserve">exkurzia, 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 xml:space="preserve">vychádzka                     </w:t>
            </w:r>
          </w:p>
        </w:tc>
        <w:tc>
          <w:tcPr>
            <w:tcW w:w="1563" w:type="dxa"/>
          </w:tcPr>
          <w:p w:rsidR="00667819" w:rsidRDefault="00AF63D8" w:rsidP="00F368C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Žiak na konci 3.ročníka vie:</w:t>
            </w:r>
          </w:p>
          <w:p w:rsidR="00AF63D8" w:rsidRDefault="00AF63D8" w:rsidP="00F368C1">
            <w:pPr>
              <w:contextualSpacing/>
              <w:rPr>
                <w:rFonts w:ascii="Times New Roman" w:hAnsi="Times New Roman"/>
              </w:rPr>
            </w:pPr>
          </w:p>
          <w:p w:rsidR="00AF63D8" w:rsidRPr="009C0218" w:rsidRDefault="00AF63D8" w:rsidP="00F368C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AF63D8">
              <w:rPr>
                <w:rFonts w:ascii="Times New Roman" w:hAnsi="Times New Roman"/>
              </w:rPr>
              <w:t xml:space="preserve">výtvarne </w:t>
            </w:r>
            <w:r w:rsidRPr="00AF63D8">
              <w:rPr>
                <w:rFonts w:ascii="Times New Roman" w:hAnsi="Times New Roman"/>
                <w:b/>
              </w:rPr>
              <w:t xml:space="preserve">parafrázovať </w:t>
            </w:r>
            <w:r w:rsidRPr="00AF63D8">
              <w:rPr>
                <w:rFonts w:ascii="Times New Roman" w:hAnsi="Times New Roman"/>
              </w:rPr>
              <w:t>osobu (udalosť) na základe videného výtvarného diela,</w:t>
            </w:r>
          </w:p>
        </w:tc>
      </w:tr>
    </w:tbl>
    <w:p w:rsidR="00667819" w:rsidRDefault="00667819" w:rsidP="00667819">
      <w:pPr>
        <w:rPr>
          <w:rFonts w:ascii="Times New Roman" w:hAnsi="Times New Roman"/>
          <w:b/>
          <w:color w:val="FF0000"/>
        </w:rPr>
      </w:pPr>
    </w:p>
    <w:p w:rsidR="00A77629" w:rsidRDefault="00A77629" w:rsidP="00667819">
      <w:pPr>
        <w:rPr>
          <w:rFonts w:ascii="Times New Roman" w:hAnsi="Times New Roman"/>
          <w:b/>
          <w:color w:val="FF0000"/>
        </w:rPr>
      </w:pPr>
    </w:p>
    <w:p w:rsidR="00A77629" w:rsidRPr="00FB4F9B" w:rsidRDefault="00A77629" w:rsidP="00667819">
      <w:pPr>
        <w:rPr>
          <w:rFonts w:ascii="Times New Roman" w:hAnsi="Times New Roman"/>
          <w:b/>
          <w:color w:val="FF0000"/>
        </w:rPr>
      </w:pPr>
    </w:p>
    <w:p w:rsidR="00667819" w:rsidRPr="009C0218" w:rsidRDefault="00667819" w:rsidP="00667819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lastRenderedPageBreak/>
        <w:t>Tematický celok :</w:t>
      </w:r>
      <w:r w:rsidR="00A77629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9C0218">
        <w:rPr>
          <w:rFonts w:ascii="Times New Roman" w:hAnsi="Times New Roman"/>
          <w:b/>
        </w:rPr>
        <w:t>Podnety architektúry</w:t>
      </w:r>
    </w:p>
    <w:p w:rsidR="00667819" w:rsidRPr="00FB4F9B" w:rsidRDefault="00667819" w:rsidP="00667819">
      <w:pPr>
        <w:tabs>
          <w:tab w:val="center" w:pos="4536"/>
        </w:tabs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  <w:r w:rsidRPr="00FB4F9B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21"/>
        <w:gridCol w:w="1848"/>
        <w:gridCol w:w="1482"/>
        <w:gridCol w:w="1631"/>
        <w:gridCol w:w="1547"/>
      </w:tblGrid>
      <w:tr w:rsidR="00667819" w:rsidRPr="00FB4F9B" w:rsidTr="009C0218">
        <w:trPr>
          <w:trHeight w:val="471"/>
        </w:trPr>
        <w:tc>
          <w:tcPr>
            <w:tcW w:w="156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2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5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8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36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4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9C0218">
        <w:trPr>
          <w:trHeight w:val="2383"/>
        </w:trPr>
        <w:tc>
          <w:tcPr>
            <w:tcW w:w="1563" w:type="dxa"/>
            <w:shd w:val="clear" w:color="auto" w:fill="C2D69B" w:themeFill="accent3" w:themeFillTint="99"/>
          </w:tcPr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1BE3">
              <w:rPr>
                <w:rFonts w:ascii="Times New Roman" w:hAnsi="Times New Roman"/>
                <w:b/>
              </w:rPr>
              <w:t>Podnety architektúry</w:t>
            </w:r>
          </w:p>
        </w:tc>
        <w:tc>
          <w:tcPr>
            <w:tcW w:w="1222" w:type="dxa"/>
            <w:shd w:val="clear" w:color="auto" w:fill="FFFFFF" w:themeFill="background1"/>
          </w:tcPr>
          <w:p w:rsidR="00667819" w:rsidRPr="009C0218" w:rsidRDefault="00667819" w:rsidP="00F368C1">
            <w:pPr>
              <w:tabs>
                <w:tab w:val="left" w:pos="990"/>
              </w:tabs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Vysnívaný dom</w:t>
            </w:r>
          </w:p>
          <w:p w:rsidR="00667819" w:rsidRPr="009C0218" w:rsidRDefault="00667819" w:rsidP="00F368C1">
            <w:pPr>
              <w:tabs>
                <w:tab w:val="left" w:pos="990"/>
              </w:tabs>
              <w:contextualSpacing/>
              <w:rPr>
                <w:rFonts w:ascii="Times New Roman" w:hAnsi="Times New Roman"/>
              </w:rPr>
            </w:pPr>
          </w:p>
          <w:p w:rsidR="00667819" w:rsidRPr="009C0218" w:rsidRDefault="00667819" w:rsidP="00F368C1">
            <w:pPr>
              <w:tabs>
                <w:tab w:val="left" w:pos="990"/>
              </w:tabs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Dom v krabici</w:t>
            </w:r>
          </w:p>
          <w:p w:rsidR="00667819" w:rsidRPr="009C0218" w:rsidRDefault="00667819" w:rsidP="00F368C1">
            <w:pPr>
              <w:tabs>
                <w:tab w:val="left" w:pos="990"/>
              </w:tabs>
              <w:contextualSpacing/>
              <w:rPr>
                <w:rFonts w:ascii="Times New Roman" w:hAnsi="Times New Roman"/>
              </w:rPr>
            </w:pPr>
          </w:p>
          <w:p w:rsidR="00667819" w:rsidRPr="009C0218" w:rsidRDefault="00667819" w:rsidP="00F368C1">
            <w:pPr>
              <w:tabs>
                <w:tab w:val="left" w:pos="990"/>
              </w:tabs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Priestory a budovy</w:t>
            </w:r>
          </w:p>
        </w:tc>
        <w:tc>
          <w:tcPr>
            <w:tcW w:w="1550" w:type="dxa"/>
            <w:shd w:val="clear" w:color="auto" w:fill="FFFFFF" w:themeFill="background1"/>
          </w:tcPr>
          <w:p w:rsidR="00667819" w:rsidRDefault="00F20205" w:rsidP="00F368C1">
            <w:pPr>
              <w:contextualSpacing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>Výraz architektúry (napr. podľa slohu: funkcionalistickej, secesnej, barokovej, klasicistickej, rokokovej gotickej, postmodernej ...; podľa funkcie: sakrálnej, pomníkovej, civilnej ...; podľa materiálu: drevenej, tehlovej, sklobetónovej ...)</w:t>
            </w:r>
          </w:p>
          <w:p w:rsid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Default="00F20205" w:rsidP="00F368C1">
            <w:pPr>
              <w:contextualSpacing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>porovnanie rôznych typov výrazu, ich subjektívneho pôsobenia</w:t>
            </w:r>
          </w:p>
          <w:p w:rsidR="00F20205" w:rsidRP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Pr="00F20205" w:rsidRDefault="00F20205" w:rsidP="00F368C1">
            <w:pPr>
              <w:contextualSpacing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>architektúra v prírodnom a mestskom prostredí</w:t>
            </w:r>
          </w:p>
        </w:tc>
        <w:tc>
          <w:tcPr>
            <w:tcW w:w="1484" w:type="dxa"/>
          </w:tcPr>
          <w:p w:rsidR="00667819" w:rsidRPr="009C0218" w:rsidRDefault="00667819" w:rsidP="00F368C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Slovné povzbudenie, pochvala, názorná ukážka, hodnotenie, kooperácia</w:t>
            </w:r>
          </w:p>
        </w:tc>
        <w:tc>
          <w:tcPr>
            <w:tcW w:w="1636" w:type="dxa"/>
          </w:tcPr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Samostatná práca, skupinová práca, projektové vyučovanie,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Exkurzia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 xml:space="preserve">vychádzka                       </w:t>
            </w:r>
          </w:p>
        </w:tc>
        <w:tc>
          <w:tcPr>
            <w:tcW w:w="1548" w:type="dxa"/>
          </w:tcPr>
          <w:p w:rsidR="00667819" w:rsidRPr="00F20205" w:rsidRDefault="00667819" w:rsidP="00F368C1">
            <w:pPr>
              <w:contextualSpacing/>
              <w:rPr>
                <w:rFonts w:ascii="Times New Roman" w:hAnsi="Times New Roman"/>
                <w:b/>
              </w:rPr>
            </w:pPr>
            <w:r w:rsidRPr="00F20205">
              <w:rPr>
                <w:rFonts w:ascii="Times New Roman" w:hAnsi="Times New Roman"/>
                <w:b/>
              </w:rPr>
              <w:t xml:space="preserve">Žiak </w:t>
            </w:r>
            <w:r w:rsidR="00F20205" w:rsidRPr="00F20205">
              <w:rPr>
                <w:rFonts w:ascii="Times New Roman" w:hAnsi="Times New Roman"/>
                <w:b/>
              </w:rPr>
              <w:t>na konci 3.ročníka vie:</w:t>
            </w:r>
          </w:p>
          <w:p w:rsid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Default="00F20205" w:rsidP="00F368C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0205">
              <w:rPr>
                <w:rFonts w:ascii="Times New Roman" w:hAnsi="Times New Roman"/>
                <w:b/>
              </w:rPr>
              <w:t>popísať</w:t>
            </w:r>
            <w:r w:rsidRPr="00F20205">
              <w:rPr>
                <w:rFonts w:ascii="Times New Roman" w:hAnsi="Times New Roman"/>
              </w:rPr>
              <w:t xml:space="preserve"> rôzne stavby (podľa zažitej skúsenosti alebo ukážok),</w:t>
            </w:r>
          </w:p>
          <w:p w:rsid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Default="00F20205" w:rsidP="00F368C1">
            <w:pPr>
              <w:contextualSpacing/>
              <w:rPr>
                <w:rFonts w:ascii="Times New Roman" w:hAnsi="Times New Roman"/>
              </w:rPr>
            </w:pPr>
          </w:p>
          <w:p w:rsidR="00F20205" w:rsidRPr="009C0218" w:rsidRDefault="00F20205" w:rsidP="00F368C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0205">
              <w:rPr>
                <w:rFonts w:ascii="Times New Roman" w:hAnsi="Times New Roman"/>
              </w:rPr>
              <w:t xml:space="preserve">výtvarne </w:t>
            </w:r>
            <w:r w:rsidRPr="00F20205">
              <w:rPr>
                <w:rFonts w:ascii="Times New Roman" w:hAnsi="Times New Roman"/>
                <w:b/>
              </w:rPr>
              <w:t xml:space="preserve">interpretovať </w:t>
            </w:r>
            <w:r w:rsidRPr="00F20205">
              <w:rPr>
                <w:rFonts w:ascii="Times New Roman" w:hAnsi="Times New Roman"/>
              </w:rPr>
              <w:t>vybrané architektúry s rôznym výrazom,</w:t>
            </w:r>
          </w:p>
        </w:tc>
      </w:tr>
    </w:tbl>
    <w:p w:rsidR="00667819" w:rsidRPr="00FB4F9B" w:rsidRDefault="00667819" w:rsidP="00667819">
      <w:pPr>
        <w:rPr>
          <w:rFonts w:ascii="Times New Roman" w:hAnsi="Times New Roman"/>
          <w:b/>
          <w:color w:val="FF0000"/>
        </w:rPr>
      </w:pPr>
    </w:p>
    <w:p w:rsidR="00667819" w:rsidRPr="00FB4F9B" w:rsidRDefault="00667819" w:rsidP="00667819">
      <w:pPr>
        <w:rPr>
          <w:rFonts w:ascii="Times New Roman" w:hAnsi="Times New Roman"/>
          <w:b/>
          <w:color w:val="FF0000"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t>Tematický celok :</w:t>
      </w:r>
      <w:r w:rsidR="00A77629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9C0218">
        <w:rPr>
          <w:rFonts w:ascii="Times New Roman" w:hAnsi="Times New Roman"/>
          <w:b/>
        </w:rPr>
        <w:t>Podnety fotografie</w:t>
      </w:r>
    </w:p>
    <w:p w:rsidR="00667819" w:rsidRPr="00FB4F9B" w:rsidRDefault="00667819" w:rsidP="00667819">
      <w:pPr>
        <w:tabs>
          <w:tab w:val="center" w:pos="4536"/>
        </w:tabs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  <w:r w:rsidRPr="00FB4F9B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230"/>
        <w:gridCol w:w="1560"/>
        <w:gridCol w:w="1494"/>
        <w:gridCol w:w="1647"/>
        <w:gridCol w:w="1558"/>
      </w:tblGrid>
      <w:tr w:rsidR="00667819" w:rsidRPr="00FB4F9B" w:rsidTr="009C0218">
        <w:tc>
          <w:tcPr>
            <w:tcW w:w="157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3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9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7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9C0218">
        <w:tc>
          <w:tcPr>
            <w:tcW w:w="1573" w:type="dxa"/>
            <w:shd w:val="clear" w:color="auto" w:fill="C2D69B" w:themeFill="accent3" w:themeFillTint="99"/>
          </w:tcPr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1BE3">
              <w:rPr>
                <w:rFonts w:ascii="Times New Roman" w:hAnsi="Times New Roman"/>
                <w:b/>
              </w:rPr>
              <w:t>Podnety fotografie</w:t>
            </w:r>
          </w:p>
        </w:tc>
        <w:tc>
          <w:tcPr>
            <w:tcW w:w="1230" w:type="dxa"/>
            <w:shd w:val="clear" w:color="auto" w:fill="FFFFFF" w:themeFill="background1"/>
          </w:tcPr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>Zvieratko</w:t>
            </w: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>Obľúbený herec</w:t>
            </w: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  <w:szCs w:val="20"/>
              </w:rPr>
              <w:t>Moja rodina</w:t>
            </w:r>
          </w:p>
        </w:tc>
        <w:tc>
          <w:tcPr>
            <w:tcW w:w="1560" w:type="dxa"/>
            <w:shd w:val="clear" w:color="auto" w:fill="FFFFFF" w:themeFill="background1"/>
          </w:tcPr>
          <w:p w:rsidR="00667819" w:rsidRPr="00F20205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>maľba (kresba) zasahujúca do fotografických kompozícií (z časopisov)</w:t>
            </w:r>
          </w:p>
          <w:p w:rsidR="00F20205" w:rsidRPr="00F20205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0205" w:rsidRPr="00F20205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 xml:space="preserve">rekonštrukcia </w:t>
            </w:r>
            <w:r w:rsidRPr="00F20205">
              <w:rPr>
                <w:rFonts w:ascii="Times New Roman" w:hAnsi="Times New Roman"/>
              </w:rPr>
              <w:lastRenderedPageBreak/>
              <w:t>neúplného obrazu</w:t>
            </w:r>
          </w:p>
          <w:p w:rsidR="00F20205" w:rsidRPr="00F20205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0205" w:rsidRPr="009C0218" w:rsidRDefault="00F20205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F20205">
              <w:rPr>
                <w:rFonts w:ascii="Times New Roman" w:hAnsi="Times New Roman"/>
              </w:rPr>
              <w:t>námet fotografie</w:t>
            </w:r>
          </w:p>
        </w:tc>
        <w:tc>
          <w:tcPr>
            <w:tcW w:w="1494" w:type="dxa"/>
          </w:tcPr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lastRenderedPageBreak/>
              <w:t>Slovné povzbudenie, pochvala, názorná ukážka, hodnotenie, kooperácia</w:t>
            </w:r>
          </w:p>
        </w:tc>
        <w:tc>
          <w:tcPr>
            <w:tcW w:w="1647" w:type="dxa"/>
          </w:tcPr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Samostatná práca, skupinová práca, projektové vyučovanie,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lastRenderedPageBreak/>
              <w:t>exkurzia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 xml:space="preserve">vychádzka                       </w:t>
            </w:r>
          </w:p>
        </w:tc>
        <w:tc>
          <w:tcPr>
            <w:tcW w:w="1558" w:type="dxa"/>
          </w:tcPr>
          <w:p w:rsidR="00667819" w:rsidRDefault="00F20205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Žiak na konci 3.ročníka vie:</w:t>
            </w:r>
          </w:p>
          <w:p w:rsidR="00F20205" w:rsidRPr="00F20205" w:rsidRDefault="00F20205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20205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  <w:szCs w:val="20"/>
              </w:rPr>
              <w:t>-</w:t>
            </w:r>
            <w:r w:rsidRPr="00F20205">
              <w:rPr>
                <w:rFonts w:ascii="Times New Roman" w:hAnsi="Times New Roman"/>
                <w:b/>
              </w:rPr>
              <w:t xml:space="preserve"> doplniť</w:t>
            </w:r>
            <w:r w:rsidRPr="00F20205">
              <w:rPr>
                <w:rFonts w:ascii="Times New Roman" w:hAnsi="Times New Roman"/>
              </w:rPr>
              <w:t xml:space="preserve"> chýbajúce časti fotografie kresbou (alt. </w:t>
            </w:r>
            <w:r w:rsidRPr="00F20205">
              <w:rPr>
                <w:rFonts w:ascii="Times New Roman" w:hAnsi="Times New Roman"/>
              </w:rPr>
              <w:lastRenderedPageBreak/>
              <w:t>maľbou, reliéfom, kolážou ...),</w:t>
            </w:r>
          </w:p>
          <w:p w:rsidR="00F20205" w:rsidRPr="009C0218" w:rsidRDefault="00F20205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667819" w:rsidRPr="009C0218" w:rsidRDefault="00667819" w:rsidP="009C0218">
      <w:pPr>
        <w:ind w:firstLine="708"/>
        <w:rPr>
          <w:rFonts w:ascii="Times New Roman" w:hAnsi="Times New Roman"/>
          <w:b/>
          <w:color w:val="984806" w:themeColor="accent6" w:themeShade="80"/>
        </w:rPr>
      </w:pPr>
    </w:p>
    <w:p w:rsidR="00667819" w:rsidRPr="00FB4F9B" w:rsidRDefault="00667819" w:rsidP="00667819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t>Tematický celok :</w:t>
      </w:r>
      <w:r w:rsidR="00A77629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9C0218">
        <w:rPr>
          <w:rFonts w:ascii="Times New Roman" w:hAnsi="Times New Roman"/>
          <w:b/>
        </w:rPr>
        <w:t>Podnety videa a filmu</w:t>
      </w:r>
    </w:p>
    <w:p w:rsidR="00667819" w:rsidRPr="00FB4F9B" w:rsidRDefault="00667819" w:rsidP="00667819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  <w:r w:rsidRPr="00FB4F9B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230"/>
        <w:gridCol w:w="1560"/>
        <w:gridCol w:w="1494"/>
        <w:gridCol w:w="1647"/>
        <w:gridCol w:w="1558"/>
      </w:tblGrid>
      <w:tr w:rsidR="00667819" w:rsidRPr="00FB4F9B" w:rsidTr="009C0218">
        <w:tc>
          <w:tcPr>
            <w:tcW w:w="157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3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9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7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9C0218">
        <w:tc>
          <w:tcPr>
            <w:tcW w:w="1573" w:type="dxa"/>
            <w:shd w:val="clear" w:color="auto" w:fill="C2D69B" w:themeFill="accent3" w:themeFillTint="99"/>
          </w:tcPr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1BE3">
              <w:rPr>
                <w:rFonts w:ascii="Times New Roman" w:hAnsi="Times New Roman"/>
                <w:b/>
              </w:rPr>
              <w:t>Podnety videa a filmu</w:t>
            </w:r>
          </w:p>
        </w:tc>
        <w:tc>
          <w:tcPr>
            <w:tcW w:w="1230" w:type="dxa"/>
            <w:shd w:val="clear" w:color="auto" w:fill="FFFFFF" w:themeFill="background1"/>
          </w:tcPr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>Rozprávka</w:t>
            </w:r>
          </w:p>
        </w:tc>
        <w:tc>
          <w:tcPr>
            <w:tcW w:w="1560" w:type="dxa"/>
            <w:shd w:val="clear" w:color="auto" w:fill="FFFFFF" w:themeFill="background1"/>
          </w:tcPr>
          <w:p w:rsidR="00667819" w:rsidRPr="00F20205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>filmový priestor – priestor v ktorom sa odohráva filmový príbeh</w:t>
            </w:r>
          </w:p>
          <w:p w:rsidR="00F20205" w:rsidRPr="00F20205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0205" w:rsidRPr="00F20205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>filmová scénografia, kulisy</w:t>
            </w:r>
          </w:p>
          <w:p w:rsidR="00F20205" w:rsidRPr="00F20205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0205" w:rsidRPr="00F20205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20205">
              <w:rPr>
                <w:rFonts w:ascii="Times New Roman" w:hAnsi="Times New Roman"/>
              </w:rPr>
              <w:t>scénografia</w:t>
            </w:r>
          </w:p>
          <w:p w:rsidR="00F20205" w:rsidRPr="00F20205" w:rsidRDefault="00F20205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94" w:type="dxa"/>
          </w:tcPr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 xml:space="preserve">Slovné povzbudenie, pochvala, názorná ukážka, hodnotenie, kooperácia </w:t>
            </w:r>
          </w:p>
        </w:tc>
        <w:tc>
          <w:tcPr>
            <w:tcW w:w="1647" w:type="dxa"/>
          </w:tcPr>
          <w:p w:rsidR="00667819" w:rsidRPr="009C0218" w:rsidRDefault="00667819" w:rsidP="00F368C1">
            <w:pPr>
              <w:contextualSpacing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>Samostatná práca, skupinová práca, projektové vyučovanie,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  <w:szCs w:val="20"/>
              </w:rPr>
            </w:pPr>
            <w:r w:rsidRPr="009C0218">
              <w:rPr>
                <w:rFonts w:ascii="Times New Roman" w:hAnsi="Times New Roman"/>
                <w:szCs w:val="20"/>
              </w:rPr>
              <w:t xml:space="preserve">exkurzia, vychádzka                        </w:t>
            </w:r>
          </w:p>
        </w:tc>
        <w:tc>
          <w:tcPr>
            <w:tcW w:w="1558" w:type="dxa"/>
          </w:tcPr>
          <w:p w:rsidR="00667819" w:rsidRPr="00F20205" w:rsidRDefault="00F20205" w:rsidP="00F368C1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F20205">
              <w:rPr>
                <w:rFonts w:ascii="Times New Roman" w:hAnsi="Times New Roman"/>
                <w:b/>
                <w:szCs w:val="20"/>
              </w:rPr>
              <w:t>Žiak na konci 3.ročníka vie:</w:t>
            </w:r>
          </w:p>
          <w:p w:rsidR="00F20205" w:rsidRDefault="00F20205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20205" w:rsidRPr="009C0218" w:rsidRDefault="00F20205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Pr="00F20205">
              <w:rPr>
                <w:rFonts w:ascii="Times New Roman" w:hAnsi="Times New Roman"/>
                <w:b/>
              </w:rPr>
              <w:t>nakresliť</w:t>
            </w:r>
            <w:r w:rsidRPr="00F20205">
              <w:rPr>
                <w:rFonts w:ascii="Times New Roman" w:hAnsi="Times New Roman"/>
              </w:rPr>
              <w:t xml:space="preserve"> prostredie pre vybrané scény z filmu</w:t>
            </w:r>
          </w:p>
        </w:tc>
      </w:tr>
    </w:tbl>
    <w:p w:rsidR="00667819" w:rsidRPr="00FB4F9B" w:rsidRDefault="00667819" w:rsidP="00667819">
      <w:pPr>
        <w:rPr>
          <w:rFonts w:ascii="Times New Roman" w:hAnsi="Times New Roman"/>
          <w:b/>
          <w:color w:val="FF0000"/>
        </w:rPr>
      </w:pPr>
    </w:p>
    <w:p w:rsidR="00667819" w:rsidRPr="00FB4F9B" w:rsidRDefault="00667819" w:rsidP="00667819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t>Tematický celok :</w:t>
      </w:r>
      <w:r w:rsidR="00A77629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9C0218">
        <w:rPr>
          <w:rFonts w:ascii="Times New Roman" w:hAnsi="Times New Roman"/>
          <w:b/>
        </w:rPr>
        <w:t>Elektronické médiá</w:t>
      </w:r>
    </w:p>
    <w:p w:rsidR="00667819" w:rsidRPr="00FB4F9B" w:rsidRDefault="00667819" w:rsidP="00667819">
      <w:pPr>
        <w:tabs>
          <w:tab w:val="center" w:pos="4536"/>
        </w:tabs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  <w:r w:rsidRPr="00FB4F9B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262"/>
        <w:gridCol w:w="1809"/>
        <w:gridCol w:w="1494"/>
        <w:gridCol w:w="1449"/>
        <w:gridCol w:w="1558"/>
      </w:tblGrid>
      <w:tr w:rsidR="00667819" w:rsidRPr="00FB4F9B" w:rsidTr="00595DF8">
        <w:tc>
          <w:tcPr>
            <w:tcW w:w="157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6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809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9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49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595DF8">
        <w:tc>
          <w:tcPr>
            <w:tcW w:w="1573" w:type="dxa"/>
            <w:shd w:val="clear" w:color="auto" w:fill="C2D69B" w:themeFill="accent3" w:themeFillTint="99"/>
          </w:tcPr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1BE3">
              <w:rPr>
                <w:rFonts w:ascii="Times New Roman" w:hAnsi="Times New Roman"/>
                <w:b/>
              </w:rPr>
              <w:t>Elektronické médiá</w:t>
            </w:r>
          </w:p>
        </w:tc>
        <w:tc>
          <w:tcPr>
            <w:tcW w:w="1262" w:type="dxa"/>
            <w:shd w:val="clear" w:color="auto" w:fill="FFFFFF" w:themeFill="background1"/>
          </w:tcPr>
          <w:p w:rsidR="00667819" w:rsidRPr="009C0218" w:rsidRDefault="00667819" w:rsidP="00F368C1">
            <w:pPr>
              <w:tabs>
                <w:tab w:val="left" w:pos="990"/>
              </w:tabs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Počítačové zvieratko</w:t>
            </w:r>
          </w:p>
          <w:p w:rsidR="00667819" w:rsidRPr="009C0218" w:rsidRDefault="00667819" w:rsidP="00F368C1">
            <w:pPr>
              <w:pStyle w:val="Zkladntext2"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Počítačový obraz krajiny</w:t>
            </w:r>
          </w:p>
          <w:p w:rsidR="00667819" w:rsidRPr="009C0218" w:rsidRDefault="00667819" w:rsidP="00F368C1">
            <w:pPr>
              <w:rPr>
                <w:rFonts w:ascii="Times New Roman" w:hAnsi="Times New Roman"/>
                <w:b/>
              </w:rPr>
            </w:pPr>
          </w:p>
          <w:p w:rsidR="00667819" w:rsidRPr="009C0218" w:rsidRDefault="00667819" w:rsidP="00F368C1">
            <w:pPr>
              <w:tabs>
                <w:tab w:val="left" w:pos="990"/>
              </w:tabs>
              <w:rPr>
                <w:rFonts w:ascii="Times New Roman" w:hAnsi="Times New Roman"/>
              </w:rPr>
            </w:pPr>
          </w:p>
        </w:tc>
        <w:tc>
          <w:tcPr>
            <w:tcW w:w="1809" w:type="dxa"/>
            <w:shd w:val="clear" w:color="auto" w:fill="FFFFFF" w:themeFill="background1"/>
          </w:tcPr>
          <w:p w:rsidR="00667819" w:rsidRDefault="00F20205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typy písma, veľkosti písma, farby písma, porovnanie rovnakých písmen v rôznych fontoch, rotácia písmen, zrkadlenie písmen, montáž rôznych typov písiem, obrázok z písmen – </w:t>
            </w:r>
            <w:proofErr w:type="spellStart"/>
            <w:r w:rsidRPr="00595DF8">
              <w:rPr>
                <w:rFonts w:ascii="Times New Roman" w:hAnsi="Times New Roman"/>
              </w:rPr>
              <w:t>lettrizmus</w:t>
            </w:r>
            <w:proofErr w:type="spellEnd"/>
            <w:r w:rsidRPr="00595DF8">
              <w:rPr>
                <w:rFonts w:ascii="Times New Roman" w:hAnsi="Times New Roman"/>
              </w:rPr>
              <w:t>, vlastné písmená;</w:t>
            </w:r>
          </w:p>
          <w:p w:rsidR="00595DF8" w:rsidRDefault="00595DF8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Pr="00595DF8" w:rsidRDefault="00595DF8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nástroje grafického programu – čiara, úsečka, vyplnený </w:t>
            </w:r>
            <w:r w:rsidRPr="00595DF8">
              <w:rPr>
                <w:rFonts w:ascii="Times New Roman" w:hAnsi="Times New Roman"/>
              </w:rPr>
              <w:lastRenderedPageBreak/>
              <w:t>obdĺžnik alebo štvorec, paleta farieb, krok späť, guma, nastavenie veľkosti hrotu, paleta farieb, nástroj pečiatka</w:t>
            </w:r>
          </w:p>
        </w:tc>
        <w:tc>
          <w:tcPr>
            <w:tcW w:w="1494" w:type="dxa"/>
          </w:tcPr>
          <w:p w:rsidR="00667819" w:rsidRPr="009C0218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lastRenderedPageBreak/>
              <w:t>Slovné povzbudenie, pochvala, názorná ukážka, hodnotenie, kooperácia</w:t>
            </w:r>
          </w:p>
        </w:tc>
        <w:tc>
          <w:tcPr>
            <w:tcW w:w="1449" w:type="dxa"/>
          </w:tcPr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>Samostatná práca, skupinová práca, projektové vyučovanie,</w:t>
            </w:r>
          </w:p>
          <w:p w:rsidR="00667819" w:rsidRPr="009C0218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9C0218">
              <w:rPr>
                <w:rFonts w:ascii="Times New Roman" w:hAnsi="Times New Roman"/>
              </w:rPr>
              <w:t xml:space="preserve">exkurzia, vychádzka                        </w:t>
            </w:r>
          </w:p>
        </w:tc>
        <w:tc>
          <w:tcPr>
            <w:tcW w:w="1558" w:type="dxa"/>
          </w:tcPr>
          <w:p w:rsidR="00667819" w:rsidRPr="00595DF8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5DF8">
              <w:rPr>
                <w:rFonts w:ascii="Times New Roman" w:hAnsi="Times New Roman"/>
                <w:b/>
              </w:rPr>
              <w:t xml:space="preserve">Žiak </w:t>
            </w:r>
            <w:r w:rsidR="00595DF8" w:rsidRPr="00595DF8">
              <w:rPr>
                <w:rFonts w:ascii="Times New Roman" w:hAnsi="Times New Roman"/>
                <w:b/>
              </w:rPr>
              <w:t>na konci 3.ročníka vie:</w:t>
            </w:r>
          </w:p>
          <w:p w:rsidR="00595DF8" w:rsidRDefault="00595DF8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Default="00595DF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95DF8">
              <w:rPr>
                <w:rFonts w:ascii="Times New Roman" w:hAnsi="Times New Roman"/>
                <w:b/>
              </w:rPr>
              <w:t>vytvoriť</w:t>
            </w:r>
            <w:r w:rsidRPr="00595DF8">
              <w:rPr>
                <w:rFonts w:ascii="Times New Roman" w:hAnsi="Times New Roman"/>
              </w:rPr>
              <w:t xml:space="preserve"> obrázky z písmen nezávisle </w:t>
            </w:r>
            <w:r>
              <w:rPr>
                <w:rFonts w:ascii="Times New Roman" w:hAnsi="Times New Roman"/>
              </w:rPr>
              <w:t>na riadku v grafickom programe,</w:t>
            </w:r>
          </w:p>
          <w:p w:rsidR="00595DF8" w:rsidRDefault="00595DF8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Pr="009C0218" w:rsidRDefault="00595DF8" w:rsidP="00F368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95DF8">
              <w:rPr>
                <w:rFonts w:ascii="Times New Roman" w:hAnsi="Times New Roman"/>
                <w:b/>
              </w:rPr>
              <w:t xml:space="preserve">nakresliť </w:t>
            </w:r>
            <w:r w:rsidRPr="00595DF8">
              <w:rPr>
                <w:rFonts w:ascii="Times New Roman" w:hAnsi="Times New Roman"/>
              </w:rPr>
              <w:t>tematický obrázok pomocou nástrojov grafického programu,</w:t>
            </w:r>
          </w:p>
        </w:tc>
      </w:tr>
    </w:tbl>
    <w:p w:rsidR="000A1BE3" w:rsidRPr="00FB4F9B" w:rsidRDefault="000A1BE3" w:rsidP="00667819">
      <w:pPr>
        <w:rPr>
          <w:rFonts w:ascii="Times New Roman" w:hAnsi="Times New Roman"/>
          <w:b/>
          <w:color w:val="FF0000"/>
        </w:rPr>
      </w:pPr>
    </w:p>
    <w:p w:rsidR="00667819" w:rsidRPr="00FB4F9B" w:rsidRDefault="00667819" w:rsidP="00667819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t>Tematický celok :</w:t>
      </w:r>
      <w:r w:rsidR="00A77629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0A1BE3">
        <w:rPr>
          <w:rFonts w:ascii="Times New Roman" w:hAnsi="Times New Roman"/>
          <w:b/>
        </w:rPr>
        <w:t>Podnetu dizajnu a remesiel</w:t>
      </w:r>
    </w:p>
    <w:p w:rsidR="00667819" w:rsidRPr="00FB4F9B" w:rsidRDefault="00667819" w:rsidP="00667819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 xml:space="preserve"> Stratégie  vyučovania:</w:t>
      </w:r>
      <w:r w:rsidRPr="00FB4F9B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230"/>
        <w:gridCol w:w="1560"/>
        <w:gridCol w:w="1494"/>
        <w:gridCol w:w="1647"/>
        <w:gridCol w:w="1558"/>
      </w:tblGrid>
      <w:tr w:rsidR="00667819" w:rsidRPr="00FB4F9B" w:rsidTr="000A1BE3">
        <w:tc>
          <w:tcPr>
            <w:tcW w:w="157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3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9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7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0A1BE3">
        <w:trPr>
          <w:trHeight w:val="3088"/>
        </w:trPr>
        <w:tc>
          <w:tcPr>
            <w:tcW w:w="1573" w:type="dxa"/>
            <w:shd w:val="clear" w:color="auto" w:fill="C2D69B" w:themeFill="accent3" w:themeFillTint="99"/>
          </w:tcPr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1BE3">
              <w:rPr>
                <w:rFonts w:ascii="Times New Roman" w:hAnsi="Times New Roman"/>
                <w:b/>
              </w:rPr>
              <w:t>Podnetu dizajnu a remesiel</w:t>
            </w:r>
          </w:p>
        </w:tc>
        <w:tc>
          <w:tcPr>
            <w:tcW w:w="1230" w:type="dxa"/>
            <w:shd w:val="clear" w:color="auto" w:fill="FFFFFF" w:themeFill="background1"/>
          </w:tcPr>
          <w:p w:rsidR="00667819" w:rsidRPr="000A1BE3" w:rsidRDefault="00667819" w:rsidP="00F368C1">
            <w:pPr>
              <w:tabs>
                <w:tab w:val="left" w:pos="990"/>
              </w:tabs>
              <w:contextualSpacing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Erb, zástava rytiera</w:t>
            </w:r>
          </w:p>
          <w:p w:rsidR="00667819" w:rsidRPr="000A1BE3" w:rsidRDefault="00667819" w:rsidP="00F368C1">
            <w:pPr>
              <w:tabs>
                <w:tab w:val="left" w:pos="990"/>
              </w:tabs>
              <w:contextualSpacing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Turistická značka na mape</w:t>
            </w:r>
          </w:p>
          <w:p w:rsidR="00667819" w:rsidRPr="000A1BE3" w:rsidRDefault="00667819" w:rsidP="00F368C1">
            <w:pPr>
              <w:tabs>
                <w:tab w:val="left" w:pos="990"/>
              </w:tabs>
              <w:contextualSpacing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Dopravná značka</w:t>
            </w:r>
          </w:p>
        </w:tc>
        <w:tc>
          <w:tcPr>
            <w:tcW w:w="1560" w:type="dxa"/>
            <w:shd w:val="clear" w:color="auto" w:fill="FFFFFF" w:themeFill="background1"/>
          </w:tcPr>
          <w:p w:rsidR="00595DF8" w:rsidRDefault="00595DF8" w:rsidP="00F368C1">
            <w:pPr>
              <w:contextualSpacing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vybrané znaky a ich význam (erb, vlajka, logo ...) </w:t>
            </w:r>
          </w:p>
          <w:p w:rsidR="00595DF8" w:rsidRDefault="00595DF8" w:rsidP="00F368C1">
            <w:pPr>
              <w:contextualSpacing/>
              <w:rPr>
                <w:rFonts w:ascii="Times New Roman" w:hAnsi="Times New Roman"/>
              </w:rPr>
            </w:pPr>
          </w:p>
          <w:p w:rsidR="00595DF8" w:rsidRDefault="00595DF8" w:rsidP="00F368C1">
            <w:pPr>
              <w:contextualSpacing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symboly na erboch, vlajkách, logách </w:t>
            </w:r>
          </w:p>
          <w:p w:rsidR="00595DF8" w:rsidRDefault="00595DF8" w:rsidP="00F368C1">
            <w:pPr>
              <w:contextualSpacing/>
              <w:rPr>
                <w:rFonts w:ascii="Times New Roman" w:hAnsi="Times New Roman"/>
              </w:rPr>
            </w:pPr>
          </w:p>
          <w:p w:rsidR="00595DF8" w:rsidRDefault="00595DF8" w:rsidP="00F368C1">
            <w:pPr>
              <w:contextualSpacing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alternatívne: bábkarstvo, alt. tieňové divadlo bábky (prstové, marionety, </w:t>
            </w:r>
            <w:proofErr w:type="spellStart"/>
            <w:r w:rsidRPr="00595DF8">
              <w:rPr>
                <w:rFonts w:ascii="Times New Roman" w:hAnsi="Times New Roman"/>
              </w:rPr>
              <w:t>jawajky</w:t>
            </w:r>
            <w:proofErr w:type="spellEnd"/>
            <w:r w:rsidRPr="00595DF8">
              <w:rPr>
                <w:rFonts w:ascii="Times New Roman" w:hAnsi="Times New Roman"/>
              </w:rPr>
              <w:t xml:space="preserve"> ...) </w:t>
            </w:r>
          </w:p>
          <w:p w:rsidR="00595DF8" w:rsidRDefault="00595DF8" w:rsidP="00F368C1">
            <w:pPr>
              <w:contextualSpacing/>
              <w:rPr>
                <w:rFonts w:ascii="Times New Roman" w:hAnsi="Times New Roman"/>
              </w:rPr>
            </w:pPr>
          </w:p>
          <w:p w:rsidR="00595DF8" w:rsidRDefault="00595DF8" w:rsidP="00F368C1">
            <w:pPr>
              <w:contextualSpacing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konštrukcia jednoduchej bábky </w:t>
            </w:r>
          </w:p>
          <w:p w:rsidR="00595DF8" w:rsidRDefault="00595DF8" w:rsidP="00F368C1">
            <w:pPr>
              <w:contextualSpacing/>
              <w:rPr>
                <w:rFonts w:ascii="Times New Roman" w:hAnsi="Times New Roman"/>
              </w:rPr>
            </w:pPr>
          </w:p>
          <w:p w:rsidR="00667819" w:rsidRPr="00595DF8" w:rsidRDefault="00595DF8" w:rsidP="00F368C1">
            <w:pPr>
              <w:contextualSpacing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>charakter (výraz) postavy bábky</w:t>
            </w:r>
          </w:p>
        </w:tc>
        <w:tc>
          <w:tcPr>
            <w:tcW w:w="1494" w:type="dxa"/>
          </w:tcPr>
          <w:p w:rsidR="00667819" w:rsidRPr="000A1BE3" w:rsidRDefault="00667819" w:rsidP="00F368C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0A1BE3">
              <w:rPr>
                <w:rFonts w:ascii="Times New Roman" w:hAnsi="Times New Roman"/>
              </w:rPr>
              <w:t>Slovné povzbudenie, pochvala, názorná ukážka, hodnotenie, kooperácia,</w:t>
            </w:r>
          </w:p>
          <w:p w:rsidR="00667819" w:rsidRPr="000A1BE3" w:rsidRDefault="00667819" w:rsidP="00F368C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667819" w:rsidRPr="000A1BE3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Samostatná práca, skupinová práca, projektové vyučovanie,</w:t>
            </w:r>
          </w:p>
          <w:p w:rsidR="00667819" w:rsidRPr="000A1BE3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 xml:space="preserve">exkurzia vychádzka                        </w:t>
            </w:r>
          </w:p>
        </w:tc>
        <w:tc>
          <w:tcPr>
            <w:tcW w:w="1558" w:type="dxa"/>
          </w:tcPr>
          <w:p w:rsidR="00667819" w:rsidRPr="00595DF8" w:rsidRDefault="00595DF8" w:rsidP="00F368C1">
            <w:pPr>
              <w:contextualSpacing/>
              <w:rPr>
                <w:rFonts w:ascii="Times New Roman" w:hAnsi="Times New Roman"/>
                <w:b/>
              </w:rPr>
            </w:pPr>
            <w:r w:rsidRPr="00595DF8">
              <w:rPr>
                <w:rFonts w:ascii="Times New Roman" w:hAnsi="Times New Roman"/>
                <w:b/>
              </w:rPr>
              <w:t>Žiak na konci 3.ročníka vie:</w:t>
            </w:r>
          </w:p>
          <w:p w:rsidR="00595DF8" w:rsidRPr="00595DF8" w:rsidRDefault="00595DF8" w:rsidP="00F368C1">
            <w:pPr>
              <w:contextualSpacing/>
              <w:rPr>
                <w:rFonts w:ascii="Times New Roman" w:hAnsi="Times New Roman"/>
              </w:rPr>
            </w:pPr>
          </w:p>
          <w:p w:rsidR="00595DF8" w:rsidRDefault="00595DF8" w:rsidP="00F368C1">
            <w:pPr>
              <w:contextualSpacing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- </w:t>
            </w:r>
            <w:r w:rsidRPr="00595DF8">
              <w:rPr>
                <w:rFonts w:ascii="Times New Roman" w:hAnsi="Times New Roman"/>
                <w:b/>
              </w:rPr>
              <w:t xml:space="preserve">navrhnúť </w:t>
            </w:r>
            <w:r w:rsidRPr="00595DF8">
              <w:rPr>
                <w:rFonts w:ascii="Times New Roman" w:hAnsi="Times New Roman"/>
              </w:rPr>
              <w:t xml:space="preserve">vlastný erb (alt. vlajku, logo) podľa vlastnej fantázie, </w:t>
            </w:r>
          </w:p>
          <w:p w:rsidR="00595DF8" w:rsidRDefault="00595DF8" w:rsidP="00F368C1">
            <w:pPr>
              <w:contextualSpacing/>
              <w:rPr>
                <w:rFonts w:ascii="Times New Roman" w:hAnsi="Times New Roman"/>
              </w:rPr>
            </w:pPr>
          </w:p>
          <w:p w:rsidR="00595DF8" w:rsidRPr="000A1BE3" w:rsidRDefault="00595DF8" w:rsidP="00F368C1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595DF8">
              <w:rPr>
                <w:rFonts w:ascii="Times New Roman" w:hAnsi="Times New Roman"/>
                <w:b/>
              </w:rPr>
              <w:t xml:space="preserve">vytvoriť </w:t>
            </w:r>
            <w:r w:rsidRPr="00595DF8">
              <w:rPr>
                <w:rFonts w:ascii="Times New Roman" w:hAnsi="Times New Roman"/>
              </w:rPr>
              <w:t>jednoduchú bábku,</w:t>
            </w:r>
          </w:p>
        </w:tc>
      </w:tr>
    </w:tbl>
    <w:p w:rsidR="00667819" w:rsidRPr="00FB4F9B" w:rsidRDefault="00667819" w:rsidP="00667819">
      <w:pPr>
        <w:rPr>
          <w:rFonts w:ascii="Times New Roman" w:hAnsi="Times New Roman"/>
          <w:b/>
          <w:color w:val="FF0000"/>
        </w:rPr>
      </w:pPr>
    </w:p>
    <w:p w:rsidR="00667819" w:rsidRPr="00FB4F9B" w:rsidRDefault="00667819" w:rsidP="00667819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t>Tematický celok :</w:t>
      </w:r>
      <w:r w:rsidR="00A77629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357786">
        <w:rPr>
          <w:rFonts w:ascii="Times New Roman" w:hAnsi="Times New Roman"/>
          <w:b/>
        </w:rPr>
        <w:t>Podnety poznávania sveta</w:t>
      </w:r>
    </w:p>
    <w:p w:rsidR="00667819" w:rsidRPr="00FB4F9B" w:rsidRDefault="00667819" w:rsidP="00667819">
      <w:pPr>
        <w:tabs>
          <w:tab w:val="center" w:pos="4536"/>
        </w:tabs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  <w:r w:rsidRPr="00FB4F9B">
        <w:rPr>
          <w:rFonts w:ascii="Times New Roman" w:hAnsi="Times New Roman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3"/>
        <w:gridCol w:w="1230"/>
        <w:gridCol w:w="1560"/>
        <w:gridCol w:w="1494"/>
        <w:gridCol w:w="1647"/>
        <w:gridCol w:w="1558"/>
      </w:tblGrid>
      <w:tr w:rsidR="00667819" w:rsidRPr="00FB4F9B" w:rsidTr="000A1BE3">
        <w:tc>
          <w:tcPr>
            <w:tcW w:w="157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23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494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647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558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667819" w:rsidRPr="00FB4F9B" w:rsidTr="000A1BE3">
        <w:tc>
          <w:tcPr>
            <w:tcW w:w="1573" w:type="dxa"/>
            <w:shd w:val="clear" w:color="auto" w:fill="C2D69B" w:themeFill="accent3" w:themeFillTint="99"/>
          </w:tcPr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1BE3">
              <w:rPr>
                <w:rFonts w:ascii="Times New Roman" w:hAnsi="Times New Roman"/>
                <w:b/>
              </w:rPr>
              <w:t>Podnety poznávania sveta</w:t>
            </w:r>
          </w:p>
        </w:tc>
        <w:tc>
          <w:tcPr>
            <w:tcW w:w="1230" w:type="dxa"/>
            <w:shd w:val="clear" w:color="auto" w:fill="FFFFFF" w:themeFill="background1"/>
          </w:tcPr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Premeny prírody</w:t>
            </w:r>
          </w:p>
        </w:tc>
        <w:tc>
          <w:tcPr>
            <w:tcW w:w="1560" w:type="dxa"/>
            <w:shd w:val="clear" w:color="auto" w:fill="FFFFFF" w:themeFill="background1"/>
          </w:tcPr>
          <w:p w:rsidR="00667819" w:rsidRPr="00595DF8" w:rsidRDefault="00595DF8" w:rsidP="00F368C1">
            <w:pPr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t xml:space="preserve">prírodoveda – zmeny látok </w:t>
            </w:r>
            <w:r w:rsidRPr="00595DF8">
              <w:rPr>
                <w:rFonts w:ascii="Times New Roman" w:hAnsi="Times New Roman"/>
              </w:rPr>
              <w:lastRenderedPageBreak/>
              <w:t>(mrznutie, topenie, tuhnutie, horenie, tečenie, vyparovanie, rast ...)</w:t>
            </w:r>
          </w:p>
        </w:tc>
        <w:tc>
          <w:tcPr>
            <w:tcW w:w="1494" w:type="dxa"/>
          </w:tcPr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A1BE3">
              <w:rPr>
                <w:rFonts w:ascii="Times New Roman" w:hAnsi="Times New Roman"/>
              </w:rPr>
              <w:lastRenderedPageBreak/>
              <w:t xml:space="preserve">Slovné povzbudenie, pochvala, </w:t>
            </w:r>
            <w:r w:rsidRPr="000A1BE3">
              <w:rPr>
                <w:rFonts w:ascii="Times New Roman" w:hAnsi="Times New Roman"/>
              </w:rPr>
              <w:lastRenderedPageBreak/>
              <w:t>názorná ukážka, hodnotenie, kooperácia,</w:t>
            </w:r>
          </w:p>
          <w:p w:rsidR="00667819" w:rsidRPr="000A1BE3" w:rsidRDefault="00667819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47" w:type="dxa"/>
          </w:tcPr>
          <w:p w:rsidR="00667819" w:rsidRPr="000A1BE3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lastRenderedPageBreak/>
              <w:t xml:space="preserve">Samostatná práca, </w:t>
            </w:r>
            <w:r w:rsidRPr="000A1BE3">
              <w:rPr>
                <w:rFonts w:ascii="Times New Roman" w:hAnsi="Times New Roman"/>
              </w:rPr>
              <w:lastRenderedPageBreak/>
              <w:t>skupinová práca, projektové vyučovanie,</w:t>
            </w:r>
          </w:p>
          <w:p w:rsidR="00667819" w:rsidRPr="000A1BE3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 xml:space="preserve">exkurzia, vychádzka                        </w:t>
            </w:r>
          </w:p>
        </w:tc>
        <w:tc>
          <w:tcPr>
            <w:tcW w:w="1558" w:type="dxa"/>
          </w:tcPr>
          <w:p w:rsidR="00667819" w:rsidRPr="00595DF8" w:rsidRDefault="00595DF8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5DF8">
              <w:rPr>
                <w:rFonts w:ascii="Times New Roman" w:hAnsi="Times New Roman"/>
                <w:b/>
              </w:rPr>
              <w:lastRenderedPageBreak/>
              <w:t>Žiak na konci 3.ročníka vie:</w:t>
            </w:r>
          </w:p>
          <w:p w:rsidR="00595DF8" w:rsidRDefault="00595DF8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595DF8" w:rsidRPr="00595DF8" w:rsidRDefault="00595DF8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595DF8">
              <w:rPr>
                <w:rFonts w:ascii="Times New Roman" w:hAnsi="Times New Roman"/>
              </w:rPr>
              <w:lastRenderedPageBreak/>
              <w:t xml:space="preserve">- </w:t>
            </w:r>
            <w:r w:rsidRPr="00595DF8">
              <w:rPr>
                <w:rFonts w:ascii="Times New Roman" w:hAnsi="Times New Roman"/>
                <w:b/>
              </w:rPr>
              <w:t>výtvarne vyjadriť</w:t>
            </w:r>
            <w:r w:rsidRPr="00595DF8">
              <w:rPr>
                <w:rFonts w:ascii="Times New Roman" w:hAnsi="Times New Roman"/>
              </w:rPr>
              <w:t xml:space="preserve"> vybraný proces zmeny látky v prírode.</w:t>
            </w:r>
          </w:p>
        </w:tc>
      </w:tr>
    </w:tbl>
    <w:p w:rsidR="00667819" w:rsidRPr="00FB4F9B" w:rsidRDefault="00667819" w:rsidP="00667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67819" w:rsidRPr="00FB4F9B" w:rsidRDefault="00667819" w:rsidP="00667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Učebné zdroje:</w:t>
      </w:r>
    </w:p>
    <w:p w:rsidR="00667819" w:rsidRPr="00FB4F9B" w:rsidRDefault="00667819" w:rsidP="006678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19"/>
        <w:gridCol w:w="1563"/>
        <w:gridCol w:w="2416"/>
      </w:tblGrid>
      <w:tr w:rsidR="00667819" w:rsidRPr="00FB4F9B" w:rsidTr="00A77629">
        <w:trPr>
          <w:trHeight w:val="398"/>
        </w:trPr>
        <w:tc>
          <w:tcPr>
            <w:tcW w:w="2802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Odborná literatúra</w:t>
            </w:r>
          </w:p>
        </w:tc>
        <w:tc>
          <w:tcPr>
            <w:tcW w:w="2119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1563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2416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667819" w:rsidRPr="00FB4F9B" w:rsidTr="00A77629">
        <w:trPr>
          <w:trHeight w:val="2629"/>
        </w:trPr>
        <w:tc>
          <w:tcPr>
            <w:tcW w:w="2802" w:type="dxa"/>
            <w:shd w:val="clear" w:color="auto" w:fill="C2D69B" w:themeFill="accent3" w:themeFillTint="99"/>
          </w:tcPr>
          <w:p w:rsidR="00667819" w:rsidRPr="00A77629" w:rsidRDefault="00667819" w:rsidP="00F368C1">
            <w:pPr>
              <w:contextualSpacing/>
              <w:rPr>
                <w:rFonts w:ascii="Times New Roman" w:hAnsi="Times New Roman"/>
                <w:b/>
              </w:rPr>
            </w:pPr>
            <w:r w:rsidRPr="00A77629">
              <w:rPr>
                <w:rFonts w:ascii="Times New Roman" w:hAnsi="Times New Roman"/>
                <w:b/>
              </w:rPr>
              <w:t>Výtvarná výchova</w:t>
            </w:r>
          </w:p>
          <w:p w:rsidR="00667819" w:rsidRPr="00A77629" w:rsidRDefault="00667819" w:rsidP="00F368C1">
            <w:pPr>
              <w:contextualSpacing/>
              <w:rPr>
                <w:rFonts w:ascii="Times New Roman" w:hAnsi="Times New Roman"/>
                <w:b/>
              </w:rPr>
            </w:pPr>
            <w:r w:rsidRPr="00A77629">
              <w:rPr>
                <w:rFonts w:ascii="Times New Roman" w:hAnsi="Times New Roman"/>
                <w:b/>
              </w:rPr>
              <w:t>Výtvarné umenie</w:t>
            </w:r>
          </w:p>
          <w:p w:rsidR="00667819" w:rsidRPr="00A77629" w:rsidRDefault="00667819" w:rsidP="00F368C1">
            <w:pPr>
              <w:contextualSpacing/>
              <w:rPr>
                <w:rFonts w:ascii="Times New Roman" w:hAnsi="Times New Roman"/>
                <w:b/>
              </w:rPr>
            </w:pPr>
            <w:r w:rsidRPr="00A77629">
              <w:rPr>
                <w:rFonts w:ascii="Times New Roman" w:hAnsi="Times New Roman"/>
                <w:b/>
              </w:rPr>
              <w:t>Vianoce – brožúrka nápadov</w:t>
            </w:r>
          </w:p>
          <w:p w:rsidR="00667819" w:rsidRPr="00A77629" w:rsidRDefault="00667819" w:rsidP="00F368C1">
            <w:pPr>
              <w:contextualSpacing/>
              <w:rPr>
                <w:rFonts w:ascii="Times New Roman" w:hAnsi="Times New Roman"/>
                <w:b/>
              </w:rPr>
            </w:pPr>
            <w:r w:rsidRPr="00A77629">
              <w:rPr>
                <w:rFonts w:ascii="Times New Roman" w:hAnsi="Times New Roman"/>
                <w:b/>
              </w:rPr>
              <w:t>Veľká noc – brožúrka nápadov</w:t>
            </w:r>
          </w:p>
          <w:p w:rsidR="00667819" w:rsidRPr="00FB4F9B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A77629">
              <w:rPr>
                <w:rFonts w:ascii="Times New Roman" w:hAnsi="Times New Roman"/>
                <w:b/>
              </w:rPr>
              <w:t>Renesančné umenie</w:t>
            </w:r>
          </w:p>
        </w:tc>
        <w:tc>
          <w:tcPr>
            <w:tcW w:w="2119" w:type="dxa"/>
            <w:shd w:val="clear" w:color="auto" w:fill="FFFFFF" w:themeFill="background1"/>
          </w:tcPr>
          <w:p w:rsidR="00667819" w:rsidRPr="00FB4F9B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Učebnica</w:t>
            </w:r>
          </w:p>
          <w:p w:rsidR="00667819" w:rsidRPr="00FB4F9B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Obrázky </w:t>
            </w:r>
          </w:p>
        </w:tc>
        <w:tc>
          <w:tcPr>
            <w:tcW w:w="1563" w:type="dxa"/>
            <w:shd w:val="clear" w:color="auto" w:fill="FFFFFF" w:themeFill="background1"/>
          </w:tcPr>
          <w:p w:rsidR="00667819" w:rsidRPr="00FB4F9B" w:rsidRDefault="00667819" w:rsidP="00F368C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:rsidR="00667819" w:rsidRPr="00FB4F9B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Pc </w:t>
            </w:r>
          </w:p>
          <w:p w:rsidR="00667819" w:rsidRPr="00FB4F9B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Internet</w:t>
            </w:r>
          </w:p>
          <w:p w:rsidR="00667819" w:rsidRPr="00FB4F9B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Virtuálna knižnica</w:t>
            </w:r>
          </w:p>
          <w:p w:rsidR="00667819" w:rsidRPr="00FB4F9B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Výstava</w:t>
            </w:r>
          </w:p>
          <w:p w:rsidR="00667819" w:rsidRPr="00FB4F9B" w:rsidRDefault="00667819" w:rsidP="00F368C1">
            <w:pPr>
              <w:contextualSpacing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exkurzia</w:t>
            </w:r>
          </w:p>
        </w:tc>
      </w:tr>
    </w:tbl>
    <w:p w:rsidR="00667819" w:rsidRPr="00FB4F9B" w:rsidRDefault="00667819" w:rsidP="00667819">
      <w:pPr>
        <w:rPr>
          <w:rFonts w:ascii="Times New Roman" w:hAnsi="Times New Roman"/>
        </w:rPr>
      </w:pPr>
    </w:p>
    <w:p w:rsidR="00667819" w:rsidRPr="00FB4F9B" w:rsidRDefault="00667819" w:rsidP="00667819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Začlenenie prierezových tém: viď v INOVOVANOM ŠKOLSKOM VZDELÁVACOM  PROGRAME PRE 1. a 2. STUPEŇ ZŠ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667819" w:rsidRPr="00FB4F9B" w:rsidTr="000A1BE3">
        <w:tc>
          <w:tcPr>
            <w:tcW w:w="9067" w:type="dxa"/>
            <w:shd w:val="clear" w:color="auto" w:fill="C2D69B" w:themeFill="accent3" w:themeFillTint="99"/>
          </w:tcPr>
          <w:p w:rsidR="00667819" w:rsidRPr="00FB4F9B" w:rsidRDefault="00667819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667819" w:rsidRPr="00FB4F9B" w:rsidTr="00F368C1">
        <w:tc>
          <w:tcPr>
            <w:tcW w:w="9067" w:type="dxa"/>
            <w:shd w:val="clear" w:color="auto" w:fill="auto"/>
          </w:tcPr>
          <w:p w:rsidR="00667819" w:rsidRPr="00FB4F9B" w:rsidRDefault="000A1BE3" w:rsidP="00F368C1">
            <w:pPr>
              <w:contextualSpacing/>
              <w:rPr>
                <w:rFonts w:ascii="Times New Roman" w:hAnsi="Times New Roman"/>
                <w:kern w:val="22"/>
                <w:szCs w:val="20"/>
              </w:rPr>
            </w:pPr>
            <w:r>
              <w:rPr>
                <w:rFonts w:ascii="Times New Roman" w:hAnsi="Times New Roman"/>
              </w:rPr>
              <w:t>Predmet  výtvarná</w:t>
            </w:r>
            <w:r w:rsidRPr="00FB4F9B">
              <w:rPr>
                <w:rFonts w:ascii="Times New Roman" w:hAnsi="Times New Roman"/>
              </w:rPr>
              <w:t xml:space="preserve"> výchova sa klasifikuje slovne . Hodnotenie  prebieha v súlade s Metodickým pokynom č. 22/2011 na hodnotenie žiakov základnej školy MŠ SR pod č. 2011-3121/ 12824:4-921 s platnosťou od 01.05.2011</w:t>
            </w:r>
          </w:p>
          <w:p w:rsidR="00667819" w:rsidRPr="00FB4F9B" w:rsidRDefault="00667819" w:rsidP="00F368C1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kern w:val="22"/>
                <w:szCs w:val="20"/>
              </w:rPr>
              <w:t>Žiaci sú hodnotení slovným hodnotením,  prihliadajú sa na špecifiká a individuálne vlastnosti žiakov, tempo, dedičné danosti. Hodnotením vzbudzujeme záujem o výtvarnú tvorbu.</w:t>
            </w:r>
          </w:p>
        </w:tc>
      </w:tr>
    </w:tbl>
    <w:p w:rsidR="00667819" w:rsidRPr="00FB4F9B" w:rsidRDefault="00667819" w:rsidP="00667819">
      <w:pPr>
        <w:shd w:val="clear" w:color="auto" w:fill="FFFFFF" w:themeFill="background1"/>
        <w:rPr>
          <w:rFonts w:ascii="Times New Roman" w:hAnsi="Times New Roman"/>
        </w:rPr>
      </w:pPr>
    </w:p>
    <w:p w:rsidR="00667819" w:rsidRPr="00A77629" w:rsidRDefault="00667819" w:rsidP="00A77629">
      <w:pPr>
        <w:pStyle w:val="Nadpis2"/>
        <w:rPr>
          <w:rFonts w:ascii="Times New Roman" w:hAnsi="Times New Roman" w:cs="Times New Roman"/>
          <w:color w:val="403152" w:themeColor="accent4" w:themeShade="80"/>
        </w:rPr>
      </w:pPr>
      <w:bookmarkStart w:id="21" w:name="_Toc21520525"/>
      <w:r w:rsidRPr="00A77629">
        <w:rPr>
          <w:rFonts w:ascii="Times New Roman" w:hAnsi="Times New Roman" w:cs="Times New Roman"/>
          <w:color w:val="403152" w:themeColor="accent4" w:themeShade="80"/>
        </w:rPr>
        <w:t>1.12</w:t>
      </w:r>
      <w:r w:rsidR="00A77629" w:rsidRPr="00A77629">
        <w:rPr>
          <w:rFonts w:ascii="Times New Roman" w:hAnsi="Times New Roman" w:cs="Times New Roman"/>
          <w:color w:val="403152" w:themeColor="accent4" w:themeShade="80"/>
        </w:rPr>
        <w:t xml:space="preserve"> </w:t>
      </w:r>
      <w:r w:rsidRPr="00A77629">
        <w:rPr>
          <w:rFonts w:ascii="Times New Roman" w:hAnsi="Times New Roman" w:cs="Times New Roman"/>
          <w:color w:val="403152" w:themeColor="accent4" w:themeShade="80"/>
        </w:rPr>
        <w:t>Telesná a športová výchova</w:t>
      </w:r>
      <w:bookmarkEnd w:id="21"/>
    </w:p>
    <w:p w:rsidR="00667819" w:rsidRPr="00FB4F9B" w:rsidRDefault="00667819" w:rsidP="00667819">
      <w:pPr>
        <w:pStyle w:val="Odsekzoznamu"/>
        <w:ind w:left="1215"/>
        <w:rPr>
          <w:rFonts w:ascii="Times New Roman" w:hAnsi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368C1" w:rsidRPr="00FB4F9B" w:rsidTr="000A1BE3">
        <w:tc>
          <w:tcPr>
            <w:tcW w:w="920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PREDMET TELESNÁ A ŠPORTOVÁ VÝCHOVA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68C1" w:rsidRPr="00FB4F9B" w:rsidTr="00F368C1">
        <w:tc>
          <w:tcPr>
            <w:tcW w:w="9062" w:type="dxa"/>
            <w:shd w:val="clear" w:color="auto" w:fill="EEECE1" w:themeFill="background2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Názov predmetu: Telesná a športová výchova</w:t>
            </w:r>
          </w:p>
        </w:tc>
      </w:tr>
      <w:tr w:rsidR="00F368C1" w:rsidRPr="00FB4F9B" w:rsidTr="000A1BE3">
        <w:tc>
          <w:tcPr>
            <w:tcW w:w="9062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Časový rozsah výučby spo</w:t>
            </w:r>
            <w:r w:rsidR="000A1BE3">
              <w:rPr>
                <w:rFonts w:ascii="Times New Roman" w:hAnsi="Times New Roman"/>
                <w:b/>
              </w:rPr>
              <w:t>lu: 2 hodiny týždenne, spolu 66 hodín</w:t>
            </w:r>
          </w:p>
        </w:tc>
      </w:tr>
      <w:tr w:rsidR="00F368C1" w:rsidRPr="00FB4F9B" w:rsidTr="00F368C1">
        <w:tc>
          <w:tcPr>
            <w:tcW w:w="9062" w:type="dxa"/>
            <w:shd w:val="clear" w:color="auto" w:fill="EEECE1" w:themeFill="background2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Ročník: tretí</w:t>
            </w:r>
          </w:p>
        </w:tc>
      </w:tr>
      <w:tr w:rsidR="00F368C1" w:rsidRPr="00FB4F9B" w:rsidTr="000A1BE3">
        <w:tc>
          <w:tcPr>
            <w:tcW w:w="9062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Škola:</w:t>
            </w:r>
            <w:r w:rsidRPr="00FB4F9B">
              <w:rPr>
                <w:rFonts w:ascii="Times New Roman" w:hAnsi="Times New Roman"/>
              </w:rPr>
              <w:t xml:space="preserve"> Základná </w:t>
            </w:r>
            <w:r w:rsidR="000A1BE3">
              <w:rPr>
                <w:rFonts w:ascii="Times New Roman" w:hAnsi="Times New Roman"/>
              </w:rPr>
              <w:t>škola, Námestie A. H. Škultétyho 9, Veľký Krtíš 990 01</w:t>
            </w:r>
          </w:p>
        </w:tc>
      </w:tr>
      <w:tr w:rsidR="00F368C1" w:rsidRPr="00FB4F9B" w:rsidTr="00F368C1">
        <w:tc>
          <w:tcPr>
            <w:tcW w:w="9062" w:type="dxa"/>
            <w:shd w:val="clear" w:color="auto" w:fill="EEECE1" w:themeFill="background2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Vyučovací jazyk:</w:t>
            </w:r>
            <w:r w:rsidRPr="00FB4F9B">
              <w:rPr>
                <w:rFonts w:ascii="Times New Roman" w:hAnsi="Times New Roman"/>
              </w:rPr>
              <w:t xml:space="preserve"> slovenský</w:t>
            </w:r>
          </w:p>
        </w:tc>
      </w:tr>
      <w:tr w:rsidR="00F368C1" w:rsidRPr="00FB4F9B" w:rsidTr="000A1BE3">
        <w:tc>
          <w:tcPr>
            <w:tcW w:w="9062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>Stupeň vzdelania:</w:t>
            </w:r>
            <w:r w:rsidRPr="00FB4F9B">
              <w:rPr>
                <w:rFonts w:ascii="Times New Roman" w:hAnsi="Times New Roman"/>
              </w:rPr>
              <w:t xml:space="preserve"> ISCED 1</w:t>
            </w:r>
          </w:p>
        </w:tc>
      </w:tr>
    </w:tbl>
    <w:p w:rsidR="00F368C1" w:rsidRDefault="00F368C1" w:rsidP="00F368C1">
      <w:pPr>
        <w:rPr>
          <w:rFonts w:ascii="Times New Roman" w:hAnsi="Times New Roman"/>
        </w:rPr>
      </w:pPr>
    </w:p>
    <w:p w:rsidR="00A77629" w:rsidRPr="00FB4F9B" w:rsidRDefault="00A77629" w:rsidP="00F368C1">
      <w:pPr>
        <w:rPr>
          <w:rFonts w:ascii="Times New Roman" w:hAnsi="Times New Roman"/>
        </w:rPr>
      </w:pPr>
    </w:p>
    <w:p w:rsidR="00F368C1" w:rsidRDefault="00F368C1" w:rsidP="00F368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lastRenderedPageBreak/>
        <w:t xml:space="preserve">Charakteristika predmetu: </w:t>
      </w:r>
    </w:p>
    <w:p w:rsidR="00325B63" w:rsidRDefault="00325B63" w:rsidP="00325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25B63">
        <w:rPr>
          <w:rFonts w:ascii="Times New Roman" w:hAnsi="Times New Roman"/>
        </w:rPr>
        <w:t>Zameranie telesnej a športovej výchovy v primárnom vzdelávaní je dominantne upriamené na telesné, funkčné a pohybové zdokonaľovanie, čím prispieva k upevňovaniu zdravia, zdravotne orientovanej zdatnosti a pohybovej výkonnosti. Telesná a športová výchova poskytuje elementárne teoretické a praktické vzdelanie z oblasti pohybových aktivít a športu, významne prispieva k psychickému, sociálnemu a morálnemu vývinu žiakov, k formovaniu kladného vzťahu k pohybovej aktivite a plní aj dôležitú kompenzačnú funkciu v procese edukácie. Svojím zameraním má telesná a športová výchova výnimočné a špecifické postavenie v rámci vzdelávania žiakov mladšieho školského veku. Využíva predovšetkým široké spektrum pohybových prostriedkov, ktoré prispievajú k celkovému formovaniu osobnosti s akcentom na hrubú i jemnú motoriku. Prostredníctvom pohybových cvičení, hier a súťaží pozitívne ovplyvňuje zdravotný stav žiakov. Vzdelávací štandard má tri základné časti: Zdravie a zdravý životný štýl, Telesná zdatnosť a pohybová výkonnosť a Športové činnosti pohybového režimu. Tieto časti zohľadňujú pohybovo a zdravotne orientovanú koncepciu telesnej a športovej výchovy. Časť s názvom Športové činnosti pohybového režimu je členená na základné tematické celky a pre jednoduchšiu orientáciu učiteľa je navrhnutá odporúčaná časová dotácia pre základné pohybové zručnosti (30 %), manipulačné, prípravné a športové hry (30 %), hudobno-pohybové a tanečné činnosti (15 %), psychomotorické a zdravotne orientované cvičenia (10 %) a aktivity v prírode a sezónne pohybové činnosti (15 %). Základnou organizačnou formou je 45 minútová vyučovacia hodina a zúčastňujú sa jej všetci žiaci zaradení do I. a II. zdravotnej skupiny, prípadne III. zdravotnej skupiny (integrované vyučovanie). Žiaci so zdravotným oslabením, zdravotným postihnutím (III. zdravotná skupina) sa môžu vyučovať samostatne v oddelení zdravotnej telesnej výchovy, pričom obsah vyučovania sa realizuje podľa samostatných vzdelávacích programov.</w:t>
      </w:r>
    </w:p>
    <w:p w:rsidR="00325B63" w:rsidRPr="00325B63" w:rsidRDefault="00325B63" w:rsidP="00325B6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F368C1" w:rsidRPr="00FB4F9B" w:rsidRDefault="00F368C1" w:rsidP="00F368C1">
      <w:pPr>
        <w:tabs>
          <w:tab w:val="left" w:pos="2760"/>
        </w:tabs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Obsah predmetu:</w:t>
      </w:r>
    </w:p>
    <w:p w:rsidR="00F368C1" w:rsidRPr="00FB4F9B" w:rsidRDefault="00F368C1" w:rsidP="00F368C1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B4F9B">
        <w:rPr>
          <w:rFonts w:ascii="Times New Roman" w:hAnsi="Times New Roman"/>
        </w:rPr>
        <w:t>Vzdelávací štandard má tri základné časti: Zdravie a zdravý životný štýl, Telesná zdatnosť a pohybová výkonnosť a Športové činnosti pohybového režimu. Tieto časti zohľadňujú pohybovo a zdravotne orientovanú koncepciu telesnej a športovej výchovy. Časť s názvom Športové činnosti pohybového režimu je členená na základné tematické celky a pre jednoduchšiu orientáciu učiteľa je navrhnutá odporúčaná časová dotácia pre základné pohybové zručnosti (30 %), manipulačné, prípravné a športové hry (30 %), hudobno-pohybové a tanečné činnosti (15 %), psychomotorické a zdravotne orientované cvičenia (10 %) a aktivity v prírode a sezónne pohybové činnosti (15 %).</w:t>
      </w:r>
    </w:p>
    <w:p w:rsidR="00F368C1" w:rsidRPr="00FB4F9B" w:rsidRDefault="00F368C1" w:rsidP="00F368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:rsidR="00F368C1" w:rsidRPr="00FB4F9B" w:rsidRDefault="00F368C1" w:rsidP="00F368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F368C1" w:rsidRPr="00FB4F9B" w:rsidTr="000A1BE3">
        <w:tc>
          <w:tcPr>
            <w:tcW w:w="534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Ciele vyučovania</w:t>
            </w:r>
          </w:p>
        </w:tc>
      </w:tr>
      <w:tr w:rsidR="00F368C1" w:rsidRPr="00FB4F9B" w:rsidTr="000A1BE3">
        <w:tc>
          <w:tcPr>
            <w:tcW w:w="534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788" w:type="dxa"/>
            <w:shd w:val="clear" w:color="auto" w:fill="auto"/>
          </w:tcPr>
          <w:p w:rsidR="00F368C1" w:rsidRPr="00FB4F9B" w:rsidRDefault="00F368C1" w:rsidP="00F368C1">
            <w:pPr>
              <w:ind w:firstLine="426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Ciele telesnej výchovy v primárnej edukácii vychádzajú zo všeobecných cieľov vzdelávacej oblasti „ Zdravie a pohyb“ platných pre celú školskú telesnú výchovu a zároveň postupné plnenie cieľov primárnej edukácie prispieva k naplneniu týchto všeobecných cieľov:</w:t>
            </w:r>
          </w:p>
          <w:p w:rsidR="00F368C1" w:rsidRPr="00FB4F9B" w:rsidRDefault="00F368C1" w:rsidP="00292EA2">
            <w:pPr>
              <w:pStyle w:val="Default"/>
              <w:numPr>
                <w:ilvl w:val="0"/>
                <w:numId w:val="33"/>
              </w:numPr>
              <w:spacing w:after="183"/>
              <w:rPr>
                <w:sz w:val="23"/>
                <w:szCs w:val="23"/>
              </w:rPr>
            </w:pPr>
            <w:r w:rsidRPr="00FB4F9B">
              <w:rPr>
                <w:sz w:val="23"/>
                <w:szCs w:val="23"/>
              </w:rPr>
              <w:t xml:space="preserve">získať  poznatky o vplyve pohybu na zdravie a vnímať  pohybovú aktivitu ako prostriedok upevňovania zdravia, </w:t>
            </w:r>
          </w:p>
          <w:p w:rsidR="00F368C1" w:rsidRPr="00FB4F9B" w:rsidRDefault="00F368C1" w:rsidP="00292EA2">
            <w:pPr>
              <w:pStyle w:val="Default"/>
              <w:numPr>
                <w:ilvl w:val="0"/>
                <w:numId w:val="33"/>
              </w:numPr>
              <w:spacing w:after="183"/>
              <w:rPr>
                <w:sz w:val="23"/>
                <w:szCs w:val="23"/>
              </w:rPr>
            </w:pPr>
            <w:r w:rsidRPr="00FB4F9B">
              <w:rPr>
                <w:sz w:val="23"/>
                <w:szCs w:val="23"/>
              </w:rPr>
              <w:t xml:space="preserve">osvojiť si základné vedomosti a poznatky z telesnej výchovy a športu, </w:t>
            </w:r>
          </w:p>
          <w:p w:rsidR="00F368C1" w:rsidRPr="00FB4F9B" w:rsidRDefault="00F368C1" w:rsidP="00292EA2">
            <w:pPr>
              <w:pStyle w:val="Default"/>
              <w:numPr>
                <w:ilvl w:val="0"/>
                <w:numId w:val="33"/>
              </w:numPr>
              <w:spacing w:after="183"/>
              <w:rPr>
                <w:sz w:val="23"/>
                <w:szCs w:val="23"/>
              </w:rPr>
            </w:pPr>
            <w:r w:rsidRPr="00FB4F9B">
              <w:rPr>
                <w:sz w:val="23"/>
                <w:szCs w:val="23"/>
              </w:rPr>
              <w:t xml:space="preserve">mať vytvorenú elementárnu veku primeranú predstavu o vlastných pohybových možnostiach, </w:t>
            </w:r>
          </w:p>
          <w:p w:rsidR="00F368C1" w:rsidRPr="00FB4F9B" w:rsidRDefault="00F368C1" w:rsidP="00292EA2">
            <w:pPr>
              <w:pStyle w:val="Default"/>
              <w:numPr>
                <w:ilvl w:val="0"/>
                <w:numId w:val="33"/>
              </w:numPr>
              <w:spacing w:after="183"/>
              <w:rPr>
                <w:sz w:val="23"/>
                <w:szCs w:val="23"/>
              </w:rPr>
            </w:pPr>
            <w:r w:rsidRPr="00FB4F9B">
              <w:rPr>
                <w:sz w:val="23"/>
                <w:szCs w:val="23"/>
              </w:rPr>
              <w:t xml:space="preserve">nadobudnúť pozitívny vzťah k telesnej výchove, pohybovým aktivitám a športu, </w:t>
            </w:r>
          </w:p>
          <w:p w:rsidR="00F368C1" w:rsidRPr="00FB4F9B" w:rsidRDefault="00F368C1" w:rsidP="00292EA2">
            <w:pPr>
              <w:pStyle w:val="Default"/>
              <w:numPr>
                <w:ilvl w:val="0"/>
                <w:numId w:val="33"/>
              </w:numPr>
              <w:spacing w:after="183"/>
              <w:rPr>
                <w:sz w:val="23"/>
                <w:szCs w:val="23"/>
              </w:rPr>
            </w:pPr>
            <w:r w:rsidRPr="00FB4F9B">
              <w:rPr>
                <w:sz w:val="23"/>
                <w:szCs w:val="23"/>
              </w:rPr>
              <w:lastRenderedPageBreak/>
              <w:t xml:space="preserve">uplatňovať zásady hygieny a bezpečnosti pri pohybovej činnosti, </w:t>
            </w:r>
          </w:p>
          <w:p w:rsidR="00F368C1" w:rsidRPr="00FB4F9B" w:rsidRDefault="00F368C1" w:rsidP="00292EA2">
            <w:pPr>
              <w:pStyle w:val="Default"/>
              <w:numPr>
                <w:ilvl w:val="0"/>
                <w:numId w:val="33"/>
              </w:numPr>
              <w:spacing w:after="183"/>
              <w:rPr>
                <w:sz w:val="23"/>
                <w:szCs w:val="23"/>
              </w:rPr>
            </w:pPr>
            <w:r w:rsidRPr="00FB4F9B">
              <w:rPr>
                <w:sz w:val="23"/>
                <w:szCs w:val="23"/>
              </w:rPr>
              <w:t xml:space="preserve">mať kultivovaný pohybový prejav s akcentom na správne držanie tela, </w:t>
            </w:r>
          </w:p>
          <w:p w:rsidR="00F368C1" w:rsidRPr="00FB4F9B" w:rsidRDefault="00F368C1" w:rsidP="00292EA2">
            <w:pPr>
              <w:pStyle w:val="Default"/>
              <w:numPr>
                <w:ilvl w:val="0"/>
                <w:numId w:val="33"/>
              </w:numPr>
              <w:spacing w:after="183"/>
              <w:rPr>
                <w:sz w:val="23"/>
                <w:szCs w:val="23"/>
              </w:rPr>
            </w:pPr>
            <w:r w:rsidRPr="00FB4F9B">
              <w:rPr>
                <w:sz w:val="23"/>
                <w:szCs w:val="23"/>
              </w:rPr>
              <w:t xml:space="preserve">osvojiť si základné pohybové zručnosti súvisiace s vykonávaním základných </w:t>
            </w:r>
            <w:proofErr w:type="spellStart"/>
            <w:r w:rsidRPr="00FB4F9B">
              <w:rPr>
                <w:sz w:val="23"/>
                <w:szCs w:val="23"/>
              </w:rPr>
              <w:t>lokomócií</w:t>
            </w:r>
            <w:proofErr w:type="spellEnd"/>
            <w:r w:rsidRPr="00FB4F9B">
              <w:rPr>
                <w:sz w:val="23"/>
                <w:szCs w:val="23"/>
              </w:rPr>
              <w:t xml:space="preserve">, </w:t>
            </w:r>
            <w:proofErr w:type="spellStart"/>
            <w:r w:rsidRPr="00FB4F9B">
              <w:rPr>
                <w:sz w:val="23"/>
                <w:szCs w:val="23"/>
              </w:rPr>
              <w:t>nelokomočných</w:t>
            </w:r>
            <w:proofErr w:type="spellEnd"/>
            <w:r w:rsidRPr="00FB4F9B">
              <w:rPr>
                <w:sz w:val="23"/>
                <w:szCs w:val="23"/>
              </w:rPr>
              <w:t xml:space="preserve"> pohybových zručností a vybraných športov, </w:t>
            </w:r>
          </w:p>
          <w:p w:rsidR="00F368C1" w:rsidRPr="00FB4F9B" w:rsidRDefault="00F368C1" w:rsidP="00292EA2">
            <w:pPr>
              <w:pStyle w:val="Default"/>
              <w:numPr>
                <w:ilvl w:val="0"/>
                <w:numId w:val="33"/>
              </w:numPr>
              <w:spacing w:after="183"/>
              <w:rPr>
                <w:sz w:val="23"/>
                <w:szCs w:val="23"/>
              </w:rPr>
            </w:pPr>
            <w:r w:rsidRPr="00FB4F9B">
              <w:rPr>
                <w:sz w:val="23"/>
                <w:szCs w:val="23"/>
              </w:rPr>
              <w:t xml:space="preserve">prostredníctvom vhodných telesných cvičení si rozvíjať pohybové schopnosti pre optimálny rozvoj zdravotne orientovanej telesnej zdatnosti, </w:t>
            </w:r>
          </w:p>
          <w:p w:rsidR="00F368C1" w:rsidRPr="00FB4F9B" w:rsidRDefault="00F368C1" w:rsidP="00292EA2">
            <w:pPr>
              <w:pStyle w:val="Default"/>
              <w:numPr>
                <w:ilvl w:val="0"/>
                <w:numId w:val="33"/>
              </w:numPr>
              <w:rPr>
                <w:sz w:val="23"/>
                <w:szCs w:val="23"/>
              </w:rPr>
            </w:pPr>
            <w:r w:rsidRPr="00FB4F9B">
              <w:rPr>
                <w:sz w:val="23"/>
                <w:szCs w:val="23"/>
              </w:rPr>
              <w:t xml:space="preserve">chápať význam diagnostiky v telesnej výchove ako prostriedku pre získanie informácií o úrovni vlastnej telesnej zdatnosti. </w:t>
            </w:r>
          </w:p>
          <w:p w:rsidR="00F368C1" w:rsidRPr="00FB4F9B" w:rsidRDefault="00F368C1" w:rsidP="00F368C1">
            <w:pPr>
              <w:jc w:val="both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  <w:i/>
              </w:rPr>
              <w:t xml:space="preserve">Hlavným cieľom telesnej výchovy </w:t>
            </w:r>
            <w:r w:rsidRPr="00FB4F9B">
              <w:rPr>
                <w:rFonts w:ascii="Times New Roman" w:hAnsi="Times New Roman"/>
              </w:rPr>
              <w:t xml:space="preserve">v primárnej edukácii je pozitívna stimulácia vývinu kultúrne gramotnej osobnosti prostredníctvom pohybu s akcentom na zdravotne orientovanú zdatnosť a radostné prežívanie pohybovej činnosti.                                                                                                         </w:t>
            </w:r>
            <w:r w:rsidRPr="00FB4F9B">
              <w:rPr>
                <w:rFonts w:ascii="Times New Roman" w:hAnsi="Times New Roman"/>
                <w:b/>
              </w:rPr>
              <w:t>Cieľ zameraný na osobnostný rozvoj:</w:t>
            </w:r>
          </w:p>
          <w:p w:rsidR="00F368C1" w:rsidRPr="00FB4F9B" w:rsidRDefault="00F368C1" w:rsidP="00292EA2">
            <w:pPr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vytvoriť elementárnu veku primeranú predstavu o vlastných pohybových možnostiach,</w:t>
            </w:r>
          </w:p>
          <w:p w:rsidR="00F368C1" w:rsidRPr="00FB4F9B" w:rsidRDefault="00F368C1" w:rsidP="00292EA2">
            <w:pPr>
              <w:numPr>
                <w:ilvl w:val="0"/>
                <w:numId w:val="34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prispievať k optimálnemu stupňu rozvoja osobnosti ako celku i po stránke kognitívnej, emocionálnej, sociálnej, morálnej.</w:t>
            </w:r>
          </w:p>
          <w:p w:rsidR="00F368C1" w:rsidRPr="00FB4F9B" w:rsidRDefault="00F368C1" w:rsidP="00F368C1">
            <w:p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</w:rPr>
              <w:t xml:space="preserve">Cieľ zameraný na zdravie: </w:t>
            </w:r>
          </w:p>
          <w:p w:rsidR="00F368C1" w:rsidRPr="00FB4F9B" w:rsidRDefault="00F368C1" w:rsidP="00292EA2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vnímať zdravie a pohybovú aktivitu ako jeho nevyhnutnú súčasť pri formovaní vlastného zdravého životného štýlu a jeho uplatňovaní v každodennom živote,</w:t>
            </w:r>
          </w:p>
          <w:p w:rsidR="00F368C1" w:rsidRPr="00FB4F9B" w:rsidRDefault="00F368C1" w:rsidP="00292EA2">
            <w:pPr>
              <w:numPr>
                <w:ilvl w:val="0"/>
                <w:numId w:val="35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formovať osobnú zodpovednosť za vlastné zdravie.</w:t>
            </w:r>
          </w:p>
          <w:p w:rsidR="00F368C1" w:rsidRPr="00FB4F9B" w:rsidRDefault="00F368C1" w:rsidP="00F368C1">
            <w:pPr>
              <w:jc w:val="both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Cieľ zameraný na motoriku:</w:t>
            </w:r>
          </w:p>
          <w:p w:rsidR="00F368C1" w:rsidRPr="00FB4F9B" w:rsidRDefault="00F368C1" w:rsidP="00292EA2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osvojiť si elementárne pohybové zručnosti a vytvoriť si pohybové návyky súvisiace so základnými </w:t>
            </w:r>
            <w:proofErr w:type="spellStart"/>
            <w:r w:rsidRPr="00FB4F9B">
              <w:rPr>
                <w:rFonts w:ascii="Times New Roman" w:hAnsi="Times New Roman"/>
              </w:rPr>
              <w:t>lokomóciami</w:t>
            </w:r>
            <w:proofErr w:type="spellEnd"/>
          </w:p>
          <w:p w:rsidR="00F368C1" w:rsidRPr="00FB4F9B" w:rsidRDefault="00F368C1" w:rsidP="00292EA2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mať optimálne primerane veku rozvinuté pohybové schopnosti</w:t>
            </w:r>
          </w:p>
          <w:p w:rsidR="00F368C1" w:rsidRPr="00FB4F9B" w:rsidRDefault="00F368C1" w:rsidP="00292EA2">
            <w:pPr>
              <w:numPr>
                <w:ilvl w:val="0"/>
                <w:numId w:val="36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preukazovať elementárne vedomosti a poznatky z telesnej výchovy a športu pri realizácii pohybových činností</w:t>
            </w:r>
          </w:p>
          <w:p w:rsidR="00F368C1" w:rsidRPr="00FB4F9B" w:rsidRDefault="00F368C1" w:rsidP="00F368C1">
            <w:pPr>
              <w:jc w:val="both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Cieľ zameraný na postoje:</w:t>
            </w:r>
          </w:p>
          <w:p w:rsidR="00F368C1" w:rsidRPr="00FB4F9B" w:rsidRDefault="00F368C1" w:rsidP="00292EA2">
            <w:pPr>
              <w:numPr>
                <w:ilvl w:val="0"/>
                <w:numId w:val="3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prejavovať záujem o pohybové činnosti, prezentovať pozitívny vzťah k ich pravidelnej realizácii, aplikovať ich v každodennom živote.</w:t>
            </w:r>
          </w:p>
        </w:tc>
      </w:tr>
    </w:tbl>
    <w:p w:rsidR="00F368C1" w:rsidRPr="00FB4F9B" w:rsidRDefault="00F368C1" w:rsidP="00F368C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8820"/>
      </w:tblGrid>
      <w:tr w:rsidR="00F368C1" w:rsidRPr="00FB4F9B" w:rsidTr="000A1BE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Kľúčové kompetencie, ktoré predmet rozvíja</w:t>
            </w:r>
          </w:p>
        </w:tc>
      </w:tr>
      <w:tr w:rsidR="00F368C1" w:rsidRPr="00FB4F9B" w:rsidTr="000A1BE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sociálne komunikačné kompetencie (spôsobilosti)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dokáže určitý čas sústredene načúvať, náležite reagovať, používať vhodné argumenty a vyjadriť svoj názor,  </w:t>
            </w:r>
          </w:p>
        </w:tc>
      </w:tr>
      <w:tr w:rsidR="00F368C1" w:rsidRPr="00FB4F9B" w:rsidTr="000A1BE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kompetencia (spôsobilosť) učiť sa učiť sa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-aktívne využívať informácie zo školskej telesnej výchovy vo voľnom čase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sz w:val="20"/>
                <w:szCs w:val="20"/>
              </w:rPr>
              <w:t>-mať záujem (byť motivovaný) o ďalšie vzdelávanie sa v oblasti športu</w:t>
            </w:r>
          </w:p>
        </w:tc>
      </w:tr>
      <w:tr w:rsidR="00F368C1" w:rsidRPr="00FB4F9B" w:rsidTr="000A1BE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kompetencia (spôsobilosť) riešiť problémy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vníma a sleduje problémové situácie v škole a vo svojom najbližšom okolí, vie rozoznať ozajstný problém, premýšľa o jeho príčinách a navrhne riešenie podľa svojich vedomostí a skúseností z danej oblasti,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- pri riešení problémov hľadá a využíva rôzne informácie, skúša viaceré možnosti riešenia problému, overuje správnosť riešenia a osvedčené postupy aplikuje pri podobných alebo nových problémoch,</w:t>
            </w:r>
          </w:p>
        </w:tc>
      </w:tr>
      <w:tr w:rsidR="00F368C1" w:rsidRPr="00FB4F9B" w:rsidTr="000A1BE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osobné, sociálne a občianske kompetencie (spôsobilosti)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lastRenderedPageBreak/>
              <w:t xml:space="preserve">- má základy pre smerovanie k pozitívnemu </w:t>
            </w:r>
            <w:proofErr w:type="spellStart"/>
            <w:r w:rsidRPr="00FB4F9B">
              <w:rPr>
                <w:rFonts w:ascii="Times New Roman" w:hAnsi="Times New Roman"/>
              </w:rPr>
              <w:t>sebaobrazu</w:t>
            </w:r>
            <w:proofErr w:type="spellEnd"/>
            <w:r w:rsidRPr="00FB4F9B">
              <w:rPr>
                <w:rFonts w:ascii="Times New Roman" w:hAnsi="Times New Roman"/>
              </w:rPr>
              <w:t xml:space="preserve"> a sebadôvere,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dokáže odhadnúť svoje silné a slabé stránky ako svoje rozvojové možnosti,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uvedomuje si, že má svoje práva a povinnosti pri realizácii športových aktivít,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- má osvojené základy pre efektívnu spoluprácu v skupine pri športových aktivitách,</w:t>
            </w:r>
          </w:p>
        </w:tc>
      </w:tr>
      <w:tr w:rsidR="00F368C1" w:rsidRPr="00FB4F9B" w:rsidTr="000A1BE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kompetencie (spôsobilosti) uplatňovať základ matematického myslenia a základné schopnosti poznávať v oblasti vedy a techniky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 pri rozvoji matematických modelov myslenia využívať vyjadrovanie telom a pohybom,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-rozvíjať priestorové myslenie prostredníctvom pohybových aktivít,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-rozvíjať logické myslenie prostredníctvom taktických úloh v pohybových činnostiach,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-využívať poznatky o tele človeka, jeho pohyboch a účinkoch.</w:t>
            </w:r>
          </w:p>
        </w:tc>
      </w:tr>
      <w:tr w:rsidR="00F368C1" w:rsidRPr="00FB4F9B" w:rsidTr="000A1BE3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kompetencia (spôsobilosť) vnímať a chápať kultúru a vyjadrovať sa nástrojmi kultúry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rešpektuje vkus iných ľudí a primerane veku dokáže vyjadriť svoj názor a </w:t>
            </w:r>
            <w:proofErr w:type="spellStart"/>
            <w:r w:rsidRPr="00FB4F9B">
              <w:rPr>
                <w:rFonts w:ascii="Times New Roman" w:hAnsi="Times New Roman"/>
              </w:rPr>
              <w:t>vkusový</w:t>
            </w:r>
            <w:proofErr w:type="spellEnd"/>
            <w:r w:rsidRPr="00FB4F9B">
              <w:rPr>
                <w:rFonts w:ascii="Times New Roman" w:hAnsi="Times New Roman"/>
              </w:rPr>
              <w:t xml:space="preserve"> postoj,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ovláda základné pravidlá, normy a zvyky súvisiace s úpravou zovňajšku človeka,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- pozná bežné pravidlá spoločenského kontaktu (etiketu),  </w:t>
            </w:r>
          </w:p>
          <w:p w:rsidR="00F368C1" w:rsidRPr="00FB4F9B" w:rsidRDefault="00F368C1" w:rsidP="00F368C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</w:rPr>
              <w:t>- správa sa kultúrne, primerane okolnostiam a situáciám,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124"/>
        <w:gridCol w:w="1407"/>
      </w:tblGrid>
      <w:tr w:rsidR="00F368C1" w:rsidRPr="00FB4F9B" w:rsidTr="000A1BE3">
        <w:tc>
          <w:tcPr>
            <w:tcW w:w="565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24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Tematické celky</w:t>
            </w:r>
          </w:p>
        </w:tc>
        <w:tc>
          <w:tcPr>
            <w:tcW w:w="140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Počet hodín</w:t>
            </w:r>
          </w:p>
        </w:tc>
      </w:tr>
      <w:tr w:rsidR="00F368C1" w:rsidRPr="00FB4F9B" w:rsidTr="000A1BE3">
        <w:tc>
          <w:tcPr>
            <w:tcW w:w="565" w:type="dxa"/>
            <w:shd w:val="clear" w:color="auto" w:fill="C2D69B" w:themeFill="accent3" w:themeFillTint="99"/>
          </w:tcPr>
          <w:p w:rsidR="00F368C1" w:rsidRPr="00FB4F9B" w:rsidRDefault="000A1BE3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124" w:type="dxa"/>
          </w:tcPr>
          <w:p w:rsidR="00F368C1" w:rsidRPr="007B58D4" w:rsidRDefault="00F368C1" w:rsidP="007B58D4">
            <w:pPr>
              <w:pStyle w:val="Bezriadkovania"/>
              <w:rPr>
                <w:rFonts w:ascii="Times New Roman" w:hAnsi="Times New Roman" w:cs="Times New Roman"/>
              </w:rPr>
            </w:pPr>
            <w:r w:rsidRPr="007B58D4">
              <w:rPr>
                <w:rFonts w:ascii="Times New Roman" w:hAnsi="Times New Roman" w:cs="Times New Roman"/>
              </w:rPr>
              <w:t>Zdravie a zdravý životný štýl</w:t>
            </w:r>
          </w:p>
        </w:tc>
        <w:tc>
          <w:tcPr>
            <w:tcW w:w="1407" w:type="dxa"/>
          </w:tcPr>
          <w:p w:rsidR="00F368C1" w:rsidRPr="00FB4F9B" w:rsidRDefault="00F368C1" w:rsidP="00F3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10</w:t>
            </w:r>
          </w:p>
        </w:tc>
      </w:tr>
      <w:tr w:rsidR="00F368C1" w:rsidRPr="00FB4F9B" w:rsidTr="000A1BE3">
        <w:trPr>
          <w:trHeight w:val="390"/>
        </w:trPr>
        <w:tc>
          <w:tcPr>
            <w:tcW w:w="565" w:type="dxa"/>
            <w:shd w:val="clear" w:color="auto" w:fill="C2D69B" w:themeFill="accent3" w:themeFillTint="99"/>
          </w:tcPr>
          <w:p w:rsidR="00F368C1" w:rsidRPr="007B58D4" w:rsidRDefault="000A1BE3" w:rsidP="007B58D4">
            <w:pPr>
              <w:pStyle w:val="Bezriadkovania"/>
              <w:rPr>
                <w:rFonts w:ascii="Times New Roman" w:hAnsi="Times New Roman" w:cs="Times New Roman"/>
              </w:rPr>
            </w:pPr>
            <w:r w:rsidRPr="007B58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24" w:type="dxa"/>
          </w:tcPr>
          <w:p w:rsidR="00F368C1" w:rsidRPr="007B58D4" w:rsidRDefault="00F368C1" w:rsidP="007B58D4">
            <w:pPr>
              <w:pStyle w:val="Bezriadkovania"/>
              <w:rPr>
                <w:rFonts w:ascii="Times New Roman" w:hAnsi="Times New Roman" w:cs="Times New Roman"/>
              </w:rPr>
            </w:pPr>
            <w:r w:rsidRPr="007B58D4">
              <w:rPr>
                <w:rFonts w:ascii="Times New Roman" w:hAnsi="Times New Roman" w:cs="Times New Roman"/>
              </w:rPr>
              <w:t>Telesná zdatnosť a pohybová výkonnosť</w:t>
            </w:r>
          </w:p>
        </w:tc>
        <w:tc>
          <w:tcPr>
            <w:tcW w:w="1407" w:type="dxa"/>
          </w:tcPr>
          <w:p w:rsidR="00F368C1" w:rsidRPr="00FB4F9B" w:rsidRDefault="00F368C1" w:rsidP="00F3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10</w:t>
            </w:r>
          </w:p>
        </w:tc>
      </w:tr>
      <w:tr w:rsidR="00F368C1" w:rsidRPr="00FB4F9B" w:rsidTr="000A1BE3">
        <w:tc>
          <w:tcPr>
            <w:tcW w:w="565" w:type="dxa"/>
            <w:shd w:val="clear" w:color="auto" w:fill="C2D69B" w:themeFill="accent3" w:themeFillTint="99"/>
          </w:tcPr>
          <w:p w:rsidR="00F368C1" w:rsidRPr="00FB4F9B" w:rsidRDefault="000A1BE3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7124" w:type="dxa"/>
          </w:tcPr>
          <w:p w:rsidR="00F368C1" w:rsidRPr="000A1BE3" w:rsidRDefault="00F368C1" w:rsidP="00F368C1">
            <w:pPr>
              <w:pStyle w:val="Default"/>
              <w:rPr>
                <w:sz w:val="22"/>
                <w:szCs w:val="20"/>
              </w:rPr>
            </w:pPr>
            <w:r w:rsidRPr="000A1BE3">
              <w:rPr>
                <w:bCs/>
                <w:sz w:val="22"/>
                <w:szCs w:val="20"/>
              </w:rPr>
              <w:t>Základné pohybové zručnosti</w:t>
            </w:r>
          </w:p>
        </w:tc>
        <w:tc>
          <w:tcPr>
            <w:tcW w:w="1407" w:type="dxa"/>
          </w:tcPr>
          <w:p w:rsidR="00F368C1" w:rsidRPr="00FB4F9B" w:rsidRDefault="00F368C1" w:rsidP="00F3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10</w:t>
            </w:r>
          </w:p>
        </w:tc>
      </w:tr>
      <w:tr w:rsidR="00F368C1" w:rsidRPr="00FB4F9B" w:rsidTr="000A1BE3">
        <w:tc>
          <w:tcPr>
            <w:tcW w:w="565" w:type="dxa"/>
            <w:shd w:val="clear" w:color="auto" w:fill="C2D69B" w:themeFill="accent3" w:themeFillTint="99"/>
          </w:tcPr>
          <w:p w:rsidR="00F368C1" w:rsidRPr="00FB4F9B" w:rsidRDefault="000A1BE3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124" w:type="dxa"/>
          </w:tcPr>
          <w:p w:rsidR="00F368C1" w:rsidRPr="000A1BE3" w:rsidRDefault="00F368C1" w:rsidP="00F368C1">
            <w:pPr>
              <w:pStyle w:val="Default"/>
              <w:rPr>
                <w:bCs/>
                <w:sz w:val="22"/>
                <w:szCs w:val="20"/>
              </w:rPr>
            </w:pPr>
            <w:r w:rsidRPr="000A1BE3">
              <w:rPr>
                <w:bCs/>
                <w:sz w:val="22"/>
                <w:szCs w:val="20"/>
              </w:rPr>
              <w:t>Manipulačné, prípravné a športové hry</w:t>
            </w:r>
          </w:p>
        </w:tc>
        <w:tc>
          <w:tcPr>
            <w:tcW w:w="1407" w:type="dxa"/>
          </w:tcPr>
          <w:p w:rsidR="00F368C1" w:rsidRPr="00FB4F9B" w:rsidRDefault="00F368C1" w:rsidP="00F3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10</w:t>
            </w:r>
          </w:p>
        </w:tc>
      </w:tr>
      <w:tr w:rsidR="00F368C1" w:rsidRPr="00FB4F9B" w:rsidTr="000A1BE3">
        <w:tc>
          <w:tcPr>
            <w:tcW w:w="565" w:type="dxa"/>
            <w:shd w:val="clear" w:color="auto" w:fill="C2D69B" w:themeFill="accent3" w:themeFillTint="99"/>
          </w:tcPr>
          <w:p w:rsidR="00F368C1" w:rsidRPr="00FB4F9B" w:rsidRDefault="000A1BE3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7124" w:type="dxa"/>
          </w:tcPr>
          <w:p w:rsidR="00F368C1" w:rsidRPr="000A1BE3" w:rsidRDefault="00F368C1" w:rsidP="00F368C1">
            <w:pPr>
              <w:pStyle w:val="Default"/>
              <w:rPr>
                <w:bCs/>
                <w:sz w:val="22"/>
                <w:szCs w:val="20"/>
              </w:rPr>
            </w:pPr>
            <w:r w:rsidRPr="000A1BE3">
              <w:rPr>
                <w:bCs/>
                <w:sz w:val="22"/>
                <w:szCs w:val="20"/>
              </w:rPr>
              <w:t>Hudobno-pohybové a tanečné činnosti</w:t>
            </w:r>
          </w:p>
        </w:tc>
        <w:tc>
          <w:tcPr>
            <w:tcW w:w="1407" w:type="dxa"/>
          </w:tcPr>
          <w:p w:rsidR="00F368C1" w:rsidRPr="00FB4F9B" w:rsidRDefault="00F368C1" w:rsidP="00F3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10</w:t>
            </w:r>
          </w:p>
        </w:tc>
      </w:tr>
      <w:tr w:rsidR="00F368C1" w:rsidRPr="00FB4F9B" w:rsidTr="000A1BE3">
        <w:tc>
          <w:tcPr>
            <w:tcW w:w="565" w:type="dxa"/>
            <w:shd w:val="clear" w:color="auto" w:fill="C2D69B" w:themeFill="accent3" w:themeFillTint="99"/>
          </w:tcPr>
          <w:p w:rsidR="00F368C1" w:rsidRPr="00FB4F9B" w:rsidRDefault="000A1BE3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7124" w:type="dxa"/>
          </w:tcPr>
          <w:p w:rsidR="00F368C1" w:rsidRPr="000A1BE3" w:rsidRDefault="00F368C1" w:rsidP="00F368C1">
            <w:pPr>
              <w:pStyle w:val="Default"/>
              <w:rPr>
                <w:sz w:val="22"/>
                <w:szCs w:val="20"/>
              </w:rPr>
            </w:pPr>
            <w:r w:rsidRPr="000A1BE3">
              <w:rPr>
                <w:sz w:val="22"/>
                <w:szCs w:val="20"/>
              </w:rPr>
              <w:t>Psychomotorické a zdravotne orientované cvičenia a hry</w:t>
            </w:r>
          </w:p>
        </w:tc>
        <w:tc>
          <w:tcPr>
            <w:tcW w:w="1407" w:type="dxa"/>
          </w:tcPr>
          <w:p w:rsidR="00F368C1" w:rsidRPr="00FB4F9B" w:rsidRDefault="00F368C1" w:rsidP="00F3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7</w:t>
            </w:r>
          </w:p>
        </w:tc>
      </w:tr>
      <w:tr w:rsidR="00F368C1" w:rsidRPr="00FB4F9B" w:rsidTr="000A1BE3">
        <w:tc>
          <w:tcPr>
            <w:tcW w:w="565" w:type="dxa"/>
            <w:shd w:val="clear" w:color="auto" w:fill="C2D69B" w:themeFill="accent3" w:themeFillTint="99"/>
          </w:tcPr>
          <w:p w:rsidR="00F368C1" w:rsidRPr="00FB4F9B" w:rsidRDefault="000A1BE3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7124" w:type="dxa"/>
          </w:tcPr>
          <w:p w:rsidR="00F368C1" w:rsidRPr="000A1BE3" w:rsidRDefault="00F368C1" w:rsidP="00F368C1">
            <w:pPr>
              <w:pStyle w:val="Default"/>
              <w:rPr>
                <w:sz w:val="22"/>
                <w:szCs w:val="20"/>
              </w:rPr>
            </w:pPr>
            <w:r w:rsidRPr="000A1BE3">
              <w:rPr>
                <w:sz w:val="22"/>
                <w:szCs w:val="20"/>
              </w:rPr>
              <w:t>Aktivity v prírode a sezónne pohybové činnosti</w:t>
            </w:r>
          </w:p>
        </w:tc>
        <w:tc>
          <w:tcPr>
            <w:tcW w:w="1407" w:type="dxa"/>
          </w:tcPr>
          <w:p w:rsidR="00F368C1" w:rsidRPr="00FB4F9B" w:rsidRDefault="00F368C1" w:rsidP="00F36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9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  <w:b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t>Tematický celok</w:t>
      </w:r>
      <w:r w:rsidRPr="000A1BE3">
        <w:rPr>
          <w:rFonts w:ascii="Times New Roman" w:hAnsi="Times New Roman"/>
          <w:b/>
          <w:color w:val="984806" w:themeColor="accent6" w:themeShade="80"/>
        </w:rPr>
        <w:t xml:space="preserve"> :</w:t>
      </w:r>
      <w:r w:rsidR="00A77629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FB4F9B">
        <w:rPr>
          <w:rFonts w:ascii="Times New Roman" w:hAnsi="Times New Roman"/>
          <w:b/>
          <w:sz w:val="24"/>
          <w:szCs w:val="24"/>
        </w:rPr>
        <w:t>Zdravie a zdravý životný štýl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1553"/>
        <w:gridCol w:w="1660"/>
        <w:gridCol w:w="1823"/>
        <w:gridCol w:w="1499"/>
        <w:gridCol w:w="1805"/>
      </w:tblGrid>
      <w:tr w:rsidR="00F368C1" w:rsidRPr="00FB4F9B" w:rsidTr="007B58D4">
        <w:tc>
          <w:tcPr>
            <w:tcW w:w="140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553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660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823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 postupy</w:t>
            </w:r>
          </w:p>
        </w:tc>
        <w:tc>
          <w:tcPr>
            <w:tcW w:w="149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805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368C1" w:rsidRPr="00FB4F9B" w:rsidTr="007B58D4">
        <w:tc>
          <w:tcPr>
            <w:tcW w:w="140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B4F9B">
              <w:rPr>
                <w:rFonts w:ascii="Times New Roman" w:hAnsi="Times New Roman"/>
                <w:b/>
                <w:bCs/>
              </w:rPr>
              <w:t>Zdravie a zdravý životný štýl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3" w:type="dxa"/>
            <w:shd w:val="clear" w:color="auto" w:fill="FFFFFF" w:themeFill="background1"/>
          </w:tcPr>
          <w:p w:rsidR="00F368C1" w:rsidRPr="000A1BE3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Zdravie a životospráva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0A1BE3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Pohyb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0A1BE3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Otužovanie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0A1BE3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Cvičenie a zásady cvičenia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0A1BE3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lastRenderedPageBreak/>
              <w:t>Prvá pomoc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0A1BE3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Držanie tela v jednotlivých polohách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0A1BE3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Pohybová aktivita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F368C1" w:rsidRPr="000A1BE3" w:rsidRDefault="00F368C1" w:rsidP="00F368C1">
            <w:pPr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lastRenderedPageBreak/>
              <w:t>- zásady zdravého životného štýlu (pravidelný pohyb</w:t>
            </w:r>
            <w:r w:rsidR="00F83222">
              <w:rPr>
                <w:rFonts w:ascii="Times New Roman" w:hAnsi="Times New Roman"/>
              </w:rPr>
              <w:t xml:space="preserve"> v dennom režime, pitný režim, </w:t>
            </w:r>
            <w:r w:rsidRPr="000A1BE3">
              <w:rPr>
                <w:rFonts w:ascii="Times New Roman" w:hAnsi="Times New Roman"/>
              </w:rPr>
              <w:t>zdravé a nezdravé potraviny, stravovanie pri zvýšenej telesnej záťaži, prác</w:t>
            </w:r>
            <w:r w:rsidR="00F83222">
              <w:rPr>
                <w:rFonts w:ascii="Times New Roman" w:hAnsi="Times New Roman"/>
              </w:rPr>
              <w:t xml:space="preserve">a a odpočinok v dennom režime) </w:t>
            </w:r>
            <w:r w:rsidRPr="000A1BE3">
              <w:rPr>
                <w:rFonts w:ascii="Times New Roman" w:hAnsi="Times New Roman"/>
              </w:rPr>
              <w:t xml:space="preserve">význam príjmu a výdaja </w:t>
            </w:r>
            <w:r w:rsidRPr="000A1BE3">
              <w:rPr>
                <w:rFonts w:ascii="Times New Roman" w:hAnsi="Times New Roman"/>
              </w:rPr>
              <w:lastRenderedPageBreak/>
              <w:t xml:space="preserve">energie, zachovanie rovnováhy pre udržanie hmotnosti </w:t>
            </w:r>
          </w:p>
          <w:p w:rsidR="00F368C1" w:rsidRPr="000A1BE3" w:rsidRDefault="00F83222" w:rsidP="00F36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0A1BE3">
              <w:rPr>
                <w:rFonts w:ascii="Times New Roman" w:hAnsi="Times New Roman"/>
              </w:rPr>
              <w:t xml:space="preserve">negatívne vplyvy fajčenia, alkoholu, nedovolených látok a iných závislostí na zdravie človeka </w:t>
            </w:r>
          </w:p>
          <w:p w:rsidR="00F368C1" w:rsidRPr="000A1BE3" w:rsidRDefault="00F368C1" w:rsidP="00F368C1">
            <w:pPr>
              <w:rPr>
                <w:rFonts w:ascii="Times New Roman" w:hAnsi="Times New Roman"/>
              </w:rPr>
            </w:pPr>
          </w:p>
          <w:p w:rsidR="00F368C1" w:rsidRPr="000A1BE3" w:rsidRDefault="00F83222" w:rsidP="00F36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0A1BE3">
              <w:rPr>
                <w:rFonts w:ascii="Times New Roman" w:hAnsi="Times New Roman"/>
              </w:rPr>
              <w:t>význam pohybu pre zdravie človeka, adaptácia organizmu na zaťaženie, dôležité fyziologické zmeny vplyvom telesného zaťaženia,</w:t>
            </w:r>
          </w:p>
          <w:p w:rsidR="00F83222" w:rsidRDefault="00F83222" w:rsidP="00F368C1">
            <w:pPr>
              <w:rPr>
                <w:rFonts w:ascii="Times New Roman" w:hAnsi="Times New Roman"/>
              </w:rPr>
            </w:pPr>
          </w:p>
          <w:p w:rsidR="00F368C1" w:rsidRPr="000A1BE3" w:rsidRDefault="00F83222" w:rsidP="00F368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0A1BE3">
              <w:rPr>
                <w:rFonts w:ascii="Times New Roman" w:hAnsi="Times New Roman"/>
              </w:rPr>
              <w:t>spôsob</w:t>
            </w:r>
            <w:r>
              <w:rPr>
                <w:rFonts w:ascii="Times New Roman" w:hAnsi="Times New Roman"/>
              </w:rPr>
              <w:t xml:space="preserve">y otužovania </w:t>
            </w:r>
            <w:r w:rsidR="00F368C1" w:rsidRPr="000A1BE3">
              <w:rPr>
                <w:rFonts w:ascii="Times New Roman" w:hAnsi="Times New Roman"/>
              </w:rPr>
              <w:t>vzduchom, vodou, slnkom ,</w:t>
            </w:r>
          </w:p>
          <w:p w:rsidR="00F368C1" w:rsidRPr="000A1BE3" w:rsidRDefault="00F368C1" w:rsidP="00F368C1">
            <w:pPr>
              <w:rPr>
                <w:rFonts w:ascii="Times New Roman" w:hAnsi="Times New Roman"/>
              </w:rPr>
            </w:pPr>
          </w:p>
          <w:p w:rsidR="00F368C1" w:rsidRPr="000A1BE3" w:rsidRDefault="00F83222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0A1BE3">
              <w:rPr>
                <w:sz w:val="22"/>
                <w:szCs w:val="22"/>
              </w:rPr>
              <w:t>hygienické zásady pred, pri a po cvičení hygiena úborov, význam dodržiavania základných hygienických zásad,</w:t>
            </w:r>
          </w:p>
          <w:p w:rsidR="00F368C1" w:rsidRPr="000A1BE3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F368C1" w:rsidRPr="000A1BE3" w:rsidRDefault="00F83222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0A1BE3">
              <w:rPr>
                <w:sz w:val="22"/>
                <w:szCs w:val="22"/>
              </w:rPr>
              <w:t xml:space="preserve">organizácia cvičenia, </w:t>
            </w:r>
            <w:proofErr w:type="spellStart"/>
            <w:r w:rsidR="00F368C1" w:rsidRPr="000A1BE3">
              <w:rPr>
                <w:sz w:val="22"/>
                <w:szCs w:val="22"/>
              </w:rPr>
              <w:lastRenderedPageBreak/>
              <w:t>dopomoc</w:t>
            </w:r>
            <w:proofErr w:type="spellEnd"/>
            <w:r w:rsidR="00F368C1" w:rsidRPr="000A1BE3">
              <w:rPr>
                <w:sz w:val="22"/>
                <w:szCs w:val="22"/>
              </w:rPr>
              <w:t xml:space="preserve"> a záchrana pri cvičení, </w:t>
            </w:r>
          </w:p>
          <w:p w:rsidR="00F368C1" w:rsidRPr="000A1BE3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0A1BE3">
              <w:rPr>
                <w:sz w:val="22"/>
                <w:szCs w:val="22"/>
              </w:rPr>
              <w:t>prvá pomoc pri drobných poraneniach, praktické poskytnutie prvej pomoci,</w:t>
            </w:r>
          </w:p>
          <w:p w:rsidR="00F368C1" w:rsidRPr="000A1BE3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F368C1" w:rsidRPr="000A1BE3" w:rsidRDefault="00F83222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0A1BE3">
              <w:rPr>
                <w:sz w:val="22"/>
                <w:szCs w:val="22"/>
              </w:rPr>
              <w:t>zásady správneho držania tela, správne držanie tela v stoji, v sede, v ľahu, chybné držanie tela, odchýlky v držaní tela, cvičenia pre správne držanie tela,</w:t>
            </w:r>
          </w:p>
          <w:p w:rsidR="00F368C1" w:rsidRPr="000A1BE3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</w:p>
          <w:p w:rsidR="00F368C1" w:rsidRPr="000A1BE3" w:rsidRDefault="00F83222" w:rsidP="00F368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0A1BE3">
              <w:rPr>
                <w:rFonts w:ascii="Times New Roman" w:hAnsi="Times New Roman"/>
              </w:rPr>
              <w:t>pohybový režim, aktívny odpočinok, základné poznatky o formách pohybovej aktivity v režime dňa (ranné cvičenie, spontánna pohybová aktivita, racionálne využívanie voľného času a pod.)</w:t>
            </w:r>
          </w:p>
        </w:tc>
        <w:tc>
          <w:tcPr>
            <w:tcW w:w="1823" w:type="dxa"/>
          </w:tcPr>
          <w:p w:rsidR="00F368C1" w:rsidRPr="000A1BE3" w:rsidRDefault="00F368C1" w:rsidP="00F368C1">
            <w:pPr>
              <w:pStyle w:val="Default"/>
              <w:rPr>
                <w:sz w:val="22"/>
                <w:szCs w:val="22"/>
              </w:rPr>
            </w:pPr>
            <w:r w:rsidRPr="000A1BE3">
              <w:rPr>
                <w:sz w:val="22"/>
                <w:szCs w:val="22"/>
              </w:rPr>
              <w:lastRenderedPageBreak/>
              <w:t xml:space="preserve">vysvetľovanie, rozprávanie </w:t>
            </w:r>
          </w:p>
          <w:p w:rsidR="00F368C1" w:rsidRPr="000A1BE3" w:rsidRDefault="00F368C1" w:rsidP="00F368C1">
            <w:pPr>
              <w:pStyle w:val="Default"/>
              <w:rPr>
                <w:sz w:val="22"/>
                <w:szCs w:val="22"/>
              </w:rPr>
            </w:pPr>
            <w:r w:rsidRPr="000A1BE3">
              <w:rPr>
                <w:sz w:val="22"/>
                <w:szCs w:val="22"/>
              </w:rPr>
              <w:t xml:space="preserve">- práca s doplnkovou literatúrou </w:t>
            </w:r>
          </w:p>
          <w:p w:rsidR="00F368C1" w:rsidRPr="000A1BE3" w:rsidRDefault="00F368C1" w:rsidP="00F368C1">
            <w:pPr>
              <w:pStyle w:val="Default"/>
              <w:rPr>
                <w:sz w:val="22"/>
                <w:szCs w:val="22"/>
              </w:rPr>
            </w:pPr>
            <w:r w:rsidRPr="000A1BE3">
              <w:rPr>
                <w:sz w:val="22"/>
                <w:szCs w:val="22"/>
              </w:rPr>
              <w:t>-názorná metóda</w:t>
            </w:r>
          </w:p>
          <w:p w:rsidR="00F368C1" w:rsidRPr="000A1BE3" w:rsidRDefault="00F368C1" w:rsidP="00F368C1">
            <w:pPr>
              <w:pStyle w:val="Default"/>
              <w:rPr>
                <w:sz w:val="22"/>
                <w:szCs w:val="22"/>
              </w:rPr>
            </w:pPr>
            <w:r w:rsidRPr="000A1BE3">
              <w:rPr>
                <w:sz w:val="22"/>
                <w:szCs w:val="22"/>
              </w:rPr>
              <w:t>-metóda pozorovania a napodobňovania (fixačné metódy)</w:t>
            </w:r>
          </w:p>
          <w:p w:rsidR="00F368C1" w:rsidRPr="000A1BE3" w:rsidRDefault="00F368C1" w:rsidP="00F368C1">
            <w:pPr>
              <w:pStyle w:val="Default"/>
              <w:rPr>
                <w:sz w:val="22"/>
                <w:szCs w:val="22"/>
              </w:rPr>
            </w:pPr>
            <w:r w:rsidRPr="000A1BE3">
              <w:rPr>
                <w:sz w:val="22"/>
                <w:szCs w:val="22"/>
              </w:rPr>
              <w:t>-telovýchovné chvíľky</w:t>
            </w:r>
          </w:p>
          <w:p w:rsidR="00F368C1" w:rsidRPr="000A1BE3" w:rsidRDefault="00F368C1" w:rsidP="00F368C1">
            <w:pPr>
              <w:pStyle w:val="Default"/>
              <w:rPr>
                <w:sz w:val="22"/>
                <w:szCs w:val="22"/>
              </w:rPr>
            </w:pPr>
            <w:r w:rsidRPr="000A1BE3">
              <w:rPr>
                <w:sz w:val="22"/>
                <w:szCs w:val="22"/>
              </w:rPr>
              <w:t>- relaxácia</w:t>
            </w:r>
          </w:p>
          <w:p w:rsidR="00F368C1" w:rsidRPr="000A1BE3" w:rsidRDefault="00F368C1" w:rsidP="00F368C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A1BE3">
              <w:rPr>
                <w:sz w:val="22"/>
                <w:szCs w:val="22"/>
              </w:rPr>
              <w:t>-hry, súťaže</w:t>
            </w:r>
          </w:p>
          <w:p w:rsidR="00F368C1" w:rsidRPr="000A1BE3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9" w:type="dxa"/>
          </w:tcPr>
          <w:p w:rsidR="00F368C1" w:rsidRPr="000A1BE3" w:rsidRDefault="00F368C1" w:rsidP="00F368C1">
            <w:pPr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Hromadná</w:t>
            </w:r>
          </w:p>
          <w:p w:rsidR="00F368C1" w:rsidRPr="000A1BE3" w:rsidRDefault="00F368C1" w:rsidP="00F368C1">
            <w:pPr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Vyučovacia hodina</w:t>
            </w:r>
          </w:p>
          <w:p w:rsidR="00F368C1" w:rsidRPr="000A1BE3" w:rsidRDefault="00F368C1" w:rsidP="00F368C1">
            <w:pPr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Vyučovanie hrou a dramatizácia aj pohybovej činnosti</w:t>
            </w:r>
          </w:p>
          <w:p w:rsidR="00F368C1" w:rsidRPr="000A1BE3" w:rsidRDefault="00F368C1" w:rsidP="00F368C1">
            <w:pPr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Skupinové vyučovanie</w:t>
            </w:r>
          </w:p>
          <w:p w:rsidR="00F368C1" w:rsidRPr="000A1BE3" w:rsidRDefault="00F368C1" w:rsidP="00F368C1">
            <w:pPr>
              <w:rPr>
                <w:rFonts w:ascii="Times New Roman" w:hAnsi="Times New Roman"/>
              </w:rPr>
            </w:pPr>
          </w:p>
        </w:tc>
        <w:tc>
          <w:tcPr>
            <w:tcW w:w="1805" w:type="dxa"/>
          </w:tcPr>
          <w:p w:rsidR="007B58D4" w:rsidRPr="007B58D4" w:rsidRDefault="007B58D4" w:rsidP="00F368C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B58D4">
              <w:rPr>
                <w:rFonts w:ascii="Times New Roman" w:hAnsi="Times New Roman"/>
                <w:b/>
                <w:color w:val="000000"/>
              </w:rPr>
              <w:t xml:space="preserve">Žiak na konci 1.stupňa ZŠ vie/ovláda: </w:t>
            </w:r>
          </w:p>
          <w:p w:rsidR="00F368C1" w:rsidRPr="007B58D4" w:rsidRDefault="00F368C1" w:rsidP="00F368C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</w:p>
          <w:p w:rsidR="00F368C1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 w:rsidRPr="007B58D4">
              <w:rPr>
                <w:rFonts w:ascii="Times New Roman" w:hAnsi="Times New Roman"/>
                <w:b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>identifikovať</w:t>
            </w:r>
            <w:r w:rsidR="00F368C1" w:rsidRPr="007B58D4">
              <w:rPr>
                <w:rFonts w:ascii="Times New Roman" w:hAnsi="Times New Roman"/>
              </w:rPr>
              <w:t xml:space="preserve"> znaky zdravého životného štýlu,</w:t>
            </w:r>
          </w:p>
          <w:p w:rsidR="007B58D4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 w:rsidRPr="007B58D4">
              <w:rPr>
                <w:rFonts w:ascii="Times New Roman" w:hAnsi="Times New Roman"/>
                <w:b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>rozlišovať</w:t>
            </w:r>
            <w:r w:rsidR="00F368C1" w:rsidRPr="007B58D4">
              <w:rPr>
                <w:rFonts w:ascii="Times New Roman" w:hAnsi="Times New Roman"/>
              </w:rPr>
              <w:t xml:space="preserve"> zdravú a nezdravú výživu, </w:t>
            </w:r>
          </w:p>
          <w:p w:rsidR="00F368C1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 xml:space="preserve">rozpoznať </w:t>
            </w:r>
            <w:r w:rsidR="00F368C1" w:rsidRPr="007B58D4">
              <w:rPr>
                <w:rFonts w:ascii="Times New Roman" w:hAnsi="Times New Roman"/>
              </w:rPr>
              <w:t xml:space="preserve">nebezpečenstvo návykových látok a ich negatívny vplyv na zdravie človeka, </w:t>
            </w:r>
          </w:p>
          <w:p w:rsidR="007B58D4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>vysvetliť význam</w:t>
            </w:r>
            <w:r w:rsidR="00F368C1" w:rsidRPr="007B58D4">
              <w:rPr>
                <w:rFonts w:ascii="Times New Roman" w:hAnsi="Times New Roman"/>
              </w:rPr>
              <w:t xml:space="preserve"> </w:t>
            </w:r>
            <w:r w:rsidR="00F368C1" w:rsidRPr="007B58D4">
              <w:rPr>
                <w:rFonts w:ascii="Times New Roman" w:hAnsi="Times New Roman"/>
              </w:rPr>
              <w:lastRenderedPageBreak/>
              <w:t xml:space="preserve">pohybovej aktivity pre zdravie človeka, </w:t>
            </w:r>
          </w:p>
          <w:p w:rsidR="00F368C1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 xml:space="preserve">rozpoznať </w:t>
            </w:r>
            <w:r w:rsidR="00F368C1" w:rsidRPr="007B58D4">
              <w:rPr>
                <w:rFonts w:ascii="Times New Roman" w:hAnsi="Times New Roman"/>
              </w:rPr>
              <w:t>základné spôsoby a význam otužovania organizmu,</w:t>
            </w:r>
          </w:p>
          <w:p w:rsidR="007B58D4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 xml:space="preserve">dodržiavať </w:t>
            </w:r>
            <w:r w:rsidR="00F368C1" w:rsidRPr="007B58D4">
              <w:rPr>
                <w:rFonts w:ascii="Times New Roman" w:hAnsi="Times New Roman"/>
              </w:rPr>
              <w:t xml:space="preserve">hygienické požiadavky pri vykonávaní pohybovej zásady zdravého životného štýlu (pravidelný pohyb v dennom režime, pitný režim, zdravé a nezdravé potraviny, stravovanie pri zvýšenej telesnej záťaži, práca a odpočinok v dennom režime) </w:t>
            </w:r>
          </w:p>
          <w:p w:rsidR="007B58D4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>význam</w:t>
            </w:r>
            <w:r w:rsidR="00F368C1" w:rsidRPr="007B58D4">
              <w:rPr>
                <w:rFonts w:ascii="Times New Roman" w:hAnsi="Times New Roman"/>
              </w:rPr>
              <w:t xml:space="preserve"> príjmu a výdaja energie, zachovanie r</w:t>
            </w:r>
            <w:r>
              <w:rPr>
                <w:rFonts w:ascii="Times New Roman" w:hAnsi="Times New Roman"/>
              </w:rPr>
              <w:t>ovnováhy pre udržanie hmotnosti,</w:t>
            </w:r>
          </w:p>
          <w:p w:rsidR="007B58D4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</w:rPr>
              <w:t>negatívne vplyvy fajčenia, alkoholu, nedovolených látok a iných závislostí na zdravie človeka</w:t>
            </w:r>
          </w:p>
          <w:p w:rsidR="007B58D4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</w:rPr>
              <w:t xml:space="preserve">význam pohybu pre zdravie človeka, </w:t>
            </w:r>
          </w:p>
          <w:p w:rsidR="00F368C1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</w:rPr>
              <w:t>adaptácia organizmu na zaťaženie,</w:t>
            </w:r>
          </w:p>
          <w:p w:rsidR="00F368C1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</w:rPr>
              <w:t xml:space="preserve">dôležité fyziologické zmeny vplyvom telesného zaťaženia </w:t>
            </w:r>
            <w:r w:rsidR="00F368C1" w:rsidRPr="007B58D4">
              <w:rPr>
                <w:rFonts w:ascii="Times New Roman" w:hAnsi="Times New Roman"/>
              </w:rPr>
              <w:lastRenderedPageBreak/>
              <w:t xml:space="preserve">spôsoby otužovania – vzduchom, vodou, slnkom </w:t>
            </w:r>
          </w:p>
          <w:p w:rsid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>aplikovať</w:t>
            </w:r>
            <w:r w:rsidR="00F368C1" w:rsidRPr="007B58D4">
              <w:rPr>
                <w:rFonts w:ascii="Times New Roman" w:hAnsi="Times New Roman"/>
              </w:rPr>
              <w:t xml:space="preserve"> zásady bezpečnosti pri cvičení, </w:t>
            </w:r>
          </w:p>
          <w:p w:rsidR="007B58D4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7B58D4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 w:rsidRPr="007B58D4">
              <w:rPr>
                <w:rFonts w:ascii="Times New Roman" w:hAnsi="Times New Roman"/>
                <w:b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>opísať</w:t>
            </w:r>
            <w:r w:rsidR="00F368C1" w:rsidRPr="007B58D4">
              <w:rPr>
                <w:rFonts w:ascii="Times New Roman" w:hAnsi="Times New Roman"/>
              </w:rPr>
              <w:t xml:space="preserve"> zásady poskytovania prvej pomoci v rôznom prostredí,</w:t>
            </w:r>
          </w:p>
          <w:p w:rsidR="00F368C1" w:rsidRDefault="007B58D4" w:rsidP="007B58D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>popísať</w:t>
            </w:r>
            <w:r w:rsidR="00F368C1" w:rsidRPr="007B58D4">
              <w:rPr>
                <w:rFonts w:ascii="Times New Roman" w:hAnsi="Times New Roman"/>
              </w:rPr>
              <w:t xml:space="preserve"> znaky správneho držania tela v rôznych polohách,</w:t>
            </w:r>
          </w:p>
          <w:p w:rsidR="007B58D4" w:rsidRPr="007B58D4" w:rsidRDefault="007B58D4" w:rsidP="007B58D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7B58D4" w:rsidRDefault="007B58D4" w:rsidP="007B58D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  <w:r w:rsidR="00F368C1" w:rsidRPr="007B58D4">
              <w:rPr>
                <w:rFonts w:ascii="Times New Roman" w:hAnsi="Times New Roman"/>
                <w:b/>
              </w:rPr>
              <w:t xml:space="preserve">aplikovať </w:t>
            </w:r>
            <w:r w:rsidR="00F368C1" w:rsidRPr="007B58D4">
              <w:rPr>
                <w:rFonts w:ascii="Times New Roman" w:hAnsi="Times New Roman"/>
              </w:rPr>
              <w:t>osvojené pohybové zručnosti v režime dňa,</w:t>
            </w:r>
          </w:p>
        </w:tc>
      </w:tr>
    </w:tbl>
    <w:p w:rsidR="00F368C1" w:rsidRDefault="00A77629" w:rsidP="00F368C1">
      <w:pPr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lastRenderedPageBreak/>
        <w:t xml:space="preserve">  </w:t>
      </w:r>
    </w:p>
    <w:p w:rsidR="00A77629" w:rsidRDefault="00A77629" w:rsidP="00F368C1">
      <w:pPr>
        <w:rPr>
          <w:rFonts w:ascii="Times New Roman" w:hAnsi="Times New Roman"/>
          <w:b/>
          <w:color w:val="FF0000"/>
        </w:rPr>
      </w:pPr>
    </w:p>
    <w:p w:rsidR="00A77629" w:rsidRDefault="00A77629" w:rsidP="00F368C1">
      <w:pPr>
        <w:rPr>
          <w:rFonts w:ascii="Times New Roman" w:hAnsi="Times New Roman"/>
          <w:b/>
          <w:color w:val="FF0000"/>
        </w:rPr>
      </w:pPr>
    </w:p>
    <w:p w:rsidR="00A77629" w:rsidRPr="00FB4F9B" w:rsidRDefault="00A77629" w:rsidP="00F368C1">
      <w:pPr>
        <w:rPr>
          <w:rFonts w:ascii="Times New Roman" w:hAnsi="Times New Roman"/>
          <w:b/>
          <w:color w:val="FF0000"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lastRenderedPageBreak/>
        <w:t>Tematický celok :</w:t>
      </w:r>
      <w:r w:rsidR="00A77629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FB4F9B">
        <w:rPr>
          <w:rFonts w:ascii="Times New Roman" w:hAnsi="Times New Roman"/>
          <w:b/>
        </w:rPr>
        <w:t>Telesná zdatnosť a pohybová výkonnosť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1298"/>
        <w:gridCol w:w="1839"/>
        <w:gridCol w:w="1823"/>
        <w:gridCol w:w="1528"/>
        <w:gridCol w:w="1796"/>
      </w:tblGrid>
      <w:tr w:rsidR="00F368C1" w:rsidRPr="00FB4F9B" w:rsidTr="000A1BE3">
        <w:tc>
          <w:tcPr>
            <w:tcW w:w="1573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945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1985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656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 postupy</w:t>
            </w:r>
          </w:p>
        </w:tc>
        <w:tc>
          <w:tcPr>
            <w:tcW w:w="1604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368C1" w:rsidRPr="00FB4F9B" w:rsidTr="000A1BE3">
        <w:tc>
          <w:tcPr>
            <w:tcW w:w="1573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 xml:space="preserve">Telesná zdatnosť a pohybová výkonnosť </w:t>
            </w:r>
          </w:p>
        </w:tc>
        <w:tc>
          <w:tcPr>
            <w:tcW w:w="945" w:type="dxa"/>
            <w:shd w:val="clear" w:color="auto" w:fill="FFFFFF" w:themeFill="background1"/>
          </w:tcPr>
          <w:p w:rsidR="00F368C1" w:rsidRPr="000A1BE3" w:rsidRDefault="00F368C1" w:rsidP="00F368C1">
            <w:pPr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Pohybová výkonnosť a telesná zdatnosť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</w:p>
          <w:p w:rsidR="00F368C1" w:rsidRPr="000A1BE3" w:rsidRDefault="00F368C1" w:rsidP="00F368C1">
            <w:pPr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Testy telesnej zdatnosti a pohybovej výkonnosti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  <w:b/>
              </w:rPr>
            </w:pPr>
          </w:p>
          <w:p w:rsidR="00F368C1" w:rsidRPr="000A1BE3" w:rsidRDefault="00F368C1" w:rsidP="00F368C1">
            <w:pPr>
              <w:rPr>
                <w:rFonts w:ascii="Times New Roman" w:hAnsi="Times New Roman"/>
              </w:rPr>
            </w:pPr>
            <w:r w:rsidRPr="000A1BE3">
              <w:rPr>
                <w:rFonts w:ascii="Times New Roman" w:hAnsi="Times New Roman"/>
              </w:rPr>
              <w:t>Pulzová frekvencia a jej meranie</w:t>
            </w:r>
          </w:p>
        </w:tc>
        <w:tc>
          <w:tcPr>
            <w:tcW w:w="1985" w:type="dxa"/>
            <w:shd w:val="clear" w:color="auto" w:fill="FFFFFF" w:themeFill="background1"/>
          </w:tcPr>
          <w:p w:rsidR="00F368C1" w:rsidRPr="000A1BE3" w:rsidRDefault="004777E5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0A1BE3">
              <w:rPr>
                <w:sz w:val="22"/>
                <w:szCs w:val="20"/>
              </w:rPr>
              <w:t xml:space="preserve">poznatky o rozvoji a diagnostikovaní pohybovej výkonnosti, zdravotne orientovaná zdatnosť </w:t>
            </w:r>
          </w:p>
          <w:p w:rsidR="00F368C1" w:rsidRPr="000A1BE3" w:rsidRDefault="00F368C1" w:rsidP="00F368C1">
            <w:pPr>
              <w:rPr>
                <w:rFonts w:ascii="Times New Roman" w:hAnsi="Times New Roman"/>
                <w:szCs w:val="20"/>
              </w:rPr>
            </w:pPr>
            <w:r w:rsidRPr="000A1BE3">
              <w:rPr>
                <w:rFonts w:ascii="Times New Roman" w:hAnsi="Times New Roman"/>
                <w:szCs w:val="20"/>
              </w:rPr>
              <w:t xml:space="preserve">odporúčané testy pre posudzovanie individuálnych výkonov: </w:t>
            </w:r>
          </w:p>
          <w:p w:rsidR="00F368C1" w:rsidRPr="000A1BE3" w:rsidRDefault="004777E5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0A1BE3">
              <w:rPr>
                <w:sz w:val="22"/>
                <w:szCs w:val="20"/>
              </w:rPr>
              <w:t xml:space="preserve">skok do diaľky z miesta, člnkový beh 10x5 m, výdrž v zhybe, ľah–sed za 30 sek, vytrvalostný člnkový beh </w:t>
            </w:r>
          </w:p>
          <w:p w:rsidR="004777E5" w:rsidRDefault="004777E5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4777E5" w:rsidRDefault="004777E5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4777E5" w:rsidRDefault="004777E5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4777E5" w:rsidRDefault="004777E5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F368C1" w:rsidRPr="000A1BE3" w:rsidRDefault="004777E5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0A1BE3">
              <w:rPr>
                <w:sz w:val="22"/>
                <w:szCs w:val="20"/>
              </w:rPr>
              <w:t xml:space="preserve">meranie pulzovej frekvencie na krčnej tepne pred zaťažením a po zaťažení, vysvetlenie rozdielov v pulzovej frekvencii, príčiny zmien </w:t>
            </w:r>
          </w:p>
          <w:p w:rsidR="00F368C1" w:rsidRPr="000A1BE3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0A1BE3">
              <w:rPr>
                <w:sz w:val="22"/>
                <w:szCs w:val="20"/>
              </w:rPr>
              <w:t xml:space="preserve">poznatky o vonkajších prejavoch únavy pri zaťažení (potenie, dýchanie, farba pokožky, koordinácia </w:t>
            </w:r>
            <w:r w:rsidRPr="000A1BE3">
              <w:rPr>
                <w:sz w:val="22"/>
                <w:szCs w:val="20"/>
              </w:rPr>
              <w:lastRenderedPageBreak/>
              <w:t xml:space="preserve">pohybov) </w:t>
            </w:r>
          </w:p>
          <w:p w:rsidR="004777E5" w:rsidRDefault="004777E5" w:rsidP="00F368C1">
            <w:pPr>
              <w:spacing w:after="0"/>
              <w:rPr>
                <w:rFonts w:ascii="Times New Roman" w:hAnsi="Times New Roman"/>
                <w:szCs w:val="20"/>
              </w:rPr>
            </w:pPr>
          </w:p>
          <w:p w:rsidR="00F368C1" w:rsidRPr="00FB4F9B" w:rsidRDefault="004777E5" w:rsidP="00F368C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-</w:t>
            </w:r>
            <w:r w:rsidR="00F368C1" w:rsidRPr="000A1BE3">
              <w:rPr>
                <w:rFonts w:ascii="Times New Roman" w:hAnsi="Times New Roman"/>
                <w:szCs w:val="20"/>
              </w:rPr>
              <w:t>pohybové prostriedky na rozvoj kondičných a koordinačných schopností</w:t>
            </w:r>
          </w:p>
        </w:tc>
        <w:tc>
          <w:tcPr>
            <w:tcW w:w="1656" w:type="dxa"/>
          </w:tcPr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lastRenderedPageBreak/>
              <w:t xml:space="preserve">vysvetľovanie, rozprávanie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práca s doplnkovou literatúrou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-názorná metóda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-metóda pozorovania a napodobňovania (fixačné metódy)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-telovýchovné chvíľky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 relaxácia</w:t>
            </w:r>
          </w:p>
          <w:p w:rsidR="00F368C1" w:rsidRPr="00FB4F9B" w:rsidRDefault="00F368C1" w:rsidP="00F368C1">
            <w:pPr>
              <w:pStyle w:val="Default"/>
              <w:rPr>
                <w:b/>
                <w:bCs/>
              </w:rPr>
            </w:pPr>
            <w:r w:rsidRPr="00FB4F9B">
              <w:rPr>
                <w:sz w:val="22"/>
                <w:szCs w:val="22"/>
              </w:rPr>
              <w:t>-hry, súťaže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-meranie pulzu</w:t>
            </w:r>
          </w:p>
        </w:tc>
        <w:tc>
          <w:tcPr>
            <w:tcW w:w="1604" w:type="dxa"/>
          </w:tcPr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Vyučovacia hodina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szCs w:val="28"/>
              </w:rPr>
              <w:t>Vyučovanie hrou a dramatizácia aj pohybovej činnosti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Skupinové vyučovanie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68C1" w:rsidRPr="007B58D4" w:rsidRDefault="007B58D4" w:rsidP="00F368C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B58D4">
              <w:rPr>
                <w:rFonts w:ascii="Times New Roman" w:hAnsi="Times New Roman"/>
                <w:b/>
                <w:color w:val="000000"/>
              </w:rPr>
              <w:t>Žiak na konci 1.stupňa ZŠ vie/ovláda:</w:t>
            </w:r>
          </w:p>
          <w:p w:rsidR="007B58D4" w:rsidRPr="00FB4F9B" w:rsidRDefault="007B58D4" w:rsidP="00F368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F368C1" w:rsidRDefault="007B58D4" w:rsidP="007B58D4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7B58D4">
              <w:rPr>
                <w:b/>
                <w:sz w:val="22"/>
                <w:szCs w:val="20"/>
              </w:rPr>
              <w:t xml:space="preserve">vysvetliť </w:t>
            </w:r>
            <w:r w:rsidR="00F368C1" w:rsidRPr="000A1BE3">
              <w:rPr>
                <w:sz w:val="22"/>
                <w:szCs w:val="20"/>
              </w:rPr>
              <w:t xml:space="preserve">význam diagnostiky pohybovej výkonnosti pre zdravie a osobný telesný, motorický a funkčný vývin, </w:t>
            </w:r>
          </w:p>
          <w:p w:rsidR="00F83222" w:rsidRPr="000A1BE3" w:rsidRDefault="00F83222" w:rsidP="007B58D4">
            <w:pPr>
              <w:pStyle w:val="Default"/>
              <w:rPr>
                <w:sz w:val="22"/>
                <w:szCs w:val="20"/>
              </w:rPr>
            </w:pPr>
          </w:p>
          <w:p w:rsidR="00F368C1" w:rsidRDefault="00F83222" w:rsidP="00F83222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0A1BE3">
              <w:rPr>
                <w:sz w:val="22"/>
                <w:szCs w:val="20"/>
              </w:rPr>
              <w:t xml:space="preserve">individuálne sa </w:t>
            </w:r>
            <w:r w:rsidR="00F368C1" w:rsidRPr="00F83222">
              <w:rPr>
                <w:b/>
                <w:sz w:val="22"/>
                <w:szCs w:val="20"/>
              </w:rPr>
              <w:t>zlepšiť</w:t>
            </w:r>
            <w:r w:rsidR="00F368C1" w:rsidRPr="000A1BE3">
              <w:rPr>
                <w:sz w:val="22"/>
                <w:szCs w:val="20"/>
              </w:rPr>
              <w:t xml:space="preserve"> v stanovených ukazovateľoch vybraných testov, </w:t>
            </w:r>
          </w:p>
          <w:p w:rsidR="00F83222" w:rsidRDefault="00F83222" w:rsidP="00F83222">
            <w:pPr>
              <w:pStyle w:val="Default"/>
              <w:rPr>
                <w:b/>
                <w:sz w:val="22"/>
                <w:szCs w:val="20"/>
              </w:rPr>
            </w:pPr>
          </w:p>
          <w:p w:rsidR="00F83222" w:rsidRDefault="00F83222" w:rsidP="00F83222">
            <w:pPr>
              <w:pStyle w:val="Default"/>
              <w:rPr>
                <w:b/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b/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b/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b/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b/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b/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b/>
                <w:sz w:val="22"/>
                <w:szCs w:val="20"/>
              </w:rPr>
            </w:pPr>
          </w:p>
          <w:p w:rsidR="00F83222" w:rsidRPr="00F83222" w:rsidRDefault="00F83222" w:rsidP="00F83222">
            <w:pPr>
              <w:pStyle w:val="Default"/>
              <w:rPr>
                <w:b/>
                <w:sz w:val="22"/>
                <w:szCs w:val="20"/>
              </w:rPr>
            </w:pPr>
          </w:p>
          <w:p w:rsidR="00F368C1" w:rsidRDefault="00F83222" w:rsidP="00F83222">
            <w:pPr>
              <w:pStyle w:val="Default"/>
              <w:rPr>
                <w:sz w:val="22"/>
                <w:szCs w:val="20"/>
              </w:rPr>
            </w:pPr>
            <w:r w:rsidRPr="00F83222">
              <w:rPr>
                <w:b/>
                <w:sz w:val="22"/>
                <w:szCs w:val="20"/>
              </w:rPr>
              <w:t>-</w:t>
            </w:r>
            <w:r w:rsidR="00F368C1" w:rsidRPr="00F83222">
              <w:rPr>
                <w:b/>
                <w:sz w:val="22"/>
                <w:szCs w:val="20"/>
              </w:rPr>
              <w:t xml:space="preserve">odmerať </w:t>
            </w:r>
            <w:r w:rsidR="00F368C1" w:rsidRPr="000A1BE3">
              <w:rPr>
                <w:sz w:val="22"/>
                <w:szCs w:val="20"/>
              </w:rPr>
              <w:t xml:space="preserve">pulzovú frekvenciu na krčnej tepne, </w:t>
            </w:r>
          </w:p>
          <w:p w:rsidR="00F83222" w:rsidRDefault="00F83222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4777E5" w:rsidRPr="000A1BE3" w:rsidRDefault="004777E5" w:rsidP="00F83222">
            <w:pPr>
              <w:pStyle w:val="Default"/>
              <w:rPr>
                <w:sz w:val="22"/>
                <w:szCs w:val="20"/>
              </w:rPr>
            </w:pPr>
          </w:p>
          <w:p w:rsidR="00F368C1" w:rsidRDefault="00F83222" w:rsidP="00F83222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F83222">
              <w:rPr>
                <w:b/>
                <w:sz w:val="22"/>
                <w:szCs w:val="20"/>
              </w:rPr>
              <w:t>rozpoznať</w:t>
            </w:r>
            <w:r w:rsidR="00F368C1" w:rsidRPr="000A1BE3">
              <w:rPr>
                <w:sz w:val="22"/>
                <w:szCs w:val="20"/>
              </w:rPr>
              <w:t xml:space="preserve"> základné prejavy únavy pri fyzickej záťaži,</w:t>
            </w:r>
          </w:p>
          <w:p w:rsidR="00F83222" w:rsidRPr="000A1BE3" w:rsidRDefault="00F83222" w:rsidP="00F83222">
            <w:pPr>
              <w:pStyle w:val="Default"/>
              <w:rPr>
                <w:sz w:val="22"/>
                <w:szCs w:val="20"/>
              </w:rPr>
            </w:pPr>
          </w:p>
          <w:p w:rsidR="00F368C1" w:rsidRPr="00FB4F9B" w:rsidRDefault="00F83222" w:rsidP="00F83222">
            <w:pPr>
              <w:pStyle w:val="Default"/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Pr="00F83222">
              <w:rPr>
                <w:b/>
                <w:sz w:val="22"/>
                <w:szCs w:val="20"/>
              </w:rPr>
              <w:t>v</w:t>
            </w:r>
            <w:r w:rsidR="00F368C1" w:rsidRPr="00F83222">
              <w:rPr>
                <w:b/>
                <w:sz w:val="22"/>
                <w:szCs w:val="20"/>
              </w:rPr>
              <w:t xml:space="preserve">yužívať </w:t>
            </w:r>
            <w:r w:rsidR="00F368C1" w:rsidRPr="000A1BE3">
              <w:rPr>
                <w:sz w:val="22"/>
                <w:szCs w:val="20"/>
              </w:rPr>
              <w:t>prostriedky na rozvoj pohybových schopností,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A77629">
        <w:rPr>
          <w:rFonts w:ascii="Times New Roman" w:hAnsi="Times New Roman"/>
          <w:b/>
          <w:color w:val="403152" w:themeColor="accent4" w:themeShade="80"/>
        </w:rPr>
        <w:t>Tematický celok :</w:t>
      </w:r>
      <w:r w:rsidR="00A77629">
        <w:rPr>
          <w:rFonts w:ascii="Times New Roman" w:hAnsi="Times New Roman"/>
          <w:b/>
          <w:color w:val="984806" w:themeColor="accent6" w:themeShade="80"/>
        </w:rPr>
        <w:t xml:space="preserve"> </w:t>
      </w:r>
      <w:r w:rsidRPr="00FB4F9B">
        <w:rPr>
          <w:rFonts w:ascii="Times New Roman" w:hAnsi="Times New Roman"/>
          <w:b/>
        </w:rPr>
        <w:t>Základné pohybové zručnosti</w:t>
      </w: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328"/>
        <w:gridCol w:w="2268"/>
        <w:gridCol w:w="1559"/>
        <w:gridCol w:w="1511"/>
        <w:gridCol w:w="1891"/>
      </w:tblGrid>
      <w:tr w:rsidR="00F368C1" w:rsidRPr="00FB4F9B" w:rsidTr="00D964DE">
        <w:tc>
          <w:tcPr>
            <w:tcW w:w="1474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328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511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891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368C1" w:rsidRPr="00FB4F9B" w:rsidTr="00D964DE">
        <w:tc>
          <w:tcPr>
            <w:tcW w:w="1474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b/>
                <w:bCs/>
              </w:rPr>
              <w:t>Základné pohybové zručnosti</w:t>
            </w:r>
          </w:p>
        </w:tc>
        <w:tc>
          <w:tcPr>
            <w:tcW w:w="1328" w:type="dxa"/>
            <w:shd w:val="clear" w:color="auto" w:fill="FFFFFF" w:themeFill="background1"/>
          </w:tcPr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D964DE">
              <w:rPr>
                <w:rFonts w:ascii="Times New Roman" w:hAnsi="Times New Roman"/>
              </w:rPr>
              <w:t>Povely</w:t>
            </w:r>
          </w:p>
          <w:p w:rsidR="00F368C1" w:rsidRPr="00D964DE" w:rsidRDefault="00D964DE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D964DE">
              <w:rPr>
                <w:rFonts w:ascii="Times New Roman" w:hAnsi="Times New Roman"/>
              </w:rPr>
              <w:t>v TSV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964DE">
              <w:rPr>
                <w:rFonts w:ascii="Times New Roman" w:hAnsi="Times New Roman"/>
                <w:szCs w:val="20"/>
              </w:rPr>
              <w:t>Rozcvička</w:t>
            </w: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964DE">
              <w:rPr>
                <w:rFonts w:ascii="Times New Roman" w:hAnsi="Times New Roman"/>
                <w:szCs w:val="20"/>
              </w:rPr>
              <w:t>Beh</w:t>
            </w: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D964DE">
              <w:rPr>
                <w:rFonts w:ascii="Times New Roman" w:hAnsi="Times New Roman"/>
                <w:szCs w:val="20"/>
              </w:rPr>
              <w:t>Hod loptičkou</w:t>
            </w: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  <w:p w:rsidR="00F368C1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D964DE">
              <w:rPr>
                <w:rFonts w:ascii="Times New Roman" w:hAnsi="Times New Roman"/>
                <w:szCs w:val="20"/>
              </w:rPr>
              <w:t>Skok do</w:t>
            </w:r>
            <w:r w:rsidRPr="00D964DE">
              <w:rPr>
                <w:rFonts w:ascii="Times New Roman" w:hAnsi="Times New Roman"/>
              </w:rPr>
              <w:t>diaľky</w:t>
            </w:r>
          </w:p>
          <w:p w:rsidR="00BC355F" w:rsidRDefault="00BC355F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355F" w:rsidRPr="00D964DE" w:rsidRDefault="00BC355F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D964DE">
              <w:rPr>
                <w:rFonts w:ascii="Times New Roman" w:hAnsi="Times New Roman"/>
              </w:rPr>
              <w:lastRenderedPageBreak/>
              <w:t>Prvky gymnastiky</w:t>
            </w: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D964DE">
              <w:rPr>
                <w:rFonts w:ascii="Times New Roman" w:hAnsi="Times New Roman"/>
              </w:rPr>
              <w:t>Kotúľ</w:t>
            </w: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D964DE">
              <w:rPr>
                <w:rFonts w:ascii="Times New Roman" w:hAnsi="Times New Roman"/>
              </w:rPr>
              <w:t>Stojka</w:t>
            </w: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D964DE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D964DE">
              <w:rPr>
                <w:rFonts w:ascii="Times New Roman" w:hAnsi="Times New Roman"/>
              </w:rPr>
              <w:t>Manipulačné hry a cvičenia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lastRenderedPageBreak/>
              <w:t xml:space="preserve">základné povely, postoje, obraty a pochodové útvary – pozor, pohov, vpravo vbok, vľavo vbok, čelom vzad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rad (dvojrad, 3–rad ap.), zástup (dvojstup, 3-stup ap.) kruh, polkruh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jednotlivec, dvojica, trojica, družstvo, skupina, kolektív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na značky, čiara, priestor, ihrisko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cvičenia a hry s prvkami poradovej prípravy ako prostriedky účelnej organizácie činností v priestore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úloha rozcvičenia pred vykonávaním pohybových činností ako prevencia pred zranením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rôzne spôsoby rozcvičení bez náčinia, s náčiním, s hudobným </w:t>
            </w:r>
            <w:proofErr w:type="spellStart"/>
            <w:r w:rsidRPr="00D964DE">
              <w:rPr>
                <w:sz w:val="22"/>
                <w:szCs w:val="22"/>
              </w:rPr>
              <w:t>doprovodom</w:t>
            </w:r>
            <w:proofErr w:type="spellEnd"/>
            <w:r w:rsidRPr="00D964DE">
              <w:rPr>
                <w:sz w:val="22"/>
                <w:szCs w:val="22"/>
              </w:rPr>
              <w:t xml:space="preserve"> a pod.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bežecká abeceda, beh </w:t>
            </w:r>
            <w:r w:rsidRPr="00D964DE">
              <w:rPr>
                <w:sz w:val="22"/>
                <w:szCs w:val="22"/>
              </w:rPr>
              <w:lastRenderedPageBreak/>
              <w:t xml:space="preserve">rýchly, beh vytrvalostný, beh akceleračný, beh z rôznych polôh, beh so zmenami smeru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hod loptičkou, hod plnou loptou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skok do diaľky, skok do diaľky znožmo z miesta,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pojmy – štart, cieľ, súťaž, pravidlá, dráha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cvičenia základnej gymnastiky, cvičenia spevňovacie, odrazové, rotačné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>cvičenia okolo rôznych osí tela cvičiaceho (</w:t>
            </w:r>
            <w:proofErr w:type="spellStart"/>
            <w:r w:rsidRPr="00D964DE">
              <w:rPr>
                <w:sz w:val="22"/>
                <w:szCs w:val="22"/>
              </w:rPr>
              <w:t>prevaly</w:t>
            </w:r>
            <w:proofErr w:type="spellEnd"/>
            <w:r w:rsidRPr="00D964DE">
              <w:rPr>
                <w:sz w:val="22"/>
                <w:szCs w:val="22"/>
              </w:rPr>
              <w:t xml:space="preserve">, obraty, kotúle)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stojka na lopatkách, stojka na hlave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cvičenie a manipulácia s náčiním a pomôckami – gymnastickým náčiním (lopta, stuha, obruč, krátka tyč, </w:t>
            </w:r>
            <w:proofErr w:type="spellStart"/>
            <w:r w:rsidRPr="00D964DE">
              <w:rPr>
                <w:sz w:val="22"/>
                <w:szCs w:val="22"/>
              </w:rPr>
              <w:t>overbal</w:t>
            </w:r>
            <w:proofErr w:type="spellEnd"/>
            <w:r w:rsidRPr="00D964DE">
              <w:rPr>
                <w:sz w:val="22"/>
                <w:szCs w:val="22"/>
              </w:rPr>
              <w:t xml:space="preserve">, </w:t>
            </w:r>
            <w:proofErr w:type="spellStart"/>
            <w:r w:rsidRPr="00D964DE">
              <w:rPr>
                <w:sz w:val="22"/>
                <w:szCs w:val="22"/>
              </w:rPr>
              <w:t>fitbal</w:t>
            </w:r>
            <w:proofErr w:type="spellEnd"/>
            <w:r w:rsidRPr="00D964DE">
              <w:rPr>
                <w:sz w:val="22"/>
                <w:szCs w:val="22"/>
              </w:rPr>
              <w:t xml:space="preserve">, švihadlo, lano, </w:t>
            </w:r>
            <w:proofErr w:type="spellStart"/>
            <w:r w:rsidRPr="00D964DE">
              <w:rPr>
                <w:sz w:val="22"/>
                <w:szCs w:val="22"/>
              </w:rPr>
              <w:t>expander</w:t>
            </w:r>
            <w:proofErr w:type="spellEnd"/>
            <w:r w:rsidRPr="00D964DE">
              <w:rPr>
                <w:sz w:val="22"/>
                <w:szCs w:val="22"/>
              </w:rPr>
              <w:t xml:space="preserve"> ap.)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cvičenie na náradí (lavičky, rebriny, debna, </w:t>
            </w:r>
            <w:proofErr w:type="spellStart"/>
            <w:r w:rsidRPr="00D964DE">
              <w:rPr>
                <w:sz w:val="22"/>
                <w:szCs w:val="22"/>
              </w:rPr>
              <w:t>preliezky</w:t>
            </w:r>
            <w:proofErr w:type="spellEnd"/>
            <w:r w:rsidRPr="00D964DE">
              <w:rPr>
                <w:sz w:val="22"/>
                <w:szCs w:val="22"/>
              </w:rPr>
              <w:t xml:space="preserve">, lezecké a prekážkové dráhy) </w:t>
            </w:r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preskoky a skoky na švihadle, skoky na pružnom mostíku a </w:t>
            </w:r>
            <w:proofErr w:type="spellStart"/>
            <w:r w:rsidRPr="00D964DE">
              <w:rPr>
                <w:sz w:val="22"/>
                <w:szCs w:val="22"/>
              </w:rPr>
              <w:t>trampolínke</w:t>
            </w:r>
            <w:proofErr w:type="spellEnd"/>
          </w:p>
          <w:p w:rsidR="00F368C1" w:rsidRPr="00D964DE" w:rsidRDefault="00F368C1" w:rsidP="00F368C1">
            <w:pPr>
              <w:pStyle w:val="Default"/>
              <w:spacing w:line="276" w:lineRule="auto"/>
              <w:rPr>
                <w:sz w:val="22"/>
                <w:szCs w:val="22"/>
              </w:rPr>
            </w:pPr>
            <w:proofErr w:type="spellStart"/>
            <w:r w:rsidRPr="00D964DE">
              <w:rPr>
                <w:sz w:val="22"/>
                <w:szCs w:val="22"/>
              </w:rPr>
              <w:t>úpolové</w:t>
            </w:r>
            <w:proofErr w:type="spellEnd"/>
            <w:r w:rsidRPr="00D964DE">
              <w:rPr>
                <w:sz w:val="22"/>
                <w:szCs w:val="22"/>
              </w:rPr>
              <w:t xml:space="preserve"> cvičenia a hry zamerané na: </w:t>
            </w:r>
          </w:p>
          <w:p w:rsidR="00F368C1" w:rsidRPr="00D964DE" w:rsidRDefault="00F368C1" w:rsidP="00026BD0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 xml:space="preserve">odpory </w:t>
            </w:r>
          </w:p>
          <w:p w:rsidR="00F368C1" w:rsidRPr="00D964DE" w:rsidRDefault="00F368C1" w:rsidP="00026BD0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sz w:val="22"/>
                <w:szCs w:val="22"/>
              </w:rPr>
            </w:pPr>
            <w:r w:rsidRPr="00D964DE">
              <w:rPr>
                <w:sz w:val="22"/>
                <w:szCs w:val="22"/>
              </w:rPr>
              <w:t>pretláčanie</w:t>
            </w:r>
          </w:p>
          <w:p w:rsidR="00F368C1" w:rsidRPr="00FB4F9B" w:rsidRDefault="00F368C1" w:rsidP="00026BD0">
            <w:pPr>
              <w:pStyle w:val="Default"/>
              <w:numPr>
                <w:ilvl w:val="0"/>
                <w:numId w:val="38"/>
              </w:numPr>
              <w:spacing w:line="276" w:lineRule="auto"/>
              <w:rPr>
                <w:sz w:val="20"/>
                <w:szCs w:val="20"/>
              </w:rPr>
            </w:pPr>
            <w:r w:rsidRPr="00D964DE">
              <w:rPr>
                <w:sz w:val="22"/>
                <w:szCs w:val="22"/>
              </w:rPr>
              <w:t>preťahovanie)</w:t>
            </w:r>
          </w:p>
        </w:tc>
        <w:tc>
          <w:tcPr>
            <w:tcW w:w="1559" w:type="dxa"/>
          </w:tcPr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lastRenderedPageBreak/>
              <w:t xml:space="preserve">vysvetľovanie, rozprávanie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práca s doplnkovou literatúrou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-názorná metóda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-metóda pozorovania a napodobňovania (fixačné metódy)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-telovýchovné chvíľky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-rozcvička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 relaxácia</w:t>
            </w:r>
          </w:p>
          <w:p w:rsidR="00F368C1" w:rsidRPr="00FB4F9B" w:rsidRDefault="00F368C1" w:rsidP="00F368C1">
            <w:pPr>
              <w:pStyle w:val="Default"/>
              <w:rPr>
                <w:b/>
                <w:bCs/>
              </w:rPr>
            </w:pPr>
            <w:r w:rsidRPr="00FB4F9B">
              <w:rPr>
                <w:sz w:val="22"/>
                <w:szCs w:val="22"/>
              </w:rPr>
              <w:t>-hry, súťaže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-meranie pulzu</w:t>
            </w:r>
          </w:p>
        </w:tc>
        <w:tc>
          <w:tcPr>
            <w:tcW w:w="1511" w:type="dxa"/>
          </w:tcPr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Vyučovacia hodina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szCs w:val="28"/>
              </w:rPr>
              <w:t>Vyučovanie hrou a dramatizácia aj pohybovej činnosti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Skupinové vyučovanie</w:t>
            </w:r>
          </w:p>
          <w:p w:rsidR="00F368C1" w:rsidRPr="00FB4F9B" w:rsidRDefault="00F368C1" w:rsidP="00F368C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91" w:type="dxa"/>
          </w:tcPr>
          <w:p w:rsidR="00F368C1" w:rsidRPr="004777E5" w:rsidRDefault="004777E5" w:rsidP="00F368C1">
            <w:pPr>
              <w:rPr>
                <w:rFonts w:ascii="Times New Roman" w:hAnsi="Times New Roman"/>
                <w:b/>
                <w:color w:val="000000"/>
              </w:rPr>
            </w:pPr>
            <w:r w:rsidRPr="004777E5">
              <w:rPr>
                <w:rFonts w:ascii="Times New Roman" w:hAnsi="Times New Roman"/>
                <w:b/>
                <w:color w:val="000000"/>
              </w:rPr>
              <w:t>Žiak na konci 1.stupňa ZŠ vie/dokáže:</w:t>
            </w:r>
          </w:p>
          <w:p w:rsidR="00F368C1" w:rsidRPr="00D964DE" w:rsidRDefault="004777E5" w:rsidP="004777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4777E5">
              <w:rPr>
                <w:b/>
                <w:sz w:val="22"/>
                <w:szCs w:val="22"/>
              </w:rPr>
              <w:t>pomenovať</w:t>
            </w:r>
            <w:r w:rsidR="00F368C1" w:rsidRPr="00D964DE">
              <w:rPr>
                <w:sz w:val="22"/>
                <w:szCs w:val="22"/>
              </w:rPr>
              <w:t xml:space="preserve"> základné povely a útvary poradových cvičení realizovaných vo výučbe, </w:t>
            </w:r>
          </w:p>
          <w:p w:rsidR="00F368C1" w:rsidRPr="00D964DE" w:rsidRDefault="004777E5" w:rsidP="004777E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4777E5">
              <w:rPr>
                <w:b/>
                <w:sz w:val="22"/>
                <w:szCs w:val="22"/>
              </w:rPr>
              <w:t xml:space="preserve">používať </w:t>
            </w:r>
            <w:r w:rsidR="00F368C1" w:rsidRPr="00D964DE">
              <w:rPr>
                <w:sz w:val="22"/>
                <w:szCs w:val="22"/>
              </w:rPr>
              <w:t xml:space="preserve">základné povely a správne na ne reagovať pohybom, </w:t>
            </w:r>
          </w:p>
          <w:p w:rsidR="00F368C1" w:rsidRPr="00D964DE" w:rsidRDefault="00BC355F" w:rsidP="00BC35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BC355F">
              <w:rPr>
                <w:b/>
                <w:sz w:val="22"/>
                <w:szCs w:val="22"/>
              </w:rPr>
              <w:t xml:space="preserve">vysvetliť </w:t>
            </w:r>
            <w:r w:rsidR="00F368C1" w:rsidRPr="00D964DE">
              <w:rPr>
                <w:sz w:val="22"/>
                <w:szCs w:val="22"/>
              </w:rPr>
              <w:t>význam a potrebu rozcvičenia pred vykonávaním pohybovej činnosti</w:t>
            </w:r>
          </w:p>
          <w:p w:rsidR="00F368C1" w:rsidRPr="00D964DE" w:rsidRDefault="00BC355F" w:rsidP="00BC35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BC355F">
              <w:rPr>
                <w:b/>
                <w:sz w:val="22"/>
                <w:szCs w:val="22"/>
              </w:rPr>
              <w:t>pomenovať</w:t>
            </w:r>
            <w:r w:rsidR="00F368C1" w:rsidRPr="00D964DE">
              <w:rPr>
                <w:sz w:val="22"/>
                <w:szCs w:val="22"/>
              </w:rPr>
              <w:t xml:space="preserve"> základné pohybové zručnosti, </w:t>
            </w:r>
          </w:p>
          <w:p w:rsidR="00F368C1" w:rsidRDefault="00BC355F" w:rsidP="00BC35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BC355F">
              <w:rPr>
                <w:b/>
                <w:sz w:val="22"/>
                <w:szCs w:val="22"/>
              </w:rPr>
              <w:t xml:space="preserve">zvládnuť </w:t>
            </w:r>
            <w:r w:rsidR="00F368C1" w:rsidRPr="00D964DE">
              <w:rPr>
                <w:sz w:val="22"/>
                <w:szCs w:val="22"/>
              </w:rPr>
              <w:t xml:space="preserve">techniku behu, skoku do diaľky a hodu tenisovou loptičkou, </w:t>
            </w:r>
          </w:p>
          <w:p w:rsidR="00BC355F" w:rsidRDefault="00BC355F" w:rsidP="00BC355F">
            <w:pPr>
              <w:pStyle w:val="Default"/>
              <w:rPr>
                <w:sz w:val="22"/>
                <w:szCs w:val="22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2"/>
              </w:rPr>
            </w:pPr>
          </w:p>
          <w:p w:rsidR="00BC355F" w:rsidRPr="00D964DE" w:rsidRDefault="00BC355F" w:rsidP="00BC355F">
            <w:pPr>
              <w:pStyle w:val="Default"/>
              <w:rPr>
                <w:sz w:val="22"/>
                <w:szCs w:val="22"/>
              </w:rPr>
            </w:pPr>
          </w:p>
          <w:p w:rsidR="00F368C1" w:rsidRPr="00D964DE" w:rsidRDefault="00BC355F" w:rsidP="00BC355F">
            <w:pPr>
              <w:pStyle w:val="Default"/>
              <w:rPr>
                <w:sz w:val="22"/>
                <w:szCs w:val="22"/>
              </w:rPr>
            </w:pPr>
            <w:r w:rsidRPr="00BC355F">
              <w:rPr>
                <w:b/>
                <w:sz w:val="22"/>
                <w:szCs w:val="22"/>
              </w:rPr>
              <w:t>-</w:t>
            </w:r>
            <w:r w:rsidR="00F368C1" w:rsidRPr="00BC355F">
              <w:rPr>
                <w:b/>
                <w:sz w:val="22"/>
                <w:szCs w:val="22"/>
              </w:rPr>
              <w:t>pomenovať</w:t>
            </w:r>
            <w:r w:rsidR="00F368C1" w:rsidRPr="00D964DE">
              <w:rPr>
                <w:sz w:val="22"/>
                <w:szCs w:val="22"/>
              </w:rPr>
              <w:t xml:space="preserve"> a vykonať základné </w:t>
            </w:r>
            <w:r w:rsidR="00F368C1" w:rsidRPr="00D964DE">
              <w:rPr>
                <w:sz w:val="22"/>
                <w:szCs w:val="22"/>
              </w:rPr>
              <w:lastRenderedPageBreak/>
              <w:t xml:space="preserve">polohy tela a jeho častí, </w:t>
            </w:r>
          </w:p>
          <w:p w:rsidR="00F368C1" w:rsidRPr="00D964DE" w:rsidRDefault="00BC355F" w:rsidP="00BC35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BC355F">
              <w:rPr>
                <w:b/>
                <w:sz w:val="22"/>
                <w:szCs w:val="22"/>
              </w:rPr>
              <w:t xml:space="preserve">zvládnuť </w:t>
            </w:r>
            <w:r w:rsidR="00F368C1" w:rsidRPr="00D964DE">
              <w:rPr>
                <w:sz w:val="22"/>
                <w:szCs w:val="22"/>
              </w:rPr>
              <w:t xml:space="preserve">techniku základných akrobatických cvičení v rôznych obmenách a väzbách a skokov, </w:t>
            </w:r>
          </w:p>
          <w:p w:rsidR="00F368C1" w:rsidRPr="00D964DE" w:rsidRDefault="00BC355F" w:rsidP="00BC35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BC355F">
              <w:rPr>
                <w:b/>
                <w:sz w:val="22"/>
                <w:szCs w:val="22"/>
              </w:rPr>
              <w:t>vykona</w:t>
            </w:r>
            <w:r w:rsidR="00F368C1" w:rsidRPr="00D964DE">
              <w:rPr>
                <w:sz w:val="22"/>
                <w:szCs w:val="22"/>
              </w:rPr>
              <w:t xml:space="preserve">ť ukážku z </w:t>
            </w:r>
            <w:proofErr w:type="spellStart"/>
            <w:r w:rsidR="00F368C1" w:rsidRPr="00D964DE">
              <w:rPr>
                <w:sz w:val="22"/>
                <w:szCs w:val="22"/>
              </w:rPr>
              <w:t>úpolových</w:t>
            </w:r>
            <w:proofErr w:type="spellEnd"/>
            <w:r w:rsidR="00F368C1" w:rsidRPr="00D964DE">
              <w:rPr>
                <w:sz w:val="22"/>
                <w:szCs w:val="22"/>
              </w:rPr>
              <w:t xml:space="preserve"> cvičení </w:t>
            </w:r>
          </w:p>
          <w:p w:rsidR="00F368C1" w:rsidRPr="00D964DE" w:rsidRDefault="00F368C1" w:rsidP="00F368C1">
            <w:pPr>
              <w:rPr>
                <w:rFonts w:ascii="Times New Roman" w:hAnsi="Times New Roman"/>
                <w:color w:val="000000"/>
              </w:rPr>
            </w:pPr>
          </w:p>
          <w:p w:rsidR="00F368C1" w:rsidRPr="00FB4F9B" w:rsidRDefault="00F368C1" w:rsidP="00F368C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964DE">
              <w:rPr>
                <w:rFonts w:ascii="Times New Roman" w:hAnsi="Times New Roman"/>
              </w:rPr>
              <w:t>.</w:t>
            </w:r>
          </w:p>
        </w:tc>
      </w:tr>
    </w:tbl>
    <w:p w:rsidR="00F368C1" w:rsidRPr="00FB4F9B" w:rsidRDefault="00F368C1" w:rsidP="00F368C1">
      <w:pPr>
        <w:rPr>
          <w:rFonts w:ascii="Times New Roman" w:hAnsi="Times New Roman"/>
          <w:b/>
          <w:color w:val="FF0000"/>
        </w:rPr>
      </w:pPr>
    </w:p>
    <w:p w:rsidR="00F368C1" w:rsidRPr="00FB4F9B" w:rsidRDefault="00F368C1" w:rsidP="00F368C1">
      <w:pPr>
        <w:pStyle w:val="Default"/>
        <w:rPr>
          <w:b/>
          <w:bCs/>
          <w:sz w:val="22"/>
          <w:szCs w:val="22"/>
        </w:rPr>
      </w:pPr>
      <w:r w:rsidRPr="00A77629">
        <w:rPr>
          <w:b/>
          <w:color w:val="403152" w:themeColor="accent4" w:themeShade="80"/>
        </w:rPr>
        <w:lastRenderedPageBreak/>
        <w:t>Tematický celok :</w:t>
      </w:r>
      <w:r w:rsidR="00A77629">
        <w:rPr>
          <w:b/>
          <w:color w:val="984806" w:themeColor="accent6" w:themeShade="80"/>
        </w:rPr>
        <w:t xml:space="preserve"> </w:t>
      </w:r>
      <w:r w:rsidRPr="00FB4F9B">
        <w:rPr>
          <w:b/>
          <w:bCs/>
          <w:sz w:val="22"/>
          <w:szCs w:val="22"/>
        </w:rPr>
        <w:t>Manipulačné, prípravné a športové hry</w:t>
      </w:r>
    </w:p>
    <w:p w:rsidR="00F368C1" w:rsidRPr="00FB4F9B" w:rsidRDefault="00F368C1" w:rsidP="00F368C1">
      <w:pPr>
        <w:pStyle w:val="Default"/>
        <w:rPr>
          <w:b/>
          <w:bCs/>
          <w:sz w:val="20"/>
          <w:szCs w:val="20"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198"/>
        <w:gridCol w:w="2113"/>
        <w:gridCol w:w="1579"/>
        <w:gridCol w:w="1487"/>
        <w:gridCol w:w="1767"/>
      </w:tblGrid>
      <w:tr w:rsidR="00F368C1" w:rsidRPr="00FB4F9B" w:rsidTr="00357786">
        <w:tc>
          <w:tcPr>
            <w:tcW w:w="1526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198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2113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57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8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76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368C1" w:rsidRPr="00FB4F9B" w:rsidTr="00357786">
        <w:tc>
          <w:tcPr>
            <w:tcW w:w="1526" w:type="dxa"/>
            <w:shd w:val="clear" w:color="auto" w:fill="C2D69B" w:themeFill="accent3" w:themeFillTint="99"/>
          </w:tcPr>
          <w:p w:rsidR="00F368C1" w:rsidRPr="00357786" w:rsidRDefault="00F368C1" w:rsidP="00F368C1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357786">
              <w:rPr>
                <w:b/>
                <w:bCs/>
                <w:sz w:val="22"/>
                <w:szCs w:val="20"/>
              </w:rPr>
              <w:t>Manipulačné, prípravné a športové hry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Hra, druhy hry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 xml:space="preserve">Prihrávka, hod, </w:t>
            </w:r>
            <w:proofErr w:type="spellStart"/>
            <w:r w:rsidRPr="00357786">
              <w:rPr>
                <w:rFonts w:ascii="Times New Roman" w:hAnsi="Times New Roman"/>
              </w:rPr>
              <w:t>dribling</w:t>
            </w:r>
            <w:proofErr w:type="spellEnd"/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Pravidlá hry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Loptové hry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:rsidR="00F368C1" w:rsidRPr="00BC355F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BC355F">
              <w:rPr>
                <w:sz w:val="22"/>
                <w:szCs w:val="20"/>
              </w:rPr>
              <w:t xml:space="preserve">základné pojmy – pohybová hra, športová hra, hráč, spoluhráč, súper, kapitán, rozhodca, útočník – útok, útočná činnosť, </w:t>
            </w:r>
          </w:p>
          <w:p w:rsidR="00F368C1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BC355F">
              <w:rPr>
                <w:sz w:val="22"/>
                <w:szCs w:val="20"/>
              </w:rPr>
              <w:t xml:space="preserve">obranca – obrana, obranná činnosť </w:t>
            </w:r>
          </w:p>
          <w:p w:rsidR="00BC355F" w:rsidRPr="00BC355F" w:rsidRDefault="00BC355F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BC355F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BC355F">
              <w:rPr>
                <w:sz w:val="22"/>
                <w:szCs w:val="20"/>
              </w:rPr>
              <w:t xml:space="preserve">ihrisko (hrací priestor, hracia plocha), stredová čiara, </w:t>
            </w:r>
          </w:p>
          <w:p w:rsidR="00BC355F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BC355F">
              <w:rPr>
                <w:sz w:val="22"/>
                <w:szCs w:val="20"/>
              </w:rPr>
              <w:t xml:space="preserve">bránka, kôš, hracie náčinie (lopta, pálka, hokejka a pod.) </w:t>
            </w:r>
          </w:p>
          <w:p w:rsidR="00BC355F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BC355F">
              <w:rPr>
                <w:sz w:val="22"/>
                <w:szCs w:val="20"/>
              </w:rPr>
              <w:t xml:space="preserve">gól, bod, prihrávka, hod, streľba, </w:t>
            </w:r>
            <w:proofErr w:type="spellStart"/>
            <w:r w:rsidRPr="00BC355F">
              <w:rPr>
                <w:sz w:val="22"/>
                <w:szCs w:val="20"/>
              </w:rPr>
              <w:t>dribling</w:t>
            </w:r>
            <w:proofErr w:type="spellEnd"/>
          </w:p>
          <w:p w:rsidR="00BC355F" w:rsidRDefault="00BC355F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BC355F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BC355F">
              <w:rPr>
                <w:sz w:val="22"/>
                <w:szCs w:val="20"/>
              </w:rPr>
              <w:t xml:space="preserve">hry so zameraním na manipuláciu s rôznym tradičným, ale aj netradičným náčiním a s inými pomôckami </w:t>
            </w:r>
          </w:p>
          <w:p w:rsidR="00F368C1" w:rsidRPr="00BC355F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BC355F">
              <w:rPr>
                <w:sz w:val="22"/>
                <w:szCs w:val="20"/>
              </w:rPr>
              <w:t>pravidlá realizovaných hier, ich význam a sankcie za porušenie,</w:t>
            </w:r>
          </w:p>
          <w:p w:rsidR="00BC355F" w:rsidRDefault="00BC355F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F368C1" w:rsidRPr="00BC355F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BC355F">
              <w:rPr>
                <w:sz w:val="22"/>
                <w:szCs w:val="20"/>
              </w:rPr>
              <w:t>pravidlá fair-</w:t>
            </w:r>
            <w:proofErr w:type="spellStart"/>
            <w:r w:rsidRPr="00BC355F">
              <w:rPr>
                <w:sz w:val="22"/>
                <w:szCs w:val="20"/>
              </w:rPr>
              <w:t>play</w:t>
            </w:r>
            <w:proofErr w:type="spellEnd"/>
          </w:p>
          <w:p w:rsidR="00F368C1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BC355F">
              <w:rPr>
                <w:sz w:val="22"/>
                <w:szCs w:val="20"/>
              </w:rPr>
              <w:t>pohybové hry zamerané na rozvoj pohybových schopností (kondičných, koordinačných a hybridných),</w:t>
            </w:r>
          </w:p>
          <w:p w:rsidR="00BC355F" w:rsidRPr="00BC355F" w:rsidRDefault="00BC355F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F368C1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BC355F">
              <w:rPr>
                <w:sz w:val="22"/>
                <w:szCs w:val="20"/>
              </w:rPr>
              <w:t xml:space="preserve">prípravné športové hry zamerané na </w:t>
            </w:r>
            <w:r w:rsidRPr="00BC355F">
              <w:rPr>
                <w:sz w:val="22"/>
                <w:szCs w:val="20"/>
              </w:rPr>
              <w:lastRenderedPageBreak/>
              <w:t xml:space="preserve">futbal, basketbal, volejbal, hádzanú, tenis </w:t>
            </w:r>
          </w:p>
          <w:p w:rsidR="00BC355F" w:rsidRPr="00BC355F" w:rsidRDefault="00BC355F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F368C1" w:rsidRPr="00FB4F9B" w:rsidRDefault="00F368C1" w:rsidP="00F368C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BC355F">
              <w:rPr>
                <w:sz w:val="22"/>
                <w:szCs w:val="20"/>
              </w:rPr>
              <w:t>pohybové hry zamerané na precvičovanie osvojovaných pohybových zručností rôzneho charakteru (gymnastického, atletického, plaveckého</w:t>
            </w:r>
          </w:p>
        </w:tc>
        <w:tc>
          <w:tcPr>
            <w:tcW w:w="1579" w:type="dxa"/>
          </w:tcPr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lastRenderedPageBreak/>
              <w:t xml:space="preserve">vysvetľovanie, rozprávanie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práca s doplnkovou literatúrou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-názorná metóda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-metóda pozorovania a napodobňovania (fixačné metódy)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-telovýchovné chvíľky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-rozcvička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 relaxácia</w:t>
            </w:r>
          </w:p>
          <w:p w:rsidR="00F368C1" w:rsidRPr="00FB4F9B" w:rsidRDefault="00F368C1" w:rsidP="00F368C1">
            <w:pPr>
              <w:pStyle w:val="Default"/>
              <w:rPr>
                <w:b/>
                <w:bCs/>
              </w:rPr>
            </w:pPr>
            <w:r w:rsidRPr="00FB4F9B">
              <w:rPr>
                <w:sz w:val="22"/>
                <w:szCs w:val="22"/>
              </w:rPr>
              <w:t>-hry, súťaže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Vyučovacia hodina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szCs w:val="28"/>
              </w:rPr>
              <w:t>Vyučovanie hrou a dramatizácia aj pohybovej činnosti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Skupinové vyučovanie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  <w:szCs w:val="28"/>
              </w:rPr>
            </w:pPr>
            <w:r w:rsidRPr="00FB4F9B">
              <w:rPr>
                <w:rFonts w:ascii="Times New Roman" w:hAnsi="Times New Roman"/>
                <w:szCs w:val="28"/>
              </w:rPr>
              <w:t>Živé a názorné vyučovanie</w:t>
            </w:r>
          </w:p>
          <w:p w:rsidR="00F368C1" w:rsidRPr="00FB4F9B" w:rsidRDefault="00F368C1" w:rsidP="00F368C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F368C1" w:rsidRPr="00BC355F" w:rsidRDefault="00BC355F" w:rsidP="00F368C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C355F">
              <w:rPr>
                <w:rFonts w:ascii="Times New Roman" w:hAnsi="Times New Roman"/>
                <w:b/>
                <w:color w:val="000000"/>
              </w:rPr>
              <w:t>Žiak na konci 1.stupňa ZŠ vie/ovláda:</w:t>
            </w:r>
          </w:p>
          <w:p w:rsidR="00BC355F" w:rsidRPr="00FB4F9B" w:rsidRDefault="00BC355F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BC355F" w:rsidRDefault="00BC355F" w:rsidP="00BC355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 xml:space="preserve">charakterizovať </w:t>
            </w:r>
            <w:r w:rsidR="00F368C1" w:rsidRPr="00BC355F">
              <w:rPr>
                <w:sz w:val="22"/>
                <w:szCs w:val="20"/>
              </w:rPr>
              <w:t xml:space="preserve">základné pojmy súvisiace s hrami, </w:t>
            </w:r>
          </w:p>
          <w:p w:rsidR="00F368C1" w:rsidRPr="00BC355F" w:rsidRDefault="00BC355F" w:rsidP="00BC355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 xml:space="preserve">pomenovať </w:t>
            </w:r>
            <w:r w:rsidR="00F368C1" w:rsidRPr="00BC355F">
              <w:rPr>
                <w:sz w:val="22"/>
                <w:szCs w:val="20"/>
              </w:rPr>
              <w:t xml:space="preserve">základné herné činnosti jednotlivca, </w:t>
            </w:r>
          </w:p>
          <w:p w:rsidR="00F368C1" w:rsidRPr="00BC355F" w:rsidRDefault="00BC355F" w:rsidP="00BC355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 xml:space="preserve">vymenovať </w:t>
            </w:r>
            <w:r w:rsidR="00F368C1" w:rsidRPr="00BC355F">
              <w:rPr>
                <w:sz w:val="22"/>
                <w:szCs w:val="20"/>
              </w:rPr>
              <w:t xml:space="preserve">názvy hier realizovaných vo výučbe, </w:t>
            </w:r>
          </w:p>
          <w:p w:rsidR="00F368C1" w:rsidRPr="00BC355F" w:rsidRDefault="00BC355F" w:rsidP="00BC355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>aplikovať</w:t>
            </w:r>
            <w:r w:rsidR="00F368C1" w:rsidRPr="00BC355F">
              <w:rPr>
                <w:sz w:val="22"/>
                <w:szCs w:val="20"/>
              </w:rPr>
              <w:t xml:space="preserve"> v hre dohodnuté pravidlá a rešpektovať ich, </w:t>
            </w:r>
          </w:p>
          <w:p w:rsidR="00F368C1" w:rsidRDefault="00BC355F" w:rsidP="00BC355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>zvládnuť</w:t>
            </w:r>
            <w:r w:rsidR="00F368C1" w:rsidRPr="00BC355F">
              <w:rPr>
                <w:sz w:val="22"/>
                <w:szCs w:val="20"/>
              </w:rPr>
              <w:t xml:space="preserve"> techniku manipulácie s náčiním, </w:t>
            </w: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P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F368C1" w:rsidRPr="00BC355F" w:rsidRDefault="00BC355F" w:rsidP="00BC355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>uplatniť</w:t>
            </w:r>
            <w:r w:rsidR="00F368C1" w:rsidRPr="00BC355F">
              <w:rPr>
                <w:sz w:val="22"/>
                <w:szCs w:val="20"/>
              </w:rPr>
              <w:t xml:space="preserve"> manipuláciu s náčiním v pohybovej alebo prípravnej športovej hre, </w:t>
            </w: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>zvládnuť</w:t>
            </w:r>
            <w:r w:rsidR="00F368C1" w:rsidRPr="00BC355F">
              <w:rPr>
                <w:sz w:val="22"/>
                <w:szCs w:val="20"/>
              </w:rPr>
              <w:t xml:space="preserve"> herné činnosti jednotlivca v </w:t>
            </w:r>
            <w:r>
              <w:rPr>
                <w:sz w:val="22"/>
                <w:szCs w:val="20"/>
              </w:rPr>
              <w:t xml:space="preserve">hrách realizovaných vo výučbe, </w:t>
            </w: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F368C1" w:rsidRPr="00BC355F" w:rsidRDefault="00BC355F" w:rsidP="00BC355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 xml:space="preserve">využívať </w:t>
            </w:r>
            <w:r w:rsidR="00F368C1" w:rsidRPr="00BC355F">
              <w:rPr>
                <w:sz w:val="22"/>
                <w:szCs w:val="20"/>
              </w:rPr>
              <w:t>naučené zručnosti z hier v rôznom prostredí (telocvičňa, príroda, voda),</w:t>
            </w:r>
          </w:p>
        </w:tc>
      </w:tr>
    </w:tbl>
    <w:p w:rsidR="00F368C1" w:rsidRPr="00FB4F9B" w:rsidRDefault="00F368C1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57786" w:rsidRDefault="00357786" w:rsidP="00F368C1">
      <w:pPr>
        <w:pStyle w:val="Default"/>
        <w:rPr>
          <w:rFonts w:eastAsia="Calibri"/>
          <w:b/>
          <w:color w:val="auto"/>
          <w:sz w:val="22"/>
          <w:szCs w:val="22"/>
          <w:lang w:eastAsia="en-US"/>
        </w:rPr>
      </w:pPr>
    </w:p>
    <w:p w:rsidR="00F368C1" w:rsidRPr="00FB4F9B" w:rsidRDefault="00F368C1" w:rsidP="00F368C1">
      <w:pPr>
        <w:pStyle w:val="Default"/>
        <w:rPr>
          <w:b/>
          <w:bCs/>
          <w:sz w:val="20"/>
          <w:szCs w:val="20"/>
        </w:rPr>
      </w:pPr>
      <w:r w:rsidRPr="00A77629">
        <w:rPr>
          <w:b/>
          <w:color w:val="403152" w:themeColor="accent4" w:themeShade="80"/>
        </w:rPr>
        <w:t>Tematický celok :</w:t>
      </w:r>
      <w:r w:rsidR="00A77629">
        <w:rPr>
          <w:b/>
          <w:color w:val="984806" w:themeColor="accent6" w:themeShade="80"/>
        </w:rPr>
        <w:t xml:space="preserve"> </w:t>
      </w:r>
      <w:r w:rsidRPr="00FB4F9B">
        <w:rPr>
          <w:b/>
          <w:bCs/>
          <w:sz w:val="22"/>
          <w:szCs w:val="22"/>
        </w:rPr>
        <w:t>Hudobno-pohybové a tanečné činnosti</w:t>
      </w:r>
    </w:p>
    <w:p w:rsidR="00F368C1" w:rsidRPr="00FB4F9B" w:rsidRDefault="00F368C1" w:rsidP="00F368C1">
      <w:pPr>
        <w:pStyle w:val="Default"/>
        <w:rPr>
          <w:b/>
          <w:bCs/>
          <w:sz w:val="20"/>
          <w:szCs w:val="20"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198"/>
        <w:gridCol w:w="2113"/>
        <w:gridCol w:w="1579"/>
        <w:gridCol w:w="1487"/>
        <w:gridCol w:w="1767"/>
      </w:tblGrid>
      <w:tr w:rsidR="00F368C1" w:rsidRPr="00FB4F9B" w:rsidTr="00357786">
        <w:tc>
          <w:tcPr>
            <w:tcW w:w="1462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198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2113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57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8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76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368C1" w:rsidRPr="00FB4F9B" w:rsidTr="00357786">
        <w:tc>
          <w:tcPr>
            <w:tcW w:w="1462" w:type="dxa"/>
            <w:shd w:val="clear" w:color="auto" w:fill="C2D69B" w:themeFill="accent3" w:themeFillTint="99"/>
          </w:tcPr>
          <w:p w:rsidR="00F368C1" w:rsidRPr="00357786" w:rsidRDefault="00F368C1" w:rsidP="00F368C1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357786">
              <w:rPr>
                <w:b/>
                <w:bCs/>
                <w:sz w:val="22"/>
                <w:szCs w:val="20"/>
              </w:rPr>
              <w:t>Hudobno-pohybové a tanečné činnosti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Rytmická gymnastika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Moderná gymnastika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355F" w:rsidRDefault="00BC355F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C355F" w:rsidRPr="00357786" w:rsidRDefault="00BC355F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Tanec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Rytmické cvičenia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 xml:space="preserve">Aerobik, </w:t>
            </w:r>
            <w:proofErr w:type="spellStart"/>
            <w:r w:rsidRPr="00357786">
              <w:rPr>
                <w:rFonts w:ascii="Times New Roman" w:hAnsi="Times New Roman"/>
              </w:rPr>
              <w:t>zumba</w:t>
            </w:r>
            <w:proofErr w:type="spellEnd"/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Tanečná improvizácia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:rsidR="00F368C1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lastRenderedPageBreak/>
              <w:t xml:space="preserve">základné pojmy a poznatky – rytmická gymnastika (rytmus, takt, tempo, dynamika), moderná gymnastika – náčinie a cvičenia s ním (lopta, švihadlo, stuha, kužele, obruč), rovnovážne výdrže – pózy, poskoky a skoky (nožnicový, čertík, </w:t>
            </w:r>
            <w:proofErr w:type="spellStart"/>
            <w:r w:rsidRPr="00357786">
              <w:rPr>
                <w:sz w:val="22"/>
                <w:szCs w:val="20"/>
              </w:rPr>
              <w:t>kadetkový</w:t>
            </w:r>
            <w:proofErr w:type="spellEnd"/>
            <w:r w:rsidRPr="00357786">
              <w:rPr>
                <w:sz w:val="22"/>
                <w:szCs w:val="20"/>
              </w:rPr>
              <w:t xml:space="preserve">) </w:t>
            </w:r>
          </w:p>
          <w:p w:rsidR="00BC355F" w:rsidRPr="00357786" w:rsidRDefault="00BC355F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>tanec – ľudový, moderný, tanečný krok (</w:t>
            </w:r>
            <w:proofErr w:type="spellStart"/>
            <w:r w:rsidRPr="00357786">
              <w:rPr>
                <w:sz w:val="22"/>
                <w:szCs w:val="20"/>
              </w:rPr>
              <w:t>prísunný</w:t>
            </w:r>
            <w:proofErr w:type="spellEnd"/>
            <w:r w:rsidRPr="00357786">
              <w:rPr>
                <w:sz w:val="22"/>
                <w:szCs w:val="20"/>
              </w:rPr>
              <w:t xml:space="preserve">, cval, </w:t>
            </w:r>
            <w:proofErr w:type="spellStart"/>
            <w:r w:rsidRPr="00357786">
              <w:rPr>
                <w:sz w:val="22"/>
                <w:szCs w:val="20"/>
              </w:rPr>
              <w:t>poskočný</w:t>
            </w:r>
            <w:proofErr w:type="spellEnd"/>
            <w:r w:rsidRPr="00357786">
              <w:rPr>
                <w:sz w:val="22"/>
                <w:szCs w:val="20"/>
              </w:rPr>
              <w:t xml:space="preserve">, polkový, valčíkový, </w:t>
            </w:r>
            <w:proofErr w:type="spellStart"/>
            <w:r w:rsidRPr="00357786">
              <w:rPr>
                <w:sz w:val="22"/>
                <w:szCs w:val="20"/>
              </w:rPr>
              <w:t>mazurkový</w:t>
            </w:r>
            <w:proofErr w:type="spellEnd"/>
            <w:r w:rsidRPr="00357786">
              <w:rPr>
                <w:sz w:val="22"/>
                <w:szCs w:val="20"/>
              </w:rPr>
              <w:t xml:space="preserve">), tanečný motív, tanečná </w:t>
            </w:r>
            <w:proofErr w:type="spellStart"/>
            <w:r w:rsidRPr="00357786">
              <w:rPr>
                <w:sz w:val="22"/>
                <w:szCs w:val="20"/>
              </w:rPr>
              <w:t>väzba,pohybová</w:t>
            </w:r>
            <w:proofErr w:type="spellEnd"/>
            <w:r w:rsidRPr="00357786">
              <w:rPr>
                <w:sz w:val="22"/>
                <w:szCs w:val="20"/>
              </w:rPr>
              <w:t xml:space="preserve"> skladba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rytmické cvičenia spojené s </w:t>
            </w:r>
            <w:proofErr w:type="spellStart"/>
            <w:r w:rsidRPr="00357786">
              <w:rPr>
                <w:sz w:val="22"/>
                <w:szCs w:val="20"/>
              </w:rPr>
              <w:t>vytlieskavaním</w:t>
            </w:r>
            <w:proofErr w:type="spellEnd"/>
            <w:r w:rsidRPr="00357786">
              <w:rPr>
                <w:sz w:val="22"/>
                <w:szCs w:val="20"/>
              </w:rPr>
              <w:t xml:space="preserve">, </w:t>
            </w:r>
            <w:r w:rsidRPr="00357786">
              <w:rPr>
                <w:sz w:val="22"/>
                <w:szCs w:val="20"/>
              </w:rPr>
              <w:lastRenderedPageBreak/>
              <w:t xml:space="preserve">vydupávaním, hrou na telo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>cvičenia a hry na rozvoj rytmickej schopnosti tanečná a štylizovaná chôdza, beh, skoky, poskoky, so zameraním na správne a estetické držanie tela ako celku i jeho častí v rôznych polohách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 tanečné kroky a motívy regionálnych ľudových tancov tanečné kroky a motívy vybraných moderných tancov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aerobik, </w:t>
            </w:r>
            <w:proofErr w:type="spellStart"/>
            <w:r w:rsidRPr="00357786">
              <w:rPr>
                <w:sz w:val="22"/>
                <w:szCs w:val="20"/>
              </w:rPr>
              <w:t>zumba</w:t>
            </w:r>
            <w:proofErr w:type="spellEnd"/>
            <w:r w:rsidRPr="00357786">
              <w:rPr>
                <w:sz w:val="22"/>
                <w:szCs w:val="20"/>
              </w:rPr>
              <w:t>, brušné tance a iné formy cvičení s hudobným sprievodom rytmizované pohyby s využitím hudby alebo rôznych jednoduchých hudobných nástrojov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 imitačné pohyby so slovným navádzaním, </w:t>
            </w:r>
            <w:proofErr w:type="spellStart"/>
            <w:r w:rsidRPr="00357786">
              <w:rPr>
                <w:sz w:val="22"/>
                <w:szCs w:val="20"/>
              </w:rPr>
              <w:t>napodobňovacie</w:t>
            </w:r>
            <w:proofErr w:type="spellEnd"/>
            <w:r w:rsidRPr="00357786">
              <w:rPr>
                <w:sz w:val="22"/>
                <w:szCs w:val="20"/>
              </w:rPr>
              <w:t xml:space="preserve"> pohyby (napr. zvierat, športovcov, činností človeka)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 tanečná improvizácia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 pohybová improvizácia na hudobné motívy, alebo zadané témy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tanečná improvizácia na základe naučených tanečných krokov, motívov, väzieb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>pantomíma</w:t>
            </w:r>
          </w:p>
        </w:tc>
        <w:tc>
          <w:tcPr>
            <w:tcW w:w="1579" w:type="dxa"/>
          </w:tcPr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lastRenderedPageBreak/>
              <w:t xml:space="preserve">vysvetľovanie, rozprávanie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práca s doplnkovou literatúrou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-názorná metóda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-metóda pozorovania a napodobňovania (fixačné metódy)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-telovýchovné chvíľky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-rozcvička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 relaxácia</w:t>
            </w:r>
          </w:p>
          <w:p w:rsidR="00F368C1" w:rsidRPr="00FB4F9B" w:rsidRDefault="00F368C1" w:rsidP="00F368C1">
            <w:pPr>
              <w:pStyle w:val="Default"/>
              <w:rPr>
                <w:b/>
                <w:bCs/>
              </w:rPr>
            </w:pPr>
            <w:r w:rsidRPr="00FB4F9B">
              <w:rPr>
                <w:sz w:val="22"/>
                <w:szCs w:val="22"/>
              </w:rPr>
              <w:t>-hry, súťaže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Vyučovacia hodina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szCs w:val="28"/>
              </w:rPr>
              <w:t>Vyučovanie hrou a dramatizácia aj pohybovej činnosti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Skupinové vyučovanie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  <w:szCs w:val="28"/>
              </w:rPr>
            </w:pPr>
            <w:r w:rsidRPr="00FB4F9B">
              <w:rPr>
                <w:rFonts w:ascii="Times New Roman" w:hAnsi="Times New Roman"/>
                <w:szCs w:val="28"/>
              </w:rPr>
              <w:t>Živé a názorné vyučovanie</w:t>
            </w:r>
          </w:p>
          <w:p w:rsidR="00F368C1" w:rsidRPr="00FB4F9B" w:rsidRDefault="00F368C1" w:rsidP="00F368C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F368C1" w:rsidRPr="00BC355F" w:rsidRDefault="00BC355F" w:rsidP="00F368C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BC355F">
              <w:rPr>
                <w:rFonts w:ascii="Times New Roman" w:hAnsi="Times New Roman"/>
                <w:b/>
                <w:color w:val="000000"/>
              </w:rPr>
              <w:t>Žiak na konci 1.stupňa vie/ovláda:</w:t>
            </w:r>
          </w:p>
          <w:p w:rsidR="00BC355F" w:rsidRPr="00FB4F9B" w:rsidRDefault="00BC355F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Default="00BC355F" w:rsidP="00BC355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>vymenovať</w:t>
            </w:r>
            <w:r w:rsidR="00F368C1" w:rsidRPr="00357786">
              <w:rPr>
                <w:sz w:val="22"/>
                <w:szCs w:val="20"/>
              </w:rPr>
              <w:t xml:space="preserve"> základné pojmy rytmickej a modernej gymnastiky, </w:t>
            </w: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Pr="00357786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F368C1" w:rsidRPr="00357786" w:rsidRDefault="00BC355F" w:rsidP="00BC355F">
            <w:pPr>
              <w:pStyle w:val="Defaul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 xml:space="preserve">pomenovať </w:t>
            </w:r>
            <w:r w:rsidR="00F368C1" w:rsidRPr="00357786">
              <w:rPr>
                <w:sz w:val="22"/>
                <w:szCs w:val="20"/>
              </w:rPr>
              <w:t>tanečné kroky realizované vo výučbe,</w:t>
            </w:r>
          </w:p>
          <w:p w:rsidR="00F368C1" w:rsidRPr="00357786" w:rsidRDefault="00BC355F" w:rsidP="00BC355F">
            <w:pPr>
              <w:pStyle w:val="Default"/>
              <w:rPr>
                <w:b/>
                <w:bCs/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>vykonať</w:t>
            </w:r>
            <w:r w:rsidR="00F368C1" w:rsidRPr="00357786">
              <w:rPr>
                <w:sz w:val="22"/>
                <w:szCs w:val="20"/>
              </w:rPr>
              <w:t xml:space="preserve"> ukážku rytmických cvičení, </w:t>
            </w:r>
          </w:p>
          <w:p w:rsidR="00F368C1" w:rsidRPr="00357786" w:rsidRDefault="00BC355F" w:rsidP="00BC355F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BC355F">
              <w:rPr>
                <w:b/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>zladiť</w:t>
            </w:r>
            <w:r w:rsidR="00F368C1" w:rsidRPr="00357786">
              <w:rPr>
                <w:sz w:val="22"/>
                <w:szCs w:val="20"/>
              </w:rPr>
              <w:t xml:space="preserve"> pohyby tela, chôdzu, skoky a beh s rytmom navodeným potleskom, zvukovým signálom, </w:t>
            </w:r>
            <w:r w:rsidR="00F368C1" w:rsidRPr="00357786">
              <w:rPr>
                <w:sz w:val="22"/>
                <w:szCs w:val="20"/>
              </w:rPr>
              <w:lastRenderedPageBreak/>
              <w:t xml:space="preserve">hudbou, </w:t>
            </w:r>
          </w:p>
          <w:p w:rsidR="00F368C1" w:rsidRPr="00357786" w:rsidRDefault="00BC355F" w:rsidP="00BC355F">
            <w:pPr>
              <w:pStyle w:val="Default"/>
              <w:rPr>
                <w:b/>
                <w:bCs/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 xml:space="preserve">zvládnuť </w:t>
            </w:r>
            <w:r w:rsidR="00F368C1" w:rsidRPr="00357786">
              <w:rPr>
                <w:sz w:val="22"/>
                <w:szCs w:val="20"/>
              </w:rPr>
              <w:t xml:space="preserve">základné tanečné kroky, tanečné motívy v rôznych obmenách realizovaných vo výučbe, </w:t>
            </w:r>
          </w:p>
          <w:p w:rsidR="00F368C1" w:rsidRPr="00357786" w:rsidRDefault="00BC355F" w:rsidP="00BC355F">
            <w:pPr>
              <w:pStyle w:val="Default"/>
              <w:rPr>
                <w:b/>
                <w:bCs/>
                <w:sz w:val="22"/>
                <w:szCs w:val="20"/>
              </w:rPr>
            </w:pPr>
            <w:r>
              <w:rPr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>vytvoriť</w:t>
            </w:r>
            <w:r w:rsidR="00F368C1" w:rsidRPr="00357786">
              <w:rPr>
                <w:sz w:val="22"/>
                <w:szCs w:val="20"/>
              </w:rPr>
              <w:t xml:space="preserve"> krátke väzby a motívy z naučených tanečných krokov ľudových i moderných tancov, </w:t>
            </w:r>
          </w:p>
          <w:p w:rsidR="00F368C1" w:rsidRPr="00357786" w:rsidRDefault="00BC355F" w:rsidP="00BC355F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BC355F">
              <w:rPr>
                <w:b/>
                <w:sz w:val="22"/>
                <w:szCs w:val="20"/>
              </w:rPr>
              <w:t>-</w:t>
            </w:r>
            <w:r w:rsidR="00F368C1" w:rsidRPr="00BC355F">
              <w:rPr>
                <w:b/>
                <w:sz w:val="22"/>
                <w:szCs w:val="20"/>
              </w:rPr>
              <w:t>uplatniť</w:t>
            </w:r>
            <w:r w:rsidR="00F368C1" w:rsidRPr="00357786">
              <w:rPr>
                <w:sz w:val="22"/>
                <w:szCs w:val="20"/>
              </w:rPr>
              <w:t xml:space="preserve"> prvky rytmiky a tanca v hudobno-pohybových, tanečných a dramatických hrách, </w:t>
            </w: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BC355F" w:rsidRDefault="00BC355F" w:rsidP="00BC355F">
            <w:pPr>
              <w:pStyle w:val="Default"/>
              <w:rPr>
                <w:sz w:val="22"/>
                <w:szCs w:val="20"/>
              </w:rPr>
            </w:pPr>
          </w:p>
          <w:p w:rsidR="00F368C1" w:rsidRPr="00FB4F9B" w:rsidRDefault="00BC355F" w:rsidP="00BC355F">
            <w:pPr>
              <w:pStyle w:val="Default"/>
              <w:rPr>
                <w:sz w:val="20"/>
                <w:szCs w:val="20"/>
              </w:rPr>
            </w:pPr>
            <w:r w:rsidRPr="00FA56DE">
              <w:rPr>
                <w:b/>
                <w:sz w:val="22"/>
                <w:szCs w:val="20"/>
              </w:rPr>
              <w:t>-i</w:t>
            </w:r>
            <w:r w:rsidR="00F368C1" w:rsidRPr="00FA56DE">
              <w:rPr>
                <w:b/>
                <w:sz w:val="22"/>
                <w:szCs w:val="20"/>
              </w:rPr>
              <w:t>mprovizovať</w:t>
            </w:r>
            <w:r w:rsidR="00F368C1" w:rsidRPr="00357786">
              <w:rPr>
                <w:sz w:val="22"/>
                <w:szCs w:val="20"/>
              </w:rPr>
              <w:t xml:space="preserve"> na zadanú tému alebo hudobný </w:t>
            </w:r>
            <w:proofErr w:type="spellStart"/>
            <w:r w:rsidR="00F368C1" w:rsidRPr="00357786">
              <w:rPr>
                <w:sz w:val="22"/>
                <w:szCs w:val="20"/>
              </w:rPr>
              <w:t>motív,da</w:t>
            </w:r>
            <w:proofErr w:type="spellEnd"/>
            <w:r w:rsidR="00F368C1" w:rsidRPr="00357786">
              <w:rPr>
                <w:sz w:val="22"/>
                <w:szCs w:val="20"/>
              </w:rPr>
              <w:t>, voda),</w:t>
            </w:r>
          </w:p>
        </w:tc>
      </w:tr>
    </w:tbl>
    <w:p w:rsidR="00F368C1" w:rsidRPr="00FB4F9B" w:rsidRDefault="00F368C1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357786" w:rsidRPr="00FB4F9B" w:rsidRDefault="00357786" w:rsidP="00F368C1">
      <w:pPr>
        <w:pStyle w:val="Default"/>
        <w:rPr>
          <w:b/>
          <w:color w:val="FF0000"/>
        </w:rPr>
      </w:pPr>
    </w:p>
    <w:p w:rsidR="00F368C1" w:rsidRPr="00FB4F9B" w:rsidRDefault="00F368C1" w:rsidP="00F368C1">
      <w:pPr>
        <w:pStyle w:val="Default"/>
        <w:rPr>
          <w:b/>
          <w:bCs/>
          <w:sz w:val="20"/>
          <w:szCs w:val="20"/>
        </w:rPr>
      </w:pPr>
      <w:r w:rsidRPr="00A77629">
        <w:rPr>
          <w:b/>
          <w:color w:val="403152" w:themeColor="accent4" w:themeShade="80"/>
        </w:rPr>
        <w:t>Tematický celok :</w:t>
      </w:r>
      <w:r w:rsidR="00A77629">
        <w:rPr>
          <w:b/>
          <w:color w:val="984806" w:themeColor="accent6" w:themeShade="80"/>
        </w:rPr>
        <w:t xml:space="preserve"> </w:t>
      </w:r>
      <w:r w:rsidRPr="00FB4F9B">
        <w:rPr>
          <w:b/>
          <w:bCs/>
          <w:sz w:val="22"/>
          <w:szCs w:val="22"/>
        </w:rPr>
        <w:t>Aktivity v prírode a sezónne pohybové  činnosti</w:t>
      </w:r>
    </w:p>
    <w:p w:rsidR="00F368C1" w:rsidRPr="00FB4F9B" w:rsidRDefault="00F368C1" w:rsidP="00F368C1">
      <w:pPr>
        <w:pStyle w:val="Default"/>
        <w:rPr>
          <w:b/>
          <w:bCs/>
          <w:sz w:val="20"/>
          <w:szCs w:val="20"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198"/>
        <w:gridCol w:w="2113"/>
        <w:gridCol w:w="1579"/>
        <w:gridCol w:w="1487"/>
        <w:gridCol w:w="1767"/>
      </w:tblGrid>
      <w:tr w:rsidR="00F368C1" w:rsidRPr="00FB4F9B" w:rsidTr="00357786">
        <w:tc>
          <w:tcPr>
            <w:tcW w:w="1462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198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2113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57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8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767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368C1" w:rsidRPr="00FB4F9B" w:rsidTr="00357786">
        <w:tc>
          <w:tcPr>
            <w:tcW w:w="1462" w:type="dxa"/>
            <w:shd w:val="clear" w:color="auto" w:fill="C2D69B" w:themeFill="accent3" w:themeFillTint="99"/>
          </w:tcPr>
          <w:p w:rsidR="00F368C1" w:rsidRPr="00357786" w:rsidRDefault="00F368C1" w:rsidP="00F368C1">
            <w:pPr>
              <w:pStyle w:val="Default"/>
              <w:rPr>
                <w:b/>
                <w:bCs/>
                <w:sz w:val="22"/>
                <w:szCs w:val="20"/>
              </w:rPr>
            </w:pPr>
            <w:r w:rsidRPr="00357786">
              <w:rPr>
                <w:b/>
                <w:bCs/>
                <w:sz w:val="22"/>
                <w:szCs w:val="20"/>
              </w:rPr>
              <w:t>Aktivity v prírode a sezónne pohybové činnosti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8" w:type="dxa"/>
            <w:shd w:val="clear" w:color="auto" w:fill="FFFFFF" w:themeFill="background1"/>
          </w:tcPr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Sezónne pohybové činnosti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A56DE" w:rsidRPr="00357786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Turistika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13" w:type="dxa"/>
            <w:shd w:val="clear" w:color="auto" w:fill="FFFFFF" w:themeFill="background1"/>
          </w:tcPr>
          <w:p w:rsidR="00F368C1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lastRenderedPageBreak/>
              <w:t>základné pojmy a poznatky zo sezónnych aktivít realizovaných vo výučbe</w:t>
            </w:r>
          </w:p>
          <w:p w:rsidR="00FA56DE" w:rsidRPr="00357786" w:rsidRDefault="00FA56DE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FA56DE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 korčuľovanie (in-</w:t>
            </w:r>
            <w:proofErr w:type="spellStart"/>
            <w:r w:rsidRPr="00357786">
              <w:rPr>
                <w:sz w:val="22"/>
                <w:szCs w:val="20"/>
              </w:rPr>
              <w:t>line</w:t>
            </w:r>
            <w:proofErr w:type="spellEnd"/>
            <w:r w:rsidRPr="00357786">
              <w:rPr>
                <w:sz w:val="22"/>
                <w:szCs w:val="20"/>
              </w:rPr>
              <w:t xml:space="preserve"> a na ľade) – jazda vpred, vzad, zastavenie, obrat, hry a súťaže na korčuliach </w:t>
            </w:r>
          </w:p>
          <w:p w:rsidR="00FA56DE" w:rsidRDefault="00FA56DE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lyžovanie </w:t>
            </w:r>
            <w:r w:rsidR="00FA56DE">
              <w:rPr>
                <w:sz w:val="22"/>
                <w:szCs w:val="20"/>
              </w:rPr>
              <w:t>-</w:t>
            </w:r>
            <w:r w:rsidRPr="00357786">
              <w:rPr>
                <w:sz w:val="22"/>
                <w:szCs w:val="20"/>
              </w:rPr>
              <w:t xml:space="preserve"> lyže zjazdové, bežecké, skokanské, zjazd, slalom, beh na lyžiach, základná manipulácia s lyžami a palicami, chôdza, obraty,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výstupy, padanie, zjazdy (po spádnici), brzdenie jazdy, jazda šikmo svahom, prívrat (oboma lyžami, jednou lyžou, v pokoji a v pohybe), odvrat, oblúky </w:t>
            </w:r>
          </w:p>
          <w:p w:rsidR="00FA56DE" w:rsidRDefault="00FA56DE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>cvičenia a hry zamerané na oboznámenie sa s vodným prostredím,</w:t>
            </w:r>
          </w:p>
          <w:p w:rsidR="00F368C1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 splývanie, dýchanie a orientáciu vo vode, skoky do vody z rôznych polôh, nácvik techniky </w:t>
            </w:r>
            <w:r w:rsidRPr="00357786">
              <w:rPr>
                <w:sz w:val="22"/>
                <w:szCs w:val="20"/>
              </w:rPr>
              <w:lastRenderedPageBreak/>
              <w:t xml:space="preserve">jedného plaveckého spôsobu, plavecký spôsob (kraul, znak, prsia), štartový skok, obrátka </w:t>
            </w:r>
          </w:p>
          <w:p w:rsidR="00FA56DE" w:rsidRDefault="00FA56DE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FA56DE" w:rsidRPr="00357786" w:rsidRDefault="00FA56DE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chôdza a jej rôzne druhy a spôsoby vzhľadom na povrch a terén, turistika – jej druhy a formy, turistický výstroj, turistický chodník, turistická značka, mapa, buzola, zásady a význam otužovania, pohybu a pobytu v prírode v každom ročnom období a počasí </w:t>
            </w:r>
          </w:p>
          <w:p w:rsidR="00F368C1" w:rsidRPr="00FB4F9B" w:rsidRDefault="00F368C1" w:rsidP="00F368C1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357786">
              <w:rPr>
                <w:sz w:val="22"/>
                <w:szCs w:val="20"/>
              </w:rPr>
              <w:t>jazda, hry a súťaže na kolobežke, bicykli</w:t>
            </w:r>
          </w:p>
        </w:tc>
        <w:tc>
          <w:tcPr>
            <w:tcW w:w="1579" w:type="dxa"/>
          </w:tcPr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lastRenderedPageBreak/>
              <w:t xml:space="preserve">vysvetľovanie, rozprávanie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práca s doplnkovou literatúrou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-názorná metóda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-metóda pozorovania a napodobňovania (fixačné metódy)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-telovýchovné chvíľky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-rozcvička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-vychádzky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 relaxácia</w:t>
            </w:r>
          </w:p>
          <w:p w:rsidR="00F368C1" w:rsidRPr="00FB4F9B" w:rsidRDefault="00F368C1" w:rsidP="00F368C1">
            <w:pPr>
              <w:pStyle w:val="Default"/>
              <w:rPr>
                <w:b/>
                <w:bCs/>
              </w:rPr>
            </w:pPr>
            <w:r w:rsidRPr="00FB4F9B">
              <w:rPr>
                <w:sz w:val="22"/>
                <w:szCs w:val="22"/>
              </w:rPr>
              <w:t>-hry, súťaže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7" w:type="dxa"/>
          </w:tcPr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Vyučovacia hodina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szCs w:val="28"/>
              </w:rPr>
              <w:t>Vyučovanie hrou a dramatizácia aj pohybovej činnosti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Skupinové vyučovanie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  <w:szCs w:val="28"/>
              </w:rPr>
            </w:pPr>
            <w:r w:rsidRPr="00FB4F9B">
              <w:rPr>
                <w:rFonts w:ascii="Times New Roman" w:hAnsi="Times New Roman"/>
                <w:szCs w:val="28"/>
              </w:rPr>
              <w:t>Živé a názorné vyučovanie</w:t>
            </w:r>
          </w:p>
          <w:p w:rsidR="00F368C1" w:rsidRPr="00FB4F9B" w:rsidRDefault="00F368C1" w:rsidP="00F368C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67" w:type="dxa"/>
          </w:tcPr>
          <w:p w:rsidR="00F368C1" w:rsidRPr="00FA56DE" w:rsidRDefault="00FA56DE" w:rsidP="00F368C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A56DE">
              <w:rPr>
                <w:rFonts w:ascii="Times New Roman" w:hAnsi="Times New Roman"/>
                <w:b/>
                <w:color w:val="000000"/>
              </w:rPr>
              <w:t>Žiak na konci 1.stupňa vie/ovláda:</w:t>
            </w:r>
          </w:p>
          <w:p w:rsidR="00FA56DE" w:rsidRPr="00357786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A56DE" w:rsidP="00FA56DE">
            <w:pPr>
              <w:pStyle w:val="Default"/>
              <w:rPr>
                <w:sz w:val="22"/>
                <w:szCs w:val="22"/>
              </w:rPr>
            </w:pPr>
            <w:r w:rsidRPr="00FA56DE">
              <w:rPr>
                <w:b/>
                <w:sz w:val="22"/>
                <w:szCs w:val="22"/>
              </w:rPr>
              <w:t>-v</w:t>
            </w:r>
            <w:r w:rsidR="00F368C1" w:rsidRPr="00FA56DE">
              <w:rPr>
                <w:b/>
                <w:sz w:val="22"/>
                <w:szCs w:val="22"/>
              </w:rPr>
              <w:t xml:space="preserve">ymenovať </w:t>
            </w:r>
            <w:r w:rsidR="00F368C1" w:rsidRPr="00357786">
              <w:rPr>
                <w:sz w:val="22"/>
                <w:szCs w:val="22"/>
              </w:rPr>
              <w:t xml:space="preserve">základné druhy realizovaných sezónnych pohybových aktivít, </w:t>
            </w:r>
          </w:p>
          <w:p w:rsidR="00F368C1" w:rsidRPr="00357786" w:rsidRDefault="00FA56DE" w:rsidP="00FA56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FA56DE">
              <w:rPr>
                <w:b/>
                <w:sz w:val="22"/>
                <w:szCs w:val="22"/>
              </w:rPr>
              <w:t>zvládnuť</w:t>
            </w:r>
            <w:r w:rsidR="00F368C1" w:rsidRPr="00357786">
              <w:rPr>
                <w:sz w:val="22"/>
                <w:szCs w:val="22"/>
              </w:rPr>
              <w:t xml:space="preserve"> pohybové zručnosti vybraných sezónnych aktivít, </w:t>
            </w: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FA56DE">
              <w:rPr>
                <w:b/>
                <w:sz w:val="22"/>
                <w:szCs w:val="22"/>
              </w:rPr>
              <w:t>uplatniť</w:t>
            </w:r>
            <w:r w:rsidR="00F368C1" w:rsidRPr="00357786">
              <w:rPr>
                <w:sz w:val="22"/>
                <w:szCs w:val="22"/>
              </w:rPr>
              <w:t xml:space="preserve"> prvky sezónnych pohybových činností v hrách, súťažiach, v škole i vo voľnom čase,</w:t>
            </w: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A56DE" w:rsidRDefault="00FA56DE" w:rsidP="00FA56DE">
            <w:pPr>
              <w:pStyle w:val="Default"/>
              <w:rPr>
                <w:sz w:val="22"/>
                <w:szCs w:val="22"/>
              </w:rPr>
            </w:pPr>
          </w:p>
          <w:p w:rsidR="00F368C1" w:rsidRPr="00357786" w:rsidRDefault="00FA56DE" w:rsidP="00FA56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FA56DE">
              <w:rPr>
                <w:b/>
                <w:sz w:val="22"/>
                <w:szCs w:val="22"/>
              </w:rPr>
              <w:t>bezpečne</w:t>
            </w:r>
            <w:r w:rsidR="00F368C1" w:rsidRPr="00357786">
              <w:rPr>
                <w:sz w:val="22"/>
                <w:szCs w:val="22"/>
              </w:rPr>
              <w:t xml:space="preserve"> sa pohybovať v rôznom priestore a v rôznych podmienkach, </w:t>
            </w:r>
          </w:p>
          <w:p w:rsidR="00F368C1" w:rsidRPr="00357786" w:rsidRDefault="00FA56DE" w:rsidP="00FA56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FA56DE">
              <w:rPr>
                <w:b/>
                <w:sz w:val="22"/>
                <w:szCs w:val="22"/>
              </w:rPr>
              <w:t>prekonať</w:t>
            </w:r>
            <w:r w:rsidR="00F368C1" w:rsidRPr="00357786">
              <w:rPr>
                <w:sz w:val="22"/>
                <w:szCs w:val="22"/>
              </w:rPr>
              <w:t xml:space="preserve"> pohybom rôzne terénne nerovnosti, </w:t>
            </w:r>
            <w:r w:rsidR="00F368C1" w:rsidRPr="00357786">
              <w:rPr>
                <w:sz w:val="22"/>
                <w:szCs w:val="22"/>
              </w:rPr>
              <w:sym w:font="Symbol" w:char="F0FC"/>
            </w:r>
          </w:p>
          <w:p w:rsidR="00F368C1" w:rsidRPr="00357786" w:rsidRDefault="00FA56DE" w:rsidP="00FA56DE">
            <w:pPr>
              <w:pStyle w:val="Default"/>
              <w:rPr>
                <w:sz w:val="22"/>
                <w:szCs w:val="22"/>
              </w:rPr>
            </w:pPr>
            <w:r w:rsidRPr="00FA56DE">
              <w:rPr>
                <w:b/>
                <w:sz w:val="22"/>
                <w:szCs w:val="22"/>
              </w:rPr>
              <w:lastRenderedPageBreak/>
              <w:t>-</w:t>
            </w:r>
            <w:r w:rsidR="00F368C1" w:rsidRPr="00FA56DE">
              <w:rPr>
                <w:b/>
                <w:sz w:val="22"/>
                <w:szCs w:val="22"/>
              </w:rPr>
              <w:t>vysvetliť</w:t>
            </w:r>
            <w:r w:rsidR="00F368C1" w:rsidRPr="00357786">
              <w:rPr>
                <w:sz w:val="22"/>
                <w:szCs w:val="22"/>
              </w:rPr>
              <w:t xml:space="preserve"> význam a zásady ochrany prírody počas pohybových aktivít v nej</w:t>
            </w:r>
          </w:p>
          <w:p w:rsidR="00F368C1" w:rsidRPr="00FB4F9B" w:rsidRDefault="00F368C1" w:rsidP="00F368C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FA56DE" w:rsidRDefault="00FA56DE" w:rsidP="00F368C1">
      <w:pPr>
        <w:pStyle w:val="Default"/>
        <w:rPr>
          <w:b/>
          <w:color w:val="984806" w:themeColor="accent6" w:themeShade="80"/>
        </w:rPr>
      </w:pPr>
    </w:p>
    <w:p w:rsidR="00FA56DE" w:rsidRDefault="00FA56DE" w:rsidP="00F368C1">
      <w:pPr>
        <w:pStyle w:val="Default"/>
        <w:rPr>
          <w:b/>
          <w:color w:val="984806" w:themeColor="accent6" w:themeShade="80"/>
        </w:rPr>
      </w:pPr>
    </w:p>
    <w:p w:rsidR="00F368C1" w:rsidRPr="00FB4F9B" w:rsidRDefault="00F368C1" w:rsidP="00F368C1">
      <w:pPr>
        <w:pStyle w:val="Default"/>
        <w:rPr>
          <w:b/>
        </w:rPr>
      </w:pPr>
      <w:r w:rsidRPr="00A77629">
        <w:rPr>
          <w:b/>
          <w:color w:val="403152" w:themeColor="accent4" w:themeShade="80"/>
        </w:rPr>
        <w:t>Tematický celok :</w:t>
      </w:r>
      <w:r w:rsidR="00A77629">
        <w:rPr>
          <w:b/>
          <w:color w:val="984806" w:themeColor="accent6" w:themeShade="80"/>
        </w:rPr>
        <w:t xml:space="preserve"> </w:t>
      </w:r>
      <w:r w:rsidRPr="00FB4F9B">
        <w:rPr>
          <w:b/>
        </w:rPr>
        <w:t>Psychomotorické a zdravotne orientované cvičenia a hry</w:t>
      </w:r>
    </w:p>
    <w:p w:rsidR="00F368C1" w:rsidRPr="00FB4F9B" w:rsidRDefault="00F368C1" w:rsidP="00F368C1">
      <w:pPr>
        <w:pStyle w:val="Default"/>
        <w:rPr>
          <w:b/>
          <w:bCs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t>Stratégie  vyučovania: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340"/>
        <w:gridCol w:w="2255"/>
        <w:gridCol w:w="1579"/>
        <w:gridCol w:w="1411"/>
        <w:gridCol w:w="1984"/>
      </w:tblGrid>
      <w:tr w:rsidR="00F368C1" w:rsidRPr="00FB4F9B" w:rsidTr="00357786">
        <w:tc>
          <w:tcPr>
            <w:tcW w:w="1462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tabs>
                <w:tab w:val="left" w:pos="99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Tematický celok</w:t>
            </w:r>
          </w:p>
        </w:tc>
        <w:tc>
          <w:tcPr>
            <w:tcW w:w="1340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Téma</w:t>
            </w:r>
          </w:p>
        </w:tc>
        <w:tc>
          <w:tcPr>
            <w:tcW w:w="2255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Obsahový štandard</w:t>
            </w:r>
          </w:p>
        </w:tc>
        <w:tc>
          <w:tcPr>
            <w:tcW w:w="1579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Metódy a postupy</w:t>
            </w:r>
          </w:p>
        </w:tc>
        <w:tc>
          <w:tcPr>
            <w:tcW w:w="1411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Organizačné formy práce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Výkonový štandard</w:t>
            </w:r>
          </w:p>
        </w:tc>
      </w:tr>
      <w:tr w:rsidR="00F368C1" w:rsidRPr="00FB4F9B" w:rsidTr="00357786">
        <w:tc>
          <w:tcPr>
            <w:tcW w:w="1462" w:type="dxa"/>
            <w:shd w:val="clear" w:color="auto" w:fill="C2D69B" w:themeFill="accent3" w:themeFillTint="99"/>
          </w:tcPr>
          <w:p w:rsidR="00F368C1" w:rsidRPr="00357786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357786">
              <w:rPr>
                <w:b/>
                <w:sz w:val="22"/>
                <w:szCs w:val="20"/>
              </w:rPr>
              <w:t xml:space="preserve">Psychomotorické a zdravotne </w:t>
            </w:r>
          </w:p>
          <w:p w:rsidR="00F368C1" w:rsidRPr="00357786" w:rsidRDefault="00F368C1" w:rsidP="00F368C1">
            <w:pPr>
              <w:pStyle w:val="Default"/>
              <w:rPr>
                <w:b/>
                <w:sz w:val="22"/>
                <w:szCs w:val="20"/>
              </w:rPr>
            </w:pPr>
            <w:r w:rsidRPr="00357786">
              <w:rPr>
                <w:b/>
                <w:sz w:val="22"/>
                <w:szCs w:val="20"/>
              </w:rPr>
              <w:t>orientované cvičenia a hry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0" w:type="dxa"/>
            <w:shd w:val="clear" w:color="auto" w:fill="FFFFFF" w:themeFill="background1"/>
          </w:tcPr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>Relaxačné hry a cvičenia</w:t>
            </w: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357786">
              <w:rPr>
                <w:rFonts w:ascii="Times New Roman" w:hAnsi="Times New Roman"/>
              </w:rPr>
              <w:t xml:space="preserve">Cvičenia zamerané na dýchanie, svalstvo, rovnováhu, </w:t>
            </w:r>
            <w:r w:rsidRPr="00357786">
              <w:rPr>
                <w:rFonts w:ascii="Times New Roman" w:hAnsi="Times New Roman"/>
              </w:rPr>
              <w:lastRenderedPageBreak/>
              <w:t>ohybnosť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357786" w:rsidRDefault="00F368C1" w:rsidP="00F368C1">
            <w:pPr>
              <w:spacing w:after="0" w:line="240" w:lineRule="auto"/>
              <w:rPr>
                <w:rFonts w:ascii="Times New Roman" w:hAnsi="Times New Roman"/>
                <w:szCs w:val="18"/>
              </w:rPr>
            </w:pPr>
            <w:r w:rsidRPr="00357786">
              <w:rPr>
                <w:rFonts w:ascii="Times New Roman" w:hAnsi="Times New Roman"/>
                <w:szCs w:val="18"/>
              </w:rPr>
              <w:t>Psychomotorické hry a cvičenia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lastRenderedPageBreak/>
              <w:t xml:space="preserve">relaxačné (uvoľňovacie) cvičenia a hry (vyklepávanie, vytriasanie, </w:t>
            </w:r>
            <w:proofErr w:type="spellStart"/>
            <w:r w:rsidRPr="00357786">
              <w:rPr>
                <w:sz w:val="22"/>
                <w:szCs w:val="20"/>
              </w:rPr>
              <w:t>automasáž</w:t>
            </w:r>
            <w:proofErr w:type="spellEnd"/>
            <w:r w:rsidRPr="00357786">
              <w:rPr>
                <w:sz w:val="22"/>
                <w:szCs w:val="20"/>
              </w:rPr>
              <w:t xml:space="preserve"> a pod.) cvičenia so zameraním na riadené spevňovanie a uvoľňovanie svalstva (svalové napätie a uvoľnenie) aktivity zamerané na rozvoj dýchania, dýchacie cvičenia – cvičenia zamerané na nácvik správneho dýchania v rôznych polohách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lastRenderedPageBreak/>
              <w:t xml:space="preserve">naťahovacie (strečingové) cvičenia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kompenzačné (vyrovnávajúce) cvičenia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cvičenia na rozvoj flexibility(ohybnosť, pohyblivosť) rozvoj </w:t>
            </w:r>
            <w:proofErr w:type="spellStart"/>
            <w:r w:rsidRPr="00357786">
              <w:rPr>
                <w:sz w:val="22"/>
                <w:szCs w:val="20"/>
              </w:rPr>
              <w:t>rovnováhových</w:t>
            </w:r>
            <w:proofErr w:type="spellEnd"/>
            <w:r w:rsidRPr="00357786">
              <w:rPr>
                <w:sz w:val="22"/>
                <w:szCs w:val="20"/>
              </w:rPr>
              <w:t xml:space="preserve"> schopností: statickej r. (cvičenia zamerané na stabilitu a </w:t>
            </w:r>
            <w:proofErr w:type="spellStart"/>
            <w:r w:rsidRPr="00357786">
              <w:rPr>
                <w:sz w:val="22"/>
                <w:szCs w:val="20"/>
              </w:rPr>
              <w:t>stlabilitu</w:t>
            </w:r>
            <w:proofErr w:type="spellEnd"/>
            <w:r w:rsidRPr="00357786">
              <w:rPr>
                <w:sz w:val="22"/>
                <w:szCs w:val="20"/>
              </w:rPr>
              <w:t xml:space="preserve"> v rôznych polohách), dynamickej r.(balansovanie na fit lopte, cvičenia na </w:t>
            </w:r>
            <w:proofErr w:type="spellStart"/>
            <w:r w:rsidRPr="00357786">
              <w:rPr>
                <w:sz w:val="22"/>
                <w:szCs w:val="20"/>
              </w:rPr>
              <w:t>balančných</w:t>
            </w:r>
            <w:proofErr w:type="spellEnd"/>
            <w:r w:rsidRPr="00357786">
              <w:rPr>
                <w:sz w:val="22"/>
                <w:szCs w:val="20"/>
              </w:rPr>
              <w:t xml:space="preserve"> pomôckach – </w:t>
            </w:r>
            <w:proofErr w:type="spellStart"/>
            <w:r w:rsidRPr="00357786">
              <w:rPr>
                <w:sz w:val="22"/>
                <w:szCs w:val="20"/>
              </w:rPr>
              <w:t>bosu</w:t>
            </w:r>
            <w:proofErr w:type="spellEnd"/>
            <w:r w:rsidRPr="00357786">
              <w:rPr>
                <w:sz w:val="22"/>
                <w:szCs w:val="20"/>
              </w:rPr>
              <w:t xml:space="preserve">, go-go šliapadlo a pod.)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balansovanie s predmetmi (žonglovanie, prenášanie predmetov rôznym spôsobom a pod.)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cvičenia telesnej schémy zamerané na uvedomovanie si vlastného tela – pohybových možností jeho jednotlivých častí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 xml:space="preserve">cvičenia spájajúce zmyslové vnímanie s pohybovým (napr. pohybové reakcie na zmyslové podnety) </w:t>
            </w:r>
          </w:p>
          <w:p w:rsidR="00F368C1" w:rsidRPr="00357786" w:rsidRDefault="00F368C1" w:rsidP="00F368C1">
            <w:pPr>
              <w:pStyle w:val="Default"/>
              <w:spacing w:line="276" w:lineRule="auto"/>
              <w:rPr>
                <w:sz w:val="22"/>
                <w:szCs w:val="20"/>
              </w:rPr>
            </w:pPr>
            <w:r w:rsidRPr="00357786">
              <w:rPr>
                <w:sz w:val="22"/>
                <w:szCs w:val="20"/>
              </w:rPr>
              <w:t>psychomotorické hry, cvičenia a hry s neštandardným náčiním (balóny, štipce, noviny a pod.)</w:t>
            </w:r>
          </w:p>
        </w:tc>
        <w:tc>
          <w:tcPr>
            <w:tcW w:w="1579" w:type="dxa"/>
          </w:tcPr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lastRenderedPageBreak/>
              <w:t xml:space="preserve">vysvetľovanie, rozprávanie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 xml:space="preserve">- práca s doplnkovou literatúrou 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-názorná metóda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-metóda pozorovania a napodobňovania (fixačné metódy)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-telovýchovné chvíľky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-rozcvička</w:t>
            </w:r>
          </w:p>
          <w:p w:rsidR="00F368C1" w:rsidRPr="00FB4F9B" w:rsidRDefault="00F368C1" w:rsidP="00F368C1">
            <w:pPr>
              <w:pStyle w:val="Default"/>
              <w:rPr>
                <w:sz w:val="22"/>
                <w:szCs w:val="22"/>
              </w:rPr>
            </w:pPr>
            <w:r w:rsidRPr="00FB4F9B">
              <w:rPr>
                <w:sz w:val="22"/>
                <w:szCs w:val="22"/>
              </w:rPr>
              <w:t>- relaxácia</w:t>
            </w:r>
          </w:p>
          <w:p w:rsidR="00F368C1" w:rsidRPr="00FB4F9B" w:rsidRDefault="00F368C1" w:rsidP="00F368C1">
            <w:pPr>
              <w:pStyle w:val="Default"/>
              <w:rPr>
                <w:b/>
                <w:bCs/>
              </w:rPr>
            </w:pPr>
            <w:r w:rsidRPr="00FB4F9B">
              <w:rPr>
                <w:sz w:val="22"/>
                <w:szCs w:val="22"/>
              </w:rPr>
              <w:t>-hry, cvičenia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Hromadná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Vyučovacia hodina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szCs w:val="28"/>
              </w:rPr>
              <w:t>Vyučovanie hrou a dramatizácia aj pohybovej činnosti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Skupinové vyučovanie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</w:p>
          <w:p w:rsidR="00F368C1" w:rsidRPr="00FB4F9B" w:rsidRDefault="00F368C1" w:rsidP="00F368C1">
            <w:pPr>
              <w:rPr>
                <w:rFonts w:ascii="Times New Roman" w:hAnsi="Times New Roman"/>
                <w:szCs w:val="28"/>
              </w:rPr>
            </w:pPr>
            <w:r w:rsidRPr="00FB4F9B">
              <w:rPr>
                <w:rFonts w:ascii="Times New Roman" w:hAnsi="Times New Roman"/>
                <w:szCs w:val="28"/>
              </w:rPr>
              <w:t xml:space="preserve">Živé a </w:t>
            </w:r>
            <w:r w:rsidRPr="00FB4F9B">
              <w:rPr>
                <w:rFonts w:ascii="Times New Roman" w:hAnsi="Times New Roman"/>
                <w:szCs w:val="28"/>
              </w:rPr>
              <w:lastRenderedPageBreak/>
              <w:t>názorné vyučovanie</w:t>
            </w:r>
          </w:p>
          <w:p w:rsidR="00F368C1" w:rsidRPr="00FB4F9B" w:rsidRDefault="00F368C1" w:rsidP="00F368C1">
            <w:pPr>
              <w:pStyle w:val="Odsekzoznamu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F368C1" w:rsidRPr="00FA56DE" w:rsidRDefault="00FA56DE" w:rsidP="00F368C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FA56DE">
              <w:rPr>
                <w:rFonts w:ascii="Times New Roman" w:hAnsi="Times New Roman"/>
                <w:b/>
                <w:color w:val="000000"/>
              </w:rPr>
              <w:lastRenderedPageBreak/>
              <w:t>Žiak na konci 1.stupňa vie/ovláda:</w:t>
            </w:r>
          </w:p>
          <w:p w:rsidR="00FA56DE" w:rsidRPr="00357786" w:rsidRDefault="00FA56DE" w:rsidP="00F368C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368C1" w:rsidRPr="00357786" w:rsidRDefault="00FA56DE" w:rsidP="00FA56D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FA56DE">
              <w:rPr>
                <w:b/>
                <w:sz w:val="22"/>
                <w:szCs w:val="22"/>
              </w:rPr>
              <w:t>postupne uvoľniť</w:t>
            </w:r>
            <w:r w:rsidR="00F368C1" w:rsidRPr="00357786">
              <w:rPr>
                <w:sz w:val="22"/>
                <w:szCs w:val="22"/>
              </w:rPr>
              <w:t xml:space="preserve"> pri slovnom </w:t>
            </w:r>
            <w:proofErr w:type="spellStart"/>
            <w:r w:rsidR="00F368C1" w:rsidRPr="00357786">
              <w:rPr>
                <w:sz w:val="22"/>
                <w:szCs w:val="22"/>
              </w:rPr>
              <w:t>doprovode</w:t>
            </w:r>
            <w:proofErr w:type="spellEnd"/>
            <w:r w:rsidR="00F368C1" w:rsidRPr="00357786">
              <w:rPr>
                <w:sz w:val="22"/>
                <w:szCs w:val="22"/>
              </w:rPr>
              <w:t xml:space="preserve"> svalstvo končatín i celého tela, </w:t>
            </w:r>
          </w:p>
          <w:p w:rsidR="00F368C1" w:rsidRPr="00357786" w:rsidRDefault="00FA56DE" w:rsidP="00FA56D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FA56DE">
              <w:rPr>
                <w:b/>
                <w:sz w:val="22"/>
                <w:szCs w:val="22"/>
              </w:rPr>
              <w:t>opísať</w:t>
            </w:r>
            <w:r w:rsidR="00F368C1" w:rsidRPr="00357786">
              <w:rPr>
                <w:sz w:val="22"/>
                <w:szCs w:val="22"/>
              </w:rPr>
              <w:t xml:space="preserve"> základné spôsoby dýchania,</w:t>
            </w:r>
          </w:p>
          <w:p w:rsidR="00F368C1" w:rsidRPr="00357786" w:rsidRDefault="00FA56DE" w:rsidP="00FA56D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FA56DE">
              <w:rPr>
                <w:b/>
                <w:sz w:val="22"/>
                <w:szCs w:val="22"/>
              </w:rPr>
              <w:t xml:space="preserve">vykonať </w:t>
            </w:r>
            <w:r w:rsidR="00F368C1" w:rsidRPr="00357786">
              <w:rPr>
                <w:sz w:val="22"/>
                <w:szCs w:val="22"/>
              </w:rPr>
              <w:t xml:space="preserve">jednoduché strečingové cvičenia, </w:t>
            </w:r>
          </w:p>
          <w:p w:rsidR="00F368C1" w:rsidRPr="00357786" w:rsidRDefault="00FA56DE" w:rsidP="00FA56DE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368C1" w:rsidRPr="00FA56DE">
              <w:rPr>
                <w:b/>
                <w:sz w:val="22"/>
                <w:szCs w:val="22"/>
              </w:rPr>
              <w:t xml:space="preserve">charakterizovať </w:t>
            </w:r>
            <w:r w:rsidR="00F368C1" w:rsidRPr="00357786">
              <w:rPr>
                <w:sz w:val="22"/>
                <w:szCs w:val="22"/>
              </w:rPr>
              <w:t xml:space="preserve">cvičenia z </w:t>
            </w:r>
            <w:proofErr w:type="spellStart"/>
            <w:r w:rsidR="00F368C1" w:rsidRPr="00357786">
              <w:rPr>
                <w:sz w:val="22"/>
                <w:szCs w:val="22"/>
              </w:rPr>
              <w:t>psychomotoriky</w:t>
            </w:r>
            <w:proofErr w:type="spellEnd"/>
            <w:r w:rsidR="00F368C1" w:rsidRPr="00357786">
              <w:rPr>
                <w:sz w:val="22"/>
                <w:szCs w:val="22"/>
              </w:rPr>
              <w:t xml:space="preserve">, </w:t>
            </w:r>
          </w:p>
          <w:p w:rsidR="00F368C1" w:rsidRPr="00357786" w:rsidRDefault="00FA56DE" w:rsidP="00FA56DE">
            <w:pPr>
              <w:pStyle w:val="Default"/>
              <w:rPr>
                <w:b/>
                <w:sz w:val="22"/>
                <w:szCs w:val="22"/>
              </w:rPr>
            </w:pPr>
            <w:r w:rsidRPr="00FA56DE">
              <w:rPr>
                <w:b/>
                <w:sz w:val="22"/>
                <w:szCs w:val="22"/>
              </w:rPr>
              <w:lastRenderedPageBreak/>
              <w:t>-</w:t>
            </w:r>
            <w:r w:rsidR="00F368C1" w:rsidRPr="00FA56DE">
              <w:rPr>
                <w:b/>
                <w:sz w:val="22"/>
                <w:szCs w:val="22"/>
              </w:rPr>
              <w:t>vysvetliť</w:t>
            </w:r>
            <w:r w:rsidR="00F368C1" w:rsidRPr="00357786">
              <w:rPr>
                <w:sz w:val="22"/>
                <w:szCs w:val="22"/>
              </w:rPr>
              <w:t xml:space="preserve"> podstatu psychomotorických cvičení a ich význam,</w:t>
            </w:r>
          </w:p>
          <w:p w:rsidR="00F368C1" w:rsidRPr="00FB4F9B" w:rsidRDefault="00FA56DE" w:rsidP="00FA56DE">
            <w:pPr>
              <w:pStyle w:val="Default"/>
              <w:rPr>
                <w:b/>
                <w:sz w:val="20"/>
                <w:szCs w:val="20"/>
              </w:rPr>
            </w:pPr>
            <w:r w:rsidRPr="00FA56DE">
              <w:rPr>
                <w:b/>
                <w:sz w:val="22"/>
                <w:szCs w:val="22"/>
              </w:rPr>
              <w:t>-</w:t>
            </w:r>
            <w:r w:rsidR="00F368C1" w:rsidRPr="00FA56DE">
              <w:rPr>
                <w:b/>
                <w:sz w:val="22"/>
                <w:szCs w:val="22"/>
              </w:rPr>
              <w:t>aplikovať</w:t>
            </w:r>
            <w:r w:rsidR="00F368C1" w:rsidRPr="00357786">
              <w:rPr>
                <w:sz w:val="22"/>
                <w:szCs w:val="22"/>
              </w:rPr>
              <w:t xml:space="preserve"> naučené zručnosti v cvičeniach a hrách</w:t>
            </w:r>
          </w:p>
        </w:tc>
      </w:tr>
    </w:tbl>
    <w:p w:rsidR="00F368C1" w:rsidRPr="00FB4F9B" w:rsidRDefault="00F368C1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368C1" w:rsidRDefault="00F368C1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A77629" w:rsidRDefault="00A77629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A77629" w:rsidRDefault="00A77629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A77629" w:rsidRDefault="00A77629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A77629" w:rsidRDefault="00A77629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A77629" w:rsidRPr="00FB4F9B" w:rsidRDefault="00A77629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F368C1" w:rsidRPr="00FB4F9B" w:rsidRDefault="00F368C1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FB4F9B">
        <w:rPr>
          <w:rFonts w:ascii="Times New Roman" w:hAnsi="Times New Roman"/>
          <w:b/>
        </w:rPr>
        <w:lastRenderedPageBreak/>
        <w:t>Učebné zdroje:</w:t>
      </w:r>
    </w:p>
    <w:p w:rsidR="00F368C1" w:rsidRPr="00FB4F9B" w:rsidRDefault="00F368C1" w:rsidP="00F368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4751"/>
        <w:gridCol w:w="2303"/>
      </w:tblGrid>
      <w:tr w:rsidR="00F368C1" w:rsidRPr="00FB4F9B" w:rsidTr="00057F1B">
        <w:tc>
          <w:tcPr>
            <w:tcW w:w="2303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Učebné pomôcky</w:t>
            </w:r>
          </w:p>
        </w:tc>
        <w:tc>
          <w:tcPr>
            <w:tcW w:w="4751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Materiálne učebné prostriedky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Ďalšie zdroje</w:t>
            </w:r>
          </w:p>
        </w:tc>
      </w:tr>
      <w:tr w:rsidR="00F368C1" w:rsidRPr="00FB4F9B" w:rsidTr="00057F1B">
        <w:tc>
          <w:tcPr>
            <w:tcW w:w="2303" w:type="dxa"/>
            <w:shd w:val="clear" w:color="auto" w:fill="C2D69B" w:themeFill="accent3" w:themeFillTint="99"/>
          </w:tcPr>
          <w:p w:rsidR="00F368C1" w:rsidRPr="00057F1B" w:rsidRDefault="00F368C1" w:rsidP="00F36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57F1B">
              <w:rPr>
                <w:rFonts w:ascii="Times New Roman" w:hAnsi="Times New Roman"/>
                <w:b/>
              </w:rPr>
              <w:t>metodická príručka</w:t>
            </w:r>
          </w:p>
          <w:p w:rsidR="00057F1B" w:rsidRPr="00057F1B" w:rsidRDefault="00057F1B" w:rsidP="00F368C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368C1" w:rsidRPr="00057F1B" w:rsidRDefault="00F368C1" w:rsidP="00F368C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057F1B">
              <w:rPr>
                <w:rFonts w:ascii="Times New Roman" w:hAnsi="Times New Roman"/>
                <w:b/>
              </w:rPr>
              <w:t>odborné časopisy,</w:t>
            </w:r>
          </w:p>
          <w:p w:rsidR="00057F1B" w:rsidRPr="00057F1B" w:rsidRDefault="00057F1B" w:rsidP="00F368C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368C1" w:rsidRPr="00057F1B" w:rsidRDefault="00F368C1" w:rsidP="00F368C1">
            <w:pPr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057F1B">
              <w:rPr>
                <w:rFonts w:ascii="Times New Roman" w:hAnsi="Times New Roman"/>
                <w:b/>
              </w:rPr>
              <w:t>odborné publikácie k daným témam</w:t>
            </w:r>
          </w:p>
          <w:p w:rsidR="00F368C1" w:rsidRPr="00057F1B" w:rsidRDefault="00F368C1" w:rsidP="00F368C1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51" w:type="dxa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Pomôcky z kabinetu: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materiálno- technické a didaktické prostriedky, ktoré má naša škola k dispozícii, t.j.náčinie (švihadlá, loptičky, ľahké lopty, lopty na volejbal, lano na preťahovanie, drobné posilňovače), náradie ( lavičky, žinenky, rebriny debny, odrazový mostík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-stopky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-váha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-meracie pásmo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-CD prehrávač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Výukové CD – nosiče</w:t>
            </w:r>
          </w:p>
          <w:p w:rsidR="00F368C1" w:rsidRPr="00FB4F9B" w:rsidRDefault="00F368C1" w:rsidP="00F368C1">
            <w:pPr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Interaktívna tabuľa notebook</w:t>
            </w:r>
          </w:p>
        </w:tc>
        <w:tc>
          <w:tcPr>
            <w:tcW w:w="2303" w:type="dxa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>internet</w:t>
            </w:r>
          </w:p>
        </w:tc>
      </w:tr>
    </w:tbl>
    <w:p w:rsidR="00357786" w:rsidRPr="00FB4F9B" w:rsidRDefault="00357786" w:rsidP="00F368C1">
      <w:pPr>
        <w:rPr>
          <w:rFonts w:ascii="Times New Roman" w:hAnsi="Times New Roman"/>
          <w:b/>
        </w:rPr>
      </w:pPr>
    </w:p>
    <w:p w:rsidR="00F368C1" w:rsidRPr="00FB4F9B" w:rsidRDefault="00F368C1" w:rsidP="00F368C1">
      <w:pPr>
        <w:rPr>
          <w:rFonts w:ascii="Times New Roman" w:hAnsi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F368C1" w:rsidRPr="00FB4F9B" w:rsidTr="00357786">
        <w:tc>
          <w:tcPr>
            <w:tcW w:w="9180" w:type="dxa"/>
            <w:shd w:val="clear" w:color="auto" w:fill="C2D69B" w:themeFill="accent3" w:themeFillTint="99"/>
          </w:tcPr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F9B">
              <w:rPr>
                <w:rFonts w:ascii="Times New Roman" w:hAnsi="Times New Roman"/>
                <w:b/>
              </w:rPr>
              <w:t>Hodnotenie žiaka</w:t>
            </w:r>
          </w:p>
        </w:tc>
      </w:tr>
      <w:tr w:rsidR="00F368C1" w:rsidRPr="00FB4F9B" w:rsidTr="00F368C1">
        <w:tc>
          <w:tcPr>
            <w:tcW w:w="9180" w:type="dxa"/>
            <w:shd w:val="clear" w:color="auto" w:fill="auto"/>
          </w:tcPr>
          <w:p w:rsidR="00F368C1" w:rsidRDefault="00F368C1" w:rsidP="00F368C1">
            <w:p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</w:rPr>
              <w:t xml:space="preserve">Hlavným kritériom hodnotenia má byť individuálne zlepšenie v pohybových zručnostiach, vedomostiach, psychomotorických schopnostiach, v snahe o lepšie výkony, ale i angažovanosť v telesnej výchove. Z týchto okolností prevládajúcim znakom v smere k žiakovi by malo byť pozitívne hodnotenie, ale v smere k rodičom odbornejšie, komplexnejšie, objektívnejšie, ale z hľadiska pozitívneho smerovania pôsobenia rodiča na dieťa </w:t>
            </w:r>
            <w:r w:rsidR="00357786">
              <w:rPr>
                <w:rFonts w:ascii="Times New Roman" w:hAnsi="Times New Roman"/>
              </w:rPr>
              <w:t>o konštruktívnejšie hodnotenie.</w:t>
            </w:r>
          </w:p>
          <w:p w:rsidR="00357786" w:rsidRPr="00FB4F9B" w:rsidRDefault="009E317F" w:rsidP="00357786">
            <w:pPr>
              <w:contextualSpacing/>
              <w:rPr>
                <w:rFonts w:ascii="Times New Roman" w:hAnsi="Times New Roman"/>
                <w:kern w:val="22"/>
                <w:szCs w:val="20"/>
              </w:rPr>
            </w:pPr>
            <w:r>
              <w:rPr>
                <w:rFonts w:ascii="Times New Roman" w:hAnsi="Times New Roman"/>
              </w:rPr>
              <w:t>Predmet  telesná a športová</w:t>
            </w:r>
            <w:r w:rsidR="00357786" w:rsidRPr="00FB4F9B">
              <w:rPr>
                <w:rFonts w:ascii="Times New Roman" w:hAnsi="Times New Roman"/>
              </w:rPr>
              <w:t xml:space="preserve"> výchova sa klasifikuje slovne . Hodnotenie  prebieha v súlade s Metodickým pokynom č. 22/2011 na hodnotenie žiakov základnej školy MŠ SR pod č. 2011-3121/ 12824:4-921 s platnosťou od 01.05.2011</w:t>
            </w:r>
          </w:p>
          <w:p w:rsidR="00F368C1" w:rsidRPr="00FB4F9B" w:rsidRDefault="00357786" w:rsidP="00F368C1">
            <w:pPr>
              <w:jc w:val="both"/>
              <w:rPr>
                <w:rFonts w:ascii="Times New Roman" w:hAnsi="Times New Roman"/>
              </w:rPr>
            </w:pPr>
            <w:r w:rsidRPr="00FB4F9B">
              <w:rPr>
                <w:rFonts w:ascii="Times New Roman" w:hAnsi="Times New Roman"/>
                <w:kern w:val="22"/>
                <w:szCs w:val="20"/>
              </w:rPr>
              <w:t>Žiaci sú hodnotení slovným hodnotením,  prihliadajú sa na špecifiká a individuálne vlastnosti žiakov, tempo, dedičné danosti. Hodnotením vzbud</w:t>
            </w:r>
            <w:r w:rsidR="009E317F">
              <w:rPr>
                <w:rFonts w:ascii="Times New Roman" w:hAnsi="Times New Roman"/>
                <w:kern w:val="22"/>
                <w:szCs w:val="20"/>
              </w:rPr>
              <w:t>zujeme záujem o pohyb.</w:t>
            </w:r>
          </w:p>
          <w:p w:rsidR="00F368C1" w:rsidRPr="00FB4F9B" w:rsidRDefault="00F368C1" w:rsidP="00F368C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F368C1" w:rsidRPr="00FB4F9B" w:rsidRDefault="00F368C1" w:rsidP="00F368C1">
      <w:pPr>
        <w:shd w:val="clear" w:color="auto" w:fill="FFFFFF" w:themeFill="background1"/>
        <w:rPr>
          <w:rFonts w:ascii="Times New Roman" w:hAnsi="Times New Roman"/>
        </w:rPr>
      </w:pPr>
    </w:p>
    <w:p w:rsidR="00F368C1" w:rsidRPr="00FB4F9B" w:rsidRDefault="00F368C1" w:rsidP="00F368C1">
      <w:pPr>
        <w:rPr>
          <w:rFonts w:ascii="Times New Roman" w:hAnsi="Times New Roman"/>
        </w:rPr>
      </w:pPr>
    </w:p>
    <w:p w:rsidR="00F368C1" w:rsidRPr="00FB4F9B" w:rsidRDefault="00F368C1" w:rsidP="00667819">
      <w:pPr>
        <w:pStyle w:val="Odsekzoznamu"/>
        <w:ind w:left="1215"/>
        <w:rPr>
          <w:rFonts w:ascii="Times New Roman" w:hAnsi="Times New Roman"/>
        </w:rPr>
      </w:pPr>
    </w:p>
    <w:p w:rsidR="00667819" w:rsidRPr="00FB4F9B" w:rsidRDefault="00667819" w:rsidP="00667819">
      <w:pPr>
        <w:ind w:left="495"/>
        <w:rPr>
          <w:rFonts w:ascii="Times New Roman" w:hAnsi="Times New Roman"/>
        </w:rPr>
      </w:pPr>
    </w:p>
    <w:p w:rsidR="00F41A61" w:rsidRPr="00FB4F9B" w:rsidRDefault="00F41A61" w:rsidP="00F41A61">
      <w:pPr>
        <w:pStyle w:val="Odsekzoznamu"/>
        <w:ind w:left="495"/>
        <w:rPr>
          <w:rFonts w:ascii="Times New Roman" w:hAnsi="Times New Roman"/>
        </w:rPr>
      </w:pPr>
    </w:p>
    <w:p w:rsidR="00F41A61" w:rsidRPr="00FB4F9B" w:rsidRDefault="00F41A61" w:rsidP="00F41A61">
      <w:pPr>
        <w:rPr>
          <w:rFonts w:ascii="Times New Roman" w:hAnsi="Times New Roman"/>
        </w:rPr>
      </w:pPr>
    </w:p>
    <w:p w:rsidR="00F41A61" w:rsidRPr="00FB4F9B" w:rsidRDefault="00F41A61" w:rsidP="00F41A61">
      <w:pPr>
        <w:jc w:val="center"/>
        <w:rPr>
          <w:rFonts w:ascii="Times New Roman" w:hAnsi="Times New Roman"/>
          <w:b/>
        </w:rPr>
      </w:pPr>
    </w:p>
    <w:p w:rsidR="00F41A61" w:rsidRPr="00FB4F9B" w:rsidRDefault="00F41A61" w:rsidP="00F41A61">
      <w:pPr>
        <w:rPr>
          <w:rFonts w:ascii="Times New Roman" w:hAnsi="Times New Roman"/>
        </w:rPr>
      </w:pPr>
    </w:p>
    <w:p w:rsidR="00F41A61" w:rsidRPr="00FB4F9B" w:rsidRDefault="00F41A61" w:rsidP="00F41A61">
      <w:pPr>
        <w:rPr>
          <w:rFonts w:ascii="Times New Roman" w:hAnsi="Times New Roman"/>
        </w:rPr>
      </w:pPr>
    </w:p>
    <w:p w:rsidR="00F41A61" w:rsidRPr="00FB4F9B" w:rsidRDefault="00F41A61" w:rsidP="00F41A61">
      <w:pPr>
        <w:rPr>
          <w:rFonts w:ascii="Times New Roman" w:hAnsi="Times New Roman"/>
        </w:rPr>
      </w:pPr>
    </w:p>
    <w:sectPr w:rsidR="00F41A61" w:rsidRPr="00FB4F9B" w:rsidSect="00DB1946">
      <w:headerReference w:type="default" r:id="rId8"/>
      <w:pgSz w:w="11906" w:h="16838"/>
      <w:pgMar w:top="156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D5B" w:rsidRDefault="006E0D5B" w:rsidP="00FC5FD8">
      <w:pPr>
        <w:spacing w:after="0" w:line="240" w:lineRule="auto"/>
      </w:pPr>
      <w:r>
        <w:separator/>
      </w:r>
    </w:p>
  </w:endnote>
  <w:endnote w:type="continuationSeparator" w:id="0">
    <w:p w:rsidR="006E0D5B" w:rsidRDefault="006E0D5B" w:rsidP="00FC5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D5B" w:rsidRDefault="006E0D5B" w:rsidP="00FC5FD8">
      <w:pPr>
        <w:spacing w:after="0" w:line="240" w:lineRule="auto"/>
      </w:pPr>
      <w:r>
        <w:separator/>
      </w:r>
    </w:p>
  </w:footnote>
  <w:footnote w:type="continuationSeparator" w:id="0">
    <w:p w:rsidR="006E0D5B" w:rsidRDefault="006E0D5B" w:rsidP="00FC5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629" w:rsidRDefault="00A77629" w:rsidP="00DB1946">
    <w:pPr>
      <w:pStyle w:val="Hlavika"/>
      <w:jc w:val="center"/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957580</wp:posOffset>
          </wp:positionH>
          <wp:positionV relativeFrom="paragraph">
            <wp:posOffset>57785</wp:posOffset>
          </wp:positionV>
          <wp:extent cx="333375" cy="381000"/>
          <wp:effectExtent l="19050" t="0" r="9525" b="0"/>
          <wp:wrapNone/>
          <wp:docPr id="3" name="Obrázok 1" descr="H:\logo škol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ogo škol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7629" w:rsidRPr="00D20CCD" w:rsidRDefault="00A77629" w:rsidP="00DB1946">
    <w:pPr>
      <w:pStyle w:val="Hlavika"/>
      <w:jc w:val="center"/>
      <w:rPr>
        <w:rFonts w:ascii="Times New Roman" w:hAnsi="Times New Roman"/>
      </w:rPr>
    </w:pPr>
    <w:r w:rsidRPr="00D20CCD">
      <w:rPr>
        <w:rFonts w:ascii="Times New Roman" w:hAnsi="Times New Roman"/>
        <w:b/>
        <w:sz w:val="28"/>
        <w:szCs w:val="28"/>
      </w:rPr>
      <w:t>Inovovaný školský vzdelávací program</w:t>
    </w:r>
  </w:p>
  <w:p w:rsidR="00A77629" w:rsidRPr="00D20CCD" w:rsidRDefault="00A77629" w:rsidP="00DB1946">
    <w:pPr>
      <w:pStyle w:val="Hlavika"/>
      <w:jc w:val="center"/>
      <w:rPr>
        <w:rFonts w:ascii="Times New Roman" w:hAnsi="Times New Roman"/>
        <w:b/>
        <w:sz w:val="24"/>
        <w:szCs w:val="24"/>
      </w:rPr>
    </w:pPr>
    <w:r w:rsidRPr="00D20CCD">
      <w:rPr>
        <w:rFonts w:ascii="Times New Roman" w:hAnsi="Times New Roman"/>
        <w:b/>
        <w:sz w:val="24"/>
        <w:szCs w:val="24"/>
      </w:rPr>
      <w:t xml:space="preserve">Základná </w:t>
    </w:r>
    <w:r>
      <w:rPr>
        <w:rFonts w:ascii="Times New Roman" w:hAnsi="Times New Roman"/>
        <w:b/>
        <w:sz w:val="24"/>
        <w:szCs w:val="24"/>
      </w:rPr>
      <w:t>škola, Námestie A. H. Škultétyho 9, Veľký Krtíš 990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F4E5F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C"/>
    <w:multiLevelType w:val="singleLevel"/>
    <w:tmpl w:val="0000000C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D"/>
    <w:multiLevelType w:val="singleLevel"/>
    <w:tmpl w:val="0000000D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  <w:color w:val="0070C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00AB5226"/>
    <w:multiLevelType w:val="hybridMultilevel"/>
    <w:tmpl w:val="32B843F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C81621"/>
    <w:multiLevelType w:val="hybridMultilevel"/>
    <w:tmpl w:val="5712BC74"/>
    <w:lvl w:ilvl="0" w:tplc="B9766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486A0F"/>
    <w:multiLevelType w:val="multilevel"/>
    <w:tmpl w:val="99AA9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076C6DE3"/>
    <w:multiLevelType w:val="hybridMultilevel"/>
    <w:tmpl w:val="D71AA97A"/>
    <w:lvl w:ilvl="0" w:tplc="9328D1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BD7AD1"/>
    <w:multiLevelType w:val="multilevel"/>
    <w:tmpl w:val="1144B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BBC640A"/>
    <w:multiLevelType w:val="hybridMultilevel"/>
    <w:tmpl w:val="2D7422CA"/>
    <w:lvl w:ilvl="0" w:tplc="9CBA37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9215C"/>
    <w:multiLevelType w:val="hybridMultilevel"/>
    <w:tmpl w:val="ECD66CD0"/>
    <w:lvl w:ilvl="0" w:tplc="B9766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3C0A59"/>
    <w:multiLevelType w:val="hybridMultilevel"/>
    <w:tmpl w:val="00E81FF0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6707AC"/>
    <w:multiLevelType w:val="hybridMultilevel"/>
    <w:tmpl w:val="11A686E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564FE5"/>
    <w:multiLevelType w:val="hybridMultilevel"/>
    <w:tmpl w:val="5572498E"/>
    <w:lvl w:ilvl="0" w:tplc="2DAC687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09727F0"/>
    <w:multiLevelType w:val="multilevel"/>
    <w:tmpl w:val="9892BD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520"/>
      </w:pPr>
      <w:rPr>
        <w:rFonts w:hint="default"/>
      </w:rPr>
    </w:lvl>
  </w:abstractNum>
  <w:abstractNum w:abstractNumId="16" w15:restartNumberingAfterBreak="0">
    <w:nsid w:val="13E14A6D"/>
    <w:multiLevelType w:val="hybridMultilevel"/>
    <w:tmpl w:val="065EB6DC"/>
    <w:lvl w:ilvl="0" w:tplc="B9766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E732F"/>
    <w:multiLevelType w:val="hybridMultilevel"/>
    <w:tmpl w:val="2B98B77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99298D"/>
    <w:multiLevelType w:val="hybridMultilevel"/>
    <w:tmpl w:val="6AD4DFA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723D51"/>
    <w:multiLevelType w:val="hybridMultilevel"/>
    <w:tmpl w:val="10B40A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881677"/>
    <w:multiLevelType w:val="hybridMultilevel"/>
    <w:tmpl w:val="FD460920"/>
    <w:lvl w:ilvl="0" w:tplc="923CAD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B8450B4"/>
    <w:multiLevelType w:val="hybridMultilevel"/>
    <w:tmpl w:val="E03E6E22"/>
    <w:lvl w:ilvl="0" w:tplc="940C092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1D3C39B5"/>
    <w:multiLevelType w:val="hybridMultilevel"/>
    <w:tmpl w:val="17BE2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F99664E"/>
    <w:multiLevelType w:val="hybridMultilevel"/>
    <w:tmpl w:val="766A26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34C82"/>
    <w:multiLevelType w:val="hybridMultilevel"/>
    <w:tmpl w:val="D176320E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DA3A8C"/>
    <w:multiLevelType w:val="hybridMultilevel"/>
    <w:tmpl w:val="A5FEA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FC7D1E"/>
    <w:multiLevelType w:val="hybridMultilevel"/>
    <w:tmpl w:val="7F5E95C4"/>
    <w:lvl w:ilvl="0" w:tplc="2808317C">
      <w:start w:val="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31CA56B4"/>
    <w:multiLevelType w:val="hybridMultilevel"/>
    <w:tmpl w:val="DF88F2F4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6964EB9"/>
    <w:multiLevelType w:val="hybridMultilevel"/>
    <w:tmpl w:val="BFB4F08E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5C1493"/>
    <w:multiLevelType w:val="hybridMultilevel"/>
    <w:tmpl w:val="60F039BA"/>
    <w:lvl w:ilvl="0" w:tplc="2808317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D9118D"/>
    <w:multiLevelType w:val="multilevel"/>
    <w:tmpl w:val="2990D63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  <w:color w:val="984806" w:themeColor="accent6" w:themeShade="8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BDE03F6"/>
    <w:multiLevelType w:val="hybridMultilevel"/>
    <w:tmpl w:val="6B9CAAA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7101DA"/>
    <w:multiLevelType w:val="hybridMultilevel"/>
    <w:tmpl w:val="F1029062"/>
    <w:lvl w:ilvl="0" w:tplc="9716D38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687E3D"/>
    <w:multiLevelType w:val="hybridMultilevel"/>
    <w:tmpl w:val="8C24CFA8"/>
    <w:lvl w:ilvl="0" w:tplc="77AC7B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6776C2"/>
    <w:multiLevelType w:val="multilevel"/>
    <w:tmpl w:val="9028CBE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44750918"/>
    <w:multiLevelType w:val="hybridMultilevel"/>
    <w:tmpl w:val="0A14232E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C73B9E"/>
    <w:multiLevelType w:val="hybridMultilevel"/>
    <w:tmpl w:val="ACA25C72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9EC15F8"/>
    <w:multiLevelType w:val="hybridMultilevel"/>
    <w:tmpl w:val="8BFCE37E"/>
    <w:lvl w:ilvl="0" w:tplc="F768075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CC55823"/>
    <w:multiLevelType w:val="hybridMultilevel"/>
    <w:tmpl w:val="EB468E3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307C23"/>
    <w:multiLevelType w:val="hybridMultilevel"/>
    <w:tmpl w:val="46F8F75A"/>
    <w:lvl w:ilvl="0" w:tplc="2808317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3826D94"/>
    <w:multiLevelType w:val="hybridMultilevel"/>
    <w:tmpl w:val="31C48EAA"/>
    <w:lvl w:ilvl="0" w:tplc="2808317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3996648"/>
    <w:multiLevelType w:val="hybridMultilevel"/>
    <w:tmpl w:val="374814A8"/>
    <w:lvl w:ilvl="0" w:tplc="BB56477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3F7BA6"/>
    <w:multiLevelType w:val="hybridMultilevel"/>
    <w:tmpl w:val="F378EA38"/>
    <w:lvl w:ilvl="0" w:tplc="B9766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6284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614EE7"/>
    <w:multiLevelType w:val="hybridMultilevel"/>
    <w:tmpl w:val="C8FAD898"/>
    <w:lvl w:ilvl="0" w:tplc="C67AE8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9DB019C"/>
    <w:multiLevelType w:val="hybridMultilevel"/>
    <w:tmpl w:val="A0A0BFC2"/>
    <w:lvl w:ilvl="0" w:tplc="F20433D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A220789"/>
    <w:multiLevelType w:val="hybridMultilevel"/>
    <w:tmpl w:val="97226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8362D6"/>
    <w:multiLevelType w:val="hybridMultilevel"/>
    <w:tmpl w:val="B5341FC4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601C5E50"/>
    <w:multiLevelType w:val="hybridMultilevel"/>
    <w:tmpl w:val="E078E04C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0F1547C"/>
    <w:multiLevelType w:val="hybridMultilevel"/>
    <w:tmpl w:val="DFC664B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8C5EF2"/>
    <w:multiLevelType w:val="hybridMultilevel"/>
    <w:tmpl w:val="B3A67A32"/>
    <w:lvl w:ilvl="0" w:tplc="4D98121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3690518"/>
    <w:multiLevelType w:val="hybridMultilevel"/>
    <w:tmpl w:val="52421AD6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3883620"/>
    <w:multiLevelType w:val="hybridMultilevel"/>
    <w:tmpl w:val="6B9C997A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4CA763C"/>
    <w:multiLevelType w:val="hybridMultilevel"/>
    <w:tmpl w:val="2FBC9C0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5E25B28"/>
    <w:multiLevelType w:val="hybridMultilevel"/>
    <w:tmpl w:val="0268872C"/>
    <w:lvl w:ilvl="0" w:tplc="0F0A3AC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4100F3"/>
    <w:multiLevelType w:val="hybridMultilevel"/>
    <w:tmpl w:val="F5EC12E8"/>
    <w:lvl w:ilvl="0" w:tplc="0A7CB9A8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5" w15:restartNumberingAfterBreak="0">
    <w:nsid w:val="6FD22A8B"/>
    <w:multiLevelType w:val="hybridMultilevel"/>
    <w:tmpl w:val="323C786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936CE12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788A285A"/>
    <w:multiLevelType w:val="hybridMultilevel"/>
    <w:tmpl w:val="854E945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A053E8"/>
    <w:multiLevelType w:val="hybridMultilevel"/>
    <w:tmpl w:val="4216CC10"/>
    <w:lvl w:ilvl="0" w:tplc="B9766A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853251"/>
    <w:multiLevelType w:val="hybridMultilevel"/>
    <w:tmpl w:val="F1E6A3B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905CCE"/>
    <w:multiLevelType w:val="hybridMultilevel"/>
    <w:tmpl w:val="4106DB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B66B76"/>
    <w:multiLevelType w:val="hybridMultilevel"/>
    <w:tmpl w:val="F4D2A048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B3D30E5"/>
    <w:multiLevelType w:val="hybridMultilevel"/>
    <w:tmpl w:val="B9104F02"/>
    <w:lvl w:ilvl="0" w:tplc="6DA4C7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3"/>
  </w:num>
  <w:num w:numId="4">
    <w:abstractNumId w:val="33"/>
  </w:num>
  <w:num w:numId="5">
    <w:abstractNumId w:val="26"/>
  </w:num>
  <w:num w:numId="6">
    <w:abstractNumId w:val="40"/>
  </w:num>
  <w:num w:numId="7">
    <w:abstractNumId w:val="39"/>
  </w:num>
  <w:num w:numId="8">
    <w:abstractNumId w:val="29"/>
  </w:num>
  <w:num w:numId="9">
    <w:abstractNumId w:val="7"/>
  </w:num>
  <w:num w:numId="10">
    <w:abstractNumId w:val="60"/>
  </w:num>
  <w:num w:numId="11">
    <w:abstractNumId w:val="41"/>
  </w:num>
  <w:num w:numId="12">
    <w:abstractNumId w:val="20"/>
  </w:num>
  <w:num w:numId="13">
    <w:abstractNumId w:val="21"/>
  </w:num>
  <w:num w:numId="14">
    <w:abstractNumId w:val="14"/>
  </w:num>
  <w:num w:numId="15">
    <w:abstractNumId w:val="43"/>
  </w:num>
  <w:num w:numId="16">
    <w:abstractNumId w:val="44"/>
  </w:num>
  <w:num w:numId="17">
    <w:abstractNumId w:val="37"/>
  </w:num>
  <w:num w:numId="18">
    <w:abstractNumId w:val="49"/>
  </w:num>
  <w:num w:numId="19">
    <w:abstractNumId w:val="32"/>
  </w:num>
  <w:num w:numId="20">
    <w:abstractNumId w:val="53"/>
  </w:num>
  <w:num w:numId="21">
    <w:abstractNumId w:val="30"/>
  </w:num>
  <w:num w:numId="22">
    <w:abstractNumId w:val="10"/>
  </w:num>
  <w:num w:numId="23">
    <w:abstractNumId w:val="11"/>
  </w:num>
  <w:num w:numId="24">
    <w:abstractNumId w:val="57"/>
  </w:num>
  <w:num w:numId="25">
    <w:abstractNumId w:val="16"/>
  </w:num>
  <w:num w:numId="26">
    <w:abstractNumId w:val="42"/>
  </w:num>
  <w:num w:numId="27">
    <w:abstractNumId w:val="54"/>
  </w:num>
  <w:num w:numId="28">
    <w:abstractNumId w:val="61"/>
  </w:num>
  <w:num w:numId="29">
    <w:abstractNumId w:val="15"/>
  </w:num>
  <w:num w:numId="30">
    <w:abstractNumId w:val="46"/>
  </w:num>
  <w:num w:numId="31">
    <w:abstractNumId w:val="59"/>
  </w:num>
  <w:num w:numId="32">
    <w:abstractNumId w:val="0"/>
  </w:num>
  <w:num w:numId="33">
    <w:abstractNumId w:val="55"/>
  </w:num>
  <w:num w:numId="34">
    <w:abstractNumId w:val="58"/>
  </w:num>
  <w:num w:numId="35">
    <w:abstractNumId w:val="56"/>
  </w:num>
  <w:num w:numId="36">
    <w:abstractNumId w:val="5"/>
  </w:num>
  <w:num w:numId="37">
    <w:abstractNumId w:val="12"/>
  </w:num>
  <w:num w:numId="38">
    <w:abstractNumId w:val="8"/>
  </w:num>
  <w:num w:numId="39">
    <w:abstractNumId w:val="25"/>
  </w:num>
  <w:num w:numId="40">
    <w:abstractNumId w:val="19"/>
  </w:num>
  <w:num w:numId="41">
    <w:abstractNumId w:val="36"/>
  </w:num>
  <w:num w:numId="42">
    <w:abstractNumId w:val="50"/>
  </w:num>
  <w:num w:numId="43">
    <w:abstractNumId w:val="47"/>
  </w:num>
  <w:num w:numId="44">
    <w:abstractNumId w:val="52"/>
  </w:num>
  <w:num w:numId="45">
    <w:abstractNumId w:val="13"/>
  </w:num>
  <w:num w:numId="46">
    <w:abstractNumId w:val="51"/>
  </w:num>
  <w:num w:numId="47">
    <w:abstractNumId w:val="28"/>
  </w:num>
  <w:num w:numId="48">
    <w:abstractNumId w:val="27"/>
  </w:num>
  <w:num w:numId="49">
    <w:abstractNumId w:val="31"/>
  </w:num>
  <w:num w:numId="50">
    <w:abstractNumId w:val="35"/>
  </w:num>
  <w:num w:numId="51">
    <w:abstractNumId w:val="38"/>
  </w:num>
  <w:num w:numId="52">
    <w:abstractNumId w:val="24"/>
  </w:num>
  <w:num w:numId="53">
    <w:abstractNumId w:val="18"/>
  </w:num>
  <w:num w:numId="54">
    <w:abstractNumId w:val="17"/>
  </w:num>
  <w:num w:numId="55">
    <w:abstractNumId w:val="48"/>
  </w:num>
  <w:num w:numId="56">
    <w:abstractNumId w:val="34"/>
  </w:num>
  <w:num w:numId="57">
    <w:abstractNumId w:val="45"/>
  </w:num>
  <w:num w:numId="58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1946"/>
    <w:rsid w:val="00026BD0"/>
    <w:rsid w:val="00044D36"/>
    <w:rsid w:val="00050F9B"/>
    <w:rsid w:val="00057F1B"/>
    <w:rsid w:val="00083C41"/>
    <w:rsid w:val="000937B8"/>
    <w:rsid w:val="000A1BE3"/>
    <w:rsid w:val="000B46C9"/>
    <w:rsid w:val="000B63CB"/>
    <w:rsid w:val="00100320"/>
    <w:rsid w:val="00127163"/>
    <w:rsid w:val="00155F68"/>
    <w:rsid w:val="001824A0"/>
    <w:rsid w:val="001B098D"/>
    <w:rsid w:val="001C6A08"/>
    <w:rsid w:val="001D0FA2"/>
    <w:rsid w:val="002148B0"/>
    <w:rsid w:val="00231048"/>
    <w:rsid w:val="00231352"/>
    <w:rsid w:val="002544A7"/>
    <w:rsid w:val="00265DFF"/>
    <w:rsid w:val="00274699"/>
    <w:rsid w:val="00280CBC"/>
    <w:rsid w:val="002922B7"/>
    <w:rsid w:val="00292EA2"/>
    <w:rsid w:val="002C19CF"/>
    <w:rsid w:val="002E7860"/>
    <w:rsid w:val="0031263A"/>
    <w:rsid w:val="00314387"/>
    <w:rsid w:val="00325B63"/>
    <w:rsid w:val="00332F6D"/>
    <w:rsid w:val="00333784"/>
    <w:rsid w:val="00345B53"/>
    <w:rsid w:val="00357786"/>
    <w:rsid w:val="00365997"/>
    <w:rsid w:val="003660B5"/>
    <w:rsid w:val="00381BDA"/>
    <w:rsid w:val="0038601B"/>
    <w:rsid w:val="00387D06"/>
    <w:rsid w:val="003B6A41"/>
    <w:rsid w:val="003F45E0"/>
    <w:rsid w:val="00402F63"/>
    <w:rsid w:val="00410701"/>
    <w:rsid w:val="00412F69"/>
    <w:rsid w:val="00431BD7"/>
    <w:rsid w:val="004536D3"/>
    <w:rsid w:val="0046225E"/>
    <w:rsid w:val="00466F22"/>
    <w:rsid w:val="004777E5"/>
    <w:rsid w:val="004A0BDC"/>
    <w:rsid w:val="004C0D9E"/>
    <w:rsid w:val="004C7C47"/>
    <w:rsid w:val="004E2B3A"/>
    <w:rsid w:val="004F4721"/>
    <w:rsid w:val="005107A5"/>
    <w:rsid w:val="00521B66"/>
    <w:rsid w:val="00536291"/>
    <w:rsid w:val="00546D36"/>
    <w:rsid w:val="00595DF8"/>
    <w:rsid w:val="00603E4E"/>
    <w:rsid w:val="00605CF1"/>
    <w:rsid w:val="00621BDB"/>
    <w:rsid w:val="00623D84"/>
    <w:rsid w:val="006565ED"/>
    <w:rsid w:val="00666264"/>
    <w:rsid w:val="00667819"/>
    <w:rsid w:val="00696986"/>
    <w:rsid w:val="006A0E74"/>
    <w:rsid w:val="006A5D72"/>
    <w:rsid w:val="006B1535"/>
    <w:rsid w:val="006E0D5B"/>
    <w:rsid w:val="00703792"/>
    <w:rsid w:val="007167FD"/>
    <w:rsid w:val="00766B2B"/>
    <w:rsid w:val="00790B66"/>
    <w:rsid w:val="007B58D4"/>
    <w:rsid w:val="007C4470"/>
    <w:rsid w:val="007F11E9"/>
    <w:rsid w:val="00825653"/>
    <w:rsid w:val="00826210"/>
    <w:rsid w:val="00830039"/>
    <w:rsid w:val="00836F14"/>
    <w:rsid w:val="00837B68"/>
    <w:rsid w:val="00842155"/>
    <w:rsid w:val="008C0339"/>
    <w:rsid w:val="008E0D27"/>
    <w:rsid w:val="008F2592"/>
    <w:rsid w:val="009203E8"/>
    <w:rsid w:val="00952352"/>
    <w:rsid w:val="009845F5"/>
    <w:rsid w:val="00991258"/>
    <w:rsid w:val="009B03E8"/>
    <w:rsid w:val="009C0218"/>
    <w:rsid w:val="009E317F"/>
    <w:rsid w:val="00A04542"/>
    <w:rsid w:val="00A12B08"/>
    <w:rsid w:val="00A215D5"/>
    <w:rsid w:val="00A23D26"/>
    <w:rsid w:val="00A31F8B"/>
    <w:rsid w:val="00A65FA2"/>
    <w:rsid w:val="00A77629"/>
    <w:rsid w:val="00A82F6A"/>
    <w:rsid w:val="00A943AC"/>
    <w:rsid w:val="00AB2368"/>
    <w:rsid w:val="00AB761A"/>
    <w:rsid w:val="00AD21C0"/>
    <w:rsid w:val="00AF63D8"/>
    <w:rsid w:val="00B0052A"/>
    <w:rsid w:val="00B03CE7"/>
    <w:rsid w:val="00B05377"/>
    <w:rsid w:val="00B72B7B"/>
    <w:rsid w:val="00BB2096"/>
    <w:rsid w:val="00BB2B68"/>
    <w:rsid w:val="00BB48AD"/>
    <w:rsid w:val="00BB6585"/>
    <w:rsid w:val="00BC355F"/>
    <w:rsid w:val="00BF1FC6"/>
    <w:rsid w:val="00BF5C77"/>
    <w:rsid w:val="00C05938"/>
    <w:rsid w:val="00C4214E"/>
    <w:rsid w:val="00C46ABB"/>
    <w:rsid w:val="00C572CA"/>
    <w:rsid w:val="00C72246"/>
    <w:rsid w:val="00C76A59"/>
    <w:rsid w:val="00C84A8D"/>
    <w:rsid w:val="00CC7554"/>
    <w:rsid w:val="00CD1375"/>
    <w:rsid w:val="00D1569E"/>
    <w:rsid w:val="00D20CCD"/>
    <w:rsid w:val="00D32779"/>
    <w:rsid w:val="00D547E8"/>
    <w:rsid w:val="00D61DC0"/>
    <w:rsid w:val="00D964DE"/>
    <w:rsid w:val="00DB1946"/>
    <w:rsid w:val="00DD4F36"/>
    <w:rsid w:val="00DF2BC3"/>
    <w:rsid w:val="00E57013"/>
    <w:rsid w:val="00E92C37"/>
    <w:rsid w:val="00EA37F3"/>
    <w:rsid w:val="00EB4CDF"/>
    <w:rsid w:val="00EF269F"/>
    <w:rsid w:val="00F20205"/>
    <w:rsid w:val="00F368C1"/>
    <w:rsid w:val="00F41A61"/>
    <w:rsid w:val="00F83222"/>
    <w:rsid w:val="00FA56DE"/>
    <w:rsid w:val="00FB247A"/>
    <w:rsid w:val="00FB4F9B"/>
    <w:rsid w:val="00FC3CCE"/>
    <w:rsid w:val="00FC5FD8"/>
    <w:rsid w:val="00FD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8756"/>
  <w15:docId w15:val="{6127D0BF-C55D-4271-A15C-95BAD826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B1946"/>
    <w:rPr>
      <w:rFonts w:ascii="Calibri" w:eastAsia="Calibri" w:hAnsi="Calibri" w:cs="Times New Roman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30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005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8">
    <w:name w:val="heading 8"/>
    <w:aliases w:val=" Char"/>
    <w:basedOn w:val="Normlny"/>
    <w:next w:val="Normlny"/>
    <w:link w:val="Nadpis8Char"/>
    <w:qFormat/>
    <w:rsid w:val="00F368C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1946"/>
    <w:pPr>
      <w:ind w:left="720"/>
      <w:contextualSpacing/>
    </w:pPr>
  </w:style>
  <w:style w:type="character" w:styleId="Hypertextovprepojenie">
    <w:name w:val="Hyperlink"/>
    <w:uiPriority w:val="99"/>
    <w:unhideWhenUsed/>
    <w:rsid w:val="00DB1946"/>
    <w:rPr>
      <w:color w:val="0000FF"/>
      <w:u w:val="single"/>
    </w:rPr>
  </w:style>
  <w:style w:type="paragraph" w:customStyle="1" w:styleId="Default">
    <w:name w:val="Default"/>
    <w:rsid w:val="00DB1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1946"/>
    <w:rPr>
      <w:rFonts w:ascii="Tahoma" w:eastAsia="Calibri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DB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B1946"/>
    <w:rPr>
      <w:rFonts w:ascii="Calibri" w:eastAsia="Calibri" w:hAnsi="Calibri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B1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B1946"/>
    <w:rPr>
      <w:rFonts w:ascii="Calibri" w:eastAsia="Calibri" w:hAnsi="Calibri" w:cs="Times New Roman"/>
      <w:lang w:val="sk-SK"/>
    </w:rPr>
  </w:style>
  <w:style w:type="table" w:styleId="Mriekatabuky">
    <w:name w:val="Table Grid"/>
    <w:basedOn w:val="Normlnatabuka"/>
    <w:uiPriority w:val="59"/>
    <w:rsid w:val="00DB194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12F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412F69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iln">
    <w:name w:val="Strong"/>
    <w:basedOn w:val="Predvolenpsmoodseku"/>
    <w:uiPriority w:val="22"/>
    <w:qFormat/>
    <w:rsid w:val="004C0D9E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8300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E57013"/>
    <w:pPr>
      <w:spacing w:line="259" w:lineRule="auto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E57013"/>
    <w:pPr>
      <w:spacing w:after="100"/>
    </w:pPr>
  </w:style>
  <w:style w:type="paragraph" w:customStyle="1" w:styleId="Bezriadkovania1">
    <w:name w:val="Bez riadkovania1"/>
    <w:rsid w:val="008C0339"/>
    <w:pPr>
      <w:suppressAutoHyphens/>
      <w:spacing w:after="0" w:line="240" w:lineRule="auto"/>
    </w:pPr>
    <w:rPr>
      <w:rFonts w:ascii="Calibri" w:eastAsia="Times New Roman" w:hAnsi="Calibri" w:cs="Calibri"/>
      <w:lang w:val="sk-SK" w:eastAsia="ar-SA"/>
    </w:rPr>
  </w:style>
  <w:style w:type="paragraph" w:styleId="Bezriadkovania">
    <w:name w:val="No Spacing"/>
    <w:uiPriority w:val="1"/>
    <w:qFormat/>
    <w:rsid w:val="008C0339"/>
    <w:pPr>
      <w:suppressAutoHyphens/>
      <w:spacing w:after="0" w:line="240" w:lineRule="auto"/>
    </w:pPr>
    <w:rPr>
      <w:rFonts w:ascii="Calibri" w:eastAsia="Times New Roman" w:hAnsi="Calibri" w:cs="Calibri"/>
      <w:lang w:val="sk-SK" w:eastAsia="ar-SA"/>
    </w:rPr>
  </w:style>
  <w:style w:type="character" w:customStyle="1" w:styleId="apple-converted-space">
    <w:name w:val="apple-converted-space"/>
    <w:basedOn w:val="Predvolenpsmoodseku"/>
    <w:rsid w:val="008C0339"/>
  </w:style>
  <w:style w:type="paragraph" w:customStyle="1" w:styleId="Bezriadkovania2">
    <w:name w:val="Bez riadkovania2"/>
    <w:rsid w:val="00F41A61"/>
    <w:pPr>
      <w:spacing w:after="0" w:line="240" w:lineRule="auto"/>
    </w:pPr>
    <w:rPr>
      <w:rFonts w:ascii="Calibri" w:eastAsia="Times New Roman" w:hAnsi="Calibri" w:cs="Times New Roman"/>
      <w:lang w:val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6781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67819"/>
    <w:rPr>
      <w:rFonts w:ascii="Calibri" w:eastAsia="Calibri" w:hAnsi="Calibri" w:cs="Times New Roman"/>
      <w:lang w:val="sk-SK"/>
    </w:rPr>
  </w:style>
  <w:style w:type="paragraph" w:styleId="slovanzoznam">
    <w:name w:val="List Number"/>
    <w:basedOn w:val="Normlny"/>
    <w:rsid w:val="00F368C1"/>
    <w:pPr>
      <w:numPr>
        <w:numId w:val="3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8Char">
    <w:name w:val="Nadpis 8 Char"/>
    <w:aliases w:val=" Char Char"/>
    <w:basedOn w:val="Predvolenpsmoodseku"/>
    <w:link w:val="Nadpis8"/>
    <w:rsid w:val="00F368C1"/>
    <w:rPr>
      <w:rFonts w:ascii="Times New Roman" w:eastAsia="Calibri" w:hAnsi="Times New Roman" w:cs="Times New Roman"/>
      <w:i/>
      <w:iCs/>
      <w:sz w:val="24"/>
      <w:szCs w:val="24"/>
      <w:lang w:val="sk-SK"/>
    </w:rPr>
  </w:style>
  <w:style w:type="paragraph" w:styleId="Zarkazkladnhotextu">
    <w:name w:val="Body Text Indent"/>
    <w:basedOn w:val="Normlny"/>
    <w:link w:val="ZarkazkladnhotextuChar"/>
    <w:rsid w:val="00FA56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A56DE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005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paragraph" w:styleId="Obsah2">
    <w:name w:val="toc 2"/>
    <w:basedOn w:val="Normlny"/>
    <w:next w:val="Normlny"/>
    <w:autoRedefine/>
    <w:uiPriority w:val="39"/>
    <w:unhideWhenUsed/>
    <w:rsid w:val="00C7224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73434-5DC8-451F-96B9-4EDF1DD2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124</Pages>
  <Words>31277</Words>
  <Characters>178284</Characters>
  <Application>Microsoft Office Word</Application>
  <DocSecurity>0</DocSecurity>
  <Lines>1485</Lines>
  <Paragraphs>418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24</cp:revision>
  <dcterms:created xsi:type="dcterms:W3CDTF">2019-09-04T12:20:00Z</dcterms:created>
  <dcterms:modified xsi:type="dcterms:W3CDTF">2023-01-20T14:31:00Z</dcterms:modified>
</cp:coreProperties>
</file>